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ECC" w:rsidRPr="00C61EBD" w:rsidRDefault="00592ECC" w:rsidP="00592ECC">
      <w:pPr>
        <w:rPr>
          <w:rFonts w:ascii="Times New Roman" w:hAnsi="Times New Roman" w:cs="Times New Roman"/>
          <w:sz w:val="28"/>
          <w:szCs w:val="28"/>
        </w:rPr>
      </w:pPr>
    </w:p>
    <w:p w:rsidR="00592ECC" w:rsidRPr="00C61EBD" w:rsidRDefault="00592ECC" w:rsidP="00592ECC">
      <w:pPr>
        <w:spacing w:after="0" w:line="240" w:lineRule="auto"/>
        <w:jc w:val="center"/>
        <w:rPr>
          <w:rFonts w:ascii="Times New Roman" w:eastAsia="Times New Roman" w:hAnsi="Times New Roman" w:cs="Times New Roman"/>
          <w:b/>
          <w:caps/>
          <w:sz w:val="28"/>
          <w:szCs w:val="28"/>
          <w:lang w:val="uk-UA" w:eastAsia="ar-SA"/>
        </w:rPr>
      </w:pPr>
      <w:r w:rsidRPr="00C61EBD">
        <w:rPr>
          <w:rFonts w:ascii="Times New Roman" w:eastAsia="Times New Roman" w:hAnsi="Times New Roman" w:cs="Times New Roman"/>
          <w:b/>
          <w:caps/>
          <w:sz w:val="28"/>
          <w:szCs w:val="28"/>
          <w:lang w:val="uk-UA" w:eastAsia="ar-SA"/>
        </w:rPr>
        <w:t>Міністерство освіти і науки України</w:t>
      </w:r>
    </w:p>
    <w:p w:rsidR="00592ECC" w:rsidRPr="00C61EBD" w:rsidRDefault="00592ECC" w:rsidP="00592ECC">
      <w:pPr>
        <w:spacing w:before="120" w:after="0" w:line="300" w:lineRule="auto"/>
        <w:jc w:val="center"/>
        <w:rPr>
          <w:rFonts w:ascii="Times New Roman" w:eastAsia="Times New Roman" w:hAnsi="Times New Roman" w:cs="Times New Roman"/>
          <w:b/>
          <w:sz w:val="28"/>
          <w:szCs w:val="28"/>
          <w:lang w:val="uk-UA" w:eastAsia="ar-SA"/>
        </w:rPr>
      </w:pPr>
      <w:r w:rsidRPr="00C61EBD">
        <w:rPr>
          <w:rFonts w:ascii="Times New Roman" w:eastAsia="Times New Roman" w:hAnsi="Times New Roman" w:cs="Times New Roman"/>
          <w:b/>
          <w:sz w:val="28"/>
          <w:szCs w:val="28"/>
          <w:lang w:val="uk-UA" w:eastAsia="ar-SA"/>
        </w:rPr>
        <w:t>Національний авіаційний університет</w:t>
      </w:r>
    </w:p>
    <w:p w:rsidR="00592ECC" w:rsidRPr="00C61EBD" w:rsidRDefault="00592ECC" w:rsidP="00592ECC">
      <w:pPr>
        <w:spacing w:after="0" w:line="300" w:lineRule="auto"/>
        <w:rPr>
          <w:rFonts w:ascii="Times New Roman" w:eastAsia="Times New Roman" w:hAnsi="Times New Roman" w:cs="Times New Roman"/>
          <w:sz w:val="28"/>
          <w:szCs w:val="28"/>
          <w:lang w:val="uk-UA" w:eastAsia="ar-SA"/>
        </w:rPr>
      </w:pPr>
    </w:p>
    <w:p w:rsidR="00592ECC" w:rsidRPr="00C61EBD" w:rsidRDefault="00592ECC" w:rsidP="00592ECC">
      <w:pPr>
        <w:spacing w:after="0" w:line="300" w:lineRule="auto"/>
        <w:rPr>
          <w:rFonts w:ascii="Times New Roman" w:eastAsia="Times New Roman" w:hAnsi="Times New Roman" w:cs="Times New Roman"/>
          <w:sz w:val="28"/>
          <w:szCs w:val="28"/>
          <w:lang w:val="uk-UA" w:eastAsia="ar-SA"/>
        </w:rPr>
      </w:pPr>
    </w:p>
    <w:p w:rsidR="00592ECC" w:rsidRPr="00C61EBD" w:rsidRDefault="00592ECC" w:rsidP="00592ECC">
      <w:pPr>
        <w:spacing w:after="0" w:line="300" w:lineRule="auto"/>
        <w:rPr>
          <w:rFonts w:ascii="Times New Roman" w:eastAsia="Times New Roman" w:hAnsi="Times New Roman" w:cs="Times New Roman"/>
          <w:sz w:val="28"/>
          <w:szCs w:val="28"/>
          <w:lang w:val="uk-UA" w:eastAsia="ar-SA"/>
        </w:rPr>
      </w:pPr>
    </w:p>
    <w:p w:rsidR="00592ECC" w:rsidRPr="00C61EBD" w:rsidRDefault="00592ECC" w:rsidP="00592ECC">
      <w:pPr>
        <w:spacing w:after="0" w:line="300" w:lineRule="auto"/>
        <w:jc w:val="center"/>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noProof/>
          <w:sz w:val="28"/>
          <w:szCs w:val="28"/>
          <w:lang w:eastAsia="ru-RU"/>
        </w:rPr>
        <w:drawing>
          <wp:inline distT="0" distB="0" distL="0" distR="0">
            <wp:extent cx="2028825" cy="1714500"/>
            <wp:effectExtent l="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8825" cy="1714500"/>
                    </a:xfrm>
                    <a:prstGeom prst="rect">
                      <a:avLst/>
                    </a:prstGeom>
                    <a:solidFill>
                      <a:srgbClr val="FFFFFF"/>
                    </a:solidFill>
                    <a:ln>
                      <a:noFill/>
                    </a:ln>
                  </pic:spPr>
                </pic:pic>
              </a:graphicData>
            </a:graphic>
          </wp:inline>
        </w:drawing>
      </w:r>
    </w:p>
    <w:p w:rsidR="00592ECC" w:rsidRPr="00C61EBD" w:rsidRDefault="00592ECC" w:rsidP="00592ECC">
      <w:pPr>
        <w:spacing w:after="0" w:line="300" w:lineRule="auto"/>
        <w:rPr>
          <w:rFonts w:ascii="Times New Roman" w:eastAsia="Times New Roman" w:hAnsi="Times New Roman" w:cs="Times New Roman"/>
          <w:sz w:val="28"/>
          <w:szCs w:val="28"/>
          <w:lang w:val="uk-UA" w:eastAsia="ar-SA"/>
        </w:rPr>
      </w:pPr>
    </w:p>
    <w:p w:rsidR="00592ECC" w:rsidRPr="00C61EBD" w:rsidRDefault="00592ECC" w:rsidP="00592ECC">
      <w:pPr>
        <w:spacing w:after="0" w:line="300" w:lineRule="auto"/>
        <w:rPr>
          <w:rFonts w:ascii="Times New Roman" w:eastAsia="Times New Roman" w:hAnsi="Times New Roman" w:cs="Times New Roman"/>
          <w:sz w:val="28"/>
          <w:szCs w:val="28"/>
          <w:lang w:val="uk-UA" w:eastAsia="ar-SA"/>
        </w:rPr>
      </w:pPr>
    </w:p>
    <w:p w:rsidR="00592ECC" w:rsidRPr="00C61EBD" w:rsidRDefault="00592ECC" w:rsidP="00592ECC">
      <w:pPr>
        <w:spacing w:after="0" w:line="300" w:lineRule="auto"/>
        <w:rPr>
          <w:rFonts w:ascii="Times New Roman" w:eastAsia="Times New Roman" w:hAnsi="Times New Roman" w:cs="Times New Roman"/>
          <w:sz w:val="28"/>
          <w:szCs w:val="28"/>
          <w:lang w:val="uk-UA" w:eastAsia="ar-SA"/>
        </w:rPr>
      </w:pPr>
    </w:p>
    <w:p w:rsidR="00592ECC" w:rsidRPr="00C61EBD" w:rsidRDefault="00592ECC" w:rsidP="00592ECC">
      <w:pPr>
        <w:spacing w:after="0" w:line="300" w:lineRule="auto"/>
        <w:jc w:val="center"/>
        <w:rPr>
          <w:rFonts w:ascii="Times New Roman" w:eastAsia="Times New Roman" w:hAnsi="Times New Roman" w:cs="Times New Roman"/>
          <w:b/>
          <w:sz w:val="28"/>
          <w:szCs w:val="28"/>
          <w:lang w:val="uk-UA" w:eastAsia="ar-SA"/>
        </w:rPr>
      </w:pPr>
      <w:r w:rsidRPr="00C61EBD">
        <w:rPr>
          <w:rFonts w:ascii="Times New Roman" w:eastAsia="Times New Roman" w:hAnsi="Times New Roman" w:cs="Times New Roman"/>
          <w:b/>
          <w:sz w:val="28"/>
          <w:szCs w:val="28"/>
          <w:lang w:eastAsia="ar-SA"/>
        </w:rPr>
        <w:t xml:space="preserve">Система </w:t>
      </w:r>
      <w:r w:rsidRPr="00C61EBD">
        <w:rPr>
          <w:rFonts w:ascii="Times New Roman" w:eastAsia="Times New Roman" w:hAnsi="Times New Roman" w:cs="Times New Roman"/>
          <w:b/>
          <w:sz w:val="28"/>
          <w:szCs w:val="28"/>
          <w:lang w:val="uk-UA" w:eastAsia="ar-SA"/>
        </w:rPr>
        <w:t>менеджменту якості</w:t>
      </w:r>
    </w:p>
    <w:p w:rsidR="00592ECC" w:rsidRPr="00C61EBD" w:rsidRDefault="00592ECC" w:rsidP="00592ECC">
      <w:pPr>
        <w:spacing w:after="0" w:line="300" w:lineRule="auto"/>
        <w:jc w:val="center"/>
        <w:rPr>
          <w:rFonts w:ascii="Times New Roman" w:eastAsia="Times New Roman" w:hAnsi="Times New Roman" w:cs="Times New Roman"/>
          <w:b/>
          <w:sz w:val="28"/>
          <w:szCs w:val="28"/>
          <w:lang w:val="uk-UA" w:eastAsia="ar-SA"/>
        </w:rPr>
      </w:pPr>
    </w:p>
    <w:p w:rsidR="00592ECC" w:rsidRPr="00C61EBD" w:rsidRDefault="00592ECC" w:rsidP="00592ECC">
      <w:pPr>
        <w:spacing w:after="0" w:line="300" w:lineRule="auto"/>
        <w:jc w:val="center"/>
        <w:rPr>
          <w:rFonts w:ascii="Times New Roman" w:eastAsia="Times New Roman" w:hAnsi="Times New Roman" w:cs="Times New Roman"/>
          <w:b/>
          <w:sz w:val="28"/>
          <w:szCs w:val="28"/>
          <w:lang w:val="uk-UA" w:eastAsia="ar-SA"/>
        </w:rPr>
      </w:pPr>
      <w:r w:rsidRPr="00C61EBD">
        <w:rPr>
          <w:rFonts w:ascii="Times New Roman" w:eastAsia="Times New Roman" w:hAnsi="Times New Roman" w:cs="Times New Roman"/>
          <w:b/>
          <w:sz w:val="28"/>
          <w:szCs w:val="28"/>
          <w:lang w:val="uk-UA" w:eastAsia="ar-SA"/>
        </w:rPr>
        <w:t xml:space="preserve">НАВЧАЛЬНО-МЕТОДИЧНИЙ КОМПЛЕКС </w:t>
      </w:r>
    </w:p>
    <w:p w:rsidR="00592ECC" w:rsidRPr="00C61EBD" w:rsidRDefault="00592ECC" w:rsidP="00592ECC">
      <w:pPr>
        <w:spacing w:before="120" w:after="0" w:line="240" w:lineRule="auto"/>
        <w:jc w:val="center"/>
        <w:rPr>
          <w:rFonts w:ascii="Times New Roman" w:eastAsia="Times New Roman" w:hAnsi="Times New Roman" w:cs="Times New Roman"/>
          <w:b/>
          <w:bCs/>
          <w:sz w:val="28"/>
          <w:szCs w:val="28"/>
          <w:lang w:val="uk-UA" w:eastAsia="ru-RU"/>
        </w:rPr>
      </w:pPr>
      <w:r w:rsidRPr="00C61EBD">
        <w:rPr>
          <w:rFonts w:ascii="Times New Roman" w:eastAsia="Times New Roman" w:hAnsi="Times New Roman" w:cs="Times New Roman"/>
          <w:b/>
          <w:bCs/>
          <w:sz w:val="28"/>
          <w:szCs w:val="28"/>
          <w:lang w:val="uk-UA" w:eastAsia="ru-RU"/>
        </w:rPr>
        <w:t>навчальної дисципліни</w:t>
      </w:r>
    </w:p>
    <w:p w:rsidR="00592ECC" w:rsidRPr="00C61EBD" w:rsidRDefault="00592ECC" w:rsidP="00592ECC">
      <w:pPr>
        <w:spacing w:after="0" w:line="240" w:lineRule="auto"/>
        <w:jc w:val="center"/>
        <w:rPr>
          <w:rFonts w:ascii="Times New Roman" w:eastAsia="Times New Roman" w:hAnsi="Times New Roman" w:cs="Times New Roman"/>
          <w:b/>
          <w:bCs/>
          <w:sz w:val="28"/>
          <w:szCs w:val="28"/>
          <w:lang w:val="uk-UA" w:eastAsia="ru-RU"/>
        </w:rPr>
      </w:pPr>
      <w:r w:rsidRPr="00C61EBD">
        <w:rPr>
          <w:rFonts w:ascii="Times New Roman" w:eastAsia="Times New Roman" w:hAnsi="Times New Roman" w:cs="Times New Roman"/>
          <w:b/>
          <w:bCs/>
          <w:sz w:val="28"/>
          <w:szCs w:val="28"/>
          <w:lang w:val="uk-UA" w:eastAsia="ru-RU"/>
        </w:rPr>
        <w:t>«Рисунок, живопис, скульптура, декоративна пластика»</w:t>
      </w:r>
    </w:p>
    <w:p w:rsidR="00592ECC" w:rsidRPr="00C61EBD" w:rsidRDefault="00592ECC" w:rsidP="00592ECC">
      <w:pPr>
        <w:spacing w:after="0" w:line="240" w:lineRule="auto"/>
        <w:jc w:val="both"/>
        <w:rPr>
          <w:rFonts w:ascii="Times New Roman" w:eastAsia="Times New Roman" w:hAnsi="Times New Roman" w:cs="Times New Roman"/>
          <w:sz w:val="28"/>
          <w:szCs w:val="28"/>
          <w:lang w:val="uk-UA" w:eastAsia="ru-RU"/>
        </w:rPr>
      </w:pPr>
    </w:p>
    <w:p w:rsidR="00592ECC" w:rsidRPr="00C61EBD" w:rsidRDefault="00592ECC" w:rsidP="00592ECC">
      <w:pPr>
        <w:keepNext/>
        <w:spacing w:after="0" w:line="240" w:lineRule="auto"/>
        <w:outlineLvl w:val="2"/>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t>Галузь знань:</w:t>
      </w:r>
      <w:r w:rsidRPr="00C61EBD">
        <w:rPr>
          <w:rFonts w:ascii="Times New Roman" w:eastAsia="Times New Roman" w:hAnsi="Times New Roman" w:cs="Times New Roman"/>
          <w:sz w:val="28"/>
          <w:szCs w:val="28"/>
          <w:lang w:val="uk-UA" w:eastAsia="ru-RU"/>
        </w:rPr>
        <w:tab/>
      </w:r>
      <w:r w:rsidRPr="00C61EBD">
        <w:rPr>
          <w:rFonts w:ascii="Times New Roman" w:eastAsia="Times New Roman" w:hAnsi="Times New Roman" w:cs="Times New Roman"/>
          <w:sz w:val="28"/>
          <w:szCs w:val="28"/>
          <w:lang w:val="uk-UA" w:eastAsia="ru-RU"/>
        </w:rPr>
        <w:tab/>
        <w:t xml:space="preserve">   02 «Культура і мистецтво»</w:t>
      </w:r>
    </w:p>
    <w:p w:rsidR="00592ECC" w:rsidRPr="00C61EBD" w:rsidRDefault="00592ECC" w:rsidP="00592ECC">
      <w:pPr>
        <w:keepNext/>
        <w:spacing w:after="0" w:line="240" w:lineRule="auto"/>
        <w:outlineLvl w:val="2"/>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t xml:space="preserve">Спеціальність: </w:t>
      </w:r>
      <w:r w:rsidRPr="00C61EBD">
        <w:rPr>
          <w:rFonts w:ascii="Times New Roman" w:eastAsia="Times New Roman" w:hAnsi="Times New Roman" w:cs="Times New Roman"/>
          <w:sz w:val="28"/>
          <w:szCs w:val="28"/>
          <w:lang w:val="uk-UA" w:eastAsia="ru-RU"/>
        </w:rPr>
        <w:tab/>
        <w:t xml:space="preserve">             022 «Дизайн»</w:t>
      </w:r>
    </w:p>
    <w:p w:rsidR="00592ECC" w:rsidRPr="00C61EBD" w:rsidRDefault="00592ECC" w:rsidP="00592ECC">
      <w:pPr>
        <w:spacing w:after="0" w:line="240" w:lineRule="auto"/>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t>Спеціалізація:                          «Дизайн за видами»</w:t>
      </w:r>
    </w:p>
    <w:p w:rsidR="00592ECC" w:rsidRPr="00C61EBD" w:rsidRDefault="00592ECC" w:rsidP="00592ECC">
      <w:pPr>
        <w:spacing w:after="0" w:line="240" w:lineRule="auto"/>
        <w:rPr>
          <w:rFonts w:ascii="Times New Roman" w:eastAsia="Times New Roman" w:hAnsi="Times New Roman" w:cs="Times New Roman"/>
          <w:bCs/>
          <w:sz w:val="28"/>
          <w:szCs w:val="28"/>
          <w:lang w:val="uk-UA" w:eastAsia="ru-RU"/>
        </w:rPr>
      </w:pPr>
    </w:p>
    <w:p w:rsidR="00592ECC" w:rsidRPr="00C61EBD" w:rsidRDefault="00592ECC" w:rsidP="00592ECC">
      <w:pPr>
        <w:spacing w:after="0" w:line="240" w:lineRule="auto"/>
        <w:rPr>
          <w:rFonts w:ascii="Times New Roman" w:eastAsia="Times New Roman" w:hAnsi="Times New Roman" w:cs="Times New Roman"/>
          <w:bCs/>
          <w:sz w:val="28"/>
          <w:szCs w:val="28"/>
          <w:lang w:val="uk-UA" w:eastAsia="ru-RU"/>
        </w:rPr>
      </w:pPr>
    </w:p>
    <w:p w:rsidR="00592ECC" w:rsidRPr="00C61EBD" w:rsidRDefault="00592ECC" w:rsidP="00592ECC">
      <w:pPr>
        <w:spacing w:after="0" w:line="240" w:lineRule="auto"/>
        <w:rPr>
          <w:rFonts w:ascii="Times New Roman" w:eastAsia="Times New Roman" w:hAnsi="Times New Roman" w:cs="Times New Roman"/>
          <w:bCs/>
          <w:sz w:val="28"/>
          <w:szCs w:val="28"/>
          <w:lang w:val="uk-UA" w:eastAsia="ru-RU"/>
        </w:rPr>
      </w:pPr>
    </w:p>
    <w:p w:rsidR="00592ECC" w:rsidRPr="00C61EBD" w:rsidRDefault="00592ECC" w:rsidP="00592ECC">
      <w:pPr>
        <w:spacing w:after="0" w:line="240" w:lineRule="auto"/>
        <w:rPr>
          <w:rFonts w:ascii="Times New Roman" w:eastAsia="Times New Roman" w:hAnsi="Times New Roman" w:cs="Times New Roman"/>
          <w:bCs/>
          <w:sz w:val="28"/>
          <w:szCs w:val="28"/>
          <w:lang w:val="uk-UA" w:eastAsia="ru-RU"/>
        </w:rPr>
      </w:pPr>
    </w:p>
    <w:p w:rsidR="00592ECC" w:rsidRPr="00C61EBD" w:rsidRDefault="00592ECC" w:rsidP="00592ECC">
      <w:pPr>
        <w:spacing w:after="0" w:line="240" w:lineRule="auto"/>
        <w:rPr>
          <w:rFonts w:ascii="Times New Roman" w:eastAsia="Times New Roman" w:hAnsi="Times New Roman" w:cs="Times New Roman"/>
          <w:bCs/>
          <w:sz w:val="28"/>
          <w:szCs w:val="28"/>
          <w:lang w:val="uk-UA" w:eastAsia="ru-RU"/>
        </w:rPr>
      </w:pPr>
    </w:p>
    <w:p w:rsidR="00592ECC" w:rsidRPr="00C61EBD" w:rsidRDefault="00592ECC" w:rsidP="00592ECC">
      <w:pPr>
        <w:spacing w:after="0" w:line="240" w:lineRule="auto"/>
        <w:rPr>
          <w:rFonts w:ascii="Times New Roman" w:eastAsia="Times New Roman" w:hAnsi="Times New Roman" w:cs="Times New Roman"/>
          <w:sz w:val="28"/>
          <w:szCs w:val="28"/>
          <w:lang w:val="uk-UA" w:eastAsia="ru-RU"/>
        </w:rPr>
      </w:pPr>
    </w:p>
    <w:p w:rsidR="00592ECC" w:rsidRPr="00C61EBD" w:rsidRDefault="00592ECC" w:rsidP="00592ECC">
      <w:pPr>
        <w:spacing w:after="0" w:line="240" w:lineRule="auto"/>
        <w:rPr>
          <w:rFonts w:ascii="Times New Roman" w:eastAsia="Times New Roman" w:hAnsi="Times New Roman" w:cs="Times New Roman"/>
          <w:sz w:val="28"/>
          <w:szCs w:val="28"/>
          <w:lang w:val="uk-UA" w:eastAsia="ru-RU"/>
        </w:rPr>
      </w:pPr>
    </w:p>
    <w:p w:rsidR="00592ECC" w:rsidRPr="00C61EBD" w:rsidRDefault="00592ECC" w:rsidP="00592ECC">
      <w:pPr>
        <w:spacing w:after="0" w:line="240" w:lineRule="auto"/>
        <w:jc w:val="center"/>
        <w:rPr>
          <w:rFonts w:ascii="Times New Roman" w:eastAsia="Times New Roman" w:hAnsi="Times New Roman" w:cs="Times New Roman"/>
          <w:b/>
          <w:sz w:val="28"/>
          <w:szCs w:val="28"/>
          <w:lang w:val="uk-UA" w:eastAsia="ru-RU"/>
        </w:rPr>
      </w:pPr>
    </w:p>
    <w:p w:rsidR="00592ECC" w:rsidRPr="00C61EBD" w:rsidRDefault="00592ECC" w:rsidP="00592ECC">
      <w:pPr>
        <w:spacing w:after="0" w:line="240" w:lineRule="auto"/>
        <w:jc w:val="center"/>
        <w:rPr>
          <w:rFonts w:ascii="Times New Roman" w:eastAsia="Times New Roman" w:hAnsi="Times New Roman" w:cs="Times New Roman"/>
          <w:b/>
          <w:sz w:val="28"/>
          <w:szCs w:val="28"/>
          <w:lang w:eastAsia="ru-RU"/>
        </w:rPr>
      </w:pPr>
      <w:r w:rsidRPr="00C61EBD">
        <w:rPr>
          <w:rFonts w:ascii="Times New Roman" w:eastAsia="Times New Roman" w:hAnsi="Times New Roman" w:cs="Times New Roman"/>
          <w:b/>
          <w:sz w:val="28"/>
          <w:szCs w:val="28"/>
          <w:lang w:val="uk-UA" w:eastAsia="ru-RU"/>
        </w:rPr>
        <w:t>КИЇВ-2016</w:t>
      </w:r>
    </w:p>
    <w:p w:rsidR="003D412D" w:rsidRPr="00C61EBD" w:rsidRDefault="003D412D" w:rsidP="003D412D">
      <w:pPr>
        <w:jc w:val="center"/>
        <w:rPr>
          <w:rFonts w:ascii="Times New Roman" w:hAnsi="Times New Roman" w:cs="Times New Roman"/>
          <w:sz w:val="28"/>
          <w:szCs w:val="28"/>
        </w:rPr>
      </w:pPr>
    </w:p>
    <w:p w:rsidR="003D412D" w:rsidRPr="00C61EBD" w:rsidRDefault="003D412D" w:rsidP="003D412D">
      <w:pPr>
        <w:jc w:val="both"/>
        <w:rPr>
          <w:rFonts w:ascii="Times New Roman" w:hAnsi="Times New Roman" w:cs="Times New Roman"/>
          <w:b/>
          <w:bCs/>
          <w:color w:val="000000"/>
          <w:sz w:val="28"/>
          <w:szCs w:val="28"/>
        </w:rPr>
      </w:pPr>
    </w:p>
    <w:p w:rsidR="00592ECC" w:rsidRPr="00C61EBD" w:rsidRDefault="00592ECC" w:rsidP="003D412D">
      <w:pPr>
        <w:jc w:val="both"/>
        <w:rPr>
          <w:rFonts w:ascii="Times New Roman" w:hAnsi="Times New Roman" w:cs="Times New Roman"/>
          <w:b/>
          <w:bCs/>
          <w:color w:val="000000"/>
          <w:sz w:val="28"/>
          <w:szCs w:val="28"/>
        </w:rPr>
      </w:pPr>
    </w:p>
    <w:p w:rsidR="00592ECC" w:rsidRPr="00C61EBD" w:rsidRDefault="00592ECC" w:rsidP="003D412D">
      <w:pPr>
        <w:jc w:val="both"/>
        <w:rPr>
          <w:rFonts w:ascii="Times New Roman" w:hAnsi="Times New Roman" w:cs="Times New Roman"/>
          <w:b/>
          <w:bCs/>
          <w:color w:val="000000"/>
          <w:sz w:val="28"/>
          <w:szCs w:val="28"/>
        </w:rPr>
      </w:pPr>
    </w:p>
    <w:p w:rsidR="00592ECC" w:rsidRPr="00C61EBD" w:rsidRDefault="00592ECC" w:rsidP="003D412D">
      <w:pPr>
        <w:jc w:val="both"/>
        <w:rPr>
          <w:rFonts w:ascii="Times New Roman" w:hAnsi="Times New Roman" w:cs="Times New Roman"/>
          <w:b/>
          <w:bCs/>
          <w:color w:val="000000"/>
          <w:sz w:val="28"/>
          <w:szCs w:val="28"/>
        </w:rPr>
      </w:pPr>
    </w:p>
    <w:p w:rsidR="00592ECC" w:rsidRPr="00C61EBD" w:rsidRDefault="00592ECC" w:rsidP="00592ECC">
      <w:pPr>
        <w:spacing w:after="0" w:line="240" w:lineRule="auto"/>
        <w:rPr>
          <w:rFonts w:ascii="Times New Roman" w:eastAsia="Times New Roman" w:hAnsi="Times New Roman" w:cs="Times New Roman"/>
          <w:sz w:val="28"/>
          <w:szCs w:val="28"/>
          <w:lang w:val="uk-UA" w:eastAsia="ar-SA"/>
        </w:rPr>
      </w:pPr>
    </w:p>
    <w:p w:rsidR="00592ECC" w:rsidRPr="00C61EBD" w:rsidRDefault="00592ECC" w:rsidP="00592ECC">
      <w:pPr>
        <w:spacing w:after="0" w:line="240" w:lineRule="auto"/>
        <w:ind w:firstLine="708"/>
        <w:jc w:val="both"/>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sz w:val="28"/>
          <w:szCs w:val="28"/>
          <w:lang w:val="uk-UA" w:eastAsia="ar-SA"/>
        </w:rPr>
        <w:t>Навчально-методичний комплекс розробив</w:t>
      </w:r>
    </w:p>
    <w:p w:rsidR="00592ECC" w:rsidRPr="00C61EBD" w:rsidRDefault="00592ECC" w:rsidP="00592ECC">
      <w:pPr>
        <w:spacing w:after="0" w:line="240" w:lineRule="auto"/>
        <w:ind w:firstLine="708"/>
        <w:jc w:val="both"/>
        <w:rPr>
          <w:rFonts w:ascii="Times New Roman" w:eastAsia="Times New Roman" w:hAnsi="Times New Roman" w:cs="Times New Roman"/>
          <w:sz w:val="28"/>
          <w:szCs w:val="28"/>
          <w:lang w:val="uk-UA" w:eastAsia="ru-RU"/>
        </w:rPr>
      </w:pPr>
    </w:p>
    <w:p w:rsidR="00592ECC" w:rsidRPr="00C61EBD" w:rsidRDefault="00592ECC" w:rsidP="00592ECC">
      <w:pPr>
        <w:spacing w:after="0" w:line="240" w:lineRule="auto"/>
        <w:ind w:firstLine="708"/>
        <w:jc w:val="both"/>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t xml:space="preserve">ст. викладач кафедри </w:t>
      </w:r>
    </w:p>
    <w:p w:rsidR="00592ECC" w:rsidRPr="00C61EBD" w:rsidRDefault="00592ECC" w:rsidP="00592ECC">
      <w:pPr>
        <w:spacing w:after="0" w:line="240" w:lineRule="auto"/>
        <w:ind w:firstLine="708"/>
        <w:jc w:val="both"/>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t>основ архітектури та дизайну _____________________ В. Правдохін</w:t>
      </w:r>
    </w:p>
    <w:p w:rsidR="00592ECC" w:rsidRPr="00C61EBD" w:rsidRDefault="00592ECC" w:rsidP="00592ECC">
      <w:pPr>
        <w:spacing w:after="0" w:line="240" w:lineRule="auto"/>
        <w:jc w:val="both"/>
        <w:rPr>
          <w:rFonts w:ascii="Times New Roman" w:eastAsia="Times New Roman" w:hAnsi="Times New Roman" w:cs="Times New Roman"/>
          <w:sz w:val="28"/>
          <w:szCs w:val="28"/>
          <w:lang w:val="uk-UA" w:eastAsia="ru-RU"/>
        </w:rPr>
      </w:pPr>
    </w:p>
    <w:p w:rsidR="00592ECC" w:rsidRPr="00C61EBD" w:rsidRDefault="00592ECC" w:rsidP="00592ECC">
      <w:pPr>
        <w:spacing w:after="0" w:line="240" w:lineRule="auto"/>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sz w:val="28"/>
          <w:szCs w:val="28"/>
          <w:lang w:val="uk-UA" w:eastAsia="ar-SA"/>
        </w:rPr>
        <w:t xml:space="preserve">                                                                            </w:t>
      </w:r>
    </w:p>
    <w:p w:rsidR="00592ECC" w:rsidRPr="00C61EBD" w:rsidRDefault="00592ECC" w:rsidP="00592ECC">
      <w:pPr>
        <w:spacing w:after="0" w:line="240" w:lineRule="auto"/>
        <w:rPr>
          <w:rFonts w:ascii="Times New Roman" w:eastAsia="Times New Roman" w:hAnsi="Times New Roman" w:cs="Times New Roman"/>
          <w:sz w:val="28"/>
          <w:szCs w:val="28"/>
          <w:lang w:val="uk-UA" w:eastAsia="ar-SA"/>
        </w:rPr>
      </w:pPr>
    </w:p>
    <w:p w:rsidR="00592ECC" w:rsidRPr="00C61EBD" w:rsidRDefault="00592ECC" w:rsidP="00592ECC">
      <w:pPr>
        <w:spacing w:after="0" w:line="240" w:lineRule="auto"/>
        <w:rPr>
          <w:rFonts w:ascii="Times New Roman" w:eastAsia="Times New Roman" w:hAnsi="Times New Roman" w:cs="Times New Roman"/>
          <w:sz w:val="28"/>
          <w:szCs w:val="28"/>
          <w:lang w:eastAsia="ar-SA"/>
        </w:rPr>
      </w:pPr>
    </w:p>
    <w:p w:rsidR="00592ECC" w:rsidRPr="00C61EBD" w:rsidRDefault="00592ECC" w:rsidP="00592ECC">
      <w:pPr>
        <w:spacing w:after="0" w:line="240" w:lineRule="auto"/>
        <w:ind w:firstLine="708"/>
        <w:jc w:val="both"/>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sz w:val="28"/>
          <w:szCs w:val="28"/>
          <w:lang w:val="uk-UA" w:eastAsia="ar-SA"/>
        </w:rPr>
        <w:t>Навчально-методичний комплекс обговорено</w:t>
      </w:r>
      <w:r w:rsidRPr="00C61EBD">
        <w:rPr>
          <w:rFonts w:ascii="Times New Roman" w:eastAsia="Times New Roman" w:hAnsi="Times New Roman" w:cs="Times New Roman"/>
          <w:sz w:val="28"/>
          <w:szCs w:val="28"/>
          <w:lang w:eastAsia="ar-SA"/>
        </w:rPr>
        <w:t xml:space="preserve"> та схвален</w:t>
      </w:r>
      <w:r w:rsidRPr="00C61EBD">
        <w:rPr>
          <w:rFonts w:ascii="Times New Roman" w:eastAsia="Times New Roman" w:hAnsi="Times New Roman" w:cs="Times New Roman"/>
          <w:sz w:val="28"/>
          <w:szCs w:val="28"/>
          <w:lang w:val="uk-UA" w:eastAsia="ar-SA"/>
        </w:rPr>
        <w:t>о</w:t>
      </w:r>
      <w:r w:rsidRPr="00C61EBD">
        <w:rPr>
          <w:rFonts w:ascii="Times New Roman" w:eastAsia="Times New Roman" w:hAnsi="Times New Roman" w:cs="Times New Roman"/>
          <w:sz w:val="28"/>
          <w:szCs w:val="28"/>
          <w:lang w:eastAsia="ar-SA"/>
        </w:rPr>
        <w:t xml:space="preserve"> на засіданні кафедри </w:t>
      </w:r>
      <w:r w:rsidRPr="00C61EBD">
        <w:rPr>
          <w:rFonts w:ascii="Times New Roman" w:eastAsia="Times New Roman" w:hAnsi="Times New Roman" w:cs="Times New Roman"/>
          <w:sz w:val="28"/>
          <w:szCs w:val="28"/>
          <w:lang w:val="uk-UA" w:eastAsia="ru-RU"/>
        </w:rPr>
        <w:t>основ архітектури та дизайну</w:t>
      </w:r>
      <w:r w:rsidRPr="00C61EBD">
        <w:rPr>
          <w:rFonts w:ascii="Times New Roman" w:eastAsia="Times New Roman" w:hAnsi="Times New Roman" w:cs="Times New Roman"/>
          <w:sz w:val="28"/>
          <w:szCs w:val="28"/>
          <w:lang w:val="uk-UA" w:eastAsia="ar-SA"/>
        </w:rPr>
        <w:t xml:space="preserve">, протокол №____ від                                           «___» ____________ 2016  р.                                        </w:t>
      </w:r>
    </w:p>
    <w:p w:rsidR="00592ECC" w:rsidRPr="00C61EBD" w:rsidRDefault="00592ECC" w:rsidP="00592ECC">
      <w:pPr>
        <w:spacing w:after="0" w:line="240" w:lineRule="auto"/>
        <w:jc w:val="right"/>
        <w:rPr>
          <w:rFonts w:ascii="Times New Roman" w:eastAsia="Times New Roman" w:hAnsi="Times New Roman" w:cs="Times New Roman"/>
          <w:sz w:val="28"/>
          <w:szCs w:val="28"/>
          <w:lang w:val="uk-UA" w:eastAsia="ar-SA"/>
        </w:rPr>
      </w:pPr>
    </w:p>
    <w:p w:rsidR="00592ECC" w:rsidRPr="00C61EBD" w:rsidRDefault="00592ECC" w:rsidP="00592ECC">
      <w:pPr>
        <w:spacing w:after="0" w:line="240" w:lineRule="auto"/>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sz w:val="28"/>
          <w:szCs w:val="28"/>
          <w:lang w:val="uk-UA" w:eastAsia="ar-SA"/>
        </w:rPr>
        <w:t xml:space="preserve">                       Завідувач  кафедри _____________   О. Трошкіна</w:t>
      </w:r>
    </w:p>
    <w:p w:rsidR="00592ECC" w:rsidRPr="00C61EBD" w:rsidRDefault="00592ECC" w:rsidP="00592ECC">
      <w:pPr>
        <w:spacing w:after="0" w:line="240" w:lineRule="auto"/>
        <w:rPr>
          <w:rFonts w:ascii="Times New Roman" w:eastAsia="Times New Roman" w:hAnsi="Times New Roman" w:cs="Times New Roman"/>
          <w:snapToGrid w:val="0"/>
          <w:sz w:val="28"/>
          <w:szCs w:val="28"/>
          <w:lang w:val="uk-UA" w:eastAsia="ar-SA"/>
        </w:rPr>
      </w:pPr>
      <w:r w:rsidRPr="00C61EBD">
        <w:rPr>
          <w:rFonts w:ascii="Times New Roman" w:eastAsia="Times New Roman" w:hAnsi="Times New Roman" w:cs="Times New Roman"/>
          <w:sz w:val="28"/>
          <w:szCs w:val="28"/>
          <w:lang w:val="uk-UA" w:eastAsia="ar-SA"/>
        </w:rPr>
        <w:t xml:space="preserve">                                                                                                                  підпис                                   </w:t>
      </w:r>
    </w:p>
    <w:p w:rsidR="00592ECC" w:rsidRPr="00C61EBD" w:rsidRDefault="00592ECC" w:rsidP="00592ECC">
      <w:pPr>
        <w:spacing w:after="0" w:line="240" w:lineRule="auto"/>
        <w:rPr>
          <w:rFonts w:ascii="Times New Roman" w:eastAsia="Times New Roman" w:hAnsi="Times New Roman" w:cs="Times New Roman"/>
          <w:sz w:val="28"/>
          <w:szCs w:val="28"/>
          <w:lang w:val="uk-UA" w:eastAsia="ar-SA"/>
        </w:rPr>
      </w:pPr>
    </w:p>
    <w:p w:rsidR="00592ECC" w:rsidRPr="00C61EBD" w:rsidRDefault="00592ECC" w:rsidP="00592ECC">
      <w:pPr>
        <w:spacing w:after="0" w:line="240" w:lineRule="auto"/>
        <w:rPr>
          <w:rFonts w:ascii="Times New Roman" w:eastAsia="Times New Roman" w:hAnsi="Times New Roman" w:cs="Times New Roman"/>
          <w:sz w:val="28"/>
          <w:szCs w:val="28"/>
          <w:lang w:val="uk-UA" w:eastAsia="ar-SA"/>
        </w:rPr>
      </w:pPr>
    </w:p>
    <w:p w:rsidR="00592ECC" w:rsidRPr="00C61EBD" w:rsidRDefault="00592ECC" w:rsidP="00592ECC">
      <w:pPr>
        <w:spacing w:after="0" w:line="240" w:lineRule="auto"/>
        <w:ind w:right="-3" w:firstLine="708"/>
        <w:jc w:val="both"/>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sz w:val="28"/>
          <w:szCs w:val="28"/>
          <w:lang w:val="uk-UA" w:eastAsia="ar-SA"/>
        </w:rPr>
        <w:t>Навчально-методичний комплекс</w:t>
      </w:r>
      <w:r w:rsidRPr="00C61EBD">
        <w:rPr>
          <w:rFonts w:ascii="Times New Roman" w:eastAsia="Times New Roman" w:hAnsi="Times New Roman" w:cs="Times New Roman"/>
          <w:sz w:val="28"/>
          <w:szCs w:val="28"/>
          <w:lang w:eastAsia="ar-SA"/>
        </w:rPr>
        <w:t xml:space="preserve"> обговорен</w:t>
      </w:r>
      <w:r w:rsidRPr="00C61EBD">
        <w:rPr>
          <w:rFonts w:ascii="Times New Roman" w:eastAsia="Times New Roman" w:hAnsi="Times New Roman" w:cs="Times New Roman"/>
          <w:sz w:val="28"/>
          <w:szCs w:val="28"/>
          <w:lang w:val="uk-UA" w:eastAsia="ar-SA"/>
        </w:rPr>
        <w:t>о</w:t>
      </w:r>
      <w:r w:rsidRPr="00C61EBD">
        <w:rPr>
          <w:rFonts w:ascii="Times New Roman" w:eastAsia="Times New Roman" w:hAnsi="Times New Roman" w:cs="Times New Roman"/>
          <w:sz w:val="28"/>
          <w:szCs w:val="28"/>
          <w:lang w:eastAsia="ar-SA"/>
        </w:rPr>
        <w:t xml:space="preserve"> та схвален</w:t>
      </w:r>
      <w:r w:rsidRPr="00C61EBD">
        <w:rPr>
          <w:rFonts w:ascii="Times New Roman" w:eastAsia="Times New Roman" w:hAnsi="Times New Roman" w:cs="Times New Roman"/>
          <w:sz w:val="28"/>
          <w:szCs w:val="28"/>
          <w:lang w:val="uk-UA" w:eastAsia="ar-SA"/>
        </w:rPr>
        <w:t>о</w:t>
      </w:r>
      <w:r w:rsidRPr="00C61EBD">
        <w:rPr>
          <w:rFonts w:ascii="Times New Roman" w:eastAsia="Times New Roman" w:hAnsi="Times New Roman" w:cs="Times New Roman"/>
          <w:sz w:val="28"/>
          <w:szCs w:val="28"/>
          <w:lang w:eastAsia="ar-SA"/>
        </w:rPr>
        <w:t xml:space="preserve"> на засіданні НМРР </w:t>
      </w:r>
      <w:r w:rsidRPr="00C61EBD">
        <w:rPr>
          <w:rFonts w:ascii="Times New Roman" w:eastAsia="Times New Roman" w:hAnsi="Times New Roman" w:cs="Times New Roman"/>
          <w:sz w:val="28"/>
          <w:szCs w:val="28"/>
          <w:lang w:val="uk-UA" w:eastAsia="ar-SA"/>
        </w:rPr>
        <w:t xml:space="preserve">  Навчально-наукового інституту Аеропортів , протокол № ____</w:t>
      </w:r>
    </w:p>
    <w:p w:rsidR="00592ECC" w:rsidRPr="00C61EBD" w:rsidRDefault="00592ECC" w:rsidP="00592ECC">
      <w:pPr>
        <w:spacing w:after="0" w:line="240" w:lineRule="auto"/>
        <w:ind w:right="-3"/>
        <w:jc w:val="both"/>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sz w:val="28"/>
          <w:szCs w:val="28"/>
          <w:lang w:val="uk-UA" w:eastAsia="ar-SA"/>
        </w:rPr>
        <w:t xml:space="preserve">                                                                      </w:t>
      </w:r>
    </w:p>
    <w:p w:rsidR="00592ECC" w:rsidRPr="00C61EBD" w:rsidRDefault="00592ECC" w:rsidP="00592ECC">
      <w:pPr>
        <w:spacing w:after="0" w:line="240" w:lineRule="auto"/>
        <w:jc w:val="both"/>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sz w:val="28"/>
          <w:szCs w:val="28"/>
          <w:lang w:val="uk-UA" w:eastAsia="ar-SA"/>
        </w:rPr>
        <w:t>від «___» ____________ 2016  р.</w:t>
      </w:r>
    </w:p>
    <w:p w:rsidR="00592ECC" w:rsidRPr="00C61EBD" w:rsidRDefault="00592ECC" w:rsidP="00592ECC">
      <w:pPr>
        <w:spacing w:after="0" w:line="240" w:lineRule="auto"/>
        <w:ind w:right="-3"/>
        <w:jc w:val="both"/>
        <w:rPr>
          <w:rFonts w:ascii="Times New Roman" w:eastAsia="Times New Roman" w:hAnsi="Times New Roman" w:cs="Times New Roman"/>
          <w:sz w:val="28"/>
          <w:szCs w:val="28"/>
          <w:lang w:eastAsia="ar-SA"/>
        </w:rPr>
      </w:pPr>
    </w:p>
    <w:p w:rsidR="00592ECC" w:rsidRPr="00C61EBD" w:rsidRDefault="00592ECC" w:rsidP="00592ECC">
      <w:pPr>
        <w:spacing w:after="0" w:line="240" w:lineRule="auto"/>
        <w:ind w:firstLine="567"/>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snapToGrid w:val="0"/>
          <w:sz w:val="28"/>
          <w:szCs w:val="28"/>
          <w:lang w:val="uk-UA" w:eastAsia="ar-SA"/>
        </w:rPr>
        <w:t xml:space="preserve">                            </w:t>
      </w:r>
      <w:r w:rsidRPr="00C61EBD">
        <w:rPr>
          <w:rFonts w:ascii="Times New Roman" w:eastAsia="Times New Roman" w:hAnsi="Times New Roman" w:cs="Times New Roman"/>
          <w:snapToGrid w:val="0"/>
          <w:sz w:val="28"/>
          <w:szCs w:val="28"/>
          <w:lang w:eastAsia="ar-SA"/>
        </w:rPr>
        <w:t>Голова НМРР   _____________</w:t>
      </w:r>
      <w:r w:rsidRPr="00C61EBD">
        <w:rPr>
          <w:rFonts w:ascii="Times New Roman" w:eastAsia="Times New Roman" w:hAnsi="Times New Roman" w:cs="Times New Roman"/>
          <w:snapToGrid w:val="0"/>
          <w:sz w:val="28"/>
          <w:szCs w:val="28"/>
          <w:lang w:val="uk-UA" w:eastAsia="ar-SA"/>
        </w:rPr>
        <w:t xml:space="preserve"> </w:t>
      </w:r>
      <w:r w:rsidRPr="00C61EBD">
        <w:rPr>
          <w:rFonts w:ascii="Times New Roman" w:eastAsia="Times New Roman" w:hAnsi="Times New Roman" w:cs="Times New Roman"/>
          <w:snapToGrid w:val="0"/>
          <w:sz w:val="28"/>
          <w:szCs w:val="28"/>
          <w:lang w:eastAsia="ar-SA"/>
        </w:rPr>
        <w:t>А.</w:t>
      </w:r>
      <w:r w:rsidRPr="00C61EBD">
        <w:rPr>
          <w:rFonts w:ascii="Times New Roman" w:eastAsia="Times New Roman" w:hAnsi="Times New Roman" w:cs="Times New Roman"/>
          <w:snapToGrid w:val="0"/>
          <w:sz w:val="28"/>
          <w:szCs w:val="28"/>
          <w:lang w:val="uk-UA" w:eastAsia="ar-SA"/>
        </w:rPr>
        <w:t xml:space="preserve"> </w:t>
      </w:r>
      <w:r w:rsidRPr="00C61EBD">
        <w:rPr>
          <w:rFonts w:ascii="Times New Roman" w:eastAsia="Times New Roman" w:hAnsi="Times New Roman" w:cs="Times New Roman"/>
          <w:snapToGrid w:val="0"/>
          <w:sz w:val="28"/>
          <w:szCs w:val="28"/>
          <w:lang w:eastAsia="ar-SA"/>
        </w:rPr>
        <w:t>Бєлятинський</w:t>
      </w:r>
    </w:p>
    <w:p w:rsidR="00592ECC" w:rsidRPr="00C61EBD" w:rsidRDefault="00592ECC" w:rsidP="00592ECC">
      <w:pPr>
        <w:spacing w:after="0" w:line="240" w:lineRule="auto"/>
        <w:ind w:firstLine="567"/>
        <w:rPr>
          <w:rFonts w:ascii="Times New Roman" w:eastAsia="Times New Roman" w:hAnsi="Times New Roman" w:cs="Times New Roman"/>
          <w:snapToGrid w:val="0"/>
          <w:sz w:val="28"/>
          <w:szCs w:val="28"/>
          <w:lang w:val="uk-UA" w:eastAsia="ar-SA"/>
        </w:rPr>
      </w:pPr>
      <w:r w:rsidRPr="00C61EBD">
        <w:rPr>
          <w:rFonts w:ascii="Times New Roman" w:eastAsia="Times New Roman" w:hAnsi="Times New Roman" w:cs="Times New Roman"/>
          <w:snapToGrid w:val="0"/>
          <w:sz w:val="28"/>
          <w:szCs w:val="28"/>
          <w:lang w:val="uk-UA" w:eastAsia="ar-SA"/>
        </w:rPr>
        <w:t xml:space="preserve">  </w:t>
      </w:r>
    </w:p>
    <w:p w:rsidR="00592ECC" w:rsidRPr="00C61EBD" w:rsidRDefault="00592ECC" w:rsidP="00592ECC">
      <w:pPr>
        <w:spacing w:after="0" w:line="240" w:lineRule="auto"/>
        <w:rPr>
          <w:rFonts w:ascii="Times New Roman" w:eastAsia="Times New Roman" w:hAnsi="Times New Roman" w:cs="Times New Roman"/>
          <w:snapToGrid w:val="0"/>
          <w:sz w:val="28"/>
          <w:szCs w:val="28"/>
          <w:lang w:val="uk-UA" w:eastAsia="ar-SA"/>
        </w:rPr>
      </w:pPr>
      <w:r w:rsidRPr="00C61EBD">
        <w:rPr>
          <w:rFonts w:ascii="Times New Roman" w:eastAsia="Times New Roman" w:hAnsi="Times New Roman" w:cs="Times New Roman"/>
          <w:sz w:val="28"/>
          <w:szCs w:val="28"/>
          <w:lang w:val="uk-UA" w:eastAsia="ar-SA"/>
        </w:rPr>
        <w:t xml:space="preserve">                                                                                                            підпис                                  </w:t>
      </w:r>
    </w:p>
    <w:p w:rsidR="00592ECC" w:rsidRPr="00C61EBD" w:rsidRDefault="00592ECC" w:rsidP="00592ECC">
      <w:pPr>
        <w:spacing w:after="0" w:line="240" w:lineRule="auto"/>
        <w:rPr>
          <w:rFonts w:ascii="Times New Roman" w:eastAsia="Times New Roman" w:hAnsi="Times New Roman" w:cs="Times New Roman"/>
          <w:sz w:val="28"/>
          <w:szCs w:val="28"/>
          <w:lang w:val="uk-UA" w:eastAsia="ar-SA"/>
        </w:rPr>
      </w:pPr>
    </w:p>
    <w:p w:rsidR="00592ECC" w:rsidRPr="00C61EBD" w:rsidRDefault="00592ECC" w:rsidP="00592ECC">
      <w:pPr>
        <w:spacing w:after="0" w:line="240" w:lineRule="auto"/>
        <w:rPr>
          <w:rFonts w:ascii="Times New Roman" w:eastAsia="Times New Roman" w:hAnsi="Times New Roman" w:cs="Times New Roman"/>
          <w:sz w:val="28"/>
          <w:szCs w:val="28"/>
          <w:lang w:val="uk-UA" w:eastAsia="ar-SA"/>
        </w:rPr>
      </w:pPr>
    </w:p>
    <w:p w:rsidR="00592ECC" w:rsidRPr="00C61EBD" w:rsidRDefault="00592ECC" w:rsidP="00592ECC">
      <w:pPr>
        <w:spacing w:after="0" w:line="240" w:lineRule="auto"/>
        <w:rPr>
          <w:rFonts w:ascii="Times New Roman" w:eastAsia="Times New Roman" w:hAnsi="Times New Roman" w:cs="Times New Roman"/>
          <w:sz w:val="28"/>
          <w:szCs w:val="28"/>
          <w:lang w:val="uk-UA" w:eastAsia="ar-SA"/>
        </w:rPr>
      </w:pPr>
    </w:p>
    <w:p w:rsidR="00592ECC" w:rsidRPr="00C61EBD" w:rsidRDefault="00592ECC" w:rsidP="00592ECC">
      <w:pPr>
        <w:spacing w:after="0" w:line="240" w:lineRule="auto"/>
        <w:rPr>
          <w:rFonts w:ascii="Times New Roman" w:eastAsia="Times New Roman" w:hAnsi="Times New Roman" w:cs="Times New Roman"/>
          <w:sz w:val="28"/>
          <w:szCs w:val="28"/>
          <w:lang w:val="uk-UA" w:eastAsia="ar-SA"/>
        </w:rPr>
      </w:pPr>
    </w:p>
    <w:p w:rsidR="00592ECC" w:rsidRPr="00C61EBD" w:rsidRDefault="00592ECC" w:rsidP="00592ECC">
      <w:pPr>
        <w:tabs>
          <w:tab w:val="left" w:pos="2520"/>
        </w:tabs>
        <w:spacing w:after="0" w:line="240" w:lineRule="auto"/>
        <w:jc w:val="both"/>
        <w:rPr>
          <w:rFonts w:ascii="Times New Roman" w:eastAsia="Times New Roman" w:hAnsi="Times New Roman" w:cs="Times New Roman"/>
          <w:snapToGrid w:val="0"/>
          <w:sz w:val="28"/>
          <w:szCs w:val="28"/>
          <w:lang w:val="uk-UA" w:eastAsia="ar-SA"/>
        </w:rPr>
      </w:pPr>
    </w:p>
    <w:p w:rsidR="00592ECC" w:rsidRPr="00C61EBD" w:rsidRDefault="00592ECC" w:rsidP="00592ECC">
      <w:pPr>
        <w:spacing w:after="0" w:line="240" w:lineRule="auto"/>
        <w:ind w:right="1356"/>
        <w:rPr>
          <w:rFonts w:ascii="Times New Roman" w:eastAsia="Times New Roman" w:hAnsi="Times New Roman" w:cs="Times New Roman"/>
          <w:b/>
          <w:snapToGrid w:val="0"/>
          <w:sz w:val="28"/>
          <w:szCs w:val="28"/>
          <w:lang w:val="uk-UA" w:eastAsia="ar-SA"/>
        </w:rPr>
      </w:pPr>
    </w:p>
    <w:p w:rsidR="00592ECC" w:rsidRPr="00C61EBD" w:rsidRDefault="00592ECC" w:rsidP="00592ECC">
      <w:pPr>
        <w:spacing w:after="0" w:line="240" w:lineRule="auto"/>
        <w:ind w:right="1356"/>
        <w:rPr>
          <w:rFonts w:ascii="Times New Roman" w:eastAsia="Times New Roman" w:hAnsi="Times New Roman" w:cs="Times New Roman"/>
          <w:b/>
          <w:snapToGrid w:val="0"/>
          <w:sz w:val="28"/>
          <w:szCs w:val="28"/>
          <w:lang w:val="uk-UA" w:eastAsia="ar-SA"/>
        </w:rPr>
      </w:pPr>
    </w:p>
    <w:p w:rsidR="00592ECC" w:rsidRPr="00C61EBD" w:rsidRDefault="00592ECC" w:rsidP="00592ECC">
      <w:pPr>
        <w:spacing w:after="0" w:line="240" w:lineRule="auto"/>
        <w:jc w:val="both"/>
        <w:rPr>
          <w:rFonts w:ascii="Times New Roman" w:eastAsia="Times New Roman" w:hAnsi="Times New Roman" w:cs="Times New Roman"/>
          <w:snapToGrid w:val="0"/>
          <w:sz w:val="28"/>
          <w:szCs w:val="28"/>
          <w:lang w:eastAsia="ar-SA"/>
        </w:rPr>
      </w:pPr>
    </w:p>
    <w:p w:rsidR="00592ECC" w:rsidRPr="00C61EBD" w:rsidRDefault="00592ECC" w:rsidP="00592ECC">
      <w:pPr>
        <w:spacing w:after="0" w:line="240" w:lineRule="auto"/>
        <w:jc w:val="both"/>
        <w:rPr>
          <w:rFonts w:ascii="Times New Roman" w:eastAsia="Times New Roman" w:hAnsi="Times New Roman" w:cs="Times New Roman"/>
          <w:sz w:val="28"/>
          <w:szCs w:val="28"/>
          <w:lang w:eastAsia="ar-SA"/>
        </w:rPr>
      </w:pPr>
      <w:r w:rsidRPr="00C61EBD">
        <w:rPr>
          <w:rFonts w:ascii="Times New Roman" w:eastAsia="Times New Roman" w:hAnsi="Times New Roman" w:cs="Times New Roman"/>
          <w:sz w:val="28"/>
          <w:szCs w:val="28"/>
          <w:lang w:eastAsia="ar-SA"/>
        </w:rPr>
        <w:t>Рівень документа – 3б</w:t>
      </w:r>
    </w:p>
    <w:p w:rsidR="00592ECC" w:rsidRPr="00C61EBD" w:rsidRDefault="00592ECC" w:rsidP="00592ECC">
      <w:pPr>
        <w:spacing w:after="0" w:line="240" w:lineRule="auto"/>
        <w:jc w:val="both"/>
        <w:rPr>
          <w:rFonts w:ascii="Times New Roman" w:eastAsia="Times New Roman" w:hAnsi="Times New Roman" w:cs="Times New Roman"/>
          <w:sz w:val="28"/>
          <w:szCs w:val="28"/>
          <w:lang w:eastAsia="ar-SA"/>
        </w:rPr>
      </w:pPr>
      <w:r w:rsidRPr="00C61EBD">
        <w:rPr>
          <w:rFonts w:ascii="Times New Roman" w:eastAsia="Times New Roman" w:hAnsi="Times New Roman" w:cs="Times New Roman"/>
          <w:sz w:val="28"/>
          <w:szCs w:val="28"/>
          <w:lang w:eastAsia="ar-SA"/>
        </w:rPr>
        <w:t>Плановий термін між ревізіями – 1 рік</w:t>
      </w:r>
    </w:p>
    <w:p w:rsidR="00592ECC" w:rsidRPr="00C61EBD" w:rsidRDefault="00592ECC" w:rsidP="00592ECC">
      <w:pPr>
        <w:spacing w:after="0" w:line="240" w:lineRule="auto"/>
        <w:jc w:val="both"/>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b/>
          <w:sz w:val="28"/>
          <w:szCs w:val="28"/>
          <w:lang w:eastAsia="ar-SA"/>
        </w:rPr>
        <w:t>Контрольний примірник</w:t>
      </w:r>
    </w:p>
    <w:p w:rsidR="00592ECC" w:rsidRPr="00C61EBD" w:rsidRDefault="00592ECC" w:rsidP="003D412D">
      <w:pPr>
        <w:jc w:val="both"/>
        <w:rPr>
          <w:rFonts w:ascii="Times New Roman" w:hAnsi="Times New Roman" w:cs="Times New Roman"/>
          <w:b/>
          <w:bCs/>
          <w:color w:val="000000"/>
          <w:sz w:val="28"/>
          <w:szCs w:val="28"/>
        </w:rPr>
      </w:pPr>
    </w:p>
    <w:p w:rsidR="00592ECC" w:rsidRPr="00C61EBD" w:rsidRDefault="00592ECC" w:rsidP="003D412D">
      <w:pPr>
        <w:jc w:val="both"/>
        <w:rPr>
          <w:rFonts w:ascii="Times New Roman" w:hAnsi="Times New Roman" w:cs="Times New Roman"/>
          <w:b/>
          <w:bCs/>
          <w:color w:val="000000"/>
          <w:sz w:val="28"/>
          <w:szCs w:val="28"/>
        </w:rPr>
      </w:pPr>
    </w:p>
    <w:p w:rsidR="00592ECC" w:rsidRPr="00C61EBD" w:rsidRDefault="00592ECC" w:rsidP="003D412D">
      <w:pPr>
        <w:jc w:val="both"/>
        <w:rPr>
          <w:rFonts w:ascii="Times New Roman" w:hAnsi="Times New Roman" w:cs="Times New Roman"/>
          <w:b/>
          <w:bCs/>
          <w:color w:val="000000"/>
          <w:sz w:val="28"/>
          <w:szCs w:val="28"/>
        </w:rPr>
      </w:pPr>
    </w:p>
    <w:p w:rsidR="00592ECC" w:rsidRPr="00C61EBD" w:rsidRDefault="00592ECC" w:rsidP="00592ECC">
      <w:pPr>
        <w:jc w:val="center"/>
        <w:rPr>
          <w:rFonts w:ascii="Times New Roman" w:hAnsi="Times New Roman" w:cs="Times New Roman"/>
          <w:b/>
          <w:bCs/>
          <w:sz w:val="28"/>
          <w:szCs w:val="28"/>
          <w:lang w:val="uk-UA"/>
        </w:rPr>
      </w:pPr>
      <w:r w:rsidRPr="00C61EBD">
        <w:rPr>
          <w:rFonts w:ascii="Times New Roman" w:hAnsi="Times New Roman" w:cs="Times New Roman"/>
          <w:b/>
          <w:bCs/>
          <w:sz w:val="28"/>
          <w:szCs w:val="28"/>
          <w:lang w:val="uk-UA"/>
        </w:rPr>
        <w:lastRenderedPageBreak/>
        <w:t>ЗМІСТ НАВЧАЛЬНО-МЕТОДИЧНОГО КОМПЛЕКСУ</w:t>
      </w:r>
    </w:p>
    <w:p w:rsidR="00592ECC" w:rsidRPr="00C61EBD" w:rsidRDefault="00592ECC" w:rsidP="00592ECC">
      <w:pPr>
        <w:rPr>
          <w:rFonts w:ascii="Times New Roman" w:hAnsi="Times New Roman" w:cs="Times New Roman"/>
          <w:sz w:val="28"/>
          <w:szCs w:val="28"/>
          <w:lang w:val="uk-UA"/>
        </w:rPr>
      </w:pPr>
      <w:r w:rsidRPr="00C61EBD">
        <w:rPr>
          <w:rFonts w:ascii="Times New Roman" w:hAnsi="Times New Roman" w:cs="Times New Roman"/>
          <w:sz w:val="28"/>
          <w:szCs w:val="28"/>
          <w:lang w:val="uk-UA"/>
        </w:rPr>
        <w:br/>
      </w:r>
      <w:r w:rsidRPr="00C61EBD">
        <w:rPr>
          <w:rFonts w:ascii="Times New Roman" w:hAnsi="Times New Roman" w:cs="Times New Roman"/>
          <w:sz w:val="28"/>
          <w:szCs w:val="28"/>
          <w:lang w:val="uk-UA"/>
        </w:rPr>
        <w:tab/>
        <w:t>Дисципліна ___</w:t>
      </w:r>
      <w:r w:rsidRPr="00C61EBD">
        <w:rPr>
          <w:rFonts w:ascii="Times New Roman" w:hAnsi="Times New Roman" w:cs="Times New Roman"/>
          <w:sz w:val="28"/>
          <w:szCs w:val="28"/>
          <w:u w:val="single"/>
          <w:lang w:val="uk-UA"/>
        </w:rPr>
        <w:t xml:space="preserve"> Рисунок, живопис, скульптура, декоративна пластика</w:t>
      </w:r>
      <w:r w:rsidRPr="00C61EBD">
        <w:rPr>
          <w:rFonts w:ascii="Times New Roman" w:hAnsi="Times New Roman" w:cs="Times New Roman"/>
          <w:sz w:val="28"/>
          <w:szCs w:val="28"/>
          <w:lang w:val="uk-UA"/>
        </w:rPr>
        <w:br/>
      </w:r>
      <w:r w:rsidRPr="00C61EBD">
        <w:rPr>
          <w:rFonts w:ascii="Times New Roman" w:hAnsi="Times New Roman" w:cs="Times New Roman"/>
          <w:sz w:val="28"/>
          <w:szCs w:val="28"/>
          <w:lang w:val="uk-UA"/>
        </w:rPr>
        <w:tab/>
      </w:r>
      <w:r w:rsidRPr="00C61EBD">
        <w:rPr>
          <w:rFonts w:ascii="Times New Roman" w:hAnsi="Times New Roman" w:cs="Times New Roman"/>
          <w:sz w:val="28"/>
          <w:szCs w:val="28"/>
          <w:lang w:val="uk-UA"/>
        </w:rPr>
        <w:tab/>
      </w:r>
      <w:r w:rsidRPr="00C61EBD">
        <w:rPr>
          <w:rFonts w:ascii="Times New Roman" w:hAnsi="Times New Roman" w:cs="Times New Roman"/>
          <w:sz w:val="28"/>
          <w:szCs w:val="28"/>
          <w:lang w:val="uk-UA"/>
        </w:rPr>
        <w:tab/>
      </w:r>
      <w:r w:rsidRPr="00C61EBD">
        <w:rPr>
          <w:rFonts w:ascii="Times New Roman" w:hAnsi="Times New Roman" w:cs="Times New Roman"/>
          <w:sz w:val="28"/>
          <w:szCs w:val="28"/>
          <w:lang w:val="uk-UA"/>
        </w:rPr>
        <w:tab/>
      </w:r>
      <w:r w:rsidRPr="00C61EBD">
        <w:rPr>
          <w:rFonts w:ascii="Times New Roman" w:hAnsi="Times New Roman" w:cs="Times New Roman"/>
          <w:sz w:val="28"/>
          <w:szCs w:val="28"/>
          <w:lang w:val="uk-UA"/>
        </w:rPr>
        <w:tab/>
        <w:t>(назва дисципліни)</w:t>
      </w:r>
      <w:r w:rsidRPr="00C61EBD">
        <w:rPr>
          <w:rFonts w:ascii="Times New Roman" w:hAnsi="Times New Roman" w:cs="Times New Roman"/>
          <w:sz w:val="28"/>
          <w:szCs w:val="28"/>
          <w:lang w:val="uk-UA"/>
        </w:rPr>
        <w:br/>
      </w:r>
      <w:r w:rsidRPr="00C61EBD">
        <w:rPr>
          <w:rFonts w:ascii="Times New Roman" w:hAnsi="Times New Roman" w:cs="Times New Roman"/>
          <w:sz w:val="28"/>
          <w:szCs w:val="28"/>
          <w:lang w:val="uk-UA"/>
        </w:rPr>
        <w:tab/>
        <w:t>галузь знань</w:t>
      </w:r>
      <w:r w:rsidRPr="00C61EBD">
        <w:rPr>
          <w:rFonts w:ascii="Times New Roman" w:hAnsi="Times New Roman" w:cs="Times New Roman"/>
          <w:sz w:val="28"/>
          <w:szCs w:val="28"/>
          <w:u w:val="single"/>
          <w:lang w:val="uk-UA"/>
        </w:rPr>
        <w:t xml:space="preserve">             02 «Культура і мистецтво»____</w:t>
      </w:r>
      <w:r w:rsidRPr="00C61EBD">
        <w:rPr>
          <w:rFonts w:ascii="Times New Roman" w:hAnsi="Times New Roman" w:cs="Times New Roman"/>
          <w:sz w:val="28"/>
          <w:szCs w:val="28"/>
          <w:u w:val="single"/>
          <w:lang w:val="uk-UA"/>
        </w:rPr>
        <w:br/>
      </w:r>
      <w:r w:rsidRPr="00C61EBD">
        <w:rPr>
          <w:rFonts w:ascii="Times New Roman" w:hAnsi="Times New Roman" w:cs="Times New Roman"/>
          <w:sz w:val="28"/>
          <w:szCs w:val="28"/>
          <w:lang w:val="uk-UA"/>
        </w:rPr>
        <w:tab/>
      </w:r>
      <w:r w:rsidRPr="00C61EBD">
        <w:rPr>
          <w:rFonts w:ascii="Times New Roman" w:hAnsi="Times New Roman" w:cs="Times New Roman"/>
          <w:sz w:val="28"/>
          <w:szCs w:val="28"/>
          <w:lang w:val="uk-UA"/>
        </w:rPr>
        <w:tab/>
      </w:r>
      <w:r w:rsidRPr="00C61EBD">
        <w:rPr>
          <w:rFonts w:ascii="Times New Roman" w:hAnsi="Times New Roman" w:cs="Times New Roman"/>
          <w:sz w:val="28"/>
          <w:szCs w:val="28"/>
          <w:lang w:val="uk-UA"/>
        </w:rPr>
        <w:tab/>
      </w:r>
      <w:r w:rsidRPr="00C61EBD">
        <w:rPr>
          <w:rFonts w:ascii="Times New Roman" w:hAnsi="Times New Roman" w:cs="Times New Roman"/>
          <w:sz w:val="28"/>
          <w:szCs w:val="28"/>
          <w:lang w:val="uk-UA"/>
        </w:rPr>
        <w:tab/>
      </w:r>
      <w:r w:rsidRPr="00C61EBD">
        <w:rPr>
          <w:rFonts w:ascii="Times New Roman" w:hAnsi="Times New Roman" w:cs="Times New Roman"/>
          <w:sz w:val="28"/>
          <w:szCs w:val="28"/>
          <w:lang w:val="uk-UA"/>
        </w:rPr>
        <w:tab/>
        <w:t>(шифр та назва)</w:t>
      </w:r>
      <w:r w:rsidRPr="00C61EBD">
        <w:rPr>
          <w:rFonts w:ascii="Times New Roman" w:hAnsi="Times New Roman" w:cs="Times New Roman"/>
          <w:sz w:val="28"/>
          <w:szCs w:val="28"/>
          <w:lang w:val="uk-UA"/>
        </w:rPr>
        <w:br/>
      </w:r>
      <w:r w:rsidRPr="00C61EBD">
        <w:rPr>
          <w:rFonts w:ascii="Times New Roman" w:hAnsi="Times New Roman" w:cs="Times New Roman"/>
          <w:sz w:val="28"/>
          <w:szCs w:val="28"/>
          <w:lang w:val="uk-UA"/>
        </w:rPr>
        <w:tab/>
        <w:t>спеціальність_______</w:t>
      </w:r>
      <w:r w:rsidRPr="00C61EBD">
        <w:rPr>
          <w:rFonts w:ascii="Times New Roman" w:eastAsia="Times New Roman" w:hAnsi="Times New Roman" w:cs="Times New Roman"/>
          <w:sz w:val="28"/>
          <w:szCs w:val="28"/>
          <w:u w:val="single"/>
          <w:lang w:val="uk-UA" w:eastAsia="ru-RU"/>
        </w:rPr>
        <w:t>022 «Дизайн»</w:t>
      </w:r>
      <w:r w:rsidRPr="00C61EBD">
        <w:rPr>
          <w:rFonts w:ascii="Times New Roman" w:hAnsi="Times New Roman" w:cs="Times New Roman"/>
          <w:sz w:val="28"/>
          <w:szCs w:val="28"/>
          <w:lang w:val="uk-UA"/>
        </w:rPr>
        <w:t>___________________</w:t>
      </w:r>
      <w:r w:rsidRPr="00C61EBD">
        <w:rPr>
          <w:rFonts w:ascii="Times New Roman" w:hAnsi="Times New Roman" w:cs="Times New Roman"/>
          <w:sz w:val="28"/>
          <w:szCs w:val="28"/>
          <w:lang w:val="uk-UA"/>
        </w:rPr>
        <w:br/>
      </w:r>
      <w:r w:rsidRPr="00C61EBD">
        <w:rPr>
          <w:rFonts w:ascii="Times New Roman" w:hAnsi="Times New Roman" w:cs="Times New Roman"/>
          <w:sz w:val="28"/>
          <w:szCs w:val="28"/>
          <w:lang w:val="uk-UA"/>
        </w:rPr>
        <w:tab/>
      </w:r>
      <w:r w:rsidRPr="00C61EBD">
        <w:rPr>
          <w:rFonts w:ascii="Times New Roman" w:hAnsi="Times New Roman" w:cs="Times New Roman"/>
          <w:sz w:val="28"/>
          <w:szCs w:val="28"/>
          <w:lang w:val="uk-UA"/>
        </w:rPr>
        <w:tab/>
      </w:r>
      <w:r w:rsidRPr="00C61EBD">
        <w:rPr>
          <w:rFonts w:ascii="Times New Roman" w:hAnsi="Times New Roman" w:cs="Times New Roman"/>
          <w:sz w:val="28"/>
          <w:szCs w:val="28"/>
          <w:lang w:val="uk-UA"/>
        </w:rPr>
        <w:tab/>
      </w:r>
      <w:r w:rsidRPr="00C61EBD">
        <w:rPr>
          <w:rFonts w:ascii="Times New Roman" w:hAnsi="Times New Roman" w:cs="Times New Roman"/>
          <w:sz w:val="28"/>
          <w:szCs w:val="28"/>
          <w:lang w:val="uk-UA"/>
        </w:rPr>
        <w:tab/>
      </w:r>
      <w:r w:rsidRPr="00C61EBD">
        <w:rPr>
          <w:rFonts w:ascii="Times New Roman" w:hAnsi="Times New Roman" w:cs="Times New Roman"/>
          <w:sz w:val="28"/>
          <w:szCs w:val="28"/>
          <w:lang w:val="uk-UA"/>
        </w:rPr>
        <w:tab/>
        <w:t>(шифр та назва)</w:t>
      </w:r>
      <w:r w:rsidRPr="00C61EBD">
        <w:rPr>
          <w:rFonts w:ascii="Times New Roman" w:hAnsi="Times New Roman" w:cs="Times New Roman"/>
          <w:sz w:val="28"/>
          <w:szCs w:val="28"/>
          <w:lang w:val="uk-UA"/>
        </w:rPr>
        <w:br/>
      </w:r>
      <w:r w:rsidRPr="00C61EBD">
        <w:rPr>
          <w:rFonts w:ascii="Times New Roman" w:hAnsi="Times New Roman" w:cs="Times New Roman"/>
          <w:sz w:val="28"/>
          <w:szCs w:val="28"/>
          <w:lang w:val="uk-UA"/>
        </w:rPr>
        <w:tab/>
        <w:t>спеціалізація __________</w:t>
      </w:r>
      <w:r w:rsidRPr="00C61EBD">
        <w:rPr>
          <w:rFonts w:ascii="Times New Roman" w:eastAsia="Times New Roman" w:hAnsi="Times New Roman" w:cs="Times New Roman"/>
          <w:sz w:val="28"/>
          <w:szCs w:val="28"/>
          <w:u w:val="single"/>
          <w:lang w:val="uk-UA" w:eastAsia="ru-RU"/>
        </w:rPr>
        <w:t>«Дизайн за видами»</w:t>
      </w:r>
      <w:r w:rsidRPr="00C61EBD">
        <w:rPr>
          <w:rFonts w:ascii="Times New Roman" w:hAnsi="Times New Roman" w:cs="Times New Roman"/>
          <w:sz w:val="28"/>
          <w:szCs w:val="28"/>
          <w:u w:val="single"/>
          <w:lang w:val="uk-UA"/>
        </w:rPr>
        <w:t>__________</w:t>
      </w:r>
      <w:r w:rsidRPr="00C61EBD">
        <w:rPr>
          <w:rFonts w:ascii="Times New Roman" w:hAnsi="Times New Roman" w:cs="Times New Roman"/>
          <w:sz w:val="28"/>
          <w:szCs w:val="28"/>
          <w:lang w:val="uk-UA"/>
        </w:rPr>
        <w:br/>
      </w:r>
      <w:r w:rsidRPr="00C61EBD">
        <w:rPr>
          <w:rFonts w:ascii="Times New Roman" w:hAnsi="Times New Roman" w:cs="Times New Roman"/>
          <w:sz w:val="28"/>
          <w:szCs w:val="28"/>
          <w:lang w:val="uk-UA"/>
        </w:rPr>
        <w:tab/>
      </w:r>
      <w:r w:rsidRPr="00C61EBD">
        <w:rPr>
          <w:rFonts w:ascii="Times New Roman" w:hAnsi="Times New Roman" w:cs="Times New Roman"/>
          <w:sz w:val="28"/>
          <w:szCs w:val="28"/>
          <w:lang w:val="uk-UA"/>
        </w:rPr>
        <w:tab/>
      </w:r>
      <w:r w:rsidRPr="00C61EBD">
        <w:rPr>
          <w:rFonts w:ascii="Times New Roman" w:hAnsi="Times New Roman" w:cs="Times New Roman"/>
          <w:sz w:val="28"/>
          <w:szCs w:val="28"/>
          <w:lang w:val="uk-UA"/>
        </w:rPr>
        <w:tab/>
      </w:r>
      <w:r w:rsidRPr="00C61EBD">
        <w:rPr>
          <w:rFonts w:ascii="Times New Roman" w:hAnsi="Times New Roman" w:cs="Times New Roman"/>
          <w:sz w:val="28"/>
          <w:szCs w:val="28"/>
          <w:lang w:val="uk-UA"/>
        </w:rPr>
        <w:tab/>
      </w:r>
      <w:r w:rsidRPr="00C61EBD">
        <w:rPr>
          <w:rFonts w:ascii="Times New Roman" w:hAnsi="Times New Roman" w:cs="Times New Roman"/>
          <w:sz w:val="28"/>
          <w:szCs w:val="28"/>
          <w:lang w:val="uk-UA"/>
        </w:rPr>
        <w:tab/>
        <w:t>(шифр та назва)</w:t>
      </w:r>
    </w:p>
    <w:tbl>
      <w:tblPr>
        <w:tblStyle w:val="af3"/>
        <w:tblW w:w="0" w:type="auto"/>
        <w:tblLook w:val="04A0" w:firstRow="1" w:lastRow="0" w:firstColumn="1" w:lastColumn="0" w:noHBand="0" w:noVBand="1"/>
      </w:tblPr>
      <w:tblGrid>
        <w:gridCol w:w="484"/>
        <w:gridCol w:w="3286"/>
        <w:gridCol w:w="2527"/>
        <w:gridCol w:w="1621"/>
        <w:gridCol w:w="1743"/>
      </w:tblGrid>
      <w:tr w:rsidR="00592ECC" w:rsidRPr="00C61EBD" w:rsidTr="00FB63A1">
        <w:tc>
          <w:tcPr>
            <w:tcW w:w="453" w:type="dxa"/>
            <w:vMerge w:val="restart"/>
          </w:tcPr>
          <w:p w:rsidR="00592ECC" w:rsidRPr="00C61EBD" w:rsidRDefault="00592ECC" w:rsidP="00FB63A1">
            <w:pPr>
              <w:jc w:val="center"/>
              <w:rPr>
                <w:sz w:val="28"/>
                <w:szCs w:val="28"/>
                <w:lang w:val="uk-UA"/>
              </w:rPr>
            </w:pPr>
            <w:r w:rsidRPr="00C61EBD">
              <w:rPr>
                <w:sz w:val="28"/>
                <w:szCs w:val="28"/>
                <w:lang w:val="uk-UA"/>
              </w:rPr>
              <w:t>№</w:t>
            </w:r>
          </w:p>
        </w:tc>
        <w:tc>
          <w:tcPr>
            <w:tcW w:w="3286" w:type="dxa"/>
            <w:vMerge w:val="restart"/>
          </w:tcPr>
          <w:p w:rsidR="00592ECC" w:rsidRPr="00C61EBD" w:rsidRDefault="00592ECC" w:rsidP="00FB63A1">
            <w:pPr>
              <w:jc w:val="center"/>
              <w:rPr>
                <w:sz w:val="28"/>
                <w:szCs w:val="28"/>
                <w:lang w:val="uk-UA"/>
              </w:rPr>
            </w:pPr>
            <w:r w:rsidRPr="00C61EBD">
              <w:rPr>
                <w:sz w:val="28"/>
                <w:szCs w:val="28"/>
                <w:lang w:val="uk-UA"/>
              </w:rPr>
              <w:t>Складова комплексу</w:t>
            </w:r>
          </w:p>
        </w:tc>
        <w:tc>
          <w:tcPr>
            <w:tcW w:w="2527" w:type="dxa"/>
            <w:vMerge w:val="restart"/>
          </w:tcPr>
          <w:p w:rsidR="00592ECC" w:rsidRPr="00C61EBD" w:rsidRDefault="00592ECC" w:rsidP="00FB63A1">
            <w:pPr>
              <w:jc w:val="center"/>
              <w:rPr>
                <w:sz w:val="28"/>
                <w:szCs w:val="28"/>
                <w:lang w:val="uk-UA"/>
              </w:rPr>
            </w:pPr>
            <w:r w:rsidRPr="00C61EBD">
              <w:rPr>
                <w:sz w:val="28"/>
                <w:szCs w:val="28"/>
                <w:lang w:val="uk-UA"/>
              </w:rPr>
              <w:t>Позначення</w:t>
            </w:r>
            <w:r w:rsidRPr="00C61EBD">
              <w:rPr>
                <w:sz w:val="28"/>
                <w:szCs w:val="28"/>
                <w:lang w:val="uk-UA"/>
              </w:rPr>
              <w:br/>
              <w:t>електронного файлу</w:t>
            </w:r>
          </w:p>
        </w:tc>
        <w:tc>
          <w:tcPr>
            <w:tcW w:w="3079" w:type="dxa"/>
            <w:gridSpan w:val="2"/>
          </w:tcPr>
          <w:p w:rsidR="00592ECC" w:rsidRPr="00C61EBD" w:rsidRDefault="00592ECC" w:rsidP="00FB63A1">
            <w:pPr>
              <w:jc w:val="center"/>
              <w:rPr>
                <w:sz w:val="28"/>
                <w:szCs w:val="28"/>
                <w:lang w:val="uk-UA"/>
              </w:rPr>
            </w:pPr>
            <w:r w:rsidRPr="00C61EBD">
              <w:rPr>
                <w:sz w:val="28"/>
                <w:szCs w:val="28"/>
                <w:lang w:val="uk-UA"/>
              </w:rPr>
              <w:t>Наявність</w:t>
            </w:r>
          </w:p>
        </w:tc>
      </w:tr>
      <w:tr w:rsidR="00592ECC" w:rsidRPr="00C61EBD" w:rsidTr="00FB63A1">
        <w:tc>
          <w:tcPr>
            <w:tcW w:w="453" w:type="dxa"/>
            <w:vMerge/>
          </w:tcPr>
          <w:p w:rsidR="00592ECC" w:rsidRPr="00C61EBD" w:rsidRDefault="00592ECC" w:rsidP="00FB63A1">
            <w:pPr>
              <w:jc w:val="center"/>
              <w:rPr>
                <w:sz w:val="28"/>
                <w:szCs w:val="28"/>
                <w:lang w:val="uk-UA"/>
              </w:rPr>
            </w:pPr>
          </w:p>
        </w:tc>
        <w:tc>
          <w:tcPr>
            <w:tcW w:w="3286" w:type="dxa"/>
            <w:vMerge/>
          </w:tcPr>
          <w:p w:rsidR="00592ECC" w:rsidRPr="00C61EBD" w:rsidRDefault="00592ECC" w:rsidP="00FB63A1">
            <w:pPr>
              <w:jc w:val="center"/>
              <w:rPr>
                <w:sz w:val="28"/>
                <w:szCs w:val="28"/>
                <w:lang w:val="uk-UA"/>
              </w:rPr>
            </w:pPr>
          </w:p>
        </w:tc>
        <w:tc>
          <w:tcPr>
            <w:tcW w:w="2527" w:type="dxa"/>
            <w:vMerge/>
          </w:tcPr>
          <w:p w:rsidR="00592ECC" w:rsidRPr="00C61EBD" w:rsidRDefault="00592ECC" w:rsidP="00FB63A1">
            <w:pPr>
              <w:jc w:val="center"/>
              <w:rPr>
                <w:sz w:val="28"/>
                <w:szCs w:val="28"/>
                <w:lang w:val="uk-UA"/>
              </w:rPr>
            </w:pPr>
          </w:p>
        </w:tc>
        <w:tc>
          <w:tcPr>
            <w:tcW w:w="1520" w:type="dxa"/>
          </w:tcPr>
          <w:p w:rsidR="00592ECC" w:rsidRPr="00C61EBD" w:rsidRDefault="00592ECC" w:rsidP="00FB63A1">
            <w:pPr>
              <w:jc w:val="center"/>
              <w:rPr>
                <w:sz w:val="28"/>
                <w:szCs w:val="28"/>
                <w:lang w:val="uk-UA"/>
              </w:rPr>
            </w:pPr>
            <w:r w:rsidRPr="00C61EBD">
              <w:rPr>
                <w:sz w:val="28"/>
                <w:szCs w:val="28"/>
                <w:lang w:val="uk-UA"/>
              </w:rPr>
              <w:t>друкований</w:t>
            </w:r>
          </w:p>
          <w:p w:rsidR="00592ECC" w:rsidRPr="00C61EBD" w:rsidRDefault="00592ECC" w:rsidP="00FB63A1">
            <w:pPr>
              <w:jc w:val="center"/>
              <w:rPr>
                <w:sz w:val="28"/>
                <w:szCs w:val="28"/>
                <w:lang w:val="uk-UA"/>
              </w:rPr>
            </w:pPr>
            <w:r w:rsidRPr="00C61EBD">
              <w:rPr>
                <w:sz w:val="28"/>
                <w:szCs w:val="28"/>
                <w:lang w:val="uk-UA"/>
              </w:rPr>
              <w:t>вигляд**</w:t>
            </w:r>
          </w:p>
        </w:tc>
        <w:tc>
          <w:tcPr>
            <w:tcW w:w="1559" w:type="dxa"/>
          </w:tcPr>
          <w:p w:rsidR="00592ECC" w:rsidRPr="00C61EBD" w:rsidRDefault="00592ECC" w:rsidP="00FB63A1">
            <w:pPr>
              <w:jc w:val="center"/>
              <w:rPr>
                <w:sz w:val="28"/>
                <w:szCs w:val="28"/>
                <w:lang w:val="uk-UA"/>
              </w:rPr>
            </w:pPr>
            <w:r w:rsidRPr="00C61EBD">
              <w:rPr>
                <w:sz w:val="28"/>
                <w:szCs w:val="28"/>
                <w:lang w:val="uk-UA"/>
              </w:rPr>
              <w:t>електронний</w:t>
            </w:r>
          </w:p>
          <w:p w:rsidR="00592ECC" w:rsidRPr="00C61EBD" w:rsidRDefault="00592ECC" w:rsidP="00FB63A1">
            <w:pPr>
              <w:jc w:val="center"/>
              <w:rPr>
                <w:sz w:val="28"/>
                <w:szCs w:val="28"/>
                <w:lang w:val="uk-UA"/>
              </w:rPr>
            </w:pPr>
            <w:r w:rsidRPr="00C61EBD">
              <w:rPr>
                <w:sz w:val="28"/>
                <w:szCs w:val="28"/>
                <w:lang w:val="uk-UA"/>
              </w:rPr>
              <w:t>вигляд***</w:t>
            </w:r>
          </w:p>
        </w:tc>
      </w:tr>
      <w:tr w:rsidR="00592ECC" w:rsidRPr="00C61EBD" w:rsidTr="00FB63A1">
        <w:tc>
          <w:tcPr>
            <w:tcW w:w="453" w:type="dxa"/>
          </w:tcPr>
          <w:p w:rsidR="00592ECC" w:rsidRPr="00C61EBD" w:rsidRDefault="00592ECC" w:rsidP="00FB63A1">
            <w:pPr>
              <w:rPr>
                <w:sz w:val="28"/>
                <w:szCs w:val="28"/>
                <w:lang w:val="uk-UA"/>
              </w:rPr>
            </w:pPr>
            <w:r w:rsidRPr="00C61EBD">
              <w:rPr>
                <w:sz w:val="28"/>
                <w:szCs w:val="28"/>
                <w:lang w:val="uk-UA"/>
              </w:rPr>
              <w:t>1</w:t>
            </w:r>
          </w:p>
        </w:tc>
        <w:tc>
          <w:tcPr>
            <w:tcW w:w="3286" w:type="dxa"/>
          </w:tcPr>
          <w:p w:rsidR="00592ECC" w:rsidRPr="00C61EBD" w:rsidRDefault="00592ECC" w:rsidP="00FB63A1">
            <w:pPr>
              <w:rPr>
                <w:sz w:val="28"/>
                <w:szCs w:val="28"/>
                <w:lang w:val="uk-UA"/>
              </w:rPr>
            </w:pPr>
            <w:r w:rsidRPr="00C61EBD">
              <w:rPr>
                <w:sz w:val="28"/>
                <w:szCs w:val="28"/>
                <w:lang w:val="uk-UA"/>
              </w:rPr>
              <w:t>Навчальна програма</w:t>
            </w:r>
          </w:p>
          <w:p w:rsidR="00592ECC" w:rsidRPr="00C61EBD" w:rsidRDefault="00592ECC" w:rsidP="00FB63A1">
            <w:pPr>
              <w:rPr>
                <w:sz w:val="28"/>
                <w:szCs w:val="28"/>
                <w:lang w:val="uk-UA"/>
              </w:rPr>
            </w:pPr>
          </w:p>
        </w:tc>
        <w:tc>
          <w:tcPr>
            <w:tcW w:w="2527" w:type="dxa"/>
          </w:tcPr>
          <w:p w:rsidR="00592ECC" w:rsidRPr="00C61EBD" w:rsidRDefault="00592ECC" w:rsidP="00FB63A1">
            <w:pPr>
              <w:rPr>
                <w:sz w:val="28"/>
                <w:szCs w:val="28"/>
                <w:lang w:val="uk-UA"/>
              </w:rPr>
            </w:pPr>
            <w:r w:rsidRPr="00C61EBD">
              <w:rPr>
                <w:sz w:val="28"/>
                <w:szCs w:val="28"/>
                <w:lang w:val="uk-UA"/>
              </w:rPr>
              <w:t>01_РЖСДП_НП</w:t>
            </w:r>
          </w:p>
        </w:tc>
        <w:tc>
          <w:tcPr>
            <w:tcW w:w="1520" w:type="dxa"/>
          </w:tcPr>
          <w:p w:rsidR="00592ECC" w:rsidRPr="00C61EBD" w:rsidRDefault="00592ECC" w:rsidP="00FB63A1">
            <w:pPr>
              <w:rPr>
                <w:sz w:val="28"/>
                <w:szCs w:val="28"/>
                <w:lang w:val="uk-UA"/>
              </w:rPr>
            </w:pPr>
          </w:p>
        </w:tc>
        <w:tc>
          <w:tcPr>
            <w:tcW w:w="1559" w:type="dxa"/>
          </w:tcPr>
          <w:p w:rsidR="00592ECC" w:rsidRPr="00C61EBD" w:rsidRDefault="00592ECC" w:rsidP="00FB63A1">
            <w:pPr>
              <w:rPr>
                <w:sz w:val="28"/>
                <w:szCs w:val="28"/>
                <w:lang w:val="uk-UA"/>
              </w:rPr>
            </w:pPr>
          </w:p>
        </w:tc>
      </w:tr>
      <w:tr w:rsidR="00592ECC" w:rsidRPr="00C61EBD" w:rsidTr="00FB63A1">
        <w:tc>
          <w:tcPr>
            <w:tcW w:w="453" w:type="dxa"/>
          </w:tcPr>
          <w:p w:rsidR="00592ECC" w:rsidRPr="00C61EBD" w:rsidRDefault="00592ECC" w:rsidP="00FB63A1">
            <w:pPr>
              <w:rPr>
                <w:sz w:val="28"/>
                <w:szCs w:val="28"/>
                <w:lang w:val="uk-UA"/>
              </w:rPr>
            </w:pPr>
            <w:r w:rsidRPr="00C61EBD">
              <w:rPr>
                <w:sz w:val="28"/>
                <w:szCs w:val="28"/>
                <w:lang w:val="uk-UA"/>
              </w:rPr>
              <w:t>2</w:t>
            </w:r>
          </w:p>
        </w:tc>
        <w:tc>
          <w:tcPr>
            <w:tcW w:w="3286" w:type="dxa"/>
          </w:tcPr>
          <w:p w:rsidR="00592ECC" w:rsidRPr="00C61EBD" w:rsidRDefault="00592ECC" w:rsidP="00FB63A1">
            <w:pPr>
              <w:rPr>
                <w:sz w:val="28"/>
                <w:szCs w:val="28"/>
                <w:lang w:val="uk-UA"/>
              </w:rPr>
            </w:pPr>
            <w:r w:rsidRPr="00C61EBD">
              <w:rPr>
                <w:sz w:val="28"/>
                <w:szCs w:val="28"/>
                <w:lang w:val="uk-UA"/>
              </w:rPr>
              <w:t>Робоча навчальна програма</w:t>
            </w:r>
          </w:p>
          <w:p w:rsidR="00592ECC" w:rsidRPr="00C61EBD" w:rsidRDefault="00592ECC" w:rsidP="00FB63A1">
            <w:pPr>
              <w:rPr>
                <w:sz w:val="28"/>
                <w:szCs w:val="28"/>
                <w:lang w:val="uk-UA"/>
              </w:rPr>
            </w:pPr>
          </w:p>
        </w:tc>
        <w:tc>
          <w:tcPr>
            <w:tcW w:w="2527" w:type="dxa"/>
          </w:tcPr>
          <w:p w:rsidR="00592ECC" w:rsidRPr="00C61EBD" w:rsidRDefault="00592ECC" w:rsidP="00FB63A1">
            <w:pPr>
              <w:rPr>
                <w:sz w:val="28"/>
                <w:szCs w:val="28"/>
                <w:lang w:val="uk-UA"/>
              </w:rPr>
            </w:pPr>
            <w:r w:rsidRPr="00C61EBD">
              <w:rPr>
                <w:sz w:val="28"/>
                <w:szCs w:val="28"/>
                <w:lang w:val="uk-UA"/>
              </w:rPr>
              <w:t>02_</w:t>
            </w:r>
            <w:r w:rsidRPr="00C61EBD">
              <w:rPr>
                <w:sz w:val="28"/>
                <w:szCs w:val="28"/>
              </w:rPr>
              <w:t xml:space="preserve"> </w:t>
            </w:r>
            <w:r w:rsidRPr="00C61EBD">
              <w:rPr>
                <w:sz w:val="28"/>
                <w:szCs w:val="28"/>
                <w:lang w:val="uk-UA"/>
              </w:rPr>
              <w:t>РЖСДП_РНП</w:t>
            </w:r>
          </w:p>
        </w:tc>
        <w:tc>
          <w:tcPr>
            <w:tcW w:w="1520" w:type="dxa"/>
          </w:tcPr>
          <w:p w:rsidR="00592ECC" w:rsidRPr="00C61EBD" w:rsidRDefault="00592ECC" w:rsidP="00FB63A1">
            <w:pPr>
              <w:rPr>
                <w:sz w:val="28"/>
                <w:szCs w:val="28"/>
                <w:lang w:val="uk-UA"/>
              </w:rPr>
            </w:pPr>
          </w:p>
        </w:tc>
        <w:tc>
          <w:tcPr>
            <w:tcW w:w="1559" w:type="dxa"/>
          </w:tcPr>
          <w:p w:rsidR="00592ECC" w:rsidRPr="00C61EBD" w:rsidRDefault="00592ECC" w:rsidP="00FB63A1">
            <w:pPr>
              <w:rPr>
                <w:sz w:val="28"/>
                <w:szCs w:val="28"/>
                <w:lang w:val="uk-UA"/>
              </w:rPr>
            </w:pPr>
          </w:p>
        </w:tc>
      </w:tr>
      <w:tr w:rsidR="00592ECC" w:rsidRPr="00C61EBD" w:rsidTr="00FB63A1">
        <w:tc>
          <w:tcPr>
            <w:tcW w:w="453" w:type="dxa"/>
          </w:tcPr>
          <w:p w:rsidR="00592ECC" w:rsidRPr="00C61EBD" w:rsidRDefault="00592ECC" w:rsidP="00FB63A1">
            <w:pPr>
              <w:rPr>
                <w:sz w:val="28"/>
                <w:szCs w:val="28"/>
                <w:lang w:val="uk-UA"/>
              </w:rPr>
            </w:pPr>
            <w:r w:rsidRPr="00C61EBD">
              <w:rPr>
                <w:sz w:val="28"/>
                <w:szCs w:val="28"/>
                <w:lang w:val="uk-UA"/>
              </w:rPr>
              <w:t>3</w:t>
            </w:r>
          </w:p>
        </w:tc>
        <w:tc>
          <w:tcPr>
            <w:tcW w:w="3286" w:type="dxa"/>
          </w:tcPr>
          <w:p w:rsidR="00592ECC" w:rsidRPr="00C61EBD" w:rsidRDefault="00592ECC" w:rsidP="00FB63A1">
            <w:pPr>
              <w:rPr>
                <w:sz w:val="28"/>
                <w:szCs w:val="28"/>
                <w:lang w:val="uk-UA"/>
              </w:rPr>
            </w:pPr>
            <w:r w:rsidRPr="00C61EBD">
              <w:rPr>
                <w:sz w:val="28"/>
                <w:szCs w:val="28"/>
                <w:lang w:val="uk-UA"/>
              </w:rPr>
              <w:t>Календарно-тематичний план</w:t>
            </w:r>
          </w:p>
          <w:p w:rsidR="00592ECC" w:rsidRPr="00C61EBD" w:rsidRDefault="00592ECC" w:rsidP="00FB63A1">
            <w:pPr>
              <w:rPr>
                <w:sz w:val="28"/>
                <w:szCs w:val="28"/>
                <w:lang w:val="uk-UA"/>
              </w:rPr>
            </w:pPr>
          </w:p>
        </w:tc>
        <w:tc>
          <w:tcPr>
            <w:tcW w:w="2527" w:type="dxa"/>
          </w:tcPr>
          <w:p w:rsidR="00592ECC" w:rsidRPr="00C61EBD" w:rsidRDefault="00592ECC" w:rsidP="00FB63A1">
            <w:pPr>
              <w:rPr>
                <w:sz w:val="28"/>
                <w:szCs w:val="28"/>
                <w:lang w:val="uk-UA"/>
              </w:rPr>
            </w:pPr>
            <w:r w:rsidRPr="00C61EBD">
              <w:rPr>
                <w:sz w:val="28"/>
                <w:szCs w:val="28"/>
                <w:lang w:val="uk-UA"/>
              </w:rPr>
              <w:t>03_</w:t>
            </w:r>
            <w:r w:rsidRPr="00C61EBD">
              <w:rPr>
                <w:sz w:val="28"/>
                <w:szCs w:val="28"/>
              </w:rPr>
              <w:t xml:space="preserve"> </w:t>
            </w:r>
            <w:r w:rsidRPr="00C61EBD">
              <w:rPr>
                <w:sz w:val="28"/>
                <w:szCs w:val="28"/>
                <w:lang w:val="uk-UA"/>
              </w:rPr>
              <w:t>РЖСДП_КТП</w:t>
            </w:r>
          </w:p>
        </w:tc>
        <w:tc>
          <w:tcPr>
            <w:tcW w:w="1520" w:type="dxa"/>
          </w:tcPr>
          <w:p w:rsidR="00592ECC" w:rsidRPr="00C61EBD" w:rsidRDefault="00592ECC" w:rsidP="00FB63A1">
            <w:pPr>
              <w:rPr>
                <w:sz w:val="28"/>
                <w:szCs w:val="28"/>
                <w:lang w:val="uk-UA"/>
              </w:rPr>
            </w:pPr>
          </w:p>
        </w:tc>
        <w:tc>
          <w:tcPr>
            <w:tcW w:w="1559" w:type="dxa"/>
          </w:tcPr>
          <w:p w:rsidR="00592ECC" w:rsidRPr="00C61EBD" w:rsidRDefault="00592ECC" w:rsidP="00FB63A1">
            <w:pPr>
              <w:rPr>
                <w:sz w:val="28"/>
                <w:szCs w:val="28"/>
                <w:lang w:val="uk-UA"/>
              </w:rPr>
            </w:pPr>
          </w:p>
        </w:tc>
      </w:tr>
      <w:tr w:rsidR="00592ECC" w:rsidRPr="00C61EBD" w:rsidTr="00FB63A1">
        <w:tc>
          <w:tcPr>
            <w:tcW w:w="453" w:type="dxa"/>
          </w:tcPr>
          <w:p w:rsidR="00592ECC" w:rsidRPr="00C61EBD" w:rsidRDefault="00592ECC" w:rsidP="00FB63A1">
            <w:pPr>
              <w:rPr>
                <w:sz w:val="28"/>
                <w:szCs w:val="28"/>
                <w:lang w:val="uk-UA"/>
              </w:rPr>
            </w:pPr>
            <w:r w:rsidRPr="00C61EBD">
              <w:rPr>
                <w:sz w:val="28"/>
                <w:szCs w:val="28"/>
                <w:lang w:val="uk-UA"/>
              </w:rPr>
              <w:t>4</w:t>
            </w:r>
          </w:p>
        </w:tc>
        <w:tc>
          <w:tcPr>
            <w:tcW w:w="3286" w:type="dxa"/>
          </w:tcPr>
          <w:p w:rsidR="00592ECC" w:rsidRPr="00C61EBD" w:rsidRDefault="00592ECC" w:rsidP="00FB63A1">
            <w:pPr>
              <w:rPr>
                <w:sz w:val="28"/>
                <w:szCs w:val="28"/>
                <w:lang w:val="uk-UA"/>
              </w:rPr>
            </w:pPr>
            <w:r w:rsidRPr="00C61EBD">
              <w:rPr>
                <w:sz w:val="28"/>
                <w:szCs w:val="28"/>
                <w:lang w:val="uk-UA"/>
              </w:rPr>
              <w:t xml:space="preserve">Методичні рекомендації до домашнього завдання </w:t>
            </w:r>
          </w:p>
        </w:tc>
        <w:tc>
          <w:tcPr>
            <w:tcW w:w="2527" w:type="dxa"/>
          </w:tcPr>
          <w:p w:rsidR="00592ECC" w:rsidRPr="00C61EBD" w:rsidRDefault="00592ECC" w:rsidP="00FB63A1">
            <w:pPr>
              <w:rPr>
                <w:sz w:val="28"/>
                <w:szCs w:val="28"/>
                <w:lang w:val="uk-UA"/>
              </w:rPr>
            </w:pPr>
            <w:r w:rsidRPr="00C61EBD">
              <w:rPr>
                <w:sz w:val="28"/>
                <w:szCs w:val="28"/>
                <w:lang w:val="uk-UA"/>
              </w:rPr>
              <w:t>04_</w:t>
            </w:r>
            <w:r w:rsidRPr="00C61EBD">
              <w:rPr>
                <w:sz w:val="28"/>
                <w:szCs w:val="28"/>
              </w:rPr>
              <w:t xml:space="preserve"> </w:t>
            </w:r>
            <w:r w:rsidRPr="00C61EBD">
              <w:rPr>
                <w:sz w:val="28"/>
                <w:szCs w:val="28"/>
                <w:lang w:val="uk-UA"/>
              </w:rPr>
              <w:t>РЖСДП_МР_ ДЗ</w:t>
            </w:r>
          </w:p>
        </w:tc>
        <w:tc>
          <w:tcPr>
            <w:tcW w:w="1520" w:type="dxa"/>
          </w:tcPr>
          <w:p w:rsidR="00592ECC" w:rsidRPr="00C61EBD" w:rsidRDefault="00592ECC" w:rsidP="00FB63A1">
            <w:pPr>
              <w:rPr>
                <w:sz w:val="28"/>
                <w:szCs w:val="28"/>
                <w:lang w:val="uk-UA"/>
              </w:rPr>
            </w:pPr>
          </w:p>
        </w:tc>
        <w:tc>
          <w:tcPr>
            <w:tcW w:w="1559" w:type="dxa"/>
          </w:tcPr>
          <w:p w:rsidR="00592ECC" w:rsidRPr="00C61EBD" w:rsidRDefault="00592ECC" w:rsidP="00FB63A1">
            <w:pPr>
              <w:rPr>
                <w:sz w:val="28"/>
                <w:szCs w:val="28"/>
                <w:lang w:val="uk-UA"/>
              </w:rPr>
            </w:pPr>
          </w:p>
        </w:tc>
      </w:tr>
      <w:tr w:rsidR="00592ECC" w:rsidRPr="00C61EBD" w:rsidTr="00FB63A1">
        <w:tc>
          <w:tcPr>
            <w:tcW w:w="453" w:type="dxa"/>
          </w:tcPr>
          <w:p w:rsidR="00592ECC" w:rsidRPr="00C61EBD" w:rsidRDefault="00592ECC" w:rsidP="00FB63A1">
            <w:pPr>
              <w:rPr>
                <w:sz w:val="28"/>
                <w:szCs w:val="28"/>
                <w:lang w:val="uk-UA"/>
              </w:rPr>
            </w:pPr>
            <w:r w:rsidRPr="00C61EBD">
              <w:rPr>
                <w:sz w:val="28"/>
                <w:szCs w:val="28"/>
                <w:lang w:val="uk-UA"/>
              </w:rPr>
              <w:t>5</w:t>
            </w:r>
          </w:p>
        </w:tc>
        <w:tc>
          <w:tcPr>
            <w:tcW w:w="3286" w:type="dxa"/>
          </w:tcPr>
          <w:p w:rsidR="00592ECC" w:rsidRPr="00C61EBD" w:rsidRDefault="00592ECC" w:rsidP="00FB63A1">
            <w:pPr>
              <w:rPr>
                <w:sz w:val="28"/>
                <w:szCs w:val="28"/>
                <w:lang w:val="uk-UA"/>
              </w:rPr>
            </w:pPr>
            <w:r w:rsidRPr="00C61EBD">
              <w:rPr>
                <w:sz w:val="28"/>
                <w:szCs w:val="28"/>
                <w:lang w:val="uk-UA"/>
              </w:rPr>
              <w:t>Методичні рекомендації з самостійної роботи студентів з опанування навчального матеріалу</w:t>
            </w:r>
          </w:p>
        </w:tc>
        <w:tc>
          <w:tcPr>
            <w:tcW w:w="2527" w:type="dxa"/>
          </w:tcPr>
          <w:p w:rsidR="00592ECC" w:rsidRPr="00C61EBD" w:rsidRDefault="00592ECC" w:rsidP="00FB63A1">
            <w:pPr>
              <w:rPr>
                <w:sz w:val="28"/>
                <w:szCs w:val="28"/>
                <w:lang w:val="uk-UA"/>
              </w:rPr>
            </w:pPr>
            <w:r w:rsidRPr="00C61EBD">
              <w:rPr>
                <w:sz w:val="28"/>
                <w:szCs w:val="28"/>
                <w:lang w:val="uk-UA"/>
              </w:rPr>
              <w:t>05_</w:t>
            </w:r>
            <w:r w:rsidRPr="00C61EBD">
              <w:rPr>
                <w:sz w:val="28"/>
                <w:szCs w:val="28"/>
              </w:rPr>
              <w:t xml:space="preserve"> </w:t>
            </w:r>
            <w:r w:rsidRPr="00C61EBD">
              <w:rPr>
                <w:sz w:val="28"/>
                <w:szCs w:val="28"/>
                <w:lang w:val="uk-UA"/>
              </w:rPr>
              <w:t>РЖСДП_МР_СРС</w:t>
            </w:r>
          </w:p>
        </w:tc>
        <w:tc>
          <w:tcPr>
            <w:tcW w:w="1520" w:type="dxa"/>
          </w:tcPr>
          <w:p w:rsidR="00592ECC" w:rsidRPr="00C61EBD" w:rsidRDefault="00592ECC" w:rsidP="00FB63A1">
            <w:pPr>
              <w:rPr>
                <w:sz w:val="28"/>
                <w:szCs w:val="28"/>
                <w:lang w:val="uk-UA"/>
              </w:rPr>
            </w:pPr>
          </w:p>
        </w:tc>
        <w:tc>
          <w:tcPr>
            <w:tcW w:w="1559" w:type="dxa"/>
          </w:tcPr>
          <w:p w:rsidR="00592ECC" w:rsidRPr="00C61EBD" w:rsidRDefault="00592ECC" w:rsidP="00FB63A1">
            <w:pPr>
              <w:rPr>
                <w:sz w:val="28"/>
                <w:szCs w:val="28"/>
                <w:lang w:val="uk-UA"/>
              </w:rPr>
            </w:pPr>
          </w:p>
        </w:tc>
      </w:tr>
      <w:tr w:rsidR="00592ECC" w:rsidRPr="00C61EBD" w:rsidTr="00FB63A1">
        <w:tc>
          <w:tcPr>
            <w:tcW w:w="453" w:type="dxa"/>
          </w:tcPr>
          <w:p w:rsidR="00592ECC" w:rsidRPr="00C61EBD" w:rsidRDefault="00592ECC" w:rsidP="00FB63A1">
            <w:pPr>
              <w:rPr>
                <w:sz w:val="28"/>
                <w:szCs w:val="28"/>
                <w:lang w:val="uk-UA"/>
              </w:rPr>
            </w:pPr>
            <w:r w:rsidRPr="00C61EBD">
              <w:rPr>
                <w:sz w:val="28"/>
                <w:szCs w:val="28"/>
                <w:lang w:val="uk-UA"/>
              </w:rPr>
              <w:t>6</w:t>
            </w:r>
          </w:p>
        </w:tc>
        <w:tc>
          <w:tcPr>
            <w:tcW w:w="3286" w:type="dxa"/>
          </w:tcPr>
          <w:p w:rsidR="00592ECC" w:rsidRPr="00C61EBD" w:rsidRDefault="00592ECC" w:rsidP="00FB63A1">
            <w:pPr>
              <w:rPr>
                <w:sz w:val="28"/>
                <w:szCs w:val="28"/>
                <w:lang w:val="uk-UA"/>
              </w:rPr>
            </w:pPr>
            <w:r w:rsidRPr="00C61EBD">
              <w:rPr>
                <w:sz w:val="28"/>
                <w:szCs w:val="28"/>
                <w:lang w:val="uk-UA"/>
              </w:rPr>
              <w:t>Пакет комплексної контрольної роботи</w:t>
            </w:r>
          </w:p>
        </w:tc>
        <w:tc>
          <w:tcPr>
            <w:tcW w:w="2527" w:type="dxa"/>
          </w:tcPr>
          <w:p w:rsidR="00592ECC" w:rsidRPr="00C61EBD" w:rsidRDefault="00592ECC" w:rsidP="00FB63A1">
            <w:pPr>
              <w:rPr>
                <w:sz w:val="28"/>
                <w:szCs w:val="28"/>
                <w:lang w:val="uk-UA"/>
              </w:rPr>
            </w:pPr>
            <w:r w:rsidRPr="00C61EBD">
              <w:rPr>
                <w:sz w:val="28"/>
                <w:szCs w:val="28"/>
                <w:lang w:val="uk-UA"/>
              </w:rPr>
              <w:t>06_ РЖСДП _ККР</w:t>
            </w:r>
          </w:p>
        </w:tc>
        <w:tc>
          <w:tcPr>
            <w:tcW w:w="1520" w:type="dxa"/>
          </w:tcPr>
          <w:p w:rsidR="00592ECC" w:rsidRPr="00C61EBD" w:rsidRDefault="00592ECC" w:rsidP="00FB63A1">
            <w:pPr>
              <w:rPr>
                <w:sz w:val="28"/>
                <w:szCs w:val="28"/>
                <w:lang w:val="uk-UA"/>
              </w:rPr>
            </w:pPr>
          </w:p>
        </w:tc>
        <w:tc>
          <w:tcPr>
            <w:tcW w:w="1559" w:type="dxa"/>
          </w:tcPr>
          <w:p w:rsidR="00592ECC" w:rsidRPr="00C61EBD" w:rsidRDefault="00592ECC" w:rsidP="00FB63A1">
            <w:pPr>
              <w:rPr>
                <w:sz w:val="28"/>
                <w:szCs w:val="28"/>
                <w:lang w:val="uk-UA"/>
              </w:rPr>
            </w:pPr>
          </w:p>
        </w:tc>
      </w:tr>
    </w:tbl>
    <w:p w:rsidR="00592ECC" w:rsidRPr="00C61EBD" w:rsidRDefault="00592ECC" w:rsidP="00592ECC">
      <w:pPr>
        <w:rPr>
          <w:rFonts w:ascii="Times New Roman" w:hAnsi="Times New Roman" w:cs="Times New Roman"/>
          <w:sz w:val="28"/>
          <w:szCs w:val="28"/>
          <w:lang w:val="uk-UA"/>
        </w:rPr>
      </w:pPr>
    </w:p>
    <w:p w:rsidR="00592ECC" w:rsidRPr="00C61EBD" w:rsidRDefault="00592ECC" w:rsidP="003D412D">
      <w:pPr>
        <w:jc w:val="both"/>
        <w:rPr>
          <w:rFonts w:ascii="Times New Roman" w:hAnsi="Times New Roman" w:cs="Times New Roman"/>
          <w:b/>
          <w:bCs/>
          <w:color w:val="000000"/>
          <w:sz w:val="28"/>
          <w:szCs w:val="28"/>
          <w:lang w:val="en-US"/>
        </w:rPr>
      </w:pPr>
    </w:p>
    <w:p w:rsidR="00592ECC" w:rsidRPr="00C61EBD" w:rsidRDefault="00592ECC" w:rsidP="003D412D">
      <w:pPr>
        <w:jc w:val="both"/>
        <w:rPr>
          <w:rFonts w:ascii="Times New Roman" w:hAnsi="Times New Roman" w:cs="Times New Roman"/>
          <w:b/>
          <w:bCs/>
          <w:color w:val="000000"/>
          <w:sz w:val="28"/>
          <w:szCs w:val="28"/>
          <w:lang w:val="en-US"/>
        </w:rPr>
      </w:pPr>
    </w:p>
    <w:p w:rsidR="00592ECC" w:rsidRPr="00C61EBD" w:rsidRDefault="00592ECC" w:rsidP="003D412D">
      <w:pPr>
        <w:jc w:val="both"/>
        <w:rPr>
          <w:rFonts w:ascii="Times New Roman" w:hAnsi="Times New Roman" w:cs="Times New Roman"/>
          <w:b/>
          <w:bCs/>
          <w:color w:val="000000"/>
          <w:sz w:val="28"/>
          <w:szCs w:val="28"/>
          <w:lang w:val="en-US"/>
        </w:rPr>
      </w:pPr>
    </w:p>
    <w:p w:rsidR="00592ECC" w:rsidRPr="00C61EBD" w:rsidRDefault="00592ECC" w:rsidP="003D412D">
      <w:pPr>
        <w:jc w:val="both"/>
        <w:rPr>
          <w:rFonts w:ascii="Times New Roman" w:hAnsi="Times New Roman" w:cs="Times New Roman"/>
          <w:b/>
          <w:bCs/>
          <w:color w:val="000000"/>
          <w:sz w:val="28"/>
          <w:szCs w:val="28"/>
          <w:lang w:val="en-US"/>
        </w:rPr>
      </w:pPr>
    </w:p>
    <w:p w:rsidR="00592ECC" w:rsidRPr="00C61EBD" w:rsidRDefault="00592ECC" w:rsidP="003D412D">
      <w:pPr>
        <w:jc w:val="both"/>
        <w:rPr>
          <w:rFonts w:ascii="Times New Roman" w:hAnsi="Times New Roman" w:cs="Times New Roman"/>
          <w:b/>
          <w:bCs/>
          <w:color w:val="000000"/>
          <w:sz w:val="28"/>
          <w:szCs w:val="28"/>
          <w:lang w:val="en-US"/>
        </w:rPr>
      </w:pPr>
    </w:p>
    <w:p w:rsidR="00592ECC" w:rsidRPr="00C61EBD" w:rsidRDefault="00592ECC" w:rsidP="00592ECC">
      <w:pPr>
        <w:rPr>
          <w:rFonts w:ascii="Times New Roman" w:hAnsi="Times New Roman" w:cs="Times New Roman"/>
          <w:sz w:val="28"/>
          <w:szCs w:val="28"/>
          <w:lang w:val="en-US"/>
        </w:rPr>
      </w:pPr>
    </w:p>
    <w:p w:rsidR="00592ECC" w:rsidRPr="00C61EBD" w:rsidRDefault="00592ECC" w:rsidP="00592ECC">
      <w:pPr>
        <w:pStyle w:val="a9"/>
        <w:jc w:val="right"/>
        <w:rPr>
          <w:caps/>
          <w:szCs w:val="28"/>
        </w:rPr>
      </w:pPr>
      <w:r w:rsidRPr="00C61EBD">
        <w:rPr>
          <w:caps/>
          <w:szCs w:val="28"/>
        </w:rPr>
        <w:lastRenderedPageBreak/>
        <w:t>(ф 03.02-91)</w:t>
      </w:r>
    </w:p>
    <w:p w:rsidR="00592ECC" w:rsidRPr="00C61EBD" w:rsidRDefault="00592ECC" w:rsidP="00592ECC">
      <w:pPr>
        <w:pStyle w:val="a9"/>
        <w:rPr>
          <w:caps/>
          <w:szCs w:val="28"/>
        </w:rPr>
      </w:pPr>
      <w:r w:rsidRPr="00C61EBD">
        <w:rPr>
          <w:caps/>
          <w:szCs w:val="28"/>
        </w:rPr>
        <w:t>Міністерство освіти і науки УКРАЇНИ</w:t>
      </w:r>
    </w:p>
    <w:p w:rsidR="00592ECC" w:rsidRPr="00C61EBD" w:rsidRDefault="00592ECC" w:rsidP="00592ECC">
      <w:pPr>
        <w:pStyle w:val="a9"/>
        <w:rPr>
          <w:szCs w:val="28"/>
        </w:rPr>
      </w:pPr>
      <w:r w:rsidRPr="00C61EBD">
        <w:rPr>
          <w:szCs w:val="28"/>
        </w:rPr>
        <w:t>Національний авіаційний університет</w:t>
      </w:r>
    </w:p>
    <w:p w:rsidR="00592ECC" w:rsidRPr="00C61EBD" w:rsidRDefault="00592ECC" w:rsidP="00592ECC">
      <w:pPr>
        <w:jc w:val="center"/>
        <w:rPr>
          <w:rFonts w:ascii="Times New Roman" w:hAnsi="Times New Roman" w:cs="Times New Roman"/>
          <w:sz w:val="28"/>
          <w:szCs w:val="28"/>
        </w:rPr>
      </w:pPr>
      <w:r w:rsidRPr="00C61EBD">
        <w:rPr>
          <w:rFonts w:ascii="Times New Roman" w:hAnsi="Times New Roman" w:cs="Times New Roman"/>
          <w:sz w:val="28"/>
          <w:szCs w:val="28"/>
        </w:rPr>
        <w:t>Навчально-науковий інститут аеропортів</w:t>
      </w:r>
    </w:p>
    <w:p w:rsidR="00592ECC" w:rsidRPr="00C61EBD" w:rsidRDefault="00592ECC" w:rsidP="00592ECC">
      <w:pPr>
        <w:jc w:val="center"/>
        <w:rPr>
          <w:rFonts w:ascii="Times New Roman" w:hAnsi="Times New Roman" w:cs="Times New Roman"/>
          <w:sz w:val="28"/>
          <w:szCs w:val="28"/>
        </w:rPr>
      </w:pPr>
      <w:r w:rsidRPr="00C61EBD">
        <w:rPr>
          <w:rFonts w:ascii="Times New Roman" w:hAnsi="Times New Roman" w:cs="Times New Roman"/>
          <w:sz w:val="28"/>
          <w:szCs w:val="28"/>
        </w:rPr>
        <w:t>Кафедра основ архітектури та дизайну</w:t>
      </w:r>
    </w:p>
    <w:p w:rsidR="00592ECC" w:rsidRPr="00C61EBD" w:rsidRDefault="00592ECC" w:rsidP="00592ECC">
      <w:pPr>
        <w:pStyle w:val="a7"/>
        <w:ind w:firstLine="432"/>
        <w:rPr>
          <w:sz w:val="28"/>
          <w:szCs w:val="28"/>
        </w:rPr>
      </w:pPr>
      <w:r w:rsidRPr="00C61EBD">
        <w:rPr>
          <w:sz w:val="28"/>
          <w:szCs w:val="28"/>
          <w:lang w:val="ru-RU"/>
        </w:rPr>
        <w:tab/>
      </w:r>
      <w:r w:rsidRPr="00C61EBD">
        <w:rPr>
          <w:sz w:val="28"/>
          <w:szCs w:val="28"/>
          <w:lang w:val="ru-RU"/>
        </w:rPr>
        <w:tab/>
      </w:r>
      <w:r w:rsidRPr="00C61EBD">
        <w:rPr>
          <w:sz w:val="28"/>
          <w:szCs w:val="28"/>
          <w:lang w:val="ru-RU"/>
        </w:rPr>
        <w:tab/>
      </w:r>
      <w:r w:rsidRPr="00C61EBD">
        <w:rPr>
          <w:sz w:val="28"/>
          <w:szCs w:val="28"/>
          <w:lang w:val="ru-RU"/>
        </w:rPr>
        <w:tab/>
      </w:r>
      <w:r w:rsidRPr="00C61EBD">
        <w:rPr>
          <w:sz w:val="28"/>
          <w:szCs w:val="28"/>
          <w:lang w:val="ru-RU"/>
        </w:rPr>
        <w:tab/>
        <w:t xml:space="preserve">          </w:t>
      </w:r>
      <w:r w:rsidRPr="00C61EBD">
        <w:rPr>
          <w:sz w:val="28"/>
          <w:szCs w:val="28"/>
          <w:lang w:val="ru-RU"/>
        </w:rPr>
        <w:tab/>
      </w:r>
      <w:r w:rsidRPr="00C61EBD">
        <w:rPr>
          <w:sz w:val="28"/>
          <w:szCs w:val="28"/>
        </w:rPr>
        <w:t>ЗАТВЕРДЖУЮ</w:t>
      </w:r>
      <w:r w:rsidRPr="00C61EBD">
        <w:rPr>
          <w:sz w:val="28"/>
          <w:szCs w:val="28"/>
        </w:rPr>
        <w:tab/>
      </w:r>
    </w:p>
    <w:p w:rsidR="00592ECC" w:rsidRPr="00C61EBD" w:rsidRDefault="00592ECC" w:rsidP="00592ECC">
      <w:pPr>
        <w:pStyle w:val="a7"/>
        <w:ind w:left="4962" w:hanging="4962"/>
        <w:jc w:val="center"/>
        <w:rPr>
          <w:sz w:val="28"/>
          <w:szCs w:val="28"/>
        </w:rPr>
      </w:pPr>
      <w:r w:rsidRPr="00C61EBD">
        <w:rPr>
          <w:sz w:val="28"/>
          <w:szCs w:val="28"/>
          <w:lang w:val="ru-RU"/>
        </w:rPr>
        <w:t xml:space="preserve">                                                                                                            </w:t>
      </w:r>
      <w:r w:rsidRPr="00C61EBD">
        <w:rPr>
          <w:sz w:val="28"/>
          <w:szCs w:val="28"/>
        </w:rPr>
        <w:t>В. о. ректора</w:t>
      </w:r>
      <w:r w:rsidRPr="00C61EBD">
        <w:rPr>
          <w:sz w:val="28"/>
          <w:szCs w:val="28"/>
          <w:lang w:val="ru-RU"/>
        </w:rPr>
        <w:t xml:space="preserve">         </w:t>
      </w:r>
      <w:r w:rsidRPr="00C61EBD">
        <w:rPr>
          <w:sz w:val="28"/>
          <w:szCs w:val="28"/>
        </w:rPr>
        <w:t xml:space="preserve"> </w:t>
      </w:r>
    </w:p>
    <w:p w:rsidR="00592ECC" w:rsidRPr="00C61EBD" w:rsidRDefault="00C61EBD" w:rsidP="00592ECC">
      <w:pPr>
        <w:spacing w:before="120"/>
        <w:jc w:val="right"/>
        <w:rPr>
          <w:rFonts w:ascii="Times New Roman" w:hAnsi="Times New Roman" w:cs="Times New Roman"/>
          <w:sz w:val="28"/>
          <w:szCs w:val="28"/>
        </w:rPr>
      </w:pPr>
      <w:r w:rsidRPr="00C61EBD">
        <w:rPr>
          <w:rFonts w:ascii="Times New Roman" w:hAnsi="Times New Roman" w:cs="Times New Roman"/>
          <w:b/>
          <w:bCs/>
          <w:noProof/>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3" type="#_x0000_t75" style="position:absolute;left:0;text-align:left;margin-left:182.3pt;margin-top:24.3pt;width:85.95pt;height:89.5pt;z-index:251660288;mso-wrap-distance-left:9.05pt;mso-wrap-distance-right:9.05pt" wrapcoords="-283 0 -283 21317 21469 21317 21469 0 -283 0" filled="t">
            <v:fill color2="black"/>
            <v:imagedata r:id="rId9" o:title=""/>
            <w10:wrap type="tight"/>
          </v:shape>
          <o:OLEObject Type="Embed" ProgID="Word.Picture.8" ShapeID="_x0000_s1073" DrawAspect="Content" ObjectID="_1546628499" r:id="rId10"/>
        </w:object>
      </w:r>
      <w:r w:rsidR="00592ECC" w:rsidRPr="00C61EBD">
        <w:rPr>
          <w:rFonts w:ascii="Times New Roman" w:hAnsi="Times New Roman" w:cs="Times New Roman"/>
          <w:sz w:val="28"/>
          <w:szCs w:val="28"/>
        </w:rPr>
        <w:tab/>
      </w:r>
      <w:r w:rsidR="00592ECC" w:rsidRPr="00C61EBD">
        <w:rPr>
          <w:rFonts w:ascii="Times New Roman" w:hAnsi="Times New Roman" w:cs="Times New Roman"/>
          <w:sz w:val="28"/>
          <w:szCs w:val="28"/>
        </w:rPr>
        <w:tab/>
        <w:t xml:space="preserve">   __________________________ </w:t>
      </w:r>
    </w:p>
    <w:p w:rsidR="00592ECC" w:rsidRPr="00C61EBD" w:rsidRDefault="00592ECC" w:rsidP="00592ECC">
      <w:pPr>
        <w:jc w:val="right"/>
        <w:rPr>
          <w:rFonts w:ascii="Times New Roman" w:hAnsi="Times New Roman" w:cs="Times New Roman"/>
          <w:sz w:val="28"/>
          <w:szCs w:val="28"/>
        </w:rPr>
      </w:pPr>
      <w:r w:rsidRPr="00C61EBD">
        <w:rPr>
          <w:rFonts w:ascii="Times New Roman" w:hAnsi="Times New Roman" w:cs="Times New Roman"/>
          <w:sz w:val="28"/>
          <w:szCs w:val="28"/>
        </w:rPr>
        <w:tab/>
      </w:r>
      <w:r w:rsidRPr="00C61EBD">
        <w:rPr>
          <w:rFonts w:ascii="Times New Roman" w:hAnsi="Times New Roman" w:cs="Times New Roman"/>
          <w:sz w:val="28"/>
          <w:szCs w:val="28"/>
        </w:rPr>
        <w:tab/>
        <w:t xml:space="preserve">   "_____"______________2016 р.</w:t>
      </w:r>
    </w:p>
    <w:p w:rsidR="00592ECC" w:rsidRPr="00C61EBD" w:rsidRDefault="00592ECC" w:rsidP="00592ECC">
      <w:pPr>
        <w:jc w:val="both"/>
        <w:rPr>
          <w:rFonts w:ascii="Times New Roman" w:hAnsi="Times New Roman" w:cs="Times New Roman"/>
          <w:sz w:val="28"/>
          <w:szCs w:val="28"/>
        </w:rPr>
      </w:pPr>
    </w:p>
    <w:p w:rsidR="00592ECC" w:rsidRPr="00C61EBD" w:rsidRDefault="00592ECC" w:rsidP="00592ECC">
      <w:pPr>
        <w:pStyle w:val="11"/>
        <w:jc w:val="both"/>
        <w:rPr>
          <w:rFonts w:eastAsiaTheme="minorHAnsi"/>
          <w:szCs w:val="28"/>
          <w:lang w:val="en-US" w:eastAsia="en-US"/>
        </w:rPr>
      </w:pPr>
    </w:p>
    <w:p w:rsidR="00592ECC" w:rsidRPr="00C61EBD" w:rsidRDefault="00592ECC" w:rsidP="00592ECC">
      <w:pPr>
        <w:rPr>
          <w:rFonts w:ascii="Times New Roman" w:hAnsi="Times New Roman" w:cs="Times New Roman"/>
          <w:sz w:val="28"/>
          <w:szCs w:val="28"/>
          <w:lang w:val="en-US"/>
        </w:rPr>
      </w:pPr>
    </w:p>
    <w:p w:rsidR="00592ECC" w:rsidRPr="00C61EBD" w:rsidRDefault="00592ECC" w:rsidP="00592ECC">
      <w:pPr>
        <w:pStyle w:val="11"/>
        <w:rPr>
          <w:bCs/>
          <w:szCs w:val="28"/>
          <w:lang w:val="en-US"/>
        </w:rPr>
      </w:pPr>
      <w:r w:rsidRPr="00C61EBD">
        <w:rPr>
          <w:bCs/>
          <w:szCs w:val="28"/>
        </w:rPr>
        <w:t>Система менеджменту якості</w:t>
      </w:r>
    </w:p>
    <w:p w:rsidR="00592ECC" w:rsidRPr="00C61EBD" w:rsidRDefault="00592ECC" w:rsidP="00592ECC">
      <w:pPr>
        <w:pStyle w:val="11"/>
        <w:rPr>
          <w:b/>
          <w:bCs/>
          <w:szCs w:val="28"/>
        </w:rPr>
      </w:pPr>
      <w:r w:rsidRPr="00C61EBD">
        <w:rPr>
          <w:b/>
          <w:bCs/>
          <w:szCs w:val="28"/>
        </w:rPr>
        <w:t>НАВЧАЛЬНА  ПРОГРАМА</w:t>
      </w:r>
    </w:p>
    <w:p w:rsidR="00592ECC" w:rsidRPr="00C61EBD" w:rsidRDefault="00592ECC" w:rsidP="00592ECC">
      <w:pPr>
        <w:spacing w:before="120"/>
        <w:jc w:val="center"/>
        <w:rPr>
          <w:rFonts w:ascii="Times New Roman" w:hAnsi="Times New Roman" w:cs="Times New Roman"/>
          <w:b/>
          <w:bCs/>
          <w:sz w:val="28"/>
          <w:szCs w:val="28"/>
        </w:rPr>
      </w:pPr>
      <w:r w:rsidRPr="00C61EBD">
        <w:rPr>
          <w:rFonts w:ascii="Times New Roman" w:hAnsi="Times New Roman" w:cs="Times New Roman"/>
          <w:b/>
          <w:bCs/>
          <w:sz w:val="28"/>
          <w:szCs w:val="28"/>
        </w:rPr>
        <w:t>з навчальної дисципліни</w:t>
      </w:r>
    </w:p>
    <w:p w:rsidR="00592ECC" w:rsidRPr="00C61EBD" w:rsidRDefault="00592ECC" w:rsidP="00592ECC">
      <w:pPr>
        <w:jc w:val="center"/>
        <w:rPr>
          <w:rFonts w:ascii="Times New Roman" w:hAnsi="Times New Roman" w:cs="Times New Roman"/>
          <w:b/>
          <w:bCs/>
          <w:sz w:val="28"/>
          <w:szCs w:val="28"/>
        </w:rPr>
      </w:pPr>
      <w:r w:rsidRPr="00C61EBD">
        <w:rPr>
          <w:rFonts w:ascii="Times New Roman" w:hAnsi="Times New Roman" w:cs="Times New Roman"/>
          <w:b/>
          <w:bCs/>
          <w:sz w:val="28"/>
          <w:szCs w:val="28"/>
        </w:rPr>
        <w:t>«Рисунок, живопис, скульптура, декоративна пластика»</w:t>
      </w:r>
    </w:p>
    <w:p w:rsidR="00592ECC" w:rsidRPr="00C61EBD" w:rsidRDefault="00592ECC" w:rsidP="00750A83">
      <w:pPr>
        <w:pStyle w:val="30"/>
        <w:numPr>
          <w:ilvl w:val="2"/>
          <w:numId w:val="11"/>
        </w:numPr>
        <w:suppressAutoHyphens/>
        <w:jc w:val="both"/>
        <w:rPr>
          <w:szCs w:val="28"/>
        </w:rPr>
      </w:pPr>
      <w:r w:rsidRPr="00C61EBD">
        <w:rPr>
          <w:szCs w:val="28"/>
        </w:rPr>
        <w:t>Галузь знань:</w:t>
      </w:r>
      <w:r w:rsidRPr="00C61EBD">
        <w:rPr>
          <w:szCs w:val="28"/>
        </w:rPr>
        <w:tab/>
      </w:r>
      <w:r w:rsidRPr="00C61EBD">
        <w:rPr>
          <w:szCs w:val="28"/>
        </w:rPr>
        <w:tab/>
        <w:t>02  «Культура і мистецтво»</w:t>
      </w:r>
    </w:p>
    <w:p w:rsidR="00592ECC" w:rsidRPr="00C61EBD" w:rsidRDefault="00592ECC" w:rsidP="00592ECC">
      <w:pPr>
        <w:jc w:val="both"/>
        <w:rPr>
          <w:rFonts w:ascii="Times New Roman" w:hAnsi="Times New Roman" w:cs="Times New Roman"/>
          <w:sz w:val="28"/>
          <w:szCs w:val="28"/>
        </w:rPr>
      </w:pPr>
      <w:r w:rsidRPr="00C61EBD">
        <w:rPr>
          <w:rFonts w:ascii="Times New Roman" w:hAnsi="Times New Roman" w:cs="Times New Roman"/>
          <w:sz w:val="28"/>
          <w:szCs w:val="28"/>
        </w:rPr>
        <w:t xml:space="preserve">         Спеціальність               022 «Дизайн»</w:t>
      </w:r>
    </w:p>
    <w:p w:rsidR="0013718B" w:rsidRDefault="00592ECC" w:rsidP="00592ECC">
      <w:pPr>
        <w:jc w:val="both"/>
        <w:rPr>
          <w:rFonts w:ascii="Times New Roman" w:hAnsi="Times New Roman" w:cs="Times New Roman"/>
          <w:sz w:val="28"/>
          <w:szCs w:val="28"/>
        </w:rPr>
      </w:pPr>
      <w:r w:rsidRPr="00C61EBD">
        <w:rPr>
          <w:rFonts w:ascii="Times New Roman" w:hAnsi="Times New Roman" w:cs="Times New Roman"/>
          <w:sz w:val="28"/>
          <w:szCs w:val="28"/>
        </w:rPr>
        <w:t xml:space="preserve">    </w:t>
      </w:r>
    </w:p>
    <w:p w:rsidR="00592ECC" w:rsidRPr="00C61EBD" w:rsidRDefault="00592ECC" w:rsidP="00592ECC">
      <w:pPr>
        <w:jc w:val="both"/>
        <w:rPr>
          <w:rFonts w:ascii="Times New Roman" w:hAnsi="Times New Roman" w:cs="Times New Roman"/>
          <w:sz w:val="28"/>
          <w:szCs w:val="28"/>
        </w:rPr>
      </w:pPr>
      <w:r w:rsidRPr="00C61EBD">
        <w:rPr>
          <w:rFonts w:ascii="Times New Roman" w:hAnsi="Times New Roman" w:cs="Times New Roman"/>
          <w:sz w:val="28"/>
          <w:szCs w:val="28"/>
        </w:rPr>
        <w:t xml:space="preserve">     Спеціалізація                       Дизайн (за видами) </w:t>
      </w:r>
    </w:p>
    <w:p w:rsidR="00592ECC" w:rsidRPr="00C61EBD" w:rsidRDefault="00592ECC" w:rsidP="00592ECC">
      <w:pPr>
        <w:pStyle w:val="210"/>
        <w:rPr>
          <w:sz w:val="28"/>
          <w:szCs w:val="28"/>
        </w:rPr>
      </w:pPr>
      <w:r w:rsidRPr="00C61EBD">
        <w:rPr>
          <w:sz w:val="28"/>
          <w:szCs w:val="28"/>
        </w:rPr>
        <w:t>Курс – 1,2,3</w:t>
      </w:r>
      <w:r w:rsidRPr="00C61EBD">
        <w:rPr>
          <w:sz w:val="28"/>
          <w:szCs w:val="28"/>
        </w:rPr>
        <w:tab/>
        <w:t xml:space="preserve">     Семестр – 1,2,3,4,5</w:t>
      </w:r>
      <w:r w:rsidRPr="00C61EBD">
        <w:rPr>
          <w:sz w:val="28"/>
          <w:szCs w:val="28"/>
        </w:rPr>
        <w:tab/>
        <w:t xml:space="preserve">     </w:t>
      </w:r>
    </w:p>
    <w:p w:rsidR="00592ECC" w:rsidRPr="00C61EBD" w:rsidRDefault="00592ECC" w:rsidP="00592ECC">
      <w:pPr>
        <w:pStyle w:val="210"/>
        <w:rPr>
          <w:sz w:val="28"/>
          <w:szCs w:val="28"/>
        </w:rPr>
      </w:pPr>
    </w:p>
    <w:p w:rsidR="00592ECC" w:rsidRPr="00C61EBD" w:rsidRDefault="00592ECC" w:rsidP="00592ECC">
      <w:pPr>
        <w:jc w:val="both"/>
        <w:rPr>
          <w:rFonts w:ascii="Times New Roman" w:hAnsi="Times New Roman" w:cs="Times New Roman"/>
          <w:sz w:val="28"/>
          <w:szCs w:val="28"/>
        </w:rPr>
      </w:pPr>
      <w:r w:rsidRPr="00C61EBD">
        <w:rPr>
          <w:rFonts w:ascii="Times New Roman" w:hAnsi="Times New Roman" w:cs="Times New Roman"/>
          <w:bCs/>
          <w:sz w:val="28"/>
          <w:szCs w:val="28"/>
        </w:rPr>
        <w:t xml:space="preserve">Аудиторні  заняття </w:t>
      </w:r>
      <w:r w:rsidRPr="00C61EBD">
        <w:rPr>
          <w:rFonts w:ascii="Times New Roman" w:hAnsi="Times New Roman" w:cs="Times New Roman"/>
          <w:sz w:val="28"/>
          <w:szCs w:val="28"/>
        </w:rPr>
        <w:t>–</w:t>
      </w:r>
      <w:r w:rsidRPr="00C61EBD">
        <w:rPr>
          <w:rFonts w:ascii="Times New Roman" w:hAnsi="Times New Roman" w:cs="Times New Roman"/>
          <w:bCs/>
          <w:sz w:val="28"/>
          <w:szCs w:val="28"/>
        </w:rPr>
        <w:t xml:space="preserve">   255         </w:t>
      </w:r>
      <w:r w:rsidRPr="00C61EBD">
        <w:rPr>
          <w:rFonts w:ascii="Times New Roman" w:hAnsi="Times New Roman" w:cs="Times New Roman"/>
          <w:bCs/>
          <w:sz w:val="28"/>
          <w:szCs w:val="28"/>
        </w:rPr>
        <w:tab/>
      </w:r>
      <w:r w:rsidRPr="00C61EBD">
        <w:rPr>
          <w:rFonts w:ascii="Times New Roman" w:hAnsi="Times New Roman" w:cs="Times New Roman"/>
          <w:sz w:val="28"/>
          <w:szCs w:val="28"/>
        </w:rPr>
        <w:t>Диференційований залік – 1-5 семестр</w:t>
      </w:r>
      <w:r w:rsidRPr="00C61EBD">
        <w:rPr>
          <w:rFonts w:ascii="Times New Roman" w:hAnsi="Times New Roman" w:cs="Times New Roman"/>
          <w:bCs/>
          <w:sz w:val="28"/>
          <w:szCs w:val="28"/>
        </w:rPr>
        <w:t xml:space="preserve">     </w:t>
      </w:r>
      <w:r w:rsidRPr="00C61EBD">
        <w:rPr>
          <w:rFonts w:ascii="Times New Roman" w:hAnsi="Times New Roman" w:cs="Times New Roman"/>
          <w:sz w:val="28"/>
          <w:szCs w:val="28"/>
        </w:rPr>
        <w:t xml:space="preserve">                </w:t>
      </w:r>
      <w:r w:rsidRPr="00C61EBD">
        <w:rPr>
          <w:rFonts w:ascii="Times New Roman" w:hAnsi="Times New Roman" w:cs="Times New Roman"/>
          <w:bCs/>
          <w:sz w:val="28"/>
          <w:szCs w:val="28"/>
        </w:rPr>
        <w:t xml:space="preserve">Самостійна робота  </w:t>
      </w:r>
      <w:r w:rsidRPr="00C61EBD">
        <w:rPr>
          <w:rFonts w:ascii="Times New Roman" w:hAnsi="Times New Roman" w:cs="Times New Roman"/>
          <w:sz w:val="28"/>
          <w:szCs w:val="28"/>
        </w:rPr>
        <w:t>–   345</w:t>
      </w:r>
    </w:p>
    <w:p w:rsidR="00592ECC" w:rsidRPr="00C61EBD" w:rsidRDefault="00592ECC" w:rsidP="00592ECC">
      <w:pPr>
        <w:jc w:val="both"/>
        <w:rPr>
          <w:rFonts w:ascii="Times New Roman" w:hAnsi="Times New Roman" w:cs="Times New Roman"/>
          <w:sz w:val="28"/>
          <w:szCs w:val="28"/>
        </w:rPr>
      </w:pPr>
      <w:r w:rsidRPr="00C61EBD">
        <w:rPr>
          <w:rFonts w:ascii="Times New Roman" w:hAnsi="Times New Roman" w:cs="Times New Roman"/>
          <w:bCs/>
          <w:sz w:val="28"/>
          <w:szCs w:val="28"/>
        </w:rPr>
        <w:t xml:space="preserve">Усього (годин/кредитів </w:t>
      </w:r>
      <w:r w:rsidRPr="00C61EBD">
        <w:rPr>
          <w:rFonts w:ascii="Times New Roman" w:hAnsi="Times New Roman" w:cs="Times New Roman"/>
          <w:bCs/>
          <w:sz w:val="28"/>
          <w:szCs w:val="28"/>
          <w:lang w:val="en-US"/>
        </w:rPr>
        <w:t>ECTS</w:t>
      </w:r>
      <w:r w:rsidRPr="00C61EBD">
        <w:rPr>
          <w:rFonts w:ascii="Times New Roman" w:hAnsi="Times New Roman" w:cs="Times New Roman"/>
          <w:bCs/>
          <w:sz w:val="28"/>
          <w:szCs w:val="28"/>
        </w:rPr>
        <w:t xml:space="preserve">) </w:t>
      </w:r>
      <w:r w:rsidRPr="00C61EBD">
        <w:rPr>
          <w:rFonts w:ascii="Times New Roman" w:hAnsi="Times New Roman" w:cs="Times New Roman"/>
          <w:sz w:val="28"/>
          <w:szCs w:val="28"/>
        </w:rPr>
        <w:t>– 600/20.0</w:t>
      </w:r>
    </w:p>
    <w:p w:rsidR="00592ECC" w:rsidRPr="00C61EBD" w:rsidRDefault="00592ECC" w:rsidP="00592ECC">
      <w:pPr>
        <w:jc w:val="both"/>
        <w:rPr>
          <w:rFonts w:ascii="Times New Roman" w:hAnsi="Times New Roman" w:cs="Times New Roman"/>
          <w:sz w:val="28"/>
          <w:szCs w:val="28"/>
        </w:rPr>
      </w:pPr>
      <w:r w:rsidRPr="00C61EBD">
        <w:rPr>
          <w:rFonts w:ascii="Times New Roman" w:hAnsi="Times New Roman" w:cs="Times New Roman"/>
          <w:sz w:val="28"/>
          <w:szCs w:val="28"/>
        </w:rPr>
        <w:t>Домашні завдання (1) – 1-5 семестр</w:t>
      </w:r>
    </w:p>
    <w:p w:rsidR="00592ECC" w:rsidRDefault="00592ECC" w:rsidP="00592ECC">
      <w:pPr>
        <w:spacing w:before="120"/>
        <w:jc w:val="both"/>
        <w:rPr>
          <w:rFonts w:ascii="Times New Roman" w:hAnsi="Times New Roman" w:cs="Times New Roman"/>
          <w:sz w:val="28"/>
          <w:szCs w:val="28"/>
        </w:rPr>
      </w:pPr>
      <w:r w:rsidRPr="00C61EBD">
        <w:rPr>
          <w:rFonts w:ascii="Times New Roman" w:hAnsi="Times New Roman" w:cs="Times New Roman"/>
          <w:sz w:val="28"/>
          <w:szCs w:val="28"/>
        </w:rPr>
        <w:t>Індекс НБ – 5 – 022/16 – 2.1.1</w:t>
      </w:r>
    </w:p>
    <w:p w:rsidR="0013718B" w:rsidRPr="00C61EBD" w:rsidRDefault="0013718B" w:rsidP="00592ECC">
      <w:pPr>
        <w:spacing w:before="120"/>
        <w:jc w:val="both"/>
        <w:rPr>
          <w:rFonts w:ascii="Times New Roman" w:hAnsi="Times New Roman" w:cs="Times New Roman"/>
          <w:b/>
          <w:sz w:val="28"/>
          <w:szCs w:val="28"/>
        </w:rPr>
      </w:pPr>
    </w:p>
    <w:p w:rsidR="00592ECC" w:rsidRPr="00C61EBD" w:rsidRDefault="00592ECC" w:rsidP="00592ECC">
      <w:pPr>
        <w:jc w:val="both"/>
        <w:rPr>
          <w:rFonts w:ascii="Times New Roman" w:hAnsi="Times New Roman" w:cs="Times New Roman"/>
          <w:b/>
          <w:sz w:val="28"/>
          <w:szCs w:val="28"/>
        </w:rPr>
      </w:pPr>
    </w:p>
    <w:p w:rsidR="0013718B" w:rsidRPr="0013718B" w:rsidRDefault="00592ECC" w:rsidP="0013718B">
      <w:pPr>
        <w:jc w:val="center"/>
        <w:rPr>
          <w:rFonts w:ascii="Times New Roman" w:hAnsi="Times New Roman" w:cs="Times New Roman"/>
          <w:b/>
          <w:color w:val="000000"/>
          <w:sz w:val="28"/>
          <w:szCs w:val="28"/>
        </w:rPr>
      </w:pPr>
      <w:r w:rsidRPr="00C61EBD">
        <w:rPr>
          <w:rFonts w:ascii="Times New Roman" w:hAnsi="Times New Roman" w:cs="Times New Roman"/>
          <w:b/>
          <w:color w:val="000000"/>
          <w:sz w:val="28"/>
          <w:szCs w:val="28"/>
        </w:rPr>
        <w:t>СМЯ НАУ НП 10.01.04-01-2016</w:t>
      </w:r>
    </w:p>
    <w:p w:rsidR="00592ECC" w:rsidRPr="00C61EBD" w:rsidRDefault="00592ECC" w:rsidP="00592ECC">
      <w:pPr>
        <w:ind w:firstLine="708"/>
        <w:jc w:val="both"/>
        <w:rPr>
          <w:rFonts w:ascii="Times New Roman" w:hAnsi="Times New Roman" w:cs="Times New Roman"/>
          <w:sz w:val="28"/>
          <w:szCs w:val="28"/>
        </w:rPr>
      </w:pPr>
      <w:r w:rsidRPr="00C61EBD">
        <w:rPr>
          <w:rFonts w:ascii="Times New Roman" w:hAnsi="Times New Roman" w:cs="Times New Roman"/>
          <w:sz w:val="28"/>
          <w:szCs w:val="28"/>
        </w:rPr>
        <w:lastRenderedPageBreak/>
        <w:t xml:space="preserve">Навчальну програму дисципліни «Рисунок, живопис, скульптура, декоративна пластика» розроблено на основі  </w:t>
      </w:r>
      <w:r w:rsidRPr="00C61EBD">
        <w:rPr>
          <w:rFonts w:ascii="Times New Roman" w:hAnsi="Times New Roman" w:cs="Times New Roman"/>
          <w:spacing w:val="-2"/>
          <w:sz w:val="28"/>
          <w:szCs w:val="28"/>
        </w:rPr>
        <w:t xml:space="preserve">навчального плану № </w:t>
      </w:r>
      <w:r w:rsidRPr="00C61EBD">
        <w:rPr>
          <w:rFonts w:ascii="Times New Roman" w:hAnsi="Times New Roman" w:cs="Times New Roman"/>
          <w:sz w:val="28"/>
          <w:szCs w:val="28"/>
        </w:rPr>
        <w:t xml:space="preserve">НБ-5-022/16 </w:t>
      </w:r>
      <w:r w:rsidRPr="00C61EBD">
        <w:rPr>
          <w:rFonts w:ascii="Times New Roman" w:hAnsi="Times New Roman" w:cs="Times New Roman"/>
          <w:spacing w:val="-2"/>
          <w:sz w:val="28"/>
          <w:szCs w:val="28"/>
        </w:rPr>
        <w:t xml:space="preserve">підготовки фахівців освітнього ступеня "Бакалавр" за спеціальністю </w:t>
      </w:r>
      <w:r w:rsidRPr="00C61EBD">
        <w:rPr>
          <w:rFonts w:ascii="Times New Roman" w:hAnsi="Times New Roman" w:cs="Times New Roman"/>
          <w:sz w:val="28"/>
          <w:szCs w:val="28"/>
        </w:rPr>
        <w:t xml:space="preserve">022 </w:t>
      </w:r>
      <w:r w:rsidRPr="00C61EBD">
        <w:rPr>
          <w:rFonts w:ascii="Times New Roman" w:hAnsi="Times New Roman" w:cs="Times New Roman"/>
          <w:spacing w:val="-2"/>
          <w:sz w:val="28"/>
          <w:szCs w:val="28"/>
        </w:rPr>
        <w:t xml:space="preserve">  «Дизайн» та спеціалізацією «Дизайн» (за видами) </w:t>
      </w:r>
      <w:r w:rsidRPr="00C61EBD">
        <w:rPr>
          <w:rFonts w:ascii="Times New Roman" w:hAnsi="Times New Roman" w:cs="Times New Roman"/>
          <w:sz w:val="28"/>
          <w:szCs w:val="28"/>
        </w:rPr>
        <w:t>та відповідних нормативних документів.</w:t>
      </w:r>
    </w:p>
    <w:p w:rsidR="00592ECC" w:rsidRPr="00C61EBD" w:rsidRDefault="00592ECC" w:rsidP="00592ECC">
      <w:pPr>
        <w:ind w:firstLine="708"/>
        <w:jc w:val="both"/>
        <w:rPr>
          <w:rFonts w:ascii="Times New Roman" w:hAnsi="Times New Roman" w:cs="Times New Roman"/>
          <w:sz w:val="28"/>
          <w:szCs w:val="28"/>
        </w:rPr>
      </w:pPr>
      <w:r w:rsidRPr="00C61EBD">
        <w:rPr>
          <w:rFonts w:ascii="Times New Roman" w:hAnsi="Times New Roman" w:cs="Times New Roman"/>
          <w:sz w:val="28"/>
          <w:szCs w:val="28"/>
        </w:rPr>
        <w:t xml:space="preserve"> Навчальну програму розробила</w:t>
      </w:r>
    </w:p>
    <w:p w:rsidR="00592ECC" w:rsidRPr="00C61EBD" w:rsidRDefault="00592ECC" w:rsidP="00592ECC">
      <w:pPr>
        <w:jc w:val="both"/>
        <w:rPr>
          <w:rFonts w:ascii="Times New Roman" w:hAnsi="Times New Roman" w:cs="Times New Roman"/>
          <w:sz w:val="28"/>
          <w:szCs w:val="28"/>
        </w:rPr>
      </w:pPr>
      <w:r w:rsidRPr="00C61EBD">
        <w:rPr>
          <w:rFonts w:ascii="Times New Roman" w:hAnsi="Times New Roman" w:cs="Times New Roman"/>
          <w:sz w:val="28"/>
          <w:szCs w:val="28"/>
        </w:rPr>
        <w:t xml:space="preserve">старший викладач  кафедри </w:t>
      </w:r>
    </w:p>
    <w:p w:rsidR="00592ECC" w:rsidRPr="00C61EBD" w:rsidRDefault="00592ECC" w:rsidP="00592ECC">
      <w:pPr>
        <w:jc w:val="both"/>
        <w:rPr>
          <w:rFonts w:ascii="Times New Roman" w:hAnsi="Times New Roman" w:cs="Times New Roman"/>
          <w:sz w:val="28"/>
          <w:szCs w:val="28"/>
        </w:rPr>
      </w:pPr>
      <w:r w:rsidRPr="00C61EBD">
        <w:rPr>
          <w:rFonts w:ascii="Times New Roman" w:hAnsi="Times New Roman" w:cs="Times New Roman"/>
          <w:sz w:val="28"/>
          <w:szCs w:val="28"/>
        </w:rPr>
        <w:t xml:space="preserve">основ архітектури та дизайну </w:t>
      </w:r>
      <w:r w:rsidRPr="00C61EBD">
        <w:rPr>
          <w:rFonts w:ascii="Times New Roman" w:hAnsi="Times New Roman" w:cs="Times New Roman"/>
          <w:sz w:val="28"/>
          <w:szCs w:val="28"/>
        </w:rPr>
        <w:tab/>
        <w:t>________________     С.Триколенко</w:t>
      </w:r>
    </w:p>
    <w:p w:rsidR="00592ECC" w:rsidRPr="00C61EBD" w:rsidRDefault="00592ECC" w:rsidP="00592ECC">
      <w:pPr>
        <w:ind w:firstLine="708"/>
        <w:jc w:val="both"/>
        <w:rPr>
          <w:rFonts w:ascii="Times New Roman" w:hAnsi="Times New Roman" w:cs="Times New Roman"/>
          <w:color w:val="FF0000"/>
          <w:spacing w:val="-8"/>
          <w:sz w:val="28"/>
          <w:szCs w:val="28"/>
        </w:rPr>
      </w:pPr>
      <w:r w:rsidRPr="00C61EBD">
        <w:rPr>
          <w:rFonts w:ascii="Times New Roman" w:hAnsi="Times New Roman" w:cs="Times New Roman"/>
          <w:spacing w:val="-8"/>
          <w:sz w:val="28"/>
          <w:szCs w:val="28"/>
        </w:rPr>
        <w:t xml:space="preserve">Навчальна  програма обговорена та схвалена  на засіданні  кафедри основ  архітектури та дизайну, протокол  </w:t>
      </w:r>
      <w:r w:rsidRPr="00C61EBD">
        <w:rPr>
          <w:rFonts w:ascii="Times New Roman" w:hAnsi="Times New Roman" w:cs="Times New Roman"/>
          <w:sz w:val="28"/>
          <w:szCs w:val="28"/>
        </w:rPr>
        <w:t xml:space="preserve">№   </w:t>
      </w:r>
      <w:r w:rsidRPr="00C61EBD">
        <w:rPr>
          <w:rFonts w:ascii="Times New Roman" w:hAnsi="Times New Roman" w:cs="Times New Roman"/>
          <w:color w:val="FF0000"/>
          <w:sz w:val="28"/>
          <w:szCs w:val="28"/>
        </w:rPr>
        <w:t xml:space="preserve"> </w:t>
      </w:r>
      <w:r w:rsidRPr="00C61EBD">
        <w:rPr>
          <w:rFonts w:ascii="Times New Roman" w:hAnsi="Times New Roman" w:cs="Times New Roman"/>
          <w:color w:val="000000"/>
          <w:spacing w:val="-8"/>
          <w:sz w:val="28"/>
          <w:szCs w:val="28"/>
        </w:rPr>
        <w:t xml:space="preserve">від  </w:t>
      </w:r>
      <w:r w:rsidRPr="00C61EBD">
        <w:rPr>
          <w:rFonts w:ascii="Times New Roman" w:hAnsi="Times New Roman" w:cs="Times New Roman"/>
          <w:color w:val="000000"/>
          <w:sz w:val="28"/>
          <w:szCs w:val="28"/>
        </w:rPr>
        <w:t xml:space="preserve">« </w:t>
      </w:r>
      <w:r w:rsidRPr="00C61EBD">
        <w:rPr>
          <w:rFonts w:ascii="Times New Roman" w:hAnsi="Times New Roman" w:cs="Times New Roman"/>
          <w:color w:val="000000"/>
          <w:sz w:val="28"/>
          <w:szCs w:val="28"/>
          <w:u w:val="single"/>
        </w:rPr>
        <w:t>__</w:t>
      </w:r>
      <w:r w:rsidRPr="00C61EBD">
        <w:rPr>
          <w:rFonts w:ascii="Times New Roman" w:hAnsi="Times New Roman" w:cs="Times New Roman"/>
          <w:color w:val="000000"/>
          <w:sz w:val="28"/>
          <w:szCs w:val="28"/>
        </w:rPr>
        <w:t xml:space="preserve"> » </w:t>
      </w:r>
      <w:r w:rsidRPr="00C61EBD">
        <w:rPr>
          <w:rFonts w:ascii="Times New Roman" w:hAnsi="Times New Roman" w:cs="Times New Roman"/>
          <w:color w:val="000000"/>
          <w:sz w:val="28"/>
          <w:szCs w:val="28"/>
          <w:u w:val="single"/>
        </w:rPr>
        <w:t>__________</w:t>
      </w:r>
    </w:p>
    <w:p w:rsidR="00592ECC" w:rsidRPr="00C61EBD" w:rsidRDefault="00592ECC" w:rsidP="00592ECC">
      <w:pPr>
        <w:jc w:val="both"/>
        <w:rPr>
          <w:rFonts w:ascii="Times New Roman" w:hAnsi="Times New Roman" w:cs="Times New Roman"/>
          <w:color w:val="000000"/>
          <w:sz w:val="28"/>
          <w:szCs w:val="28"/>
        </w:rPr>
      </w:pPr>
      <w:r w:rsidRPr="00C61EBD">
        <w:rPr>
          <w:rFonts w:ascii="Times New Roman" w:hAnsi="Times New Roman" w:cs="Times New Roman"/>
          <w:color w:val="000000"/>
          <w:sz w:val="28"/>
          <w:szCs w:val="28"/>
        </w:rPr>
        <w:t xml:space="preserve">         Завідувач кафедри _____________________________ О. Трошкіна</w:t>
      </w:r>
    </w:p>
    <w:p w:rsidR="00592ECC" w:rsidRPr="00C61EBD" w:rsidRDefault="00592ECC" w:rsidP="00592ECC">
      <w:pPr>
        <w:ind w:firstLine="708"/>
        <w:jc w:val="both"/>
        <w:rPr>
          <w:rFonts w:ascii="Times New Roman" w:hAnsi="Times New Roman" w:cs="Times New Roman"/>
          <w:color w:val="000000"/>
          <w:spacing w:val="-8"/>
          <w:sz w:val="28"/>
          <w:szCs w:val="28"/>
        </w:rPr>
      </w:pPr>
      <w:r w:rsidRPr="00C61EBD">
        <w:rPr>
          <w:rFonts w:ascii="Times New Roman" w:hAnsi="Times New Roman" w:cs="Times New Roman"/>
          <w:spacing w:val="-8"/>
          <w:sz w:val="28"/>
          <w:szCs w:val="28"/>
          <w:lang w:val="uk-UA"/>
        </w:rPr>
        <w:t>Н</w:t>
      </w:r>
      <w:r w:rsidRPr="00C61EBD">
        <w:rPr>
          <w:rFonts w:ascii="Times New Roman" w:hAnsi="Times New Roman" w:cs="Times New Roman"/>
          <w:spacing w:val="-8"/>
          <w:sz w:val="28"/>
          <w:szCs w:val="28"/>
        </w:rPr>
        <w:t xml:space="preserve">авчальна програма обговорена та схвалена  на засіданні випускової кафедри </w:t>
      </w:r>
      <w:r w:rsidRPr="00C61EBD">
        <w:rPr>
          <w:rFonts w:ascii="Times New Roman" w:hAnsi="Times New Roman" w:cs="Times New Roman"/>
          <w:spacing w:val="-2"/>
          <w:sz w:val="28"/>
          <w:szCs w:val="28"/>
        </w:rPr>
        <w:t xml:space="preserve">спеціальності </w:t>
      </w:r>
      <w:r w:rsidRPr="00C61EBD">
        <w:rPr>
          <w:rFonts w:ascii="Times New Roman" w:hAnsi="Times New Roman" w:cs="Times New Roman"/>
          <w:sz w:val="28"/>
          <w:szCs w:val="28"/>
        </w:rPr>
        <w:t xml:space="preserve">022 </w:t>
      </w:r>
      <w:r w:rsidRPr="00C61EBD">
        <w:rPr>
          <w:rFonts w:ascii="Times New Roman" w:hAnsi="Times New Roman" w:cs="Times New Roman"/>
          <w:spacing w:val="-2"/>
          <w:sz w:val="28"/>
          <w:szCs w:val="28"/>
        </w:rPr>
        <w:t xml:space="preserve">  «Дизайн» та спеціалізації «Дизайн» (за видами) кафедри </w:t>
      </w:r>
      <w:r w:rsidRPr="00C61EBD">
        <w:rPr>
          <w:rFonts w:ascii="Times New Roman" w:hAnsi="Times New Roman" w:cs="Times New Roman"/>
          <w:spacing w:val="-8"/>
          <w:sz w:val="28"/>
          <w:szCs w:val="28"/>
        </w:rPr>
        <w:t>комп’ютерних технологій дизайну</w:t>
      </w:r>
      <w:r w:rsidRPr="00C61EBD">
        <w:rPr>
          <w:rFonts w:ascii="Times New Roman" w:hAnsi="Times New Roman" w:cs="Times New Roman"/>
          <w:color w:val="000000"/>
          <w:spacing w:val="-8"/>
          <w:sz w:val="28"/>
          <w:szCs w:val="28"/>
        </w:rPr>
        <w:t xml:space="preserve">, протокол  № </w:t>
      </w:r>
      <w:r w:rsidRPr="00C61EBD">
        <w:rPr>
          <w:rFonts w:ascii="Times New Roman" w:hAnsi="Times New Roman" w:cs="Times New Roman"/>
          <w:color w:val="000000"/>
          <w:spacing w:val="-8"/>
          <w:sz w:val="28"/>
          <w:szCs w:val="28"/>
          <w:u w:val="single"/>
        </w:rPr>
        <w:t xml:space="preserve">   </w:t>
      </w:r>
      <w:r w:rsidRPr="00C61EBD">
        <w:rPr>
          <w:rFonts w:ascii="Times New Roman" w:hAnsi="Times New Roman" w:cs="Times New Roman"/>
          <w:color w:val="000000"/>
          <w:spacing w:val="-8"/>
          <w:sz w:val="28"/>
          <w:szCs w:val="28"/>
        </w:rPr>
        <w:t xml:space="preserve"> від _________</w:t>
      </w:r>
    </w:p>
    <w:p w:rsidR="00592ECC" w:rsidRPr="00C61EBD" w:rsidRDefault="00592ECC" w:rsidP="00592ECC">
      <w:pPr>
        <w:pStyle w:val="50"/>
        <w:ind w:firstLine="708"/>
        <w:rPr>
          <w:color w:val="000000"/>
          <w:szCs w:val="28"/>
        </w:rPr>
      </w:pPr>
      <w:r w:rsidRPr="00C61EBD">
        <w:rPr>
          <w:color w:val="000000"/>
          <w:szCs w:val="28"/>
        </w:rPr>
        <w:t xml:space="preserve"> Завідувач кафедри __________________Ю. Ковальов                                                                                                                                    </w:t>
      </w:r>
    </w:p>
    <w:p w:rsidR="00592ECC" w:rsidRPr="00C61EBD" w:rsidRDefault="00592ECC" w:rsidP="00592ECC">
      <w:pPr>
        <w:ind w:firstLine="708"/>
        <w:rPr>
          <w:rFonts w:ascii="Times New Roman" w:hAnsi="Times New Roman" w:cs="Times New Roman"/>
          <w:color w:val="000000"/>
          <w:sz w:val="28"/>
          <w:szCs w:val="28"/>
        </w:rPr>
      </w:pPr>
      <w:r w:rsidRPr="00C61EBD">
        <w:rPr>
          <w:rFonts w:ascii="Times New Roman" w:hAnsi="Times New Roman" w:cs="Times New Roman"/>
          <w:color w:val="000000"/>
          <w:sz w:val="28"/>
          <w:szCs w:val="28"/>
        </w:rPr>
        <w:t>Навчальна програма обговорена та схвалена на засіданні                             науково-</w:t>
      </w:r>
      <w:r w:rsidRPr="00C61EBD">
        <w:rPr>
          <w:rFonts w:ascii="Times New Roman" w:hAnsi="Times New Roman" w:cs="Times New Roman"/>
          <w:color w:val="000000"/>
          <w:spacing w:val="-6"/>
          <w:sz w:val="28"/>
          <w:szCs w:val="28"/>
        </w:rPr>
        <w:t>методично - редакційної ради  Навчально-наукового Інституту</w:t>
      </w:r>
      <w:r w:rsidRPr="00C61EBD">
        <w:rPr>
          <w:rFonts w:ascii="Times New Roman" w:hAnsi="Times New Roman" w:cs="Times New Roman"/>
          <w:color w:val="000000"/>
          <w:sz w:val="28"/>
          <w:szCs w:val="28"/>
        </w:rPr>
        <w:t xml:space="preserve"> аеропортів, протокол № </w:t>
      </w:r>
      <w:r w:rsidRPr="00C61EBD">
        <w:rPr>
          <w:rFonts w:ascii="Times New Roman" w:hAnsi="Times New Roman" w:cs="Times New Roman"/>
          <w:color w:val="000000"/>
          <w:sz w:val="28"/>
          <w:szCs w:val="28"/>
          <w:u w:val="single"/>
        </w:rPr>
        <w:t>____</w:t>
      </w:r>
      <w:r w:rsidRPr="00C61EBD">
        <w:rPr>
          <w:rFonts w:ascii="Times New Roman" w:hAnsi="Times New Roman" w:cs="Times New Roman"/>
          <w:color w:val="000000"/>
          <w:sz w:val="28"/>
          <w:szCs w:val="28"/>
        </w:rPr>
        <w:t xml:space="preserve">  від ____________                                             </w:t>
      </w:r>
    </w:p>
    <w:p w:rsidR="00592ECC" w:rsidRPr="00C61EBD" w:rsidRDefault="00592ECC" w:rsidP="00592ECC">
      <w:pPr>
        <w:jc w:val="both"/>
        <w:rPr>
          <w:rFonts w:ascii="Times New Roman" w:hAnsi="Times New Roman" w:cs="Times New Roman"/>
          <w:color w:val="000000"/>
          <w:sz w:val="28"/>
          <w:szCs w:val="28"/>
        </w:rPr>
      </w:pPr>
      <w:r w:rsidRPr="00C61EBD">
        <w:rPr>
          <w:rFonts w:ascii="Times New Roman" w:hAnsi="Times New Roman" w:cs="Times New Roman"/>
          <w:color w:val="000000"/>
          <w:sz w:val="28"/>
          <w:szCs w:val="28"/>
        </w:rPr>
        <w:t xml:space="preserve">       Голова НМРР __________________________________ А. Бєлятинський </w:t>
      </w:r>
      <w:r w:rsidRPr="00C61EBD">
        <w:rPr>
          <w:rFonts w:ascii="Times New Roman" w:hAnsi="Times New Roman" w:cs="Times New Roman"/>
          <w:sz w:val="28"/>
          <w:szCs w:val="28"/>
        </w:rPr>
        <w:t xml:space="preserve">                                 </w:t>
      </w:r>
    </w:p>
    <w:p w:rsidR="00592ECC" w:rsidRPr="00C61EBD" w:rsidRDefault="00592ECC" w:rsidP="00592ECC">
      <w:pPr>
        <w:jc w:val="both"/>
        <w:rPr>
          <w:rFonts w:ascii="Times New Roman" w:hAnsi="Times New Roman" w:cs="Times New Roman"/>
          <w:sz w:val="28"/>
          <w:szCs w:val="28"/>
        </w:rPr>
      </w:pPr>
      <w:r w:rsidRPr="00C61EBD">
        <w:rPr>
          <w:rFonts w:ascii="Times New Roman" w:hAnsi="Times New Roman" w:cs="Times New Roman"/>
          <w:sz w:val="28"/>
          <w:szCs w:val="28"/>
        </w:rPr>
        <w:t>Узгоджено</w:t>
      </w:r>
    </w:p>
    <w:p w:rsidR="00592ECC" w:rsidRPr="00C61EBD" w:rsidRDefault="00592ECC" w:rsidP="00592ECC">
      <w:pPr>
        <w:jc w:val="both"/>
        <w:rPr>
          <w:rFonts w:ascii="Times New Roman" w:hAnsi="Times New Roman" w:cs="Times New Roman"/>
          <w:sz w:val="28"/>
          <w:szCs w:val="28"/>
        </w:rPr>
      </w:pPr>
      <w:r w:rsidRPr="00C61EBD">
        <w:rPr>
          <w:rFonts w:ascii="Times New Roman" w:hAnsi="Times New Roman" w:cs="Times New Roman"/>
          <w:sz w:val="28"/>
          <w:szCs w:val="28"/>
        </w:rPr>
        <w:t>Директор ННІАП</w:t>
      </w:r>
    </w:p>
    <w:p w:rsidR="00592ECC" w:rsidRPr="00C61EBD" w:rsidRDefault="00592ECC" w:rsidP="00592ECC">
      <w:pPr>
        <w:jc w:val="both"/>
        <w:rPr>
          <w:rFonts w:ascii="Times New Roman" w:hAnsi="Times New Roman" w:cs="Times New Roman"/>
          <w:sz w:val="28"/>
          <w:szCs w:val="28"/>
        </w:rPr>
      </w:pPr>
      <w:r w:rsidRPr="00C61EBD">
        <w:rPr>
          <w:rFonts w:ascii="Times New Roman" w:hAnsi="Times New Roman" w:cs="Times New Roman"/>
          <w:sz w:val="28"/>
          <w:szCs w:val="28"/>
        </w:rPr>
        <w:softHyphen/>
      </w:r>
      <w:r w:rsidRPr="00C61EBD">
        <w:rPr>
          <w:rFonts w:ascii="Times New Roman" w:hAnsi="Times New Roman" w:cs="Times New Roman"/>
          <w:sz w:val="28"/>
          <w:szCs w:val="28"/>
        </w:rPr>
        <w:softHyphen/>
      </w:r>
      <w:r w:rsidRPr="00C61EBD">
        <w:rPr>
          <w:rFonts w:ascii="Times New Roman" w:hAnsi="Times New Roman" w:cs="Times New Roman"/>
          <w:sz w:val="28"/>
          <w:szCs w:val="28"/>
        </w:rPr>
        <w:softHyphen/>
      </w:r>
      <w:r w:rsidRPr="00C61EBD">
        <w:rPr>
          <w:rFonts w:ascii="Times New Roman" w:hAnsi="Times New Roman" w:cs="Times New Roman"/>
          <w:sz w:val="28"/>
          <w:szCs w:val="28"/>
        </w:rPr>
        <w:softHyphen/>
      </w:r>
      <w:r w:rsidRPr="00C61EBD">
        <w:rPr>
          <w:rFonts w:ascii="Times New Roman" w:hAnsi="Times New Roman" w:cs="Times New Roman"/>
          <w:sz w:val="28"/>
          <w:szCs w:val="28"/>
        </w:rPr>
        <w:softHyphen/>
      </w:r>
      <w:r w:rsidRPr="00C61EBD">
        <w:rPr>
          <w:rFonts w:ascii="Times New Roman" w:hAnsi="Times New Roman" w:cs="Times New Roman"/>
          <w:sz w:val="28"/>
          <w:szCs w:val="28"/>
        </w:rPr>
        <w:softHyphen/>
      </w:r>
      <w:r w:rsidRPr="00C61EBD">
        <w:rPr>
          <w:rFonts w:ascii="Times New Roman" w:hAnsi="Times New Roman" w:cs="Times New Roman"/>
          <w:sz w:val="28"/>
          <w:szCs w:val="28"/>
        </w:rPr>
        <w:softHyphen/>
      </w:r>
      <w:r w:rsidRPr="00C61EBD">
        <w:rPr>
          <w:rFonts w:ascii="Times New Roman" w:hAnsi="Times New Roman" w:cs="Times New Roman"/>
          <w:sz w:val="28"/>
          <w:szCs w:val="28"/>
        </w:rPr>
        <w:softHyphen/>
      </w:r>
      <w:r w:rsidRPr="00C61EBD">
        <w:rPr>
          <w:rFonts w:ascii="Times New Roman" w:hAnsi="Times New Roman" w:cs="Times New Roman"/>
          <w:sz w:val="28"/>
          <w:szCs w:val="28"/>
        </w:rPr>
        <w:softHyphen/>
      </w:r>
      <w:r w:rsidRPr="00C61EBD">
        <w:rPr>
          <w:rFonts w:ascii="Times New Roman" w:hAnsi="Times New Roman" w:cs="Times New Roman"/>
          <w:sz w:val="28"/>
          <w:szCs w:val="28"/>
        </w:rPr>
        <w:softHyphen/>
      </w:r>
      <w:r w:rsidRPr="00C61EBD">
        <w:rPr>
          <w:rFonts w:ascii="Times New Roman" w:hAnsi="Times New Roman" w:cs="Times New Roman"/>
          <w:sz w:val="28"/>
          <w:szCs w:val="28"/>
        </w:rPr>
        <w:softHyphen/>
      </w:r>
      <w:r w:rsidRPr="00C61EBD">
        <w:rPr>
          <w:rFonts w:ascii="Times New Roman" w:hAnsi="Times New Roman" w:cs="Times New Roman"/>
          <w:sz w:val="28"/>
          <w:szCs w:val="28"/>
        </w:rPr>
        <w:softHyphen/>
      </w:r>
      <w:r w:rsidRPr="00C61EBD">
        <w:rPr>
          <w:rFonts w:ascii="Times New Roman" w:hAnsi="Times New Roman" w:cs="Times New Roman"/>
          <w:sz w:val="28"/>
          <w:szCs w:val="28"/>
        </w:rPr>
        <w:softHyphen/>
      </w:r>
      <w:r w:rsidRPr="00C61EBD">
        <w:rPr>
          <w:rFonts w:ascii="Times New Roman" w:hAnsi="Times New Roman" w:cs="Times New Roman"/>
          <w:sz w:val="28"/>
          <w:szCs w:val="28"/>
        </w:rPr>
        <w:softHyphen/>
      </w:r>
      <w:r w:rsidRPr="00C61EBD">
        <w:rPr>
          <w:rFonts w:ascii="Times New Roman" w:hAnsi="Times New Roman" w:cs="Times New Roman"/>
          <w:sz w:val="28"/>
          <w:szCs w:val="28"/>
        </w:rPr>
        <w:softHyphen/>
      </w:r>
      <w:r w:rsidRPr="00C61EBD">
        <w:rPr>
          <w:rFonts w:ascii="Times New Roman" w:hAnsi="Times New Roman" w:cs="Times New Roman"/>
          <w:sz w:val="28"/>
          <w:szCs w:val="28"/>
        </w:rPr>
        <w:softHyphen/>
      </w:r>
      <w:r w:rsidRPr="00C61EBD">
        <w:rPr>
          <w:rFonts w:ascii="Times New Roman" w:hAnsi="Times New Roman" w:cs="Times New Roman"/>
          <w:sz w:val="28"/>
          <w:szCs w:val="28"/>
        </w:rPr>
        <w:softHyphen/>
      </w:r>
      <w:r w:rsidRPr="00C61EBD">
        <w:rPr>
          <w:rFonts w:ascii="Times New Roman" w:hAnsi="Times New Roman" w:cs="Times New Roman"/>
          <w:sz w:val="28"/>
          <w:szCs w:val="28"/>
        </w:rPr>
        <w:softHyphen/>
      </w:r>
      <w:r w:rsidRPr="00C61EBD">
        <w:rPr>
          <w:rFonts w:ascii="Times New Roman" w:hAnsi="Times New Roman" w:cs="Times New Roman"/>
          <w:sz w:val="28"/>
          <w:szCs w:val="28"/>
        </w:rPr>
        <w:softHyphen/>
      </w:r>
      <w:r w:rsidRPr="00C61EBD">
        <w:rPr>
          <w:rFonts w:ascii="Times New Roman" w:hAnsi="Times New Roman" w:cs="Times New Roman"/>
          <w:sz w:val="28"/>
          <w:szCs w:val="28"/>
        </w:rPr>
        <w:softHyphen/>
      </w:r>
      <w:r w:rsidRPr="00C61EBD">
        <w:rPr>
          <w:rFonts w:ascii="Times New Roman" w:hAnsi="Times New Roman" w:cs="Times New Roman"/>
          <w:sz w:val="28"/>
          <w:szCs w:val="28"/>
        </w:rPr>
        <w:softHyphen/>
      </w:r>
      <w:r w:rsidRPr="00C61EBD">
        <w:rPr>
          <w:rFonts w:ascii="Times New Roman" w:hAnsi="Times New Roman" w:cs="Times New Roman"/>
          <w:sz w:val="28"/>
          <w:szCs w:val="28"/>
        </w:rPr>
        <w:softHyphen/>
        <w:t>_______________Чемакіна О.</w:t>
      </w:r>
    </w:p>
    <w:p w:rsidR="00592ECC" w:rsidRPr="00C61EBD" w:rsidRDefault="00592ECC" w:rsidP="00592ECC">
      <w:pPr>
        <w:jc w:val="both"/>
        <w:rPr>
          <w:rFonts w:ascii="Times New Roman" w:hAnsi="Times New Roman" w:cs="Times New Roman"/>
          <w:sz w:val="28"/>
          <w:szCs w:val="28"/>
        </w:rPr>
      </w:pPr>
      <w:r w:rsidRPr="00C61EBD">
        <w:rPr>
          <w:rFonts w:ascii="Times New Roman" w:hAnsi="Times New Roman" w:cs="Times New Roman"/>
          <w:sz w:val="28"/>
          <w:szCs w:val="28"/>
        </w:rPr>
        <w:t>«___»_________201</w:t>
      </w:r>
      <w:r w:rsidRPr="00C61EBD">
        <w:rPr>
          <w:rFonts w:ascii="Times New Roman" w:hAnsi="Times New Roman" w:cs="Times New Roman"/>
          <w:sz w:val="28"/>
          <w:szCs w:val="28"/>
        </w:rPr>
        <w:tab/>
        <w:t xml:space="preserve">                 </w:t>
      </w:r>
    </w:p>
    <w:p w:rsidR="00592ECC" w:rsidRPr="00C61EBD" w:rsidRDefault="00592ECC" w:rsidP="00592ECC">
      <w:pPr>
        <w:jc w:val="both"/>
        <w:rPr>
          <w:rFonts w:ascii="Times New Roman" w:hAnsi="Times New Roman" w:cs="Times New Roman"/>
          <w:sz w:val="28"/>
          <w:szCs w:val="28"/>
        </w:rPr>
      </w:pPr>
      <w:r w:rsidRPr="00C61EBD">
        <w:rPr>
          <w:rFonts w:ascii="Times New Roman" w:hAnsi="Times New Roman" w:cs="Times New Roman"/>
          <w:sz w:val="28"/>
          <w:szCs w:val="28"/>
        </w:rPr>
        <w:t>Рівень документа – 3д</w:t>
      </w:r>
    </w:p>
    <w:p w:rsidR="00592ECC" w:rsidRPr="00C61EBD" w:rsidRDefault="00592ECC" w:rsidP="00592ECC">
      <w:pPr>
        <w:jc w:val="both"/>
        <w:rPr>
          <w:rFonts w:ascii="Times New Roman" w:hAnsi="Times New Roman" w:cs="Times New Roman"/>
          <w:sz w:val="28"/>
          <w:szCs w:val="28"/>
        </w:rPr>
      </w:pPr>
      <w:r w:rsidRPr="00C61EBD">
        <w:rPr>
          <w:rFonts w:ascii="Times New Roman" w:hAnsi="Times New Roman" w:cs="Times New Roman"/>
          <w:sz w:val="28"/>
          <w:szCs w:val="28"/>
        </w:rPr>
        <w:t>Плановий термін між ревізіями – 1 рік</w:t>
      </w:r>
    </w:p>
    <w:p w:rsidR="00592ECC" w:rsidRPr="00C61EBD" w:rsidRDefault="00592ECC" w:rsidP="00592ECC">
      <w:pPr>
        <w:jc w:val="both"/>
        <w:rPr>
          <w:rFonts w:ascii="Times New Roman" w:hAnsi="Times New Roman" w:cs="Times New Roman"/>
          <w:b/>
          <w:sz w:val="28"/>
          <w:szCs w:val="28"/>
        </w:rPr>
      </w:pPr>
      <w:r w:rsidRPr="00C61EBD">
        <w:rPr>
          <w:rFonts w:ascii="Times New Roman" w:hAnsi="Times New Roman" w:cs="Times New Roman"/>
          <w:b/>
          <w:sz w:val="28"/>
          <w:szCs w:val="28"/>
        </w:rPr>
        <w:t>Контрольний примірник 1</w:t>
      </w:r>
    </w:p>
    <w:p w:rsidR="00DA0080" w:rsidRPr="00C61EBD" w:rsidRDefault="00DA0080" w:rsidP="00DA0080">
      <w:pPr>
        <w:rPr>
          <w:rFonts w:ascii="Times New Roman" w:hAnsi="Times New Roman" w:cs="Times New Roman"/>
          <w:sz w:val="28"/>
          <w:szCs w:val="28"/>
        </w:rPr>
      </w:pPr>
    </w:p>
    <w:p w:rsidR="00592ECC" w:rsidRPr="00C61EBD" w:rsidRDefault="00592ECC" w:rsidP="00DA0080">
      <w:pPr>
        <w:rPr>
          <w:rFonts w:ascii="Times New Roman" w:hAnsi="Times New Roman" w:cs="Times New Roman"/>
          <w:sz w:val="28"/>
          <w:szCs w:val="28"/>
        </w:rPr>
      </w:pPr>
    </w:p>
    <w:p w:rsidR="00592ECC" w:rsidRPr="00C61EBD" w:rsidRDefault="00592ECC" w:rsidP="00DA0080">
      <w:pPr>
        <w:rPr>
          <w:rFonts w:ascii="Times New Roman" w:hAnsi="Times New Roman" w:cs="Times New Roman"/>
          <w:sz w:val="28"/>
          <w:szCs w:val="28"/>
        </w:rPr>
      </w:pPr>
    </w:p>
    <w:p w:rsidR="00592ECC" w:rsidRPr="00C61EBD" w:rsidRDefault="00592ECC" w:rsidP="00DA0080">
      <w:pPr>
        <w:rPr>
          <w:rFonts w:ascii="Times New Roman" w:hAnsi="Times New Roman" w:cs="Times New Roman"/>
          <w:sz w:val="28"/>
          <w:szCs w:val="28"/>
        </w:rPr>
      </w:pPr>
    </w:p>
    <w:p w:rsidR="00E82338" w:rsidRPr="00C61EBD" w:rsidRDefault="00E82338" w:rsidP="00E82338">
      <w:pPr>
        <w:ind w:firstLine="567"/>
        <w:jc w:val="center"/>
        <w:rPr>
          <w:rFonts w:ascii="Times New Roman" w:hAnsi="Times New Roman" w:cs="Times New Roman"/>
          <w:b/>
          <w:sz w:val="28"/>
          <w:szCs w:val="28"/>
        </w:rPr>
      </w:pPr>
      <w:r w:rsidRPr="00C61EBD">
        <w:rPr>
          <w:rFonts w:ascii="Times New Roman" w:hAnsi="Times New Roman" w:cs="Times New Roman"/>
          <w:b/>
          <w:sz w:val="28"/>
          <w:szCs w:val="28"/>
        </w:rPr>
        <w:lastRenderedPageBreak/>
        <w:t>1. ПОЯСНЮВАЛЬНА ЗАПИСКА</w:t>
      </w:r>
    </w:p>
    <w:p w:rsidR="00E82338" w:rsidRPr="00C61EBD" w:rsidRDefault="00E82338" w:rsidP="00E82338">
      <w:pPr>
        <w:tabs>
          <w:tab w:val="left" w:pos="851"/>
        </w:tabs>
        <w:ind w:firstLine="851"/>
        <w:jc w:val="both"/>
        <w:rPr>
          <w:rFonts w:ascii="Times New Roman" w:hAnsi="Times New Roman" w:cs="Times New Roman"/>
          <w:bCs/>
          <w:sz w:val="28"/>
          <w:szCs w:val="28"/>
        </w:rPr>
      </w:pPr>
      <w:r w:rsidRPr="00C61EBD">
        <w:rPr>
          <w:rFonts w:ascii="Times New Roman" w:hAnsi="Times New Roman" w:cs="Times New Roman"/>
          <w:bCs/>
          <w:sz w:val="28"/>
          <w:szCs w:val="28"/>
        </w:rPr>
        <w:t>Навчальна програма навчальної дисципліни “</w:t>
      </w:r>
      <w:r w:rsidRPr="00C61EBD">
        <w:rPr>
          <w:rFonts w:ascii="Times New Roman" w:hAnsi="Times New Roman" w:cs="Times New Roman"/>
          <w:sz w:val="28"/>
          <w:szCs w:val="28"/>
        </w:rPr>
        <w:t>Рисунок, живопис, скульптура, декоративна пластика</w:t>
      </w:r>
      <w:r w:rsidRPr="00C61EBD">
        <w:rPr>
          <w:rFonts w:ascii="Times New Roman" w:hAnsi="Times New Roman" w:cs="Times New Roman"/>
          <w:bCs/>
          <w:sz w:val="28"/>
          <w:szCs w:val="28"/>
        </w:rPr>
        <w:t>” розроблена на основі “Методичних вказівок до розроблення та оформлення навчальної та робочої навчальної програм дисциплін», введених в дію розпорядженням від 16.06.2015р. №37/роз.</w:t>
      </w:r>
    </w:p>
    <w:p w:rsidR="00E82338" w:rsidRPr="00C61EBD" w:rsidRDefault="00E82338" w:rsidP="00E82338">
      <w:pPr>
        <w:tabs>
          <w:tab w:val="left" w:pos="851"/>
        </w:tabs>
        <w:ind w:firstLine="851"/>
        <w:jc w:val="both"/>
        <w:rPr>
          <w:rFonts w:ascii="Times New Roman" w:hAnsi="Times New Roman" w:cs="Times New Roman"/>
          <w:bCs/>
          <w:sz w:val="28"/>
          <w:szCs w:val="28"/>
        </w:rPr>
      </w:pPr>
      <w:r w:rsidRPr="00C61EBD">
        <w:rPr>
          <w:rFonts w:ascii="Times New Roman" w:hAnsi="Times New Roman" w:cs="Times New Roman"/>
          <w:sz w:val="28"/>
          <w:szCs w:val="28"/>
        </w:rPr>
        <w:t xml:space="preserve">Дана навчальна дисципліна є практичною основою сукупності знань та вмінь, що формують профіль фахівця в галузі дизайну. </w:t>
      </w:r>
    </w:p>
    <w:p w:rsidR="00E82338" w:rsidRPr="00C61EBD" w:rsidRDefault="00E82338" w:rsidP="00E82338">
      <w:pPr>
        <w:pStyle w:val="9"/>
        <w:ind w:firstLine="567"/>
        <w:jc w:val="both"/>
        <w:rPr>
          <w:b w:val="0"/>
          <w:sz w:val="28"/>
          <w:szCs w:val="28"/>
        </w:rPr>
      </w:pPr>
      <w:r w:rsidRPr="00C61EBD">
        <w:rPr>
          <w:b w:val="0"/>
          <w:sz w:val="28"/>
          <w:szCs w:val="28"/>
        </w:rPr>
        <w:t>Метою викладання навчальної дисципліни є надання студентам знань з основ рисунка, законів перспективи, світлотіні, пластичної анатомії, композиції; опанування способами самоперевірки засвоєння теоретичних знань, навичок у зображенні людини та предметного світу, користуючись класичним реалістичним методом з урахуванням досягнень мистецтва ХХ століття.</w:t>
      </w:r>
    </w:p>
    <w:p w:rsidR="00E82338" w:rsidRPr="00C61EBD" w:rsidRDefault="00E82338" w:rsidP="00E82338">
      <w:pPr>
        <w:ind w:firstLine="567"/>
        <w:jc w:val="both"/>
        <w:rPr>
          <w:rFonts w:ascii="Times New Roman" w:hAnsi="Times New Roman" w:cs="Times New Roman"/>
          <w:sz w:val="28"/>
          <w:szCs w:val="28"/>
        </w:rPr>
      </w:pPr>
      <w:r w:rsidRPr="00C61EBD">
        <w:rPr>
          <w:rFonts w:ascii="Times New Roman" w:hAnsi="Times New Roman" w:cs="Times New Roman"/>
          <w:sz w:val="28"/>
          <w:szCs w:val="28"/>
        </w:rPr>
        <w:t>Рисунок з натури, фундамент реалістичного мистецтва – є основним видом навчальної діяльності студентів. З оволодінням основами майстерності зображення натури у молодого художника з’являються можливості для реалізації власного творчого потенціалу та продуктивної самостійної творчості.</w:t>
      </w:r>
    </w:p>
    <w:p w:rsidR="00E82338" w:rsidRPr="00C61EBD" w:rsidRDefault="00E82338" w:rsidP="00E82338">
      <w:pPr>
        <w:ind w:firstLine="567"/>
        <w:jc w:val="both"/>
        <w:rPr>
          <w:rFonts w:ascii="Times New Roman" w:hAnsi="Times New Roman" w:cs="Times New Roman"/>
          <w:sz w:val="28"/>
          <w:szCs w:val="28"/>
        </w:rPr>
      </w:pPr>
      <w:r w:rsidRPr="00C61EBD">
        <w:rPr>
          <w:rFonts w:ascii="Times New Roman" w:hAnsi="Times New Roman" w:cs="Times New Roman"/>
          <w:sz w:val="28"/>
          <w:szCs w:val="28"/>
        </w:rPr>
        <w:t xml:space="preserve">В результаті вивчення дисципліни студенти повинні </w:t>
      </w:r>
      <w:r w:rsidRPr="00C61EBD">
        <w:rPr>
          <w:rFonts w:ascii="Times New Roman" w:hAnsi="Times New Roman" w:cs="Times New Roman"/>
          <w:b/>
          <w:sz w:val="28"/>
          <w:szCs w:val="28"/>
        </w:rPr>
        <w:t>знати</w:t>
      </w:r>
      <w:r w:rsidRPr="00C61EBD">
        <w:rPr>
          <w:rFonts w:ascii="Times New Roman" w:hAnsi="Times New Roman" w:cs="Times New Roman"/>
          <w:sz w:val="28"/>
          <w:szCs w:val="28"/>
        </w:rPr>
        <w:t>:</w:t>
      </w:r>
    </w:p>
    <w:p w:rsidR="00E82338" w:rsidRPr="00C61EBD" w:rsidRDefault="00E82338" w:rsidP="00750A83">
      <w:pPr>
        <w:numPr>
          <w:ilvl w:val="0"/>
          <w:numId w:val="12"/>
        </w:numPr>
        <w:spacing w:after="0" w:line="240" w:lineRule="auto"/>
        <w:ind w:left="0" w:firstLine="567"/>
        <w:jc w:val="both"/>
        <w:rPr>
          <w:rFonts w:ascii="Times New Roman" w:hAnsi="Times New Roman" w:cs="Times New Roman"/>
          <w:sz w:val="28"/>
          <w:szCs w:val="28"/>
        </w:rPr>
      </w:pPr>
      <w:r w:rsidRPr="00C61EBD">
        <w:rPr>
          <w:rFonts w:ascii="Times New Roman" w:hAnsi="Times New Roman" w:cs="Times New Roman"/>
          <w:sz w:val="28"/>
          <w:szCs w:val="28"/>
        </w:rPr>
        <w:t>основні засади класичного реалістичного мистецтва;</w:t>
      </w:r>
    </w:p>
    <w:p w:rsidR="00E82338" w:rsidRPr="00C61EBD" w:rsidRDefault="00E82338" w:rsidP="00750A83">
      <w:pPr>
        <w:numPr>
          <w:ilvl w:val="0"/>
          <w:numId w:val="12"/>
        </w:numPr>
        <w:spacing w:after="0" w:line="240" w:lineRule="auto"/>
        <w:ind w:left="0" w:firstLine="567"/>
        <w:jc w:val="both"/>
        <w:rPr>
          <w:rFonts w:ascii="Times New Roman" w:hAnsi="Times New Roman" w:cs="Times New Roman"/>
          <w:sz w:val="28"/>
          <w:szCs w:val="28"/>
        </w:rPr>
      </w:pPr>
      <w:r w:rsidRPr="00C61EBD">
        <w:rPr>
          <w:rFonts w:ascii="Times New Roman" w:hAnsi="Times New Roman" w:cs="Times New Roman"/>
          <w:sz w:val="28"/>
          <w:szCs w:val="28"/>
        </w:rPr>
        <w:t>методи та прийоми поетапного виконання рисунка, цілісного сприйняття натури;</w:t>
      </w:r>
    </w:p>
    <w:p w:rsidR="00E82338" w:rsidRPr="00C61EBD" w:rsidRDefault="00E82338" w:rsidP="00750A83">
      <w:pPr>
        <w:numPr>
          <w:ilvl w:val="0"/>
          <w:numId w:val="12"/>
        </w:numPr>
        <w:spacing w:after="0" w:line="240" w:lineRule="auto"/>
        <w:ind w:left="0" w:firstLine="567"/>
        <w:jc w:val="both"/>
        <w:rPr>
          <w:rFonts w:ascii="Times New Roman" w:hAnsi="Times New Roman" w:cs="Times New Roman"/>
          <w:sz w:val="28"/>
          <w:szCs w:val="28"/>
        </w:rPr>
      </w:pPr>
      <w:r w:rsidRPr="00C61EBD">
        <w:rPr>
          <w:rFonts w:ascii="Times New Roman" w:hAnsi="Times New Roman" w:cs="Times New Roman"/>
          <w:sz w:val="28"/>
          <w:szCs w:val="28"/>
        </w:rPr>
        <w:t>основні елементи композиції та правила її побудови;</w:t>
      </w:r>
    </w:p>
    <w:p w:rsidR="00E82338" w:rsidRPr="00C61EBD" w:rsidRDefault="00E82338" w:rsidP="00750A83">
      <w:pPr>
        <w:numPr>
          <w:ilvl w:val="0"/>
          <w:numId w:val="12"/>
        </w:numPr>
        <w:spacing w:after="0" w:line="240" w:lineRule="auto"/>
        <w:ind w:left="0" w:firstLine="567"/>
        <w:jc w:val="both"/>
        <w:rPr>
          <w:rFonts w:ascii="Times New Roman" w:hAnsi="Times New Roman" w:cs="Times New Roman"/>
          <w:sz w:val="28"/>
          <w:szCs w:val="28"/>
        </w:rPr>
      </w:pPr>
      <w:r w:rsidRPr="00C61EBD">
        <w:rPr>
          <w:rFonts w:ascii="Times New Roman" w:hAnsi="Times New Roman" w:cs="Times New Roman"/>
          <w:sz w:val="28"/>
          <w:szCs w:val="28"/>
        </w:rPr>
        <w:t>теоретичні засади лінійної перспективи та способи зображення об’єктів у просторі;</w:t>
      </w:r>
    </w:p>
    <w:p w:rsidR="00E82338" w:rsidRPr="00C61EBD" w:rsidRDefault="00E82338" w:rsidP="00750A83">
      <w:pPr>
        <w:numPr>
          <w:ilvl w:val="0"/>
          <w:numId w:val="12"/>
        </w:numPr>
        <w:spacing w:after="0" w:line="240" w:lineRule="auto"/>
        <w:ind w:left="0" w:firstLine="567"/>
        <w:jc w:val="both"/>
        <w:rPr>
          <w:rFonts w:ascii="Times New Roman" w:hAnsi="Times New Roman" w:cs="Times New Roman"/>
          <w:sz w:val="28"/>
          <w:szCs w:val="28"/>
        </w:rPr>
      </w:pPr>
      <w:r w:rsidRPr="00C61EBD">
        <w:rPr>
          <w:rFonts w:ascii="Times New Roman" w:hAnsi="Times New Roman" w:cs="Times New Roman"/>
          <w:sz w:val="28"/>
          <w:szCs w:val="28"/>
        </w:rPr>
        <w:t>закономірності розташування світлотіні та її значення в пластичному моделюванні форми предметів та детальній характеристиці натури;</w:t>
      </w:r>
    </w:p>
    <w:p w:rsidR="00E82338" w:rsidRPr="00C61EBD" w:rsidRDefault="00E82338" w:rsidP="00750A83">
      <w:pPr>
        <w:numPr>
          <w:ilvl w:val="0"/>
          <w:numId w:val="12"/>
        </w:numPr>
        <w:spacing w:after="0" w:line="240" w:lineRule="auto"/>
        <w:ind w:left="0" w:firstLine="567"/>
        <w:jc w:val="both"/>
        <w:rPr>
          <w:rFonts w:ascii="Times New Roman" w:hAnsi="Times New Roman" w:cs="Times New Roman"/>
          <w:sz w:val="28"/>
          <w:szCs w:val="28"/>
        </w:rPr>
      </w:pPr>
      <w:r w:rsidRPr="00C61EBD">
        <w:rPr>
          <w:rFonts w:ascii="Times New Roman" w:hAnsi="Times New Roman" w:cs="Times New Roman"/>
          <w:sz w:val="28"/>
          <w:szCs w:val="28"/>
        </w:rPr>
        <w:t>основи пластичної анатомії та пропорції тіла людини;</w:t>
      </w:r>
    </w:p>
    <w:p w:rsidR="00E82338" w:rsidRPr="00C61EBD" w:rsidRDefault="00E82338" w:rsidP="00750A83">
      <w:pPr>
        <w:numPr>
          <w:ilvl w:val="0"/>
          <w:numId w:val="12"/>
        </w:numPr>
        <w:spacing w:after="0" w:line="240" w:lineRule="auto"/>
        <w:ind w:left="0" w:firstLine="567"/>
        <w:jc w:val="both"/>
        <w:rPr>
          <w:rFonts w:ascii="Times New Roman" w:hAnsi="Times New Roman" w:cs="Times New Roman"/>
          <w:sz w:val="28"/>
          <w:szCs w:val="28"/>
        </w:rPr>
      </w:pPr>
      <w:r w:rsidRPr="00C61EBD">
        <w:rPr>
          <w:rFonts w:ascii="Times New Roman" w:hAnsi="Times New Roman" w:cs="Times New Roman"/>
          <w:sz w:val="28"/>
          <w:szCs w:val="28"/>
        </w:rPr>
        <w:t>композиційні, формотворчі, емоційно-образні методики для створення художнього образу;</w:t>
      </w:r>
    </w:p>
    <w:p w:rsidR="00E82338" w:rsidRPr="00C61EBD" w:rsidRDefault="00E82338" w:rsidP="00750A83">
      <w:pPr>
        <w:numPr>
          <w:ilvl w:val="0"/>
          <w:numId w:val="12"/>
        </w:numPr>
        <w:spacing w:after="0" w:line="240" w:lineRule="auto"/>
        <w:ind w:left="0" w:firstLine="567"/>
        <w:jc w:val="both"/>
        <w:rPr>
          <w:rFonts w:ascii="Times New Roman" w:hAnsi="Times New Roman" w:cs="Times New Roman"/>
          <w:sz w:val="28"/>
          <w:szCs w:val="28"/>
        </w:rPr>
      </w:pPr>
      <w:r w:rsidRPr="00C61EBD">
        <w:rPr>
          <w:rFonts w:ascii="Times New Roman" w:hAnsi="Times New Roman" w:cs="Times New Roman"/>
          <w:sz w:val="28"/>
          <w:szCs w:val="28"/>
        </w:rPr>
        <w:t>графічні прийоми розв’язання образно-пластичних завдань, пов’язаних з виконанням короткочасних малюнків та начерків;</w:t>
      </w:r>
    </w:p>
    <w:p w:rsidR="00E82338" w:rsidRPr="00C61EBD" w:rsidRDefault="00E82338" w:rsidP="00750A83">
      <w:pPr>
        <w:numPr>
          <w:ilvl w:val="0"/>
          <w:numId w:val="12"/>
        </w:numPr>
        <w:spacing w:after="0" w:line="240" w:lineRule="auto"/>
        <w:ind w:left="0" w:firstLine="567"/>
        <w:jc w:val="both"/>
        <w:rPr>
          <w:rFonts w:ascii="Times New Roman" w:hAnsi="Times New Roman" w:cs="Times New Roman"/>
          <w:sz w:val="28"/>
          <w:szCs w:val="28"/>
        </w:rPr>
      </w:pPr>
      <w:r w:rsidRPr="00C61EBD">
        <w:rPr>
          <w:rFonts w:ascii="Times New Roman" w:hAnsi="Times New Roman" w:cs="Times New Roman"/>
          <w:sz w:val="28"/>
          <w:szCs w:val="28"/>
        </w:rPr>
        <w:t>засоби та способи передачі різнофактурних матеріалів;</w:t>
      </w:r>
    </w:p>
    <w:p w:rsidR="00E82338" w:rsidRPr="00C61EBD" w:rsidRDefault="00E82338" w:rsidP="00750A83">
      <w:pPr>
        <w:numPr>
          <w:ilvl w:val="0"/>
          <w:numId w:val="12"/>
        </w:numPr>
        <w:spacing w:after="0" w:line="240" w:lineRule="auto"/>
        <w:ind w:left="0" w:firstLine="567"/>
        <w:jc w:val="both"/>
        <w:rPr>
          <w:rFonts w:ascii="Times New Roman" w:hAnsi="Times New Roman" w:cs="Times New Roman"/>
          <w:sz w:val="28"/>
          <w:szCs w:val="28"/>
        </w:rPr>
      </w:pPr>
      <w:r w:rsidRPr="00C61EBD">
        <w:rPr>
          <w:rFonts w:ascii="Times New Roman" w:hAnsi="Times New Roman" w:cs="Times New Roman"/>
          <w:sz w:val="28"/>
          <w:szCs w:val="28"/>
        </w:rPr>
        <w:t>прийоми користування різноманітними графічними матеріалами, особливості їх технічних та образних характеристик.</w:t>
      </w:r>
    </w:p>
    <w:p w:rsidR="00E82338" w:rsidRPr="00C61EBD" w:rsidRDefault="00E82338" w:rsidP="00750A83">
      <w:pPr>
        <w:numPr>
          <w:ilvl w:val="0"/>
          <w:numId w:val="12"/>
        </w:numPr>
        <w:spacing w:after="0" w:line="240" w:lineRule="auto"/>
        <w:jc w:val="both"/>
        <w:rPr>
          <w:rFonts w:ascii="Times New Roman" w:hAnsi="Times New Roman" w:cs="Times New Roman"/>
          <w:sz w:val="28"/>
          <w:szCs w:val="28"/>
        </w:rPr>
      </w:pPr>
      <w:r w:rsidRPr="00C61EBD">
        <w:rPr>
          <w:rFonts w:ascii="Times New Roman" w:hAnsi="Times New Roman" w:cs="Times New Roman"/>
          <w:sz w:val="28"/>
          <w:szCs w:val="28"/>
        </w:rPr>
        <w:t>Методи та прийоми поетапного виконання живопису;</w:t>
      </w:r>
    </w:p>
    <w:p w:rsidR="00E82338" w:rsidRPr="00C61EBD" w:rsidRDefault="00E82338" w:rsidP="00750A83">
      <w:pPr>
        <w:numPr>
          <w:ilvl w:val="0"/>
          <w:numId w:val="12"/>
        </w:numPr>
        <w:spacing w:after="0" w:line="240" w:lineRule="auto"/>
        <w:jc w:val="both"/>
        <w:rPr>
          <w:rFonts w:ascii="Times New Roman" w:hAnsi="Times New Roman" w:cs="Times New Roman"/>
          <w:sz w:val="28"/>
          <w:szCs w:val="28"/>
        </w:rPr>
      </w:pPr>
      <w:r w:rsidRPr="00C61EBD">
        <w:rPr>
          <w:rFonts w:ascii="Times New Roman" w:hAnsi="Times New Roman" w:cs="Times New Roman"/>
          <w:sz w:val="28"/>
          <w:szCs w:val="28"/>
        </w:rPr>
        <w:t>Методи компонування та побудови композиції;</w:t>
      </w:r>
    </w:p>
    <w:p w:rsidR="00E82338" w:rsidRPr="00C61EBD" w:rsidRDefault="00E82338" w:rsidP="00750A83">
      <w:pPr>
        <w:numPr>
          <w:ilvl w:val="0"/>
          <w:numId w:val="12"/>
        </w:numPr>
        <w:spacing w:after="0" w:line="240" w:lineRule="auto"/>
        <w:jc w:val="both"/>
        <w:rPr>
          <w:rFonts w:ascii="Times New Roman" w:hAnsi="Times New Roman" w:cs="Times New Roman"/>
          <w:sz w:val="28"/>
          <w:szCs w:val="28"/>
        </w:rPr>
      </w:pPr>
      <w:r w:rsidRPr="00C61EBD">
        <w:rPr>
          <w:rFonts w:ascii="Times New Roman" w:hAnsi="Times New Roman" w:cs="Times New Roman"/>
          <w:sz w:val="28"/>
          <w:szCs w:val="28"/>
        </w:rPr>
        <w:t>Правила побудови перспективи;</w:t>
      </w:r>
    </w:p>
    <w:p w:rsidR="00E82338" w:rsidRPr="00C61EBD" w:rsidRDefault="00E82338" w:rsidP="00750A83">
      <w:pPr>
        <w:numPr>
          <w:ilvl w:val="0"/>
          <w:numId w:val="12"/>
        </w:numPr>
        <w:spacing w:after="0" w:line="240" w:lineRule="auto"/>
        <w:jc w:val="both"/>
        <w:rPr>
          <w:rFonts w:ascii="Times New Roman" w:hAnsi="Times New Roman" w:cs="Times New Roman"/>
          <w:sz w:val="28"/>
          <w:szCs w:val="28"/>
        </w:rPr>
      </w:pPr>
      <w:r w:rsidRPr="00C61EBD">
        <w:rPr>
          <w:rFonts w:ascii="Times New Roman" w:hAnsi="Times New Roman" w:cs="Times New Roman"/>
          <w:sz w:val="28"/>
          <w:szCs w:val="28"/>
        </w:rPr>
        <w:t>Закономірності світлотіні, та кольору;</w:t>
      </w:r>
    </w:p>
    <w:p w:rsidR="00E82338" w:rsidRPr="00C61EBD" w:rsidRDefault="00E82338" w:rsidP="00750A83">
      <w:pPr>
        <w:numPr>
          <w:ilvl w:val="0"/>
          <w:numId w:val="12"/>
        </w:numPr>
        <w:spacing w:after="0" w:line="240" w:lineRule="auto"/>
        <w:jc w:val="both"/>
        <w:rPr>
          <w:rFonts w:ascii="Times New Roman" w:hAnsi="Times New Roman" w:cs="Times New Roman"/>
          <w:sz w:val="28"/>
          <w:szCs w:val="28"/>
        </w:rPr>
      </w:pPr>
      <w:r w:rsidRPr="00C61EBD">
        <w:rPr>
          <w:rFonts w:ascii="Times New Roman" w:hAnsi="Times New Roman" w:cs="Times New Roman"/>
          <w:sz w:val="28"/>
          <w:szCs w:val="28"/>
        </w:rPr>
        <w:lastRenderedPageBreak/>
        <w:t>Моделювання форми предметів, детальну розробку та цільність зображення натури;</w:t>
      </w:r>
    </w:p>
    <w:p w:rsidR="00E82338" w:rsidRPr="00C61EBD" w:rsidRDefault="00E82338" w:rsidP="00750A83">
      <w:pPr>
        <w:numPr>
          <w:ilvl w:val="0"/>
          <w:numId w:val="12"/>
        </w:numPr>
        <w:spacing w:after="0" w:line="240" w:lineRule="auto"/>
        <w:jc w:val="both"/>
        <w:rPr>
          <w:rFonts w:ascii="Times New Roman" w:hAnsi="Times New Roman" w:cs="Times New Roman"/>
          <w:sz w:val="28"/>
          <w:szCs w:val="28"/>
        </w:rPr>
      </w:pPr>
      <w:r w:rsidRPr="00C61EBD">
        <w:rPr>
          <w:rFonts w:ascii="Times New Roman" w:hAnsi="Times New Roman" w:cs="Times New Roman"/>
          <w:sz w:val="28"/>
          <w:szCs w:val="28"/>
        </w:rPr>
        <w:t>Основи пластичної анатомії та пропорції тіла людини;</w:t>
      </w:r>
    </w:p>
    <w:p w:rsidR="00E82338" w:rsidRPr="00C61EBD" w:rsidRDefault="00E82338" w:rsidP="00750A83">
      <w:pPr>
        <w:numPr>
          <w:ilvl w:val="0"/>
          <w:numId w:val="12"/>
        </w:numPr>
        <w:spacing w:after="0" w:line="240" w:lineRule="auto"/>
        <w:jc w:val="both"/>
        <w:rPr>
          <w:rFonts w:ascii="Times New Roman" w:hAnsi="Times New Roman" w:cs="Times New Roman"/>
          <w:sz w:val="28"/>
          <w:szCs w:val="28"/>
        </w:rPr>
      </w:pPr>
      <w:r w:rsidRPr="00C61EBD">
        <w:rPr>
          <w:rFonts w:ascii="Times New Roman" w:hAnsi="Times New Roman" w:cs="Times New Roman"/>
          <w:sz w:val="28"/>
          <w:szCs w:val="28"/>
        </w:rPr>
        <w:t>Вікові відміни у зображенні людини;</w:t>
      </w:r>
    </w:p>
    <w:p w:rsidR="00E82338" w:rsidRPr="00C61EBD" w:rsidRDefault="00E82338" w:rsidP="00750A83">
      <w:pPr>
        <w:numPr>
          <w:ilvl w:val="0"/>
          <w:numId w:val="12"/>
        </w:numPr>
        <w:spacing w:after="0" w:line="240" w:lineRule="auto"/>
        <w:jc w:val="both"/>
        <w:rPr>
          <w:rFonts w:ascii="Times New Roman" w:hAnsi="Times New Roman" w:cs="Times New Roman"/>
          <w:sz w:val="28"/>
          <w:szCs w:val="28"/>
        </w:rPr>
      </w:pPr>
      <w:r w:rsidRPr="00C61EBD">
        <w:rPr>
          <w:rFonts w:ascii="Times New Roman" w:hAnsi="Times New Roman" w:cs="Times New Roman"/>
          <w:sz w:val="28"/>
          <w:szCs w:val="28"/>
        </w:rPr>
        <w:t>Емоційно-образні методики для створення художнього образу;</w:t>
      </w:r>
    </w:p>
    <w:p w:rsidR="00E82338" w:rsidRPr="00C61EBD" w:rsidRDefault="00E82338" w:rsidP="00750A83">
      <w:pPr>
        <w:numPr>
          <w:ilvl w:val="0"/>
          <w:numId w:val="12"/>
        </w:numPr>
        <w:spacing w:after="0" w:line="240" w:lineRule="auto"/>
        <w:jc w:val="both"/>
        <w:rPr>
          <w:rFonts w:ascii="Times New Roman" w:hAnsi="Times New Roman" w:cs="Times New Roman"/>
          <w:sz w:val="28"/>
          <w:szCs w:val="28"/>
        </w:rPr>
      </w:pPr>
      <w:r w:rsidRPr="00C61EBD">
        <w:rPr>
          <w:rFonts w:ascii="Times New Roman" w:hAnsi="Times New Roman" w:cs="Times New Roman"/>
          <w:sz w:val="28"/>
          <w:szCs w:val="28"/>
        </w:rPr>
        <w:t>Художні матеріали у виконанні короткочасних малюнків та начерків;</w:t>
      </w:r>
    </w:p>
    <w:p w:rsidR="00E82338" w:rsidRPr="00C61EBD" w:rsidRDefault="00E82338" w:rsidP="00E82338">
      <w:pPr>
        <w:pStyle w:val="24"/>
        <w:ind w:firstLine="0"/>
        <w:rPr>
          <w:szCs w:val="28"/>
        </w:rPr>
      </w:pPr>
      <w:r w:rsidRPr="00C61EBD">
        <w:rPr>
          <w:szCs w:val="28"/>
        </w:rPr>
        <w:t xml:space="preserve">В результаті  вивчення дисципліни  студенти повинні </w:t>
      </w:r>
      <w:r w:rsidRPr="00C61EBD">
        <w:rPr>
          <w:b/>
          <w:szCs w:val="28"/>
        </w:rPr>
        <w:t>вміти</w:t>
      </w:r>
      <w:r w:rsidRPr="00C61EBD">
        <w:rPr>
          <w:szCs w:val="28"/>
        </w:rPr>
        <w:t>:</w:t>
      </w:r>
    </w:p>
    <w:p w:rsidR="00E82338" w:rsidRPr="00C61EBD" w:rsidRDefault="00E82338" w:rsidP="00750A83">
      <w:pPr>
        <w:numPr>
          <w:ilvl w:val="0"/>
          <w:numId w:val="12"/>
        </w:numPr>
        <w:spacing w:after="0" w:line="240" w:lineRule="auto"/>
        <w:ind w:left="0" w:firstLine="0"/>
        <w:jc w:val="both"/>
        <w:rPr>
          <w:rFonts w:ascii="Times New Roman" w:hAnsi="Times New Roman" w:cs="Times New Roman"/>
          <w:sz w:val="28"/>
          <w:szCs w:val="28"/>
        </w:rPr>
      </w:pPr>
      <w:r w:rsidRPr="00C61EBD">
        <w:rPr>
          <w:rFonts w:ascii="Times New Roman" w:hAnsi="Times New Roman" w:cs="Times New Roman"/>
          <w:sz w:val="28"/>
          <w:szCs w:val="28"/>
        </w:rPr>
        <w:t>застосовувати реалістичний метод в роботі над рисунком;</w:t>
      </w:r>
    </w:p>
    <w:p w:rsidR="00E82338" w:rsidRPr="00C61EBD" w:rsidRDefault="00E82338" w:rsidP="00750A83">
      <w:pPr>
        <w:numPr>
          <w:ilvl w:val="0"/>
          <w:numId w:val="12"/>
        </w:numPr>
        <w:spacing w:after="0" w:line="240" w:lineRule="auto"/>
        <w:ind w:left="0" w:firstLine="0"/>
        <w:jc w:val="both"/>
        <w:rPr>
          <w:rFonts w:ascii="Times New Roman" w:hAnsi="Times New Roman" w:cs="Times New Roman"/>
          <w:sz w:val="28"/>
          <w:szCs w:val="28"/>
        </w:rPr>
      </w:pPr>
      <w:r w:rsidRPr="00C61EBD">
        <w:rPr>
          <w:rFonts w:ascii="Times New Roman" w:hAnsi="Times New Roman" w:cs="Times New Roman"/>
          <w:sz w:val="28"/>
          <w:szCs w:val="28"/>
        </w:rPr>
        <w:t>дотримуватися повної послідовності у виконанні рисунка: “від загального до окремого” і навпаки та проводити порівняльний аналіз та узагальнення у зображенні натури;</w:t>
      </w:r>
    </w:p>
    <w:p w:rsidR="00E82338" w:rsidRPr="00C61EBD" w:rsidRDefault="00E82338" w:rsidP="00750A83">
      <w:pPr>
        <w:numPr>
          <w:ilvl w:val="0"/>
          <w:numId w:val="12"/>
        </w:numPr>
        <w:spacing w:after="0" w:line="240" w:lineRule="auto"/>
        <w:ind w:left="0" w:firstLine="0"/>
        <w:jc w:val="both"/>
        <w:rPr>
          <w:rFonts w:ascii="Times New Roman" w:hAnsi="Times New Roman" w:cs="Times New Roman"/>
          <w:sz w:val="28"/>
          <w:szCs w:val="28"/>
        </w:rPr>
      </w:pPr>
      <w:r w:rsidRPr="00C61EBD">
        <w:rPr>
          <w:rFonts w:ascii="Times New Roman" w:hAnsi="Times New Roman" w:cs="Times New Roman"/>
          <w:sz w:val="28"/>
          <w:szCs w:val="28"/>
        </w:rPr>
        <w:t>створювати досконалу композицію;</w:t>
      </w:r>
    </w:p>
    <w:p w:rsidR="00E82338" w:rsidRPr="00C61EBD" w:rsidRDefault="00E82338" w:rsidP="00750A83">
      <w:pPr>
        <w:numPr>
          <w:ilvl w:val="0"/>
          <w:numId w:val="12"/>
        </w:numPr>
        <w:spacing w:after="0" w:line="240" w:lineRule="auto"/>
        <w:ind w:left="0" w:firstLine="0"/>
        <w:jc w:val="both"/>
        <w:rPr>
          <w:rFonts w:ascii="Times New Roman" w:hAnsi="Times New Roman" w:cs="Times New Roman"/>
          <w:sz w:val="28"/>
          <w:szCs w:val="28"/>
        </w:rPr>
      </w:pPr>
      <w:r w:rsidRPr="00C61EBD">
        <w:rPr>
          <w:rFonts w:ascii="Times New Roman" w:hAnsi="Times New Roman" w:cs="Times New Roman"/>
          <w:sz w:val="28"/>
          <w:szCs w:val="28"/>
        </w:rPr>
        <w:t>відтворювати конструктивну будову і форму об’єктів та їх розташування у просторі згідно із  законами перспективи;</w:t>
      </w:r>
    </w:p>
    <w:p w:rsidR="00E82338" w:rsidRPr="00C61EBD" w:rsidRDefault="00E82338" w:rsidP="00750A83">
      <w:pPr>
        <w:numPr>
          <w:ilvl w:val="0"/>
          <w:numId w:val="12"/>
        </w:numPr>
        <w:spacing w:after="0" w:line="240" w:lineRule="auto"/>
        <w:ind w:left="0" w:firstLine="0"/>
        <w:jc w:val="both"/>
        <w:rPr>
          <w:rFonts w:ascii="Times New Roman" w:hAnsi="Times New Roman" w:cs="Times New Roman"/>
          <w:sz w:val="28"/>
          <w:szCs w:val="28"/>
        </w:rPr>
      </w:pPr>
      <w:r w:rsidRPr="00C61EBD">
        <w:rPr>
          <w:rFonts w:ascii="Times New Roman" w:hAnsi="Times New Roman" w:cs="Times New Roman"/>
          <w:sz w:val="28"/>
          <w:szCs w:val="28"/>
        </w:rPr>
        <w:t>виявляти за допомогою світлотіні явища повітряної перспективи та моделювати форму предметів;</w:t>
      </w:r>
    </w:p>
    <w:p w:rsidR="00E82338" w:rsidRPr="00C61EBD" w:rsidRDefault="00E82338" w:rsidP="00750A83">
      <w:pPr>
        <w:numPr>
          <w:ilvl w:val="0"/>
          <w:numId w:val="12"/>
        </w:numPr>
        <w:spacing w:after="0" w:line="240" w:lineRule="auto"/>
        <w:ind w:left="0" w:firstLine="0"/>
        <w:jc w:val="both"/>
        <w:rPr>
          <w:rFonts w:ascii="Times New Roman" w:hAnsi="Times New Roman" w:cs="Times New Roman"/>
          <w:sz w:val="28"/>
          <w:szCs w:val="28"/>
        </w:rPr>
      </w:pPr>
      <w:r w:rsidRPr="00C61EBD">
        <w:rPr>
          <w:rFonts w:ascii="Times New Roman" w:hAnsi="Times New Roman" w:cs="Times New Roman"/>
          <w:sz w:val="28"/>
          <w:szCs w:val="28"/>
        </w:rPr>
        <w:t>передавати портретну схожість та зображати людину в різних ракурсах, в стані спокою та руху;</w:t>
      </w:r>
    </w:p>
    <w:p w:rsidR="00E82338" w:rsidRPr="00C61EBD" w:rsidRDefault="00E82338" w:rsidP="00750A83">
      <w:pPr>
        <w:numPr>
          <w:ilvl w:val="0"/>
          <w:numId w:val="12"/>
        </w:numPr>
        <w:spacing w:after="0" w:line="240" w:lineRule="auto"/>
        <w:ind w:left="0" w:firstLine="0"/>
        <w:jc w:val="both"/>
        <w:rPr>
          <w:rFonts w:ascii="Times New Roman" w:hAnsi="Times New Roman" w:cs="Times New Roman"/>
          <w:sz w:val="28"/>
          <w:szCs w:val="28"/>
        </w:rPr>
      </w:pPr>
      <w:r w:rsidRPr="00C61EBD">
        <w:rPr>
          <w:rFonts w:ascii="Times New Roman" w:hAnsi="Times New Roman" w:cs="Times New Roman"/>
          <w:sz w:val="28"/>
          <w:szCs w:val="28"/>
        </w:rPr>
        <w:t>реалізувати творчий задум у конкретній художньо-образній формі;</w:t>
      </w:r>
    </w:p>
    <w:p w:rsidR="00E82338" w:rsidRPr="00C61EBD" w:rsidRDefault="00E82338" w:rsidP="00750A83">
      <w:pPr>
        <w:numPr>
          <w:ilvl w:val="0"/>
          <w:numId w:val="12"/>
        </w:numPr>
        <w:spacing w:after="0" w:line="240" w:lineRule="auto"/>
        <w:ind w:left="0" w:firstLine="0"/>
        <w:jc w:val="both"/>
        <w:rPr>
          <w:rFonts w:ascii="Times New Roman" w:hAnsi="Times New Roman" w:cs="Times New Roman"/>
          <w:sz w:val="28"/>
          <w:szCs w:val="28"/>
        </w:rPr>
      </w:pPr>
      <w:r w:rsidRPr="00C61EBD">
        <w:rPr>
          <w:rFonts w:ascii="Times New Roman" w:hAnsi="Times New Roman" w:cs="Times New Roman"/>
          <w:sz w:val="28"/>
          <w:szCs w:val="28"/>
        </w:rPr>
        <w:t>виконувати короткочасні малюнки та начерки з натури, по пам’яті та за уявою;</w:t>
      </w:r>
    </w:p>
    <w:p w:rsidR="00E82338" w:rsidRPr="00C61EBD" w:rsidRDefault="00E82338" w:rsidP="00750A83">
      <w:pPr>
        <w:numPr>
          <w:ilvl w:val="0"/>
          <w:numId w:val="12"/>
        </w:numPr>
        <w:spacing w:after="0" w:line="240" w:lineRule="auto"/>
        <w:ind w:left="0" w:firstLine="0"/>
        <w:jc w:val="both"/>
        <w:rPr>
          <w:rFonts w:ascii="Times New Roman" w:hAnsi="Times New Roman" w:cs="Times New Roman"/>
          <w:sz w:val="28"/>
          <w:szCs w:val="28"/>
        </w:rPr>
      </w:pPr>
      <w:r w:rsidRPr="00C61EBD">
        <w:rPr>
          <w:rFonts w:ascii="Times New Roman" w:hAnsi="Times New Roman" w:cs="Times New Roman"/>
          <w:sz w:val="28"/>
          <w:szCs w:val="28"/>
        </w:rPr>
        <w:t>передавати графічними засобами особливості поверхні різнофактурних матеріалів;</w:t>
      </w:r>
    </w:p>
    <w:p w:rsidR="00E82338" w:rsidRPr="00C61EBD" w:rsidRDefault="00E82338" w:rsidP="00750A83">
      <w:pPr>
        <w:numPr>
          <w:ilvl w:val="0"/>
          <w:numId w:val="12"/>
        </w:numPr>
        <w:spacing w:after="0" w:line="240" w:lineRule="auto"/>
        <w:ind w:left="0" w:firstLine="0"/>
        <w:jc w:val="both"/>
        <w:rPr>
          <w:rFonts w:ascii="Times New Roman" w:hAnsi="Times New Roman" w:cs="Times New Roman"/>
          <w:sz w:val="28"/>
          <w:szCs w:val="28"/>
        </w:rPr>
      </w:pPr>
      <w:r w:rsidRPr="00C61EBD">
        <w:rPr>
          <w:rFonts w:ascii="Times New Roman" w:hAnsi="Times New Roman" w:cs="Times New Roman"/>
          <w:sz w:val="28"/>
          <w:szCs w:val="28"/>
        </w:rPr>
        <w:t>використовувати різноманітні графічні матеріали в залежності від поставлених завдань.</w:t>
      </w:r>
    </w:p>
    <w:p w:rsidR="00E82338" w:rsidRPr="00C61EBD" w:rsidRDefault="00E82338" w:rsidP="00750A83">
      <w:pPr>
        <w:numPr>
          <w:ilvl w:val="0"/>
          <w:numId w:val="13"/>
        </w:numPr>
        <w:spacing w:after="0" w:line="240" w:lineRule="auto"/>
        <w:ind w:left="0" w:firstLine="0"/>
        <w:jc w:val="both"/>
        <w:rPr>
          <w:rFonts w:ascii="Times New Roman" w:hAnsi="Times New Roman" w:cs="Times New Roman"/>
          <w:sz w:val="28"/>
          <w:szCs w:val="28"/>
        </w:rPr>
      </w:pPr>
      <w:r w:rsidRPr="00C61EBD">
        <w:rPr>
          <w:rFonts w:ascii="Times New Roman" w:hAnsi="Times New Roman" w:cs="Times New Roman"/>
          <w:sz w:val="28"/>
          <w:szCs w:val="28"/>
        </w:rPr>
        <w:t>дотримуватися послідовності виконання живопису;</w:t>
      </w:r>
    </w:p>
    <w:p w:rsidR="00E82338" w:rsidRPr="00C61EBD" w:rsidRDefault="00E82338" w:rsidP="00750A83">
      <w:pPr>
        <w:numPr>
          <w:ilvl w:val="0"/>
          <w:numId w:val="13"/>
        </w:numPr>
        <w:spacing w:after="0" w:line="240" w:lineRule="auto"/>
        <w:ind w:left="0" w:firstLine="0"/>
        <w:jc w:val="both"/>
        <w:rPr>
          <w:rFonts w:ascii="Times New Roman" w:hAnsi="Times New Roman" w:cs="Times New Roman"/>
          <w:sz w:val="28"/>
          <w:szCs w:val="28"/>
        </w:rPr>
      </w:pPr>
      <w:r w:rsidRPr="00C61EBD">
        <w:rPr>
          <w:rFonts w:ascii="Times New Roman" w:hAnsi="Times New Roman" w:cs="Times New Roman"/>
          <w:sz w:val="28"/>
          <w:szCs w:val="28"/>
        </w:rPr>
        <w:t>зробити аналіз компоновку  у форматі робот та створити досконалу композицію ;</w:t>
      </w:r>
    </w:p>
    <w:p w:rsidR="00E82338" w:rsidRPr="00C61EBD" w:rsidRDefault="00E82338" w:rsidP="00750A83">
      <w:pPr>
        <w:numPr>
          <w:ilvl w:val="0"/>
          <w:numId w:val="13"/>
        </w:numPr>
        <w:spacing w:after="0" w:line="240" w:lineRule="auto"/>
        <w:ind w:left="0" w:firstLine="0"/>
        <w:jc w:val="both"/>
        <w:rPr>
          <w:rFonts w:ascii="Times New Roman" w:hAnsi="Times New Roman" w:cs="Times New Roman"/>
          <w:sz w:val="28"/>
          <w:szCs w:val="28"/>
        </w:rPr>
      </w:pPr>
      <w:r w:rsidRPr="00C61EBD">
        <w:rPr>
          <w:rFonts w:ascii="Times New Roman" w:hAnsi="Times New Roman" w:cs="Times New Roman"/>
          <w:sz w:val="28"/>
          <w:szCs w:val="28"/>
        </w:rPr>
        <w:t>конструктивно побудувати об’єкт з використанням знань перспективи ;</w:t>
      </w:r>
    </w:p>
    <w:p w:rsidR="00E82338" w:rsidRPr="00C61EBD" w:rsidRDefault="00E82338" w:rsidP="00750A83">
      <w:pPr>
        <w:numPr>
          <w:ilvl w:val="0"/>
          <w:numId w:val="13"/>
        </w:numPr>
        <w:spacing w:after="0" w:line="240" w:lineRule="auto"/>
        <w:ind w:left="0" w:firstLine="0"/>
        <w:jc w:val="both"/>
        <w:rPr>
          <w:rFonts w:ascii="Times New Roman" w:hAnsi="Times New Roman" w:cs="Times New Roman"/>
          <w:sz w:val="28"/>
          <w:szCs w:val="28"/>
        </w:rPr>
      </w:pPr>
      <w:r w:rsidRPr="00C61EBD">
        <w:rPr>
          <w:rFonts w:ascii="Times New Roman" w:hAnsi="Times New Roman" w:cs="Times New Roman"/>
          <w:sz w:val="28"/>
          <w:szCs w:val="28"/>
        </w:rPr>
        <w:t>моделювання форми світлотінню та кольором ;</w:t>
      </w:r>
    </w:p>
    <w:p w:rsidR="00E82338" w:rsidRPr="00C61EBD" w:rsidRDefault="00E82338" w:rsidP="00750A83">
      <w:pPr>
        <w:numPr>
          <w:ilvl w:val="0"/>
          <w:numId w:val="13"/>
        </w:numPr>
        <w:spacing w:after="0" w:line="240" w:lineRule="auto"/>
        <w:ind w:left="0" w:firstLine="0"/>
        <w:jc w:val="both"/>
        <w:rPr>
          <w:rFonts w:ascii="Times New Roman" w:hAnsi="Times New Roman" w:cs="Times New Roman"/>
          <w:sz w:val="28"/>
          <w:szCs w:val="28"/>
        </w:rPr>
      </w:pPr>
      <w:r w:rsidRPr="00C61EBD">
        <w:rPr>
          <w:rFonts w:ascii="Times New Roman" w:hAnsi="Times New Roman" w:cs="Times New Roman"/>
          <w:sz w:val="28"/>
          <w:szCs w:val="28"/>
        </w:rPr>
        <w:t>використовуючи знання з анатомії передати конкретну схожість та вікові відміни ;</w:t>
      </w:r>
    </w:p>
    <w:p w:rsidR="00E82338" w:rsidRPr="00C61EBD" w:rsidRDefault="00E82338" w:rsidP="00750A83">
      <w:pPr>
        <w:numPr>
          <w:ilvl w:val="0"/>
          <w:numId w:val="13"/>
        </w:numPr>
        <w:spacing w:after="0" w:line="240" w:lineRule="auto"/>
        <w:ind w:left="0" w:firstLine="0"/>
        <w:jc w:val="both"/>
        <w:rPr>
          <w:rFonts w:ascii="Times New Roman" w:hAnsi="Times New Roman" w:cs="Times New Roman"/>
          <w:sz w:val="28"/>
          <w:szCs w:val="28"/>
        </w:rPr>
      </w:pPr>
      <w:r w:rsidRPr="00C61EBD">
        <w:rPr>
          <w:rFonts w:ascii="Times New Roman" w:hAnsi="Times New Roman" w:cs="Times New Roman"/>
          <w:sz w:val="28"/>
          <w:szCs w:val="28"/>
        </w:rPr>
        <w:t>реалізувати творчий задум у конкретній художньо-образній формі ;</w:t>
      </w:r>
    </w:p>
    <w:p w:rsidR="00E82338" w:rsidRPr="00C61EBD" w:rsidRDefault="00E82338" w:rsidP="00750A83">
      <w:pPr>
        <w:numPr>
          <w:ilvl w:val="0"/>
          <w:numId w:val="13"/>
        </w:numPr>
        <w:spacing w:after="0" w:line="240" w:lineRule="auto"/>
        <w:ind w:left="0" w:firstLine="0"/>
        <w:jc w:val="both"/>
        <w:rPr>
          <w:rFonts w:ascii="Times New Roman" w:hAnsi="Times New Roman" w:cs="Times New Roman"/>
          <w:sz w:val="28"/>
          <w:szCs w:val="28"/>
        </w:rPr>
      </w:pPr>
      <w:r w:rsidRPr="00C61EBD">
        <w:rPr>
          <w:rFonts w:ascii="Times New Roman" w:hAnsi="Times New Roman" w:cs="Times New Roman"/>
          <w:sz w:val="28"/>
          <w:szCs w:val="28"/>
        </w:rPr>
        <w:t>використовувати різноманітні художні матеріали в залежності від поставлених завдань;</w:t>
      </w:r>
    </w:p>
    <w:p w:rsidR="00E82338" w:rsidRPr="00C61EBD" w:rsidRDefault="00E82338" w:rsidP="00750A83">
      <w:pPr>
        <w:numPr>
          <w:ilvl w:val="0"/>
          <w:numId w:val="13"/>
        </w:numPr>
        <w:spacing w:after="0" w:line="240" w:lineRule="auto"/>
        <w:ind w:left="0" w:firstLine="0"/>
        <w:jc w:val="both"/>
        <w:rPr>
          <w:rFonts w:ascii="Times New Roman" w:hAnsi="Times New Roman" w:cs="Times New Roman"/>
          <w:sz w:val="28"/>
          <w:szCs w:val="28"/>
        </w:rPr>
      </w:pPr>
      <w:r w:rsidRPr="00C61EBD">
        <w:rPr>
          <w:rFonts w:ascii="Times New Roman" w:hAnsi="Times New Roman" w:cs="Times New Roman"/>
          <w:sz w:val="28"/>
          <w:szCs w:val="28"/>
        </w:rPr>
        <w:t>виконувати короткочасні малюнки та начерки з натури</w:t>
      </w:r>
    </w:p>
    <w:p w:rsidR="00E82338" w:rsidRPr="00C61EBD" w:rsidRDefault="00E82338" w:rsidP="00E82338">
      <w:pPr>
        <w:pStyle w:val="221"/>
        <w:tabs>
          <w:tab w:val="left" w:pos="770"/>
          <w:tab w:val="left" w:pos="851"/>
        </w:tabs>
        <w:ind w:firstLine="284"/>
        <w:rPr>
          <w:szCs w:val="28"/>
        </w:rPr>
      </w:pPr>
      <w:r w:rsidRPr="00C61EBD">
        <w:rPr>
          <w:color w:val="000000"/>
          <w:spacing w:val="5"/>
          <w:szCs w:val="28"/>
        </w:rPr>
        <w:t xml:space="preserve">Навчальний матеріал дисципліни структурований за модульним прин-ципом і складається з </w:t>
      </w:r>
      <w:r w:rsidRPr="00C61EBD">
        <w:rPr>
          <w:color w:val="000000"/>
          <w:spacing w:val="5"/>
          <w:szCs w:val="28"/>
          <w:lang w:val="uk-UA"/>
        </w:rPr>
        <w:t>п’яти</w:t>
      </w:r>
      <w:r w:rsidRPr="00C61EBD">
        <w:rPr>
          <w:color w:val="000000"/>
          <w:spacing w:val="5"/>
          <w:szCs w:val="28"/>
        </w:rPr>
        <w:t xml:space="preserve"> навчальних модулів, а саме:</w:t>
      </w:r>
      <w:r w:rsidRPr="00C61EBD">
        <w:rPr>
          <w:color w:val="000000"/>
          <w:spacing w:val="5"/>
          <w:szCs w:val="28"/>
          <w:lang w:val="uk-UA"/>
        </w:rPr>
        <w:t xml:space="preserve"> </w:t>
      </w:r>
    </w:p>
    <w:p w:rsidR="00E82338" w:rsidRPr="00C61EBD" w:rsidRDefault="00E82338" w:rsidP="00750A83">
      <w:pPr>
        <w:pStyle w:val="221"/>
        <w:numPr>
          <w:ilvl w:val="0"/>
          <w:numId w:val="13"/>
        </w:numPr>
        <w:tabs>
          <w:tab w:val="left" w:pos="770"/>
          <w:tab w:val="left" w:pos="851"/>
        </w:tabs>
        <w:rPr>
          <w:szCs w:val="28"/>
        </w:rPr>
      </w:pPr>
      <w:r w:rsidRPr="00C61EBD">
        <w:rPr>
          <w:iCs/>
          <w:szCs w:val="28"/>
          <w:lang w:val="uk-UA"/>
        </w:rPr>
        <w:t>н</w:t>
      </w:r>
      <w:r w:rsidRPr="00C61EBD">
        <w:rPr>
          <w:iCs/>
          <w:szCs w:val="28"/>
        </w:rPr>
        <w:t xml:space="preserve">авчального </w:t>
      </w:r>
      <w:r w:rsidRPr="00C61EBD">
        <w:rPr>
          <w:b/>
          <w:iCs/>
          <w:szCs w:val="28"/>
        </w:rPr>
        <w:t xml:space="preserve">модуля №1 </w:t>
      </w:r>
      <w:r w:rsidRPr="00C61EBD">
        <w:rPr>
          <w:b/>
          <w:szCs w:val="28"/>
        </w:rPr>
        <w:t>«Натюрморт з 4-ох геометричних предметів, об’ємно - просторове зображення черепа, обруб голови»</w:t>
      </w:r>
      <w:r w:rsidRPr="00C61EBD">
        <w:rPr>
          <w:b/>
          <w:szCs w:val="28"/>
          <w:lang w:val="uk-UA"/>
        </w:rPr>
        <w:t xml:space="preserve">; </w:t>
      </w:r>
      <w:r w:rsidRPr="00C61EBD">
        <w:rPr>
          <w:b/>
          <w:szCs w:val="28"/>
        </w:rPr>
        <w:t xml:space="preserve">Натюрморт в техніці однокольорової акварелі (гризайль), натюрморт з ужиткових предметів, натюрморт з ужиткових предметів з драпіровками та </w:t>
      </w:r>
      <w:r w:rsidRPr="00C61EBD">
        <w:rPr>
          <w:b/>
          <w:szCs w:val="28"/>
        </w:rPr>
        <w:lastRenderedPageBreak/>
        <w:t>натюрморт світлий.</w:t>
      </w:r>
    </w:p>
    <w:p w:rsidR="00E82338" w:rsidRPr="00C61EBD" w:rsidRDefault="00E82338" w:rsidP="00750A83">
      <w:pPr>
        <w:pStyle w:val="221"/>
        <w:numPr>
          <w:ilvl w:val="0"/>
          <w:numId w:val="13"/>
        </w:numPr>
        <w:tabs>
          <w:tab w:val="left" w:pos="770"/>
          <w:tab w:val="left" w:pos="851"/>
        </w:tabs>
        <w:rPr>
          <w:szCs w:val="28"/>
        </w:rPr>
      </w:pPr>
      <w:r w:rsidRPr="00C61EBD">
        <w:rPr>
          <w:iCs/>
          <w:szCs w:val="28"/>
          <w:lang w:val="uk-UA"/>
        </w:rPr>
        <w:t>н</w:t>
      </w:r>
      <w:r w:rsidRPr="00C61EBD">
        <w:rPr>
          <w:iCs/>
          <w:szCs w:val="28"/>
        </w:rPr>
        <w:t xml:space="preserve">авчального </w:t>
      </w:r>
      <w:r w:rsidRPr="00C61EBD">
        <w:rPr>
          <w:b/>
          <w:iCs/>
          <w:szCs w:val="28"/>
        </w:rPr>
        <w:t xml:space="preserve">модуля №2 </w:t>
      </w:r>
      <w:r w:rsidRPr="00C61EBD">
        <w:rPr>
          <w:b/>
          <w:szCs w:val="28"/>
        </w:rPr>
        <w:t>«Натюрморт з гіпсовим рельєфом, гіпсовий фрагмент обличчя (ніс, губи, око), об’ємно-просторова побудова гіпсової голови (екорше)»</w:t>
      </w:r>
      <w:r w:rsidRPr="00C61EBD">
        <w:rPr>
          <w:b/>
          <w:szCs w:val="28"/>
          <w:lang w:val="uk-UA"/>
        </w:rPr>
        <w:t xml:space="preserve">; </w:t>
      </w:r>
      <w:r w:rsidRPr="00C61EBD">
        <w:rPr>
          <w:b/>
          <w:szCs w:val="28"/>
        </w:rPr>
        <w:t>Натюрморт світлий, натюрморт зі скляними предметами, натюрморт з металевими ужитковим предметами</w:t>
      </w:r>
      <w:r w:rsidRPr="00C61EBD">
        <w:rPr>
          <w:b/>
          <w:szCs w:val="28"/>
          <w:lang w:val="uk-UA"/>
        </w:rPr>
        <w:t>.</w:t>
      </w:r>
    </w:p>
    <w:p w:rsidR="00E82338" w:rsidRPr="00C61EBD" w:rsidRDefault="00E82338" w:rsidP="00750A83">
      <w:pPr>
        <w:pStyle w:val="24"/>
        <w:numPr>
          <w:ilvl w:val="0"/>
          <w:numId w:val="13"/>
        </w:numPr>
        <w:tabs>
          <w:tab w:val="left" w:pos="851"/>
        </w:tabs>
        <w:rPr>
          <w:b/>
          <w:bCs/>
          <w:szCs w:val="28"/>
        </w:rPr>
      </w:pPr>
      <w:r w:rsidRPr="00C61EBD">
        <w:rPr>
          <w:iCs/>
          <w:szCs w:val="28"/>
        </w:rPr>
        <w:t xml:space="preserve">навчального </w:t>
      </w:r>
      <w:r w:rsidRPr="00C61EBD">
        <w:rPr>
          <w:b/>
          <w:iCs/>
          <w:szCs w:val="28"/>
        </w:rPr>
        <w:t xml:space="preserve">модуля </w:t>
      </w:r>
      <w:r w:rsidRPr="00C61EBD">
        <w:rPr>
          <w:b/>
          <w:szCs w:val="28"/>
        </w:rPr>
        <w:t>№3 Складний натюрморт з 3-4 предметів, гіпсова голова з плечовим поясом, гіпсова голова у складному ракурсі; Натюрморт на тему „Чаювання”, складний натюрморт на тему „Осінь”, натюрморт на тему „Музика”.</w:t>
      </w:r>
      <w:r w:rsidRPr="00C61EBD">
        <w:rPr>
          <w:szCs w:val="28"/>
        </w:rPr>
        <w:t xml:space="preserve"> </w:t>
      </w:r>
    </w:p>
    <w:p w:rsidR="00E82338" w:rsidRPr="00C61EBD" w:rsidRDefault="00E82338" w:rsidP="00750A83">
      <w:pPr>
        <w:pStyle w:val="221"/>
        <w:numPr>
          <w:ilvl w:val="0"/>
          <w:numId w:val="13"/>
        </w:numPr>
        <w:tabs>
          <w:tab w:val="left" w:pos="784"/>
          <w:tab w:val="left" w:pos="851"/>
        </w:tabs>
        <w:rPr>
          <w:szCs w:val="28"/>
          <w:lang w:val="uk-UA"/>
        </w:rPr>
      </w:pPr>
      <w:r w:rsidRPr="00C61EBD">
        <w:rPr>
          <w:iCs/>
          <w:szCs w:val="28"/>
          <w:lang w:val="uk-UA"/>
        </w:rPr>
        <w:t xml:space="preserve">навчального </w:t>
      </w:r>
      <w:r w:rsidRPr="00C61EBD">
        <w:rPr>
          <w:b/>
          <w:iCs/>
          <w:szCs w:val="28"/>
          <w:lang w:val="uk-UA"/>
        </w:rPr>
        <w:t xml:space="preserve">модуля </w:t>
      </w:r>
      <w:r w:rsidRPr="00C61EBD">
        <w:rPr>
          <w:b/>
          <w:szCs w:val="28"/>
          <w:lang w:val="uk-UA"/>
        </w:rPr>
        <w:t>№4</w:t>
      </w:r>
      <w:r w:rsidRPr="00C61EBD">
        <w:rPr>
          <w:szCs w:val="28"/>
          <w:lang w:val="uk-UA"/>
        </w:rPr>
        <w:t xml:space="preserve"> </w:t>
      </w:r>
      <w:r w:rsidRPr="00C61EBD">
        <w:rPr>
          <w:b/>
          <w:szCs w:val="28"/>
        </w:rPr>
        <w:t>«Гіпсовий фрагмент – кисть руки, стопа, екорше торсу, «жіночій торс»</w:t>
      </w:r>
      <w:r w:rsidRPr="00C61EBD">
        <w:rPr>
          <w:b/>
          <w:szCs w:val="28"/>
          <w:lang w:val="uk-UA"/>
        </w:rPr>
        <w:t xml:space="preserve">; </w:t>
      </w:r>
      <w:r w:rsidRPr="00C61EBD">
        <w:rPr>
          <w:b/>
          <w:szCs w:val="28"/>
        </w:rPr>
        <w:t>Натюрморт з гіпсовим рельєфом, натюрморт у класичному стилі з антикварними предметами, натюрморт „У майстерні художника”</w:t>
      </w:r>
      <w:r w:rsidRPr="00C61EBD">
        <w:rPr>
          <w:b/>
          <w:szCs w:val="28"/>
          <w:lang w:val="uk-UA"/>
        </w:rPr>
        <w:t>.</w:t>
      </w:r>
    </w:p>
    <w:p w:rsidR="00E82338" w:rsidRPr="00C61EBD" w:rsidRDefault="00E82338" w:rsidP="00750A83">
      <w:pPr>
        <w:pStyle w:val="221"/>
        <w:numPr>
          <w:ilvl w:val="0"/>
          <w:numId w:val="13"/>
        </w:numPr>
        <w:tabs>
          <w:tab w:val="left" w:pos="784"/>
          <w:tab w:val="left" w:pos="851"/>
        </w:tabs>
        <w:rPr>
          <w:szCs w:val="28"/>
          <w:lang w:val="uk-UA"/>
        </w:rPr>
      </w:pPr>
      <w:r w:rsidRPr="00C61EBD">
        <w:rPr>
          <w:iCs/>
          <w:szCs w:val="28"/>
          <w:lang w:val="uk-UA"/>
        </w:rPr>
        <w:t xml:space="preserve">навчального </w:t>
      </w:r>
      <w:r w:rsidRPr="00C61EBD">
        <w:rPr>
          <w:b/>
          <w:iCs/>
          <w:szCs w:val="28"/>
          <w:lang w:val="uk-UA"/>
        </w:rPr>
        <w:t xml:space="preserve">модуля </w:t>
      </w:r>
      <w:r w:rsidRPr="00C61EBD">
        <w:rPr>
          <w:b/>
          <w:szCs w:val="28"/>
          <w:lang w:val="uk-UA"/>
        </w:rPr>
        <w:t>№5 «Натюрморт з геометричних фігур» (рельєф), «Натюрморт з побутових предметів» (рельєф), «Копія архаїчного рельєфа» (рельєф), Натюрморт у класичному стилі з гіпсовою головою та голова жіночої, чоловічої моделі.</w:t>
      </w:r>
    </w:p>
    <w:p w:rsidR="00E82338" w:rsidRPr="00C61EBD" w:rsidRDefault="00E82338" w:rsidP="00E82338">
      <w:pPr>
        <w:pStyle w:val="221"/>
        <w:tabs>
          <w:tab w:val="left" w:pos="784"/>
          <w:tab w:val="left" w:pos="851"/>
        </w:tabs>
        <w:ind w:left="360" w:firstLine="0"/>
        <w:rPr>
          <w:szCs w:val="28"/>
          <w:lang w:val="uk-UA"/>
        </w:rPr>
      </w:pPr>
      <w:r w:rsidRPr="00C61EBD">
        <w:rPr>
          <w:szCs w:val="28"/>
          <w:lang w:val="uk-UA"/>
        </w:rPr>
        <w:t xml:space="preserve">кожен з яких є логічно завершеною, відносно самостійною, цілісною частиною навчальної дисципліни, засвоєння якої передбачає проведення модульної контрольної роботи та аналіз результатів її виконання.  </w:t>
      </w:r>
    </w:p>
    <w:p w:rsidR="00E82338" w:rsidRPr="00C61EBD" w:rsidRDefault="00E82338" w:rsidP="00E82338">
      <w:pPr>
        <w:pStyle w:val="221"/>
        <w:tabs>
          <w:tab w:val="left" w:pos="784"/>
          <w:tab w:val="left" w:pos="851"/>
        </w:tabs>
        <w:rPr>
          <w:szCs w:val="28"/>
          <w:lang w:val="uk-UA"/>
        </w:rPr>
      </w:pPr>
      <w:r w:rsidRPr="00C61EBD">
        <w:rPr>
          <w:szCs w:val="28"/>
          <w:lang w:val="uk-UA"/>
        </w:rPr>
        <w:t>Навчальна диципліна «Рисунок, живопис, скульптура, декоративна пластика» базується на знаннях таких дисциплін, як: «Перспектива», «Пластична анатомія», «Композиція»  та є базою для вивчення таких дисциплін, як: «Архітектурне проектування», «Дизайн середовища» та інших.</w:t>
      </w:r>
    </w:p>
    <w:p w:rsidR="00E82338" w:rsidRPr="00C61EBD" w:rsidRDefault="00E82338" w:rsidP="00E82338">
      <w:pPr>
        <w:ind w:right="-1"/>
        <w:jc w:val="both"/>
        <w:rPr>
          <w:rFonts w:ascii="Times New Roman" w:hAnsi="Times New Roman" w:cs="Times New Roman"/>
          <w:b/>
          <w:sz w:val="28"/>
          <w:szCs w:val="28"/>
          <w:lang w:val="uk-UA"/>
        </w:rPr>
      </w:pPr>
    </w:p>
    <w:p w:rsidR="00E82338" w:rsidRPr="00C61EBD" w:rsidRDefault="00E82338" w:rsidP="00E82338">
      <w:pPr>
        <w:ind w:left="360"/>
        <w:rPr>
          <w:rFonts w:ascii="Times New Roman" w:hAnsi="Times New Roman" w:cs="Times New Roman"/>
          <w:b/>
          <w:sz w:val="28"/>
          <w:szCs w:val="28"/>
        </w:rPr>
      </w:pPr>
      <w:r w:rsidRPr="00C61EBD">
        <w:rPr>
          <w:rFonts w:ascii="Times New Roman" w:hAnsi="Times New Roman" w:cs="Times New Roman"/>
          <w:b/>
          <w:sz w:val="28"/>
          <w:szCs w:val="28"/>
        </w:rPr>
        <w:t xml:space="preserve">2. ЗМІСТ НАВЧАЛЬНОЇ ДИСЦИПЛІНИ  </w:t>
      </w:r>
    </w:p>
    <w:p w:rsidR="00E82338" w:rsidRPr="00C61EBD" w:rsidRDefault="00E82338" w:rsidP="00E82338">
      <w:pPr>
        <w:ind w:firstLine="567"/>
        <w:jc w:val="both"/>
        <w:rPr>
          <w:rFonts w:ascii="Times New Roman" w:hAnsi="Times New Roman" w:cs="Times New Roman"/>
          <w:b/>
          <w:sz w:val="28"/>
          <w:szCs w:val="28"/>
        </w:rPr>
      </w:pPr>
      <w:r w:rsidRPr="00C61EBD">
        <w:rPr>
          <w:rFonts w:ascii="Times New Roman" w:hAnsi="Times New Roman" w:cs="Times New Roman"/>
          <w:b/>
          <w:sz w:val="28"/>
          <w:szCs w:val="28"/>
        </w:rPr>
        <w:t>2.1. Модуль №1 «Натюрморт з 4-ох геометричних предметів, об’ємно - просторове зображення черепа, обруб голови»</w:t>
      </w:r>
    </w:p>
    <w:p w:rsidR="00E82338" w:rsidRPr="00C61EBD" w:rsidRDefault="00E82338" w:rsidP="00E82338">
      <w:pPr>
        <w:ind w:firstLine="567"/>
        <w:jc w:val="both"/>
        <w:rPr>
          <w:rFonts w:ascii="Times New Roman" w:hAnsi="Times New Roman" w:cs="Times New Roman"/>
          <w:b/>
          <w:sz w:val="28"/>
          <w:szCs w:val="28"/>
        </w:rPr>
      </w:pPr>
      <w:r w:rsidRPr="00C61EBD">
        <w:rPr>
          <w:rFonts w:ascii="Times New Roman" w:hAnsi="Times New Roman" w:cs="Times New Roman"/>
          <w:sz w:val="28"/>
          <w:szCs w:val="28"/>
        </w:rPr>
        <w:t>Тема 2.1.1.</w:t>
      </w:r>
      <w:r w:rsidRPr="00C61EBD">
        <w:rPr>
          <w:rFonts w:ascii="Times New Roman" w:hAnsi="Times New Roman" w:cs="Times New Roman"/>
          <w:b/>
          <w:sz w:val="28"/>
          <w:szCs w:val="28"/>
        </w:rPr>
        <w:t xml:space="preserve"> </w:t>
      </w:r>
      <w:r w:rsidRPr="00C61EBD">
        <w:rPr>
          <w:rFonts w:ascii="Times New Roman" w:hAnsi="Times New Roman" w:cs="Times New Roman"/>
          <w:i/>
          <w:sz w:val="28"/>
          <w:szCs w:val="28"/>
        </w:rPr>
        <w:t>Натюрморт з 4-х предметів.</w:t>
      </w:r>
    </w:p>
    <w:p w:rsidR="00E82338" w:rsidRPr="00C61EBD" w:rsidRDefault="00E82338" w:rsidP="00E82338">
      <w:pPr>
        <w:pStyle w:val="24"/>
        <w:tabs>
          <w:tab w:val="left" w:pos="-567"/>
        </w:tabs>
        <w:ind w:firstLine="0"/>
        <w:rPr>
          <w:szCs w:val="28"/>
        </w:rPr>
      </w:pPr>
      <w:r w:rsidRPr="00C61EBD">
        <w:rPr>
          <w:szCs w:val="28"/>
        </w:rPr>
        <w:t xml:space="preserve"> Розмір малюнка –  ½ аркуша. Матеріал – графітний олівець.</w:t>
      </w:r>
    </w:p>
    <w:p w:rsidR="00E82338" w:rsidRPr="00C61EBD" w:rsidRDefault="00E82338" w:rsidP="00E82338">
      <w:pPr>
        <w:pStyle w:val="24"/>
        <w:ind w:firstLine="0"/>
        <w:rPr>
          <w:b/>
          <w:szCs w:val="28"/>
        </w:rPr>
      </w:pPr>
      <w:r w:rsidRPr="00C61EBD">
        <w:rPr>
          <w:szCs w:val="28"/>
        </w:rPr>
        <w:t>Методичні вимоги: гармонійне композиційне розміщення зображення на аркуші; передача характерних особливостей форми предметів та їхніх пропорцій; конструктивний аналіз форми; побудова зображення у перспективі; пластичне моделювання форми світлотінню; детальна характеристика натури; передача пропорційних натурі тонових співвідношень між предметами; передача матеріальності предметів; тональна та композиційна цілісність зображення.</w:t>
      </w:r>
      <w:r w:rsidRPr="00C61EBD">
        <w:rPr>
          <w:b/>
          <w:szCs w:val="28"/>
        </w:rPr>
        <w:t xml:space="preserve"> </w:t>
      </w:r>
    </w:p>
    <w:p w:rsidR="00E82338" w:rsidRPr="00C61EBD" w:rsidRDefault="00E82338" w:rsidP="00E82338">
      <w:pPr>
        <w:pStyle w:val="24"/>
        <w:ind w:firstLine="708"/>
        <w:rPr>
          <w:i/>
          <w:szCs w:val="28"/>
        </w:rPr>
      </w:pPr>
      <w:r w:rsidRPr="00C61EBD">
        <w:rPr>
          <w:szCs w:val="28"/>
        </w:rPr>
        <w:t>Тема 2.1.2.</w:t>
      </w:r>
      <w:r w:rsidRPr="00C61EBD">
        <w:rPr>
          <w:b/>
          <w:szCs w:val="28"/>
        </w:rPr>
        <w:t xml:space="preserve"> </w:t>
      </w:r>
      <w:r w:rsidRPr="00C61EBD">
        <w:rPr>
          <w:i/>
          <w:szCs w:val="28"/>
        </w:rPr>
        <w:t>Об’ємно-просторове зображення черепа.</w:t>
      </w:r>
    </w:p>
    <w:p w:rsidR="00E82338" w:rsidRPr="00C61EBD" w:rsidRDefault="00E82338" w:rsidP="00E82338">
      <w:pPr>
        <w:jc w:val="both"/>
        <w:rPr>
          <w:rFonts w:ascii="Times New Roman" w:hAnsi="Times New Roman" w:cs="Times New Roman"/>
          <w:sz w:val="28"/>
          <w:szCs w:val="28"/>
        </w:rPr>
      </w:pPr>
      <w:r w:rsidRPr="00C61EBD">
        <w:rPr>
          <w:rFonts w:ascii="Times New Roman" w:hAnsi="Times New Roman" w:cs="Times New Roman"/>
          <w:sz w:val="28"/>
          <w:szCs w:val="28"/>
        </w:rPr>
        <w:t>Розмір малюнка –  ½ аркуша. Матеріал – графітний олівець.</w:t>
      </w:r>
    </w:p>
    <w:p w:rsidR="00E82338" w:rsidRPr="00C61EBD" w:rsidRDefault="00E82338" w:rsidP="00E82338">
      <w:pPr>
        <w:jc w:val="both"/>
        <w:rPr>
          <w:rFonts w:ascii="Times New Roman" w:hAnsi="Times New Roman" w:cs="Times New Roman"/>
          <w:sz w:val="28"/>
          <w:szCs w:val="28"/>
        </w:rPr>
      </w:pPr>
      <w:r w:rsidRPr="00C61EBD">
        <w:rPr>
          <w:rFonts w:ascii="Times New Roman" w:hAnsi="Times New Roman" w:cs="Times New Roman"/>
          <w:sz w:val="28"/>
          <w:szCs w:val="28"/>
        </w:rPr>
        <w:lastRenderedPageBreak/>
        <w:t>Методичні вимоги: оптимальне композиційне розміщення трьох зображень черепа з різним ступенем завершеності роботи.</w:t>
      </w:r>
    </w:p>
    <w:p w:rsidR="00E82338" w:rsidRPr="00C61EBD" w:rsidRDefault="00E82338" w:rsidP="00E82338">
      <w:pPr>
        <w:pStyle w:val="24"/>
        <w:tabs>
          <w:tab w:val="left" w:pos="-567"/>
        </w:tabs>
        <w:ind w:firstLine="0"/>
        <w:rPr>
          <w:szCs w:val="28"/>
        </w:rPr>
      </w:pPr>
      <w:r w:rsidRPr="00C61EBD">
        <w:rPr>
          <w:szCs w:val="28"/>
        </w:rPr>
        <w:t>Визначення основних пропорцій черепа, зображення об</w:t>
      </w:r>
      <w:r w:rsidRPr="00C61EBD">
        <w:rPr>
          <w:szCs w:val="28"/>
          <w:lang w:val="ru-RU"/>
        </w:rPr>
        <w:t>’</w:t>
      </w:r>
      <w:r w:rsidRPr="00C61EBD">
        <w:rPr>
          <w:szCs w:val="28"/>
        </w:rPr>
        <w:t>ємно-конструктивної форми його частин за допомогою головних осей; опорних точок з урахуванням знань пластанатомії та перспективи; визначення тоном загальної форми черепа та рельєфу деталей.</w:t>
      </w:r>
    </w:p>
    <w:p w:rsidR="00E82338" w:rsidRPr="00C61EBD" w:rsidRDefault="00E82338" w:rsidP="00E82338">
      <w:pPr>
        <w:pStyle w:val="24"/>
        <w:tabs>
          <w:tab w:val="left" w:pos="-567"/>
        </w:tabs>
        <w:ind w:firstLine="0"/>
        <w:rPr>
          <w:i/>
          <w:szCs w:val="28"/>
        </w:rPr>
      </w:pPr>
      <w:r w:rsidRPr="00C61EBD">
        <w:rPr>
          <w:szCs w:val="28"/>
        </w:rPr>
        <w:t xml:space="preserve">  </w:t>
      </w:r>
      <w:r w:rsidRPr="00C61EBD">
        <w:rPr>
          <w:szCs w:val="28"/>
        </w:rPr>
        <w:tab/>
        <w:t>Тема 2.1.3</w:t>
      </w:r>
      <w:r w:rsidRPr="00C61EBD">
        <w:rPr>
          <w:b/>
          <w:szCs w:val="28"/>
        </w:rPr>
        <w:t xml:space="preserve">. </w:t>
      </w:r>
      <w:r w:rsidRPr="00C61EBD">
        <w:rPr>
          <w:i/>
          <w:szCs w:val="28"/>
        </w:rPr>
        <w:t>Обруб голови.</w:t>
      </w:r>
    </w:p>
    <w:p w:rsidR="00E82338" w:rsidRPr="00C61EBD" w:rsidRDefault="00E82338" w:rsidP="00E82338">
      <w:pPr>
        <w:tabs>
          <w:tab w:val="left" w:pos="-567"/>
        </w:tabs>
        <w:jc w:val="both"/>
        <w:rPr>
          <w:rFonts w:ascii="Times New Roman" w:hAnsi="Times New Roman" w:cs="Times New Roman"/>
          <w:sz w:val="28"/>
          <w:szCs w:val="28"/>
        </w:rPr>
      </w:pPr>
      <w:r w:rsidRPr="00C61EBD">
        <w:rPr>
          <w:rFonts w:ascii="Times New Roman" w:hAnsi="Times New Roman" w:cs="Times New Roman"/>
          <w:sz w:val="28"/>
          <w:szCs w:val="28"/>
        </w:rPr>
        <w:t>Розмір малюнка –  ½ аркуша. Матеріал – графітний олівець.</w:t>
      </w:r>
    </w:p>
    <w:p w:rsidR="00E82338" w:rsidRPr="00C61EBD" w:rsidRDefault="00E82338" w:rsidP="00E82338">
      <w:pPr>
        <w:pStyle w:val="24"/>
        <w:tabs>
          <w:tab w:val="left" w:pos="-567"/>
        </w:tabs>
        <w:ind w:firstLine="0"/>
        <w:rPr>
          <w:szCs w:val="28"/>
        </w:rPr>
      </w:pPr>
      <w:r w:rsidRPr="00C61EBD">
        <w:rPr>
          <w:szCs w:val="28"/>
        </w:rPr>
        <w:t>Методичні вимоги: гармонійна композиція зображення на аркуші; виявлення загального характеру форми, основних пропорцій; зображення об</w:t>
      </w:r>
      <w:r w:rsidRPr="00C61EBD">
        <w:rPr>
          <w:szCs w:val="28"/>
          <w:lang w:val="ru-RU"/>
        </w:rPr>
        <w:t>’</w:t>
      </w:r>
      <w:r w:rsidRPr="00C61EBD">
        <w:rPr>
          <w:szCs w:val="28"/>
        </w:rPr>
        <w:t>ємно-конструктивної форми всіх частин голови; пластичне моделювання форми за допомогою світлотіні; детальна характеристика натури.</w:t>
      </w:r>
    </w:p>
    <w:p w:rsidR="00E82338" w:rsidRPr="00C61EBD" w:rsidRDefault="00E82338" w:rsidP="00E82338">
      <w:pPr>
        <w:pStyle w:val="24"/>
        <w:ind w:firstLine="567"/>
        <w:rPr>
          <w:szCs w:val="28"/>
        </w:rPr>
      </w:pPr>
      <w:r w:rsidRPr="00C61EBD">
        <w:rPr>
          <w:b/>
          <w:szCs w:val="28"/>
        </w:rPr>
        <w:t>2.2. Модуль №2 «Натюрморт з гіпсовим рельєфом, гіпсовий фрагмент обличчя (ніс, губи, око), об’ємно-просторова побудова гіпсової голови (екорше)»</w:t>
      </w:r>
    </w:p>
    <w:p w:rsidR="00E82338" w:rsidRPr="00C61EBD" w:rsidRDefault="00E82338" w:rsidP="00E82338">
      <w:pPr>
        <w:pStyle w:val="24"/>
        <w:ind w:firstLine="567"/>
        <w:rPr>
          <w:i/>
          <w:szCs w:val="28"/>
        </w:rPr>
      </w:pPr>
      <w:r w:rsidRPr="00C61EBD">
        <w:rPr>
          <w:szCs w:val="28"/>
        </w:rPr>
        <w:t>Тема 2.2.1. Натюрморт з г</w:t>
      </w:r>
      <w:r w:rsidRPr="00C61EBD">
        <w:rPr>
          <w:i/>
          <w:szCs w:val="28"/>
        </w:rPr>
        <w:t>іпсовим  рельєфом.</w:t>
      </w:r>
    </w:p>
    <w:p w:rsidR="00E82338" w:rsidRPr="00C61EBD" w:rsidRDefault="00E82338" w:rsidP="00E82338">
      <w:pPr>
        <w:jc w:val="both"/>
        <w:rPr>
          <w:rFonts w:ascii="Times New Roman" w:hAnsi="Times New Roman" w:cs="Times New Roman"/>
          <w:sz w:val="28"/>
          <w:szCs w:val="28"/>
        </w:rPr>
      </w:pPr>
      <w:r w:rsidRPr="00C61EBD">
        <w:rPr>
          <w:rFonts w:ascii="Times New Roman" w:hAnsi="Times New Roman" w:cs="Times New Roman"/>
          <w:sz w:val="28"/>
          <w:szCs w:val="28"/>
        </w:rPr>
        <w:t>Розмір малюнка – ½ аркуша. Матеріал – графітний олівець.</w:t>
      </w:r>
    </w:p>
    <w:p w:rsidR="00E82338" w:rsidRPr="00C61EBD" w:rsidRDefault="00E82338" w:rsidP="00E82338">
      <w:pPr>
        <w:pStyle w:val="24"/>
        <w:ind w:firstLine="0"/>
        <w:rPr>
          <w:szCs w:val="28"/>
        </w:rPr>
      </w:pPr>
      <w:r w:rsidRPr="00C61EBD">
        <w:rPr>
          <w:szCs w:val="28"/>
        </w:rPr>
        <w:t>Методичні вимоги: гармонійне композиційне розміщення зображення; визначення про-порцій та взаємного розташування елементів рельєфу; об’ємно-конструктивна побудова зображення; передача форми засобами світлотіні.</w:t>
      </w:r>
    </w:p>
    <w:p w:rsidR="00E82338" w:rsidRPr="00C61EBD" w:rsidRDefault="00E82338" w:rsidP="00E82338">
      <w:pPr>
        <w:ind w:firstLine="709"/>
        <w:jc w:val="both"/>
        <w:rPr>
          <w:rFonts w:ascii="Times New Roman" w:hAnsi="Times New Roman" w:cs="Times New Roman"/>
          <w:i/>
          <w:sz w:val="28"/>
          <w:szCs w:val="28"/>
        </w:rPr>
      </w:pPr>
      <w:r w:rsidRPr="00C61EBD">
        <w:rPr>
          <w:rFonts w:ascii="Times New Roman" w:hAnsi="Times New Roman" w:cs="Times New Roman"/>
          <w:sz w:val="28"/>
          <w:szCs w:val="28"/>
        </w:rPr>
        <w:t xml:space="preserve">Тема 2.2.2. </w:t>
      </w:r>
      <w:r w:rsidRPr="00C61EBD">
        <w:rPr>
          <w:rFonts w:ascii="Times New Roman" w:hAnsi="Times New Roman" w:cs="Times New Roman"/>
          <w:i/>
          <w:sz w:val="28"/>
          <w:szCs w:val="28"/>
        </w:rPr>
        <w:t>Гіпсовий фрагмент обличчя –ніс, губи, око.</w:t>
      </w:r>
    </w:p>
    <w:p w:rsidR="00E82338" w:rsidRPr="00C61EBD" w:rsidRDefault="00E82338" w:rsidP="00E82338">
      <w:pPr>
        <w:jc w:val="both"/>
        <w:rPr>
          <w:rFonts w:ascii="Times New Roman" w:hAnsi="Times New Roman" w:cs="Times New Roman"/>
          <w:sz w:val="28"/>
          <w:szCs w:val="28"/>
        </w:rPr>
      </w:pPr>
      <w:r w:rsidRPr="00C61EBD">
        <w:rPr>
          <w:rFonts w:ascii="Times New Roman" w:hAnsi="Times New Roman" w:cs="Times New Roman"/>
          <w:sz w:val="28"/>
          <w:szCs w:val="28"/>
        </w:rPr>
        <w:t>Розмір малюнка – ½ аркуша. Матеріал – графітний олівець.</w:t>
      </w:r>
    </w:p>
    <w:p w:rsidR="00E82338" w:rsidRPr="00C61EBD" w:rsidRDefault="00E82338" w:rsidP="00E82338">
      <w:pPr>
        <w:jc w:val="both"/>
        <w:rPr>
          <w:rFonts w:ascii="Times New Roman" w:hAnsi="Times New Roman" w:cs="Times New Roman"/>
          <w:sz w:val="28"/>
          <w:szCs w:val="28"/>
        </w:rPr>
      </w:pPr>
      <w:r w:rsidRPr="00C61EBD">
        <w:rPr>
          <w:rFonts w:ascii="Times New Roman" w:hAnsi="Times New Roman" w:cs="Times New Roman"/>
          <w:sz w:val="28"/>
          <w:szCs w:val="28"/>
        </w:rPr>
        <w:t>Методичні вимоги: урахування анатомічної будови черепа та м’язової системи обличчя в об’ємно-конструктивній побудові ока; зображення ока як кулеподібної форми, прикритої повіками, що підпорядковується закону світлотіні. Сприйняття форми носа у вигляді призми, що має чотири формоутворюючи плани, які його утворюють; тональне ліплення носу, виявлення місця і форми бліка; тональна завершеність. Приступаючи до конструктивного аналізу будови губ та ліплення їх світлотінню, пам’ятати, що круговий м’яз рота лежить по виступаючій округлій частині черепа, що і зумовлює конструктивні та пластичні особливості губ.</w:t>
      </w:r>
    </w:p>
    <w:p w:rsidR="00E82338" w:rsidRPr="00C61EBD" w:rsidRDefault="00E82338" w:rsidP="00E82338">
      <w:pPr>
        <w:ind w:firstLine="567"/>
        <w:jc w:val="both"/>
        <w:rPr>
          <w:rFonts w:ascii="Times New Roman" w:hAnsi="Times New Roman" w:cs="Times New Roman"/>
          <w:i/>
          <w:sz w:val="28"/>
          <w:szCs w:val="28"/>
        </w:rPr>
      </w:pPr>
      <w:r w:rsidRPr="00C61EBD">
        <w:rPr>
          <w:rFonts w:ascii="Times New Roman" w:hAnsi="Times New Roman" w:cs="Times New Roman"/>
          <w:sz w:val="28"/>
          <w:szCs w:val="28"/>
        </w:rPr>
        <w:t xml:space="preserve">Тема 2.2.3. </w:t>
      </w:r>
      <w:r w:rsidRPr="00C61EBD">
        <w:rPr>
          <w:rFonts w:ascii="Times New Roman" w:hAnsi="Times New Roman" w:cs="Times New Roman"/>
          <w:i/>
          <w:sz w:val="28"/>
          <w:szCs w:val="28"/>
        </w:rPr>
        <w:t>Об’ємно-просторова побудова гіпсової голови.</w:t>
      </w:r>
    </w:p>
    <w:p w:rsidR="00E82338" w:rsidRPr="00C61EBD" w:rsidRDefault="00E82338" w:rsidP="00E82338">
      <w:pPr>
        <w:jc w:val="both"/>
        <w:rPr>
          <w:rFonts w:ascii="Times New Roman" w:hAnsi="Times New Roman" w:cs="Times New Roman"/>
          <w:sz w:val="28"/>
          <w:szCs w:val="28"/>
        </w:rPr>
      </w:pPr>
      <w:r w:rsidRPr="00C61EBD">
        <w:rPr>
          <w:rFonts w:ascii="Times New Roman" w:hAnsi="Times New Roman" w:cs="Times New Roman"/>
          <w:sz w:val="28"/>
          <w:szCs w:val="28"/>
        </w:rPr>
        <w:t>Розмір малюнка – ½ аркуша. Матеріал – графітний олівець.</w:t>
      </w:r>
    </w:p>
    <w:p w:rsidR="00E82338" w:rsidRPr="00C61EBD" w:rsidRDefault="00E82338" w:rsidP="00E82338">
      <w:pPr>
        <w:jc w:val="both"/>
        <w:rPr>
          <w:rFonts w:ascii="Times New Roman" w:hAnsi="Times New Roman" w:cs="Times New Roman"/>
          <w:sz w:val="28"/>
          <w:szCs w:val="28"/>
        </w:rPr>
      </w:pPr>
      <w:r w:rsidRPr="00C61EBD">
        <w:rPr>
          <w:rFonts w:ascii="Times New Roman" w:hAnsi="Times New Roman" w:cs="Times New Roman"/>
          <w:sz w:val="28"/>
          <w:szCs w:val="28"/>
        </w:rPr>
        <w:t xml:space="preserve">Методичні вимоги: оптимальна композиція; передача характеру пропорцій великої форми та деталей відображення анатомічних, об’ємно-конструктивних </w:t>
      </w:r>
      <w:r w:rsidRPr="00C61EBD">
        <w:rPr>
          <w:rFonts w:ascii="Times New Roman" w:hAnsi="Times New Roman" w:cs="Times New Roman"/>
          <w:sz w:val="28"/>
          <w:szCs w:val="28"/>
        </w:rPr>
        <w:lastRenderedPageBreak/>
        <w:t>та пластичних якостей натури. Виявлення тоном розташування голови у просторі; тональна завершеність обов’язкова.</w:t>
      </w:r>
    </w:p>
    <w:p w:rsidR="00E82338" w:rsidRPr="00C61EBD" w:rsidRDefault="00E82338" w:rsidP="00E82338">
      <w:pPr>
        <w:ind w:firstLine="567"/>
        <w:jc w:val="both"/>
        <w:rPr>
          <w:rFonts w:ascii="Times New Roman" w:hAnsi="Times New Roman" w:cs="Times New Roman"/>
          <w:b/>
          <w:sz w:val="28"/>
          <w:szCs w:val="28"/>
        </w:rPr>
      </w:pPr>
      <w:r w:rsidRPr="00C61EBD">
        <w:rPr>
          <w:rFonts w:ascii="Times New Roman" w:hAnsi="Times New Roman" w:cs="Times New Roman"/>
          <w:b/>
          <w:sz w:val="28"/>
          <w:szCs w:val="28"/>
        </w:rPr>
        <w:t>2.3. Модуль №3 Складний натюрморт з 3-4 предметів, гіпсова голова з плечовим поясом, гіпсова голова у складному ракурсі</w:t>
      </w:r>
    </w:p>
    <w:p w:rsidR="00E82338" w:rsidRPr="00C61EBD" w:rsidRDefault="00E82338" w:rsidP="00E82338">
      <w:pPr>
        <w:pStyle w:val="24"/>
        <w:ind w:firstLine="567"/>
        <w:rPr>
          <w:i/>
          <w:szCs w:val="28"/>
        </w:rPr>
      </w:pPr>
      <w:r w:rsidRPr="00C61EBD">
        <w:rPr>
          <w:b/>
          <w:szCs w:val="28"/>
        </w:rPr>
        <w:t xml:space="preserve">Тема 2.3.1. </w:t>
      </w:r>
      <w:r w:rsidRPr="00C61EBD">
        <w:rPr>
          <w:i/>
          <w:szCs w:val="28"/>
        </w:rPr>
        <w:t>Складний натюрморт з 3-4 предметів.</w:t>
      </w:r>
    </w:p>
    <w:p w:rsidR="00E82338" w:rsidRPr="00C61EBD" w:rsidRDefault="00E82338" w:rsidP="00E82338">
      <w:pPr>
        <w:jc w:val="both"/>
        <w:rPr>
          <w:rFonts w:ascii="Times New Roman" w:hAnsi="Times New Roman" w:cs="Times New Roman"/>
          <w:sz w:val="28"/>
          <w:szCs w:val="28"/>
        </w:rPr>
      </w:pPr>
      <w:r w:rsidRPr="00C61EBD">
        <w:rPr>
          <w:rFonts w:ascii="Times New Roman" w:hAnsi="Times New Roman" w:cs="Times New Roman"/>
          <w:sz w:val="28"/>
          <w:szCs w:val="28"/>
        </w:rPr>
        <w:t>Розмір малюнка – ½ аркуша. Матеріал – тонований папір, вугіль, крейда або біла та чорна гуаш.</w:t>
      </w:r>
    </w:p>
    <w:p w:rsidR="00E82338" w:rsidRPr="00C61EBD" w:rsidRDefault="00E82338" w:rsidP="00E82338">
      <w:pPr>
        <w:pStyle w:val="24"/>
        <w:ind w:firstLine="0"/>
        <w:rPr>
          <w:szCs w:val="28"/>
        </w:rPr>
      </w:pPr>
      <w:r w:rsidRPr="00C61EBD">
        <w:rPr>
          <w:szCs w:val="28"/>
        </w:rPr>
        <w:t>Методичні вимоги: вірне композиційне розміщення зображення на аркуші; визначення габаритних розмірів предметів та пропорцій, характеру їх форми; конструктивний аналіз та світлотіньове моделювання форми предметів; передача пропорційних натурі тонових співвідношень між предметами; художнє узагальнення малюнка.</w:t>
      </w:r>
    </w:p>
    <w:p w:rsidR="00E82338" w:rsidRPr="00C61EBD" w:rsidRDefault="00E82338" w:rsidP="00E82338">
      <w:pPr>
        <w:pStyle w:val="24"/>
        <w:ind w:firstLine="567"/>
        <w:rPr>
          <w:i/>
          <w:szCs w:val="28"/>
        </w:rPr>
      </w:pPr>
      <w:r w:rsidRPr="00C61EBD">
        <w:rPr>
          <w:b/>
          <w:szCs w:val="28"/>
        </w:rPr>
        <w:t xml:space="preserve">Тема 2.3.2. </w:t>
      </w:r>
      <w:r w:rsidRPr="00C61EBD">
        <w:rPr>
          <w:i/>
          <w:szCs w:val="28"/>
        </w:rPr>
        <w:t>Гіпсова голова з плечовим поясом.</w:t>
      </w:r>
    </w:p>
    <w:p w:rsidR="00E82338" w:rsidRPr="00C61EBD" w:rsidRDefault="00E82338" w:rsidP="00E82338">
      <w:pPr>
        <w:jc w:val="both"/>
        <w:rPr>
          <w:rFonts w:ascii="Times New Roman" w:hAnsi="Times New Roman" w:cs="Times New Roman"/>
          <w:sz w:val="28"/>
          <w:szCs w:val="28"/>
        </w:rPr>
      </w:pPr>
      <w:r w:rsidRPr="00C61EBD">
        <w:rPr>
          <w:rFonts w:ascii="Times New Roman" w:hAnsi="Times New Roman" w:cs="Times New Roman"/>
          <w:sz w:val="28"/>
          <w:szCs w:val="28"/>
        </w:rPr>
        <w:t>Розмір малюнка – ½ аркуша. Матеріал – графітний олівець.</w:t>
      </w:r>
    </w:p>
    <w:p w:rsidR="00E82338" w:rsidRPr="00C61EBD" w:rsidRDefault="00E82338" w:rsidP="00E82338">
      <w:pPr>
        <w:pStyle w:val="24"/>
        <w:ind w:firstLine="0"/>
        <w:rPr>
          <w:szCs w:val="28"/>
        </w:rPr>
      </w:pPr>
      <w:r w:rsidRPr="00C61EBD">
        <w:rPr>
          <w:szCs w:val="28"/>
        </w:rPr>
        <w:t>Методичні вимоги: гармонійне композиційне розміщення зображення у форматі паперу, ускладнене тим, що плечовий пояс подається фрагментарно. При конструктивній побудові слід звернути увагу на положення голови, шиї та верхньої частини тулуба стосовно вертикалі й горизонталі, а також на передачу характеру пропорцій, руху голови. Обов</w:t>
      </w:r>
      <w:r w:rsidRPr="00C61EBD">
        <w:rPr>
          <w:szCs w:val="28"/>
          <w:lang w:val="ru-RU"/>
        </w:rPr>
        <w:t>’</w:t>
      </w:r>
      <w:r w:rsidRPr="00C61EBD">
        <w:rPr>
          <w:szCs w:val="28"/>
        </w:rPr>
        <w:t>язкова тональна завершеність з належною проробкою фону.</w:t>
      </w:r>
    </w:p>
    <w:p w:rsidR="00E82338" w:rsidRPr="00C61EBD" w:rsidRDefault="00E82338" w:rsidP="00E82338">
      <w:pPr>
        <w:ind w:firstLine="567"/>
        <w:jc w:val="both"/>
        <w:rPr>
          <w:rFonts w:ascii="Times New Roman" w:hAnsi="Times New Roman" w:cs="Times New Roman"/>
          <w:i/>
          <w:sz w:val="28"/>
          <w:szCs w:val="28"/>
        </w:rPr>
      </w:pPr>
      <w:r w:rsidRPr="00C61EBD">
        <w:rPr>
          <w:rFonts w:ascii="Times New Roman" w:hAnsi="Times New Roman" w:cs="Times New Roman"/>
          <w:sz w:val="28"/>
          <w:szCs w:val="28"/>
        </w:rPr>
        <w:t>Тема 2.3.3.</w:t>
      </w:r>
      <w:r w:rsidRPr="00C61EBD">
        <w:rPr>
          <w:rFonts w:ascii="Times New Roman" w:hAnsi="Times New Roman" w:cs="Times New Roman"/>
          <w:b/>
          <w:sz w:val="28"/>
          <w:szCs w:val="28"/>
        </w:rPr>
        <w:t xml:space="preserve"> </w:t>
      </w:r>
      <w:r w:rsidRPr="00C61EBD">
        <w:rPr>
          <w:rFonts w:ascii="Times New Roman" w:hAnsi="Times New Roman" w:cs="Times New Roman"/>
          <w:i/>
          <w:sz w:val="28"/>
          <w:szCs w:val="28"/>
        </w:rPr>
        <w:t>Об’ємно-конструктивне розташування гіпсової голови у  просторі.</w:t>
      </w:r>
    </w:p>
    <w:p w:rsidR="00E82338" w:rsidRPr="00C61EBD" w:rsidRDefault="00E82338" w:rsidP="00E82338">
      <w:pPr>
        <w:pStyle w:val="24"/>
        <w:ind w:firstLine="0"/>
        <w:rPr>
          <w:szCs w:val="28"/>
        </w:rPr>
      </w:pPr>
      <w:r w:rsidRPr="00C61EBD">
        <w:rPr>
          <w:szCs w:val="28"/>
        </w:rPr>
        <w:t>Розмір малюнка ½ аркуша. Матеріал – графітний олівець.</w:t>
      </w:r>
    </w:p>
    <w:p w:rsidR="00E82338" w:rsidRPr="00C61EBD" w:rsidRDefault="00E82338" w:rsidP="00E82338">
      <w:pPr>
        <w:jc w:val="both"/>
        <w:rPr>
          <w:rFonts w:ascii="Times New Roman" w:hAnsi="Times New Roman" w:cs="Times New Roman"/>
          <w:sz w:val="28"/>
          <w:szCs w:val="28"/>
          <w:lang w:val="uk-UA"/>
        </w:rPr>
      </w:pPr>
      <w:r w:rsidRPr="00C61EBD">
        <w:rPr>
          <w:rFonts w:ascii="Times New Roman" w:hAnsi="Times New Roman" w:cs="Times New Roman"/>
          <w:sz w:val="28"/>
          <w:szCs w:val="28"/>
          <w:lang w:val="uk-UA"/>
        </w:rPr>
        <w:t>Методичні вимоги: гармонійне композиційне розміщення зображення на аркуші; визначення загального характеру форми та нахилу повороту голови; дотримання пропорційних співвідношень частин та цілого; відображення анатомічних, об’ємно-конструктивних та пластичних якостей натури; достатнє моделювання деталей.Передача матеріальності (гіпсу).</w:t>
      </w:r>
    </w:p>
    <w:p w:rsidR="00E82338" w:rsidRPr="00C61EBD" w:rsidRDefault="00E82338" w:rsidP="00E82338">
      <w:pPr>
        <w:pStyle w:val="24"/>
        <w:ind w:firstLine="567"/>
        <w:rPr>
          <w:b/>
          <w:szCs w:val="28"/>
        </w:rPr>
      </w:pPr>
      <w:r w:rsidRPr="00C61EBD">
        <w:rPr>
          <w:b/>
          <w:szCs w:val="28"/>
        </w:rPr>
        <w:t>2.4. Модуль №4 «Гіпсовий фрагмент – кисть руки, стопа, екорше торсу, «жіночій торс»</w:t>
      </w:r>
    </w:p>
    <w:p w:rsidR="00E82338" w:rsidRPr="00C61EBD" w:rsidRDefault="00E82338" w:rsidP="00E82338">
      <w:pPr>
        <w:ind w:firstLine="567"/>
        <w:jc w:val="both"/>
        <w:rPr>
          <w:rFonts w:ascii="Times New Roman" w:hAnsi="Times New Roman" w:cs="Times New Roman"/>
          <w:i/>
          <w:sz w:val="28"/>
          <w:szCs w:val="28"/>
        </w:rPr>
      </w:pPr>
      <w:r w:rsidRPr="00C61EBD">
        <w:rPr>
          <w:rFonts w:ascii="Times New Roman" w:hAnsi="Times New Roman" w:cs="Times New Roman"/>
          <w:sz w:val="28"/>
          <w:szCs w:val="28"/>
        </w:rPr>
        <w:t>Тема 2.4.1.</w:t>
      </w:r>
      <w:r w:rsidRPr="00C61EBD">
        <w:rPr>
          <w:rFonts w:ascii="Times New Roman" w:hAnsi="Times New Roman" w:cs="Times New Roman"/>
          <w:b/>
          <w:sz w:val="28"/>
          <w:szCs w:val="28"/>
        </w:rPr>
        <w:t xml:space="preserve"> </w:t>
      </w:r>
      <w:r w:rsidRPr="00C61EBD">
        <w:rPr>
          <w:rFonts w:ascii="Times New Roman" w:hAnsi="Times New Roman" w:cs="Times New Roman"/>
          <w:i/>
          <w:sz w:val="28"/>
          <w:szCs w:val="28"/>
        </w:rPr>
        <w:t xml:space="preserve">Гіпсовий фрагмент </w:t>
      </w:r>
      <w:r w:rsidRPr="00C61EBD">
        <w:rPr>
          <w:rFonts w:ascii="Times New Roman" w:hAnsi="Times New Roman" w:cs="Times New Roman"/>
          <w:sz w:val="28"/>
          <w:szCs w:val="28"/>
        </w:rPr>
        <w:t>–</w:t>
      </w:r>
      <w:r w:rsidRPr="00C61EBD">
        <w:rPr>
          <w:rFonts w:ascii="Times New Roman" w:hAnsi="Times New Roman" w:cs="Times New Roman"/>
          <w:i/>
          <w:sz w:val="28"/>
          <w:szCs w:val="28"/>
        </w:rPr>
        <w:t xml:space="preserve"> кисть руки.</w:t>
      </w:r>
    </w:p>
    <w:p w:rsidR="00E82338" w:rsidRPr="00C61EBD" w:rsidRDefault="00E82338" w:rsidP="00E82338">
      <w:pPr>
        <w:jc w:val="both"/>
        <w:rPr>
          <w:rFonts w:ascii="Times New Roman" w:hAnsi="Times New Roman" w:cs="Times New Roman"/>
          <w:sz w:val="28"/>
          <w:szCs w:val="28"/>
        </w:rPr>
      </w:pPr>
      <w:r w:rsidRPr="00C61EBD">
        <w:rPr>
          <w:rFonts w:ascii="Times New Roman" w:hAnsi="Times New Roman" w:cs="Times New Roman"/>
          <w:sz w:val="28"/>
          <w:szCs w:val="28"/>
        </w:rPr>
        <w:t>Розмір малюнка – ½ аркуша. Матеріал – графітний олівець.</w:t>
      </w:r>
    </w:p>
    <w:p w:rsidR="00E82338" w:rsidRPr="00C61EBD" w:rsidRDefault="00E82338" w:rsidP="00E82338">
      <w:pPr>
        <w:jc w:val="both"/>
        <w:rPr>
          <w:rFonts w:ascii="Times New Roman" w:hAnsi="Times New Roman" w:cs="Times New Roman"/>
          <w:sz w:val="28"/>
          <w:szCs w:val="28"/>
        </w:rPr>
      </w:pPr>
      <w:r w:rsidRPr="00C61EBD">
        <w:rPr>
          <w:rFonts w:ascii="Times New Roman" w:hAnsi="Times New Roman" w:cs="Times New Roman"/>
          <w:sz w:val="28"/>
          <w:szCs w:val="28"/>
        </w:rPr>
        <w:t>Методичні вимоги: гармонійна композиція; виявлення характеру пропорцій, особливос-тей розташування кінцівки в просторі; з урахуванням перспективних скорочень; об’ємно-конструктивна побудова та світлотіньове моделювання форми; передача матеріальності.</w:t>
      </w:r>
    </w:p>
    <w:p w:rsidR="00E82338" w:rsidRPr="00C61EBD" w:rsidRDefault="00E82338" w:rsidP="00E82338">
      <w:pPr>
        <w:pStyle w:val="34"/>
        <w:ind w:firstLine="0"/>
      </w:pPr>
      <w:r w:rsidRPr="00C61EBD">
        <w:lastRenderedPageBreak/>
        <w:t>Тональна завершеність обов</w:t>
      </w:r>
      <w:r w:rsidRPr="00C61EBD">
        <w:rPr>
          <w:lang w:val="ru-RU"/>
        </w:rPr>
        <w:t>’</w:t>
      </w:r>
      <w:r w:rsidRPr="00C61EBD">
        <w:t>язкова.</w:t>
      </w:r>
    </w:p>
    <w:p w:rsidR="00E82338" w:rsidRPr="00C61EBD" w:rsidRDefault="00E82338" w:rsidP="00E82338">
      <w:pPr>
        <w:pStyle w:val="34"/>
        <w:ind w:firstLine="567"/>
        <w:rPr>
          <w:i/>
        </w:rPr>
      </w:pPr>
      <w:r w:rsidRPr="00C61EBD">
        <w:t>Тема 2.4.2.</w:t>
      </w:r>
      <w:r w:rsidRPr="00C61EBD">
        <w:rPr>
          <w:b/>
        </w:rPr>
        <w:t xml:space="preserve"> </w:t>
      </w:r>
      <w:r w:rsidRPr="00C61EBD">
        <w:rPr>
          <w:i/>
        </w:rPr>
        <w:t>Гіпсовий фрагмент  – стопа.</w:t>
      </w:r>
    </w:p>
    <w:p w:rsidR="00E82338" w:rsidRPr="00C61EBD" w:rsidRDefault="00E82338" w:rsidP="00E82338">
      <w:pPr>
        <w:jc w:val="both"/>
        <w:rPr>
          <w:rFonts w:ascii="Times New Roman" w:hAnsi="Times New Roman" w:cs="Times New Roman"/>
          <w:sz w:val="28"/>
          <w:szCs w:val="28"/>
        </w:rPr>
      </w:pPr>
      <w:r w:rsidRPr="00C61EBD">
        <w:rPr>
          <w:rFonts w:ascii="Times New Roman" w:hAnsi="Times New Roman" w:cs="Times New Roman"/>
          <w:sz w:val="28"/>
          <w:szCs w:val="28"/>
        </w:rPr>
        <w:t>Розмір малюнка – ½ аркуша. Матеріал – графітний олівець.</w:t>
      </w:r>
    </w:p>
    <w:p w:rsidR="00E82338" w:rsidRPr="00C61EBD" w:rsidRDefault="00E82338" w:rsidP="00E82338">
      <w:pPr>
        <w:jc w:val="both"/>
        <w:rPr>
          <w:rFonts w:ascii="Times New Roman" w:hAnsi="Times New Roman" w:cs="Times New Roman"/>
          <w:sz w:val="28"/>
          <w:szCs w:val="28"/>
        </w:rPr>
      </w:pPr>
      <w:r w:rsidRPr="00C61EBD">
        <w:rPr>
          <w:rFonts w:ascii="Times New Roman" w:hAnsi="Times New Roman" w:cs="Times New Roman"/>
          <w:sz w:val="28"/>
          <w:szCs w:val="28"/>
        </w:rPr>
        <w:t>Методичні вимоги: гармонійна композиція; виявлення характеру пропорцій, особливос-тей розташування кінцівки в просторі; з урахуванням перспективних скорочень; об’ємно-конструктивна побудова та світлотіньове моделювання форми, передача матеріальності.</w:t>
      </w:r>
    </w:p>
    <w:p w:rsidR="00E82338" w:rsidRPr="00C61EBD" w:rsidRDefault="00E82338" w:rsidP="00E82338">
      <w:pPr>
        <w:pStyle w:val="34"/>
        <w:ind w:firstLine="0"/>
      </w:pPr>
      <w:r w:rsidRPr="00C61EBD">
        <w:t>Тональна завершеність обов</w:t>
      </w:r>
      <w:r w:rsidRPr="00C61EBD">
        <w:rPr>
          <w:lang w:val="ru-RU"/>
        </w:rPr>
        <w:t>’</w:t>
      </w:r>
      <w:r w:rsidRPr="00C61EBD">
        <w:t>язкова.</w:t>
      </w:r>
    </w:p>
    <w:p w:rsidR="00E82338" w:rsidRPr="00C61EBD" w:rsidRDefault="00E82338" w:rsidP="00E82338">
      <w:pPr>
        <w:pStyle w:val="24"/>
        <w:ind w:firstLine="567"/>
        <w:rPr>
          <w:i/>
          <w:szCs w:val="28"/>
        </w:rPr>
      </w:pPr>
      <w:r w:rsidRPr="00C61EBD">
        <w:rPr>
          <w:szCs w:val="28"/>
        </w:rPr>
        <w:t>Тема 2.4.3.</w:t>
      </w:r>
      <w:r w:rsidRPr="00C61EBD">
        <w:rPr>
          <w:b/>
          <w:szCs w:val="28"/>
        </w:rPr>
        <w:t xml:space="preserve"> </w:t>
      </w:r>
      <w:r w:rsidRPr="00C61EBD">
        <w:rPr>
          <w:i/>
          <w:szCs w:val="28"/>
        </w:rPr>
        <w:t>Жіночій торс.</w:t>
      </w:r>
    </w:p>
    <w:p w:rsidR="00E82338" w:rsidRPr="00C61EBD" w:rsidRDefault="00E82338" w:rsidP="00E82338">
      <w:pPr>
        <w:jc w:val="both"/>
        <w:rPr>
          <w:rFonts w:ascii="Times New Roman" w:hAnsi="Times New Roman" w:cs="Times New Roman"/>
          <w:sz w:val="28"/>
          <w:szCs w:val="28"/>
        </w:rPr>
      </w:pPr>
      <w:r w:rsidRPr="00C61EBD">
        <w:rPr>
          <w:rFonts w:ascii="Times New Roman" w:hAnsi="Times New Roman" w:cs="Times New Roman"/>
          <w:sz w:val="28"/>
          <w:szCs w:val="28"/>
        </w:rPr>
        <w:t>Розмір малюнка – ½ аркуша. Матеріал – графітний олівець. Характерна особливість постановки: нижня частина торса (таз і ноги до колін) має ракурсне скорочення.</w:t>
      </w:r>
    </w:p>
    <w:p w:rsidR="00E82338" w:rsidRPr="00C61EBD" w:rsidRDefault="00E82338" w:rsidP="00E82338">
      <w:pPr>
        <w:pStyle w:val="24"/>
        <w:ind w:firstLine="0"/>
        <w:rPr>
          <w:szCs w:val="28"/>
        </w:rPr>
      </w:pPr>
      <w:r w:rsidRPr="00C61EBD">
        <w:rPr>
          <w:szCs w:val="28"/>
        </w:rPr>
        <w:t>Методичні вимоги: вироблення навичок щодо зображення людського тіла, окремих його частин в ракурсах; конструктивна побудова та пластичне моделювання форми.</w:t>
      </w:r>
    </w:p>
    <w:p w:rsidR="00E82338" w:rsidRPr="00C61EBD" w:rsidRDefault="00E82338" w:rsidP="00E82338">
      <w:pPr>
        <w:pStyle w:val="24"/>
        <w:ind w:firstLine="567"/>
        <w:rPr>
          <w:szCs w:val="28"/>
        </w:rPr>
      </w:pPr>
      <w:r w:rsidRPr="00C61EBD">
        <w:rPr>
          <w:b/>
          <w:szCs w:val="28"/>
        </w:rPr>
        <w:t>2.5. Молдуль№5 «Складний натюрморт з 3-4 предметів, голова натурника, голова натурника в складному ракурсі»</w:t>
      </w:r>
    </w:p>
    <w:p w:rsidR="00E82338" w:rsidRPr="00C61EBD" w:rsidRDefault="00E82338" w:rsidP="00E82338">
      <w:pPr>
        <w:pStyle w:val="24"/>
        <w:ind w:firstLine="567"/>
        <w:rPr>
          <w:i/>
          <w:szCs w:val="28"/>
        </w:rPr>
      </w:pPr>
      <w:r w:rsidRPr="00C61EBD">
        <w:rPr>
          <w:szCs w:val="28"/>
        </w:rPr>
        <w:t xml:space="preserve">Тема 2.5.1. </w:t>
      </w:r>
      <w:r w:rsidRPr="00C61EBD">
        <w:rPr>
          <w:i/>
          <w:szCs w:val="28"/>
        </w:rPr>
        <w:t>Складний натюрморт з 3-4 предметів.</w:t>
      </w:r>
    </w:p>
    <w:p w:rsidR="00E82338" w:rsidRPr="00C61EBD" w:rsidRDefault="00E82338" w:rsidP="00E82338">
      <w:pPr>
        <w:jc w:val="both"/>
        <w:rPr>
          <w:rFonts w:ascii="Times New Roman" w:hAnsi="Times New Roman" w:cs="Times New Roman"/>
          <w:sz w:val="28"/>
          <w:szCs w:val="28"/>
        </w:rPr>
      </w:pPr>
      <w:r w:rsidRPr="00C61EBD">
        <w:rPr>
          <w:rFonts w:ascii="Times New Roman" w:hAnsi="Times New Roman" w:cs="Times New Roman"/>
          <w:sz w:val="28"/>
          <w:szCs w:val="28"/>
        </w:rPr>
        <w:t>Розмір малюнка – ½ аркуша. Матеріал – графітний олівець. Методичні вимоги: вірне композиційне розміщення зображення на аркуші; визначення габаритних розмірів предметів та пропорцій, характеру їх форми; конструктивний аналіз та світлотіньове моделювання форми предметів; передача пропорційних натурі тонових співвідношень між предметами; художнє узагальнення малюнка</w:t>
      </w:r>
    </w:p>
    <w:p w:rsidR="00E82338" w:rsidRPr="00C61EBD" w:rsidRDefault="00E82338" w:rsidP="00E82338">
      <w:pPr>
        <w:pStyle w:val="24"/>
        <w:ind w:firstLine="567"/>
        <w:rPr>
          <w:i/>
          <w:szCs w:val="28"/>
        </w:rPr>
      </w:pPr>
      <w:r w:rsidRPr="00C61EBD">
        <w:rPr>
          <w:szCs w:val="28"/>
        </w:rPr>
        <w:t xml:space="preserve">Тема 2.5.2. </w:t>
      </w:r>
      <w:r w:rsidRPr="00C61EBD">
        <w:rPr>
          <w:i/>
          <w:szCs w:val="28"/>
        </w:rPr>
        <w:t xml:space="preserve">Голова натурника.  </w:t>
      </w:r>
    </w:p>
    <w:p w:rsidR="00E82338" w:rsidRPr="00C61EBD" w:rsidRDefault="00E82338" w:rsidP="00E82338">
      <w:pPr>
        <w:jc w:val="both"/>
        <w:rPr>
          <w:rFonts w:ascii="Times New Roman" w:hAnsi="Times New Roman" w:cs="Times New Roman"/>
          <w:sz w:val="28"/>
          <w:szCs w:val="28"/>
        </w:rPr>
      </w:pPr>
      <w:r w:rsidRPr="00C61EBD">
        <w:rPr>
          <w:rFonts w:ascii="Times New Roman" w:hAnsi="Times New Roman" w:cs="Times New Roman"/>
          <w:sz w:val="28"/>
          <w:szCs w:val="28"/>
        </w:rPr>
        <w:t>Розмір малюнка – цілий аркуш, використаний як горизонтально, так і вертикально. Матеріал – графічний олівець.</w:t>
      </w:r>
    </w:p>
    <w:p w:rsidR="00E82338" w:rsidRPr="00C61EBD" w:rsidRDefault="00E82338" w:rsidP="00E82338">
      <w:pPr>
        <w:pStyle w:val="24"/>
        <w:ind w:firstLine="0"/>
        <w:rPr>
          <w:szCs w:val="28"/>
        </w:rPr>
      </w:pPr>
      <w:r w:rsidRPr="00C61EBD">
        <w:rPr>
          <w:szCs w:val="28"/>
        </w:rPr>
        <w:t>Методичні вимоги: особливу увагу приділити композиції завдання. Зображення трьох голів можна розмістити в один ряд чи довільно. Головне при цьому – в усіх трьох зображеннях передати характер натурника. Ступінь закінченості зображень різна: одне лишається на стадії конструктивного поєднання великих об’ємів, друге – поєднання великих об’ємів з деталями і третє – повністю тонально завершене. Відповідно розподіляється і час на кожне із цих зображень.</w:t>
      </w:r>
    </w:p>
    <w:p w:rsidR="00E82338" w:rsidRPr="00C61EBD" w:rsidRDefault="00E82338" w:rsidP="00E82338">
      <w:pPr>
        <w:pStyle w:val="24"/>
        <w:ind w:firstLine="567"/>
        <w:rPr>
          <w:i/>
          <w:szCs w:val="28"/>
        </w:rPr>
      </w:pPr>
      <w:r w:rsidRPr="00C61EBD">
        <w:rPr>
          <w:szCs w:val="28"/>
        </w:rPr>
        <w:t xml:space="preserve">Тема 2.5.3. </w:t>
      </w:r>
      <w:r w:rsidRPr="00C61EBD">
        <w:rPr>
          <w:i/>
          <w:szCs w:val="28"/>
        </w:rPr>
        <w:t>Голова натурника у складному ракурсі.</w:t>
      </w:r>
    </w:p>
    <w:p w:rsidR="00E82338" w:rsidRPr="00C61EBD" w:rsidRDefault="00E82338" w:rsidP="00E82338">
      <w:pPr>
        <w:jc w:val="both"/>
        <w:rPr>
          <w:rFonts w:ascii="Times New Roman" w:hAnsi="Times New Roman" w:cs="Times New Roman"/>
          <w:sz w:val="28"/>
          <w:szCs w:val="28"/>
        </w:rPr>
      </w:pPr>
      <w:r w:rsidRPr="00C61EBD">
        <w:rPr>
          <w:rFonts w:ascii="Times New Roman" w:hAnsi="Times New Roman" w:cs="Times New Roman"/>
          <w:sz w:val="28"/>
          <w:szCs w:val="28"/>
        </w:rPr>
        <w:t>Розмір малюнка – ½ аркуша. Матеріал – графітний олівець.</w:t>
      </w:r>
    </w:p>
    <w:p w:rsidR="00E82338" w:rsidRPr="00C61EBD" w:rsidRDefault="00E82338" w:rsidP="00E82338">
      <w:pPr>
        <w:pStyle w:val="24"/>
        <w:ind w:firstLine="0"/>
        <w:rPr>
          <w:szCs w:val="28"/>
        </w:rPr>
      </w:pPr>
      <w:r w:rsidRPr="00C61EBD">
        <w:rPr>
          <w:szCs w:val="28"/>
        </w:rPr>
        <w:t>Методичні вимоги: гармонійне розміщення зображення; конструктивно міцна побудова форми, виявлення її характеру; тональна завершеність. Ракурс може бути нижнім і верхнім.</w:t>
      </w:r>
    </w:p>
    <w:p w:rsidR="00E82338" w:rsidRPr="00C61EBD" w:rsidRDefault="00E82338" w:rsidP="00E82338">
      <w:pPr>
        <w:ind w:firstLine="708"/>
        <w:jc w:val="both"/>
        <w:rPr>
          <w:rFonts w:ascii="Times New Roman" w:hAnsi="Times New Roman" w:cs="Times New Roman"/>
          <w:sz w:val="28"/>
          <w:szCs w:val="28"/>
          <w:lang w:val="uk-UA"/>
        </w:rPr>
      </w:pPr>
      <w:r w:rsidRPr="00C61EBD">
        <w:rPr>
          <w:rFonts w:ascii="Times New Roman" w:hAnsi="Times New Roman" w:cs="Times New Roman"/>
          <w:b/>
          <w:sz w:val="28"/>
          <w:szCs w:val="28"/>
          <w:lang w:val="uk-UA"/>
        </w:rPr>
        <w:lastRenderedPageBreak/>
        <w:t>2.2.1. Модуль №1 Натюрморт в техніці однокольорової акварелі (гризайль), натюрморт з ужиткових предметів, натюрморт з ужиткових предметів з драпіровками та натюрморт світлий.</w:t>
      </w:r>
    </w:p>
    <w:p w:rsidR="00E82338" w:rsidRPr="00C61EBD" w:rsidRDefault="00E82338" w:rsidP="00E82338">
      <w:pPr>
        <w:pStyle w:val="24"/>
        <w:tabs>
          <w:tab w:val="left" w:pos="567"/>
        </w:tabs>
        <w:ind w:firstLine="0"/>
        <w:rPr>
          <w:i/>
          <w:szCs w:val="28"/>
        </w:rPr>
      </w:pPr>
      <w:r w:rsidRPr="00C61EBD">
        <w:rPr>
          <w:szCs w:val="28"/>
        </w:rPr>
        <w:tab/>
        <w:t>Тема 2.2.1.1.</w:t>
      </w:r>
      <w:r w:rsidRPr="00C61EBD">
        <w:rPr>
          <w:i/>
          <w:szCs w:val="28"/>
        </w:rPr>
        <w:t xml:space="preserve"> Натюрморт в техніці однокольорової акварелі (гризайль).</w:t>
      </w:r>
    </w:p>
    <w:p w:rsidR="00E82338" w:rsidRPr="00C61EBD" w:rsidRDefault="00E82338" w:rsidP="00E82338">
      <w:pPr>
        <w:pStyle w:val="24"/>
        <w:tabs>
          <w:tab w:val="left" w:pos="567"/>
        </w:tabs>
        <w:ind w:firstLine="0"/>
        <w:rPr>
          <w:szCs w:val="28"/>
        </w:rPr>
      </w:pPr>
      <w:r w:rsidRPr="00C61EBD">
        <w:rPr>
          <w:szCs w:val="28"/>
        </w:rPr>
        <w:t>Займає місце між живописом і рисунком. Використовуючи білий колір паперу і силу фарби від самого світлого тону до темного, є можливість передати не тільки форму зображуваних предметів, але й простір, світло, різні матеріали. Подібні вправи зроблять око чутливим до найтонкіших змін кольору по світлості.</w:t>
      </w:r>
    </w:p>
    <w:p w:rsidR="00E82338" w:rsidRPr="00C61EBD" w:rsidRDefault="00E82338" w:rsidP="00E82338">
      <w:pPr>
        <w:pStyle w:val="24"/>
        <w:tabs>
          <w:tab w:val="left" w:pos="567"/>
        </w:tabs>
        <w:ind w:firstLine="0"/>
        <w:rPr>
          <w:i/>
          <w:szCs w:val="28"/>
        </w:rPr>
      </w:pPr>
      <w:r w:rsidRPr="00C61EBD">
        <w:rPr>
          <w:szCs w:val="28"/>
        </w:rPr>
        <w:tab/>
        <w:t>Тема 2.</w:t>
      </w:r>
      <w:r w:rsidRPr="00C61EBD">
        <w:rPr>
          <w:i/>
          <w:szCs w:val="28"/>
        </w:rPr>
        <w:t>2.1.2Натюрморт з ужиткових предметів.</w:t>
      </w:r>
    </w:p>
    <w:p w:rsidR="00E82338" w:rsidRPr="00C61EBD" w:rsidRDefault="00E82338" w:rsidP="00E82338">
      <w:pPr>
        <w:pStyle w:val="24"/>
        <w:tabs>
          <w:tab w:val="left" w:pos="567"/>
        </w:tabs>
        <w:ind w:firstLine="0"/>
        <w:rPr>
          <w:szCs w:val="28"/>
        </w:rPr>
      </w:pPr>
      <w:r w:rsidRPr="00C61EBD">
        <w:rPr>
          <w:szCs w:val="28"/>
        </w:rPr>
        <w:t>В процесі виконання завдання студенту необхідно встановлювати зв’язок між всіма кольорами, користуючись методом одночасного порівняння, беручи до уваги тони кольору по їх насиченості, відтінку і світлості.</w:t>
      </w:r>
    </w:p>
    <w:p w:rsidR="00E82338" w:rsidRPr="00C61EBD" w:rsidRDefault="00E82338" w:rsidP="00E82338">
      <w:pPr>
        <w:pStyle w:val="24"/>
        <w:tabs>
          <w:tab w:val="left" w:pos="567"/>
        </w:tabs>
        <w:ind w:firstLine="0"/>
        <w:rPr>
          <w:i/>
          <w:szCs w:val="28"/>
        </w:rPr>
      </w:pPr>
      <w:r w:rsidRPr="00C61EBD">
        <w:rPr>
          <w:szCs w:val="28"/>
        </w:rPr>
        <w:tab/>
        <w:t>Тема 2.2.2.3</w:t>
      </w:r>
      <w:r w:rsidRPr="00C61EBD">
        <w:rPr>
          <w:i/>
          <w:szCs w:val="28"/>
        </w:rPr>
        <w:t xml:space="preserve"> Натюрморт з ужиткових предметів з драпіровками.</w:t>
      </w:r>
    </w:p>
    <w:p w:rsidR="00E82338" w:rsidRPr="00C61EBD" w:rsidRDefault="00E82338" w:rsidP="00E82338">
      <w:pPr>
        <w:pStyle w:val="24"/>
        <w:tabs>
          <w:tab w:val="left" w:pos="567"/>
        </w:tabs>
        <w:ind w:firstLine="0"/>
        <w:rPr>
          <w:szCs w:val="28"/>
        </w:rPr>
      </w:pPr>
      <w:r w:rsidRPr="00C61EBD">
        <w:rPr>
          <w:szCs w:val="28"/>
        </w:rPr>
        <w:t>Завдання виконується в змішаній техніці, поєднують техніка класична (лесеровок) з технікою „а –ла прима”. Натюрморт складається з предметів, які зближені як по тональності, так і по кольоровій насиченості.</w:t>
      </w:r>
    </w:p>
    <w:p w:rsidR="00E82338" w:rsidRPr="00C61EBD" w:rsidRDefault="00E82338" w:rsidP="00E82338">
      <w:pPr>
        <w:pStyle w:val="24"/>
        <w:tabs>
          <w:tab w:val="left" w:pos="567"/>
        </w:tabs>
        <w:ind w:firstLine="0"/>
        <w:rPr>
          <w:szCs w:val="28"/>
        </w:rPr>
      </w:pPr>
      <w:r w:rsidRPr="00C61EBD">
        <w:rPr>
          <w:b/>
          <w:szCs w:val="28"/>
        </w:rPr>
        <w:tab/>
        <w:t>2.2.2.</w:t>
      </w:r>
      <w:r w:rsidRPr="00C61EBD">
        <w:rPr>
          <w:szCs w:val="28"/>
        </w:rPr>
        <w:t xml:space="preserve"> </w:t>
      </w:r>
      <w:r w:rsidRPr="00C61EBD">
        <w:rPr>
          <w:b/>
          <w:szCs w:val="28"/>
        </w:rPr>
        <w:t>Модуль №2 Натюрморт світлий, натюрморт зі скляними предметами, натюрморт з металевими ужитковим предметами</w:t>
      </w:r>
    </w:p>
    <w:p w:rsidR="00E82338" w:rsidRPr="00C61EBD" w:rsidRDefault="00E82338" w:rsidP="00E82338">
      <w:pPr>
        <w:pStyle w:val="24"/>
        <w:tabs>
          <w:tab w:val="left" w:pos="567"/>
        </w:tabs>
        <w:ind w:firstLine="0"/>
        <w:rPr>
          <w:i/>
          <w:szCs w:val="28"/>
        </w:rPr>
      </w:pPr>
      <w:r w:rsidRPr="00C61EBD">
        <w:rPr>
          <w:szCs w:val="28"/>
        </w:rPr>
        <w:tab/>
        <w:t>Тема 2.2.2.1.</w:t>
      </w:r>
      <w:r w:rsidRPr="00C61EBD">
        <w:rPr>
          <w:i/>
          <w:szCs w:val="28"/>
        </w:rPr>
        <w:t xml:space="preserve"> Натюрморт світлий.</w:t>
      </w:r>
    </w:p>
    <w:p w:rsidR="00E82338" w:rsidRPr="00C61EBD" w:rsidRDefault="00E82338" w:rsidP="00E82338">
      <w:pPr>
        <w:pStyle w:val="24"/>
        <w:tabs>
          <w:tab w:val="left" w:pos="567"/>
        </w:tabs>
        <w:ind w:firstLine="0"/>
        <w:rPr>
          <w:szCs w:val="28"/>
        </w:rPr>
      </w:pPr>
      <w:r w:rsidRPr="00C61EBD">
        <w:rPr>
          <w:szCs w:val="28"/>
        </w:rPr>
        <w:t>Студент має відчути настрій створеної композиції і, доповнюючи її своїм враженням, асоціацією, створити ліричний, музичний, прозорий натюрморт, застосовуючи всі можливості  акварельного живопису. Студенти приймають участь у створенні натюрморту – постановки.</w:t>
      </w:r>
    </w:p>
    <w:p w:rsidR="00E82338" w:rsidRPr="00C61EBD" w:rsidRDefault="00E82338" w:rsidP="00E82338">
      <w:pPr>
        <w:pStyle w:val="24"/>
        <w:tabs>
          <w:tab w:val="left" w:pos="567"/>
        </w:tabs>
        <w:ind w:firstLine="0"/>
        <w:rPr>
          <w:szCs w:val="28"/>
        </w:rPr>
      </w:pPr>
      <w:r w:rsidRPr="00C61EBD">
        <w:rPr>
          <w:szCs w:val="28"/>
        </w:rPr>
        <w:tab/>
        <w:t>Тема 2.2.2.2.</w:t>
      </w:r>
      <w:r w:rsidRPr="00C61EBD">
        <w:rPr>
          <w:i/>
          <w:szCs w:val="28"/>
        </w:rPr>
        <w:t xml:space="preserve"> Натюрморт зі скляними предметами.</w:t>
      </w:r>
    </w:p>
    <w:p w:rsidR="00E82338" w:rsidRPr="00C61EBD" w:rsidRDefault="00E82338" w:rsidP="00E82338">
      <w:pPr>
        <w:pStyle w:val="24"/>
        <w:tabs>
          <w:tab w:val="left" w:pos="567"/>
        </w:tabs>
        <w:ind w:firstLine="0"/>
        <w:rPr>
          <w:szCs w:val="28"/>
        </w:rPr>
      </w:pPr>
      <w:r w:rsidRPr="00C61EBD">
        <w:rPr>
          <w:szCs w:val="28"/>
        </w:rPr>
        <w:t>Завдання вимагає від студента тонкої передачі скляних предметів, що відбивають і пропускають світло. Від студента вимагається створити не просто живописний етюд, а передати матеріальність предметів. Паралельно з виконанням етюду, студент має зробити ряд домашніх етюдів по цій тематиці.</w:t>
      </w:r>
    </w:p>
    <w:p w:rsidR="00E82338" w:rsidRPr="00C61EBD" w:rsidRDefault="00E82338" w:rsidP="00E82338">
      <w:pPr>
        <w:pStyle w:val="24"/>
        <w:tabs>
          <w:tab w:val="left" w:pos="567"/>
        </w:tabs>
        <w:ind w:firstLine="0"/>
        <w:rPr>
          <w:szCs w:val="28"/>
        </w:rPr>
      </w:pPr>
      <w:r w:rsidRPr="00C61EBD">
        <w:rPr>
          <w:szCs w:val="28"/>
        </w:rPr>
        <w:tab/>
        <w:t>Тема 2.2.2.3.</w:t>
      </w:r>
      <w:r w:rsidRPr="00C61EBD">
        <w:rPr>
          <w:i/>
          <w:szCs w:val="28"/>
        </w:rPr>
        <w:t xml:space="preserve"> Натюрморт з металевими ужитковим предметами.</w:t>
      </w:r>
    </w:p>
    <w:p w:rsidR="00E82338" w:rsidRPr="00C61EBD" w:rsidRDefault="00E82338" w:rsidP="00E82338">
      <w:pPr>
        <w:pStyle w:val="24"/>
        <w:tabs>
          <w:tab w:val="left" w:pos="567"/>
        </w:tabs>
        <w:ind w:firstLine="0"/>
        <w:rPr>
          <w:szCs w:val="28"/>
        </w:rPr>
      </w:pPr>
      <w:r w:rsidRPr="00C61EBD">
        <w:rPr>
          <w:szCs w:val="28"/>
        </w:rPr>
        <w:t>Завдання вимагає передачі матеріальності і металевих предметів, за допомогою теплих і холодних тонів. Передача кольором матеріальних властивостей предметів.</w:t>
      </w:r>
    </w:p>
    <w:p w:rsidR="00E82338" w:rsidRPr="00C61EBD" w:rsidRDefault="00E82338" w:rsidP="00E82338">
      <w:pPr>
        <w:pStyle w:val="24"/>
        <w:tabs>
          <w:tab w:val="left" w:pos="567"/>
        </w:tabs>
        <w:ind w:firstLine="0"/>
        <w:rPr>
          <w:b/>
          <w:szCs w:val="28"/>
        </w:rPr>
      </w:pPr>
      <w:r w:rsidRPr="00C61EBD">
        <w:rPr>
          <w:b/>
          <w:szCs w:val="28"/>
        </w:rPr>
        <w:tab/>
        <w:t>2.2.3.</w:t>
      </w:r>
      <w:r w:rsidRPr="00C61EBD">
        <w:rPr>
          <w:szCs w:val="28"/>
        </w:rPr>
        <w:t xml:space="preserve"> </w:t>
      </w:r>
      <w:r w:rsidRPr="00C61EBD">
        <w:rPr>
          <w:b/>
          <w:szCs w:val="28"/>
        </w:rPr>
        <w:t>Модуль №3 Натюрморт на тему „Чаювання”, складний натюрморт на тему „Осінь”, натюрморт на тему „Музика”</w:t>
      </w:r>
    </w:p>
    <w:p w:rsidR="00E82338" w:rsidRPr="00C61EBD" w:rsidRDefault="00E82338" w:rsidP="00E82338">
      <w:pPr>
        <w:pStyle w:val="24"/>
        <w:tabs>
          <w:tab w:val="left" w:pos="567"/>
        </w:tabs>
        <w:ind w:firstLine="0"/>
        <w:rPr>
          <w:szCs w:val="28"/>
        </w:rPr>
      </w:pPr>
      <w:r w:rsidRPr="00C61EBD">
        <w:rPr>
          <w:szCs w:val="28"/>
        </w:rPr>
        <w:tab/>
        <w:t>Тема 2.2.3.1.</w:t>
      </w:r>
      <w:r w:rsidRPr="00C61EBD">
        <w:rPr>
          <w:i/>
          <w:szCs w:val="28"/>
        </w:rPr>
        <w:t xml:space="preserve"> Натюрморт на тему „Чаювання”.</w:t>
      </w:r>
    </w:p>
    <w:p w:rsidR="00E82338" w:rsidRPr="00C61EBD" w:rsidRDefault="00E82338" w:rsidP="00E82338">
      <w:pPr>
        <w:pStyle w:val="24"/>
        <w:tabs>
          <w:tab w:val="left" w:pos="567"/>
        </w:tabs>
        <w:ind w:firstLine="0"/>
        <w:rPr>
          <w:szCs w:val="28"/>
        </w:rPr>
      </w:pPr>
      <w:r w:rsidRPr="00C61EBD">
        <w:rPr>
          <w:szCs w:val="28"/>
        </w:rPr>
        <w:t>Студенти вчаться самостійно створювати тематичний натюрморт на площині. Передаючи матеріальність кожного предмету, атмосферу і настрій тематичного натюрморту. Техніка – за вибором студента.</w:t>
      </w:r>
    </w:p>
    <w:p w:rsidR="00E82338" w:rsidRPr="00C61EBD" w:rsidRDefault="00E82338" w:rsidP="00E82338">
      <w:pPr>
        <w:pStyle w:val="24"/>
        <w:tabs>
          <w:tab w:val="left" w:pos="567"/>
        </w:tabs>
        <w:ind w:firstLine="0"/>
        <w:rPr>
          <w:i/>
          <w:szCs w:val="28"/>
        </w:rPr>
      </w:pPr>
      <w:r w:rsidRPr="00C61EBD">
        <w:rPr>
          <w:szCs w:val="28"/>
        </w:rPr>
        <w:tab/>
        <w:t xml:space="preserve">Тема 2.2.3.2. </w:t>
      </w:r>
      <w:r w:rsidRPr="00C61EBD">
        <w:rPr>
          <w:i/>
          <w:szCs w:val="28"/>
        </w:rPr>
        <w:t>Складний натюрморт на тему „Осінь”.</w:t>
      </w:r>
    </w:p>
    <w:p w:rsidR="00E82338" w:rsidRPr="00C61EBD" w:rsidRDefault="00E82338" w:rsidP="00E82338">
      <w:pPr>
        <w:pStyle w:val="24"/>
        <w:tabs>
          <w:tab w:val="left" w:pos="567"/>
        </w:tabs>
        <w:ind w:firstLine="0"/>
        <w:rPr>
          <w:szCs w:val="28"/>
        </w:rPr>
      </w:pPr>
      <w:r w:rsidRPr="00C61EBD">
        <w:rPr>
          <w:szCs w:val="28"/>
        </w:rPr>
        <w:t xml:space="preserve">Натюрморт з овочами, фруктами, різними по розміру та кольору на фоні драпіровок. Від студентів вимагаються: композиційна побудова натюрморту, </w:t>
      </w:r>
      <w:r w:rsidRPr="00C61EBD">
        <w:rPr>
          <w:szCs w:val="28"/>
        </w:rPr>
        <w:lastRenderedPageBreak/>
        <w:t>вирішення кольорово-тональних відношень, моделювання форми овочів та фруктів в середовищі за допомогою кольору та тону.</w:t>
      </w:r>
    </w:p>
    <w:p w:rsidR="00E82338" w:rsidRPr="00C61EBD" w:rsidRDefault="00E82338" w:rsidP="00E82338">
      <w:pPr>
        <w:pStyle w:val="24"/>
        <w:tabs>
          <w:tab w:val="left" w:pos="567"/>
        </w:tabs>
        <w:ind w:firstLine="0"/>
        <w:rPr>
          <w:szCs w:val="28"/>
        </w:rPr>
      </w:pPr>
      <w:r w:rsidRPr="00C61EBD">
        <w:rPr>
          <w:szCs w:val="28"/>
        </w:rPr>
        <w:tab/>
        <w:t>Тема 2.2.3.3.</w:t>
      </w:r>
      <w:r w:rsidRPr="00C61EBD">
        <w:rPr>
          <w:i/>
          <w:szCs w:val="28"/>
        </w:rPr>
        <w:t xml:space="preserve"> Натюрморт на тему „Музика”.</w:t>
      </w:r>
    </w:p>
    <w:p w:rsidR="00E82338" w:rsidRPr="00C61EBD" w:rsidRDefault="00E82338" w:rsidP="00E82338">
      <w:pPr>
        <w:pStyle w:val="24"/>
        <w:tabs>
          <w:tab w:val="left" w:pos="0"/>
        </w:tabs>
        <w:ind w:firstLine="0"/>
        <w:rPr>
          <w:szCs w:val="28"/>
        </w:rPr>
      </w:pPr>
      <w:r w:rsidRPr="00C61EBD">
        <w:rPr>
          <w:szCs w:val="28"/>
        </w:rPr>
        <w:t>Натюрморт складається з предметів, що асоціюються з поняттям „музика”, інструмент, ноти, свічі, драпіровки – мають створити атмосферу, в якій народжується музичний твір. Натюрморт має бути класичним, відтворити атмосферу 18-19 сторіччя.</w:t>
      </w:r>
    </w:p>
    <w:p w:rsidR="00E82338" w:rsidRPr="00C61EBD" w:rsidRDefault="00E82338" w:rsidP="00E82338">
      <w:pPr>
        <w:pStyle w:val="24"/>
        <w:tabs>
          <w:tab w:val="left" w:pos="567"/>
        </w:tabs>
        <w:ind w:firstLine="0"/>
        <w:rPr>
          <w:szCs w:val="28"/>
        </w:rPr>
      </w:pPr>
      <w:r w:rsidRPr="00C61EBD">
        <w:rPr>
          <w:b/>
          <w:szCs w:val="28"/>
        </w:rPr>
        <w:tab/>
        <w:t>2.2.4. Модуль №4 Натюрморт з гіпсовим рельєфом, натюрморт у класичному стилі з антикварними предметами, натюрморт „У майстерні художника”</w:t>
      </w:r>
    </w:p>
    <w:p w:rsidR="00E82338" w:rsidRPr="00C61EBD" w:rsidRDefault="00E82338" w:rsidP="00E82338">
      <w:pPr>
        <w:pStyle w:val="24"/>
        <w:tabs>
          <w:tab w:val="left" w:pos="567"/>
        </w:tabs>
        <w:ind w:firstLine="0"/>
        <w:rPr>
          <w:szCs w:val="28"/>
        </w:rPr>
      </w:pPr>
      <w:r w:rsidRPr="00C61EBD">
        <w:rPr>
          <w:szCs w:val="28"/>
        </w:rPr>
        <w:tab/>
        <w:t>Тема 2.2.4.1.</w:t>
      </w:r>
      <w:r w:rsidRPr="00C61EBD">
        <w:rPr>
          <w:i/>
          <w:szCs w:val="28"/>
        </w:rPr>
        <w:t xml:space="preserve"> Натюрморт з гіпсовим рельєфом.</w:t>
      </w:r>
    </w:p>
    <w:p w:rsidR="00E82338" w:rsidRPr="00C61EBD" w:rsidRDefault="00E82338" w:rsidP="00E82338">
      <w:pPr>
        <w:pStyle w:val="24"/>
        <w:tabs>
          <w:tab w:val="left" w:pos="567"/>
        </w:tabs>
        <w:ind w:firstLine="0"/>
        <w:rPr>
          <w:szCs w:val="28"/>
        </w:rPr>
      </w:pPr>
      <w:r w:rsidRPr="00C61EBD">
        <w:rPr>
          <w:szCs w:val="28"/>
        </w:rPr>
        <w:tab/>
        <w:t>Натюрморт складається з гіпсового рельєфу, драпіровок, керамічних виробів, металевих, тощо. Студент має створити гармонійне поєднання предметів різних фактур, кольорів.</w:t>
      </w:r>
    </w:p>
    <w:p w:rsidR="00E82338" w:rsidRPr="00C61EBD" w:rsidRDefault="00E82338" w:rsidP="00E82338">
      <w:pPr>
        <w:pStyle w:val="24"/>
        <w:tabs>
          <w:tab w:val="left" w:pos="567"/>
        </w:tabs>
        <w:ind w:firstLine="0"/>
        <w:rPr>
          <w:szCs w:val="28"/>
        </w:rPr>
      </w:pPr>
      <w:r w:rsidRPr="00C61EBD">
        <w:rPr>
          <w:szCs w:val="28"/>
        </w:rPr>
        <w:tab/>
        <w:t>Тема 2.2.4.2</w:t>
      </w:r>
      <w:r w:rsidRPr="00C61EBD">
        <w:rPr>
          <w:i/>
          <w:szCs w:val="28"/>
        </w:rPr>
        <w:t xml:space="preserve"> Натюрморт у класичному стилі з антикварними предметами.</w:t>
      </w:r>
    </w:p>
    <w:p w:rsidR="00E82338" w:rsidRPr="00C61EBD" w:rsidRDefault="00E82338" w:rsidP="00E82338">
      <w:pPr>
        <w:pStyle w:val="24"/>
        <w:tabs>
          <w:tab w:val="left" w:pos="567"/>
        </w:tabs>
        <w:ind w:firstLine="0"/>
        <w:rPr>
          <w:szCs w:val="28"/>
        </w:rPr>
      </w:pPr>
      <w:r w:rsidRPr="00C61EBD">
        <w:rPr>
          <w:szCs w:val="28"/>
        </w:rPr>
        <w:tab/>
        <w:t>Тема натюрморту вимагає створення певної атмосфери часу, який передають предмети. Студенти мають за допомогою колористичних засобів створити певний настрій, стан.</w:t>
      </w:r>
    </w:p>
    <w:p w:rsidR="00E82338" w:rsidRPr="00C61EBD" w:rsidRDefault="00E82338" w:rsidP="00E82338">
      <w:pPr>
        <w:pStyle w:val="24"/>
        <w:ind w:firstLine="708"/>
        <w:rPr>
          <w:szCs w:val="28"/>
        </w:rPr>
      </w:pPr>
      <w:r w:rsidRPr="00C61EBD">
        <w:rPr>
          <w:szCs w:val="28"/>
        </w:rPr>
        <w:t>Тема 2.2.4.3</w:t>
      </w:r>
      <w:r w:rsidRPr="00C61EBD">
        <w:rPr>
          <w:i/>
          <w:szCs w:val="28"/>
        </w:rPr>
        <w:t xml:space="preserve"> Натюрморт „У майстерні художника».</w:t>
      </w:r>
    </w:p>
    <w:p w:rsidR="00E82338" w:rsidRPr="00C61EBD" w:rsidRDefault="00E82338" w:rsidP="00E82338">
      <w:pPr>
        <w:pStyle w:val="24"/>
        <w:ind w:firstLine="0"/>
        <w:rPr>
          <w:szCs w:val="28"/>
        </w:rPr>
      </w:pPr>
      <w:r w:rsidRPr="00C61EBD">
        <w:rPr>
          <w:szCs w:val="28"/>
        </w:rPr>
        <w:t>Складний натюрморт, в якому можуть знайти місце палітра, рама, пензлі, драпіровки, репродукції. Вимоги і задачі такі ж.</w:t>
      </w:r>
    </w:p>
    <w:p w:rsidR="00E82338" w:rsidRPr="00C61EBD" w:rsidRDefault="00E82338" w:rsidP="00E82338">
      <w:pPr>
        <w:ind w:firstLine="708"/>
        <w:jc w:val="both"/>
        <w:rPr>
          <w:rFonts w:ascii="Times New Roman" w:hAnsi="Times New Roman" w:cs="Times New Roman"/>
          <w:sz w:val="28"/>
          <w:szCs w:val="28"/>
          <w:lang w:val="uk-UA"/>
        </w:rPr>
      </w:pPr>
      <w:r w:rsidRPr="00C61EBD">
        <w:rPr>
          <w:rFonts w:ascii="Times New Roman" w:hAnsi="Times New Roman" w:cs="Times New Roman"/>
          <w:b/>
          <w:sz w:val="28"/>
          <w:szCs w:val="28"/>
          <w:lang w:val="uk-UA"/>
        </w:rPr>
        <w:t>2.2.5. Модуль №5 Натюрморт у класичному стилі з гіпсовою головою та голова жіночої, чоловічої моделі, «Натюрморт з геометричних фігур» (рельєф), «Натюрморт з побутових предметів» (рельєф), «Копія архаїчного рельєфа» (рельєф)</w:t>
      </w:r>
    </w:p>
    <w:p w:rsidR="00E82338" w:rsidRPr="00C61EBD" w:rsidRDefault="00E82338" w:rsidP="00E82338">
      <w:pPr>
        <w:pStyle w:val="24"/>
        <w:ind w:firstLine="708"/>
        <w:rPr>
          <w:szCs w:val="28"/>
        </w:rPr>
      </w:pPr>
      <w:r w:rsidRPr="00C61EBD">
        <w:rPr>
          <w:szCs w:val="28"/>
        </w:rPr>
        <w:t>Тема 2.2.5.1</w:t>
      </w:r>
      <w:r w:rsidRPr="00C61EBD">
        <w:rPr>
          <w:i/>
          <w:szCs w:val="28"/>
        </w:rPr>
        <w:t xml:space="preserve"> Натюрморт у класичному стилі з гіпсовою головою.</w:t>
      </w:r>
    </w:p>
    <w:p w:rsidR="00E82338" w:rsidRPr="00C61EBD" w:rsidRDefault="00E82338" w:rsidP="00E82338">
      <w:pPr>
        <w:pStyle w:val="24"/>
        <w:ind w:firstLine="0"/>
        <w:rPr>
          <w:szCs w:val="28"/>
        </w:rPr>
      </w:pPr>
      <w:r w:rsidRPr="00C61EBD">
        <w:rPr>
          <w:szCs w:val="28"/>
        </w:rPr>
        <w:t>Натюрморт в класичному стилю з гіпсовою головою є перехідним завданням перед малюванням живої голови людини.</w:t>
      </w:r>
    </w:p>
    <w:p w:rsidR="00E82338" w:rsidRPr="00C61EBD" w:rsidRDefault="00E82338" w:rsidP="00E82338">
      <w:pPr>
        <w:pStyle w:val="24"/>
        <w:ind w:firstLine="708"/>
        <w:rPr>
          <w:szCs w:val="28"/>
        </w:rPr>
      </w:pPr>
      <w:r w:rsidRPr="00C61EBD">
        <w:rPr>
          <w:szCs w:val="28"/>
        </w:rPr>
        <w:t>Тема 2.2.5.2.</w:t>
      </w:r>
      <w:r w:rsidRPr="00C61EBD">
        <w:rPr>
          <w:i/>
          <w:szCs w:val="28"/>
        </w:rPr>
        <w:t xml:space="preserve"> Голова жіночої моделі.</w:t>
      </w:r>
    </w:p>
    <w:p w:rsidR="00E82338" w:rsidRPr="00C61EBD" w:rsidRDefault="00E82338" w:rsidP="00E82338">
      <w:pPr>
        <w:pStyle w:val="24"/>
        <w:ind w:firstLine="0"/>
        <w:rPr>
          <w:szCs w:val="28"/>
        </w:rPr>
      </w:pPr>
      <w:r w:rsidRPr="00C61EBD">
        <w:rPr>
          <w:szCs w:val="28"/>
        </w:rPr>
        <w:t>Засвоєнням живопису голови жінки з натури вибирається з характерними рисами обличчя, живим по формі. Освітлення бокове денне, фон в залежності від кольору обличчя моделі, передача великої форми кольором, тоном; уважне та ретельне ліплення деталей, підкреслення характерних ознак моделі, узагальнення і зв’язок голови моделі з фоном.</w:t>
      </w:r>
    </w:p>
    <w:p w:rsidR="00E82338" w:rsidRPr="00C61EBD" w:rsidRDefault="00E82338" w:rsidP="00E82338">
      <w:pPr>
        <w:pStyle w:val="24"/>
        <w:ind w:firstLine="708"/>
        <w:rPr>
          <w:szCs w:val="28"/>
        </w:rPr>
      </w:pPr>
      <w:r w:rsidRPr="00C61EBD">
        <w:rPr>
          <w:szCs w:val="28"/>
        </w:rPr>
        <w:t>Тема 2.2.5..3.</w:t>
      </w:r>
      <w:r w:rsidRPr="00C61EBD">
        <w:rPr>
          <w:i/>
          <w:szCs w:val="28"/>
        </w:rPr>
        <w:t xml:space="preserve"> Голова чоловічої моделі.</w:t>
      </w:r>
    </w:p>
    <w:p w:rsidR="00E82338" w:rsidRPr="00C61EBD" w:rsidRDefault="00E82338" w:rsidP="00E82338">
      <w:pPr>
        <w:pStyle w:val="24"/>
        <w:ind w:firstLine="0"/>
        <w:rPr>
          <w:szCs w:val="28"/>
        </w:rPr>
      </w:pPr>
      <w:r w:rsidRPr="00C61EBD">
        <w:rPr>
          <w:szCs w:val="28"/>
        </w:rPr>
        <w:t>Живопис голови чолові з натури є продовження попереднього завдання. Вимоги методами живопису передати характер натури  її колористичної особливості.</w:t>
      </w:r>
    </w:p>
    <w:p w:rsidR="00E82338" w:rsidRPr="00C61EBD" w:rsidRDefault="00E82338" w:rsidP="00E82338">
      <w:pPr>
        <w:pStyle w:val="24"/>
        <w:ind w:firstLine="709"/>
        <w:rPr>
          <w:szCs w:val="28"/>
        </w:rPr>
      </w:pPr>
      <w:r w:rsidRPr="00C61EBD">
        <w:rPr>
          <w:szCs w:val="28"/>
        </w:rPr>
        <w:t xml:space="preserve">Тема 2.2.5.4. </w:t>
      </w:r>
      <w:r w:rsidRPr="00C61EBD">
        <w:rPr>
          <w:i/>
          <w:szCs w:val="28"/>
        </w:rPr>
        <w:t xml:space="preserve">«Натюрморт з геометричних фігур» (рельєф), «Натюрморт з побутових предметів» (рельєф), «Копія архаїчного рельєфа» (рельєф) </w:t>
      </w:r>
      <w:r w:rsidRPr="00C61EBD">
        <w:rPr>
          <w:szCs w:val="28"/>
        </w:rPr>
        <w:t>Рельєфне зображення з пластиліну.</w:t>
      </w:r>
    </w:p>
    <w:p w:rsidR="00E82338" w:rsidRPr="00C61EBD" w:rsidRDefault="00E82338" w:rsidP="00E82338">
      <w:pPr>
        <w:rPr>
          <w:rFonts w:ascii="Times New Roman" w:hAnsi="Times New Roman" w:cs="Times New Roman"/>
          <w:b/>
          <w:sz w:val="28"/>
          <w:szCs w:val="28"/>
        </w:rPr>
      </w:pPr>
      <w:r w:rsidRPr="00C61EBD">
        <w:rPr>
          <w:rFonts w:ascii="Times New Roman" w:hAnsi="Times New Roman" w:cs="Times New Roman"/>
          <w:b/>
          <w:sz w:val="28"/>
          <w:szCs w:val="28"/>
        </w:rPr>
        <w:t>2.3. Домашні завдання</w:t>
      </w:r>
    </w:p>
    <w:p w:rsidR="00E82338" w:rsidRPr="00C61EBD" w:rsidRDefault="00E82338" w:rsidP="00E82338">
      <w:pPr>
        <w:pStyle w:val="af4"/>
        <w:ind w:firstLine="709"/>
        <w:jc w:val="both"/>
        <w:rPr>
          <w:rFonts w:ascii="Times New Roman" w:hAnsi="Times New Roman" w:cs="Times New Roman"/>
          <w:sz w:val="28"/>
          <w:szCs w:val="28"/>
        </w:rPr>
      </w:pPr>
      <w:r w:rsidRPr="00C61EBD">
        <w:rPr>
          <w:rFonts w:ascii="Times New Roman" w:hAnsi="Times New Roman" w:cs="Times New Roman"/>
          <w:sz w:val="28"/>
          <w:szCs w:val="28"/>
        </w:rPr>
        <w:lastRenderedPageBreak/>
        <w:t>П’ять основних домашніх завдань</w:t>
      </w:r>
      <w:r w:rsidRPr="00C61EBD">
        <w:rPr>
          <w:rFonts w:ascii="Times New Roman" w:hAnsi="Times New Roman" w:cs="Times New Roman"/>
          <w:sz w:val="28"/>
          <w:szCs w:val="28"/>
          <w:lang w:val="ru-RU"/>
        </w:rPr>
        <w:t xml:space="preserve"> </w:t>
      </w:r>
      <w:r w:rsidRPr="00C61EBD">
        <w:rPr>
          <w:rFonts w:ascii="Times New Roman" w:hAnsi="Times New Roman" w:cs="Times New Roman"/>
          <w:sz w:val="28"/>
          <w:szCs w:val="28"/>
        </w:rPr>
        <w:t>(ДЗ) з дисципліни “Рисунок,</w:t>
      </w:r>
      <w:r w:rsidRPr="00C61EBD">
        <w:rPr>
          <w:rFonts w:ascii="Times New Roman" w:hAnsi="Times New Roman" w:cs="Times New Roman"/>
          <w:sz w:val="28"/>
          <w:szCs w:val="28"/>
          <w:lang w:val="ru-RU"/>
        </w:rPr>
        <w:t xml:space="preserve"> </w:t>
      </w:r>
      <w:r w:rsidRPr="00C61EBD">
        <w:rPr>
          <w:rFonts w:ascii="Times New Roman" w:hAnsi="Times New Roman" w:cs="Times New Roman"/>
          <w:sz w:val="28"/>
          <w:szCs w:val="28"/>
        </w:rPr>
        <w:t>живопис,</w:t>
      </w:r>
      <w:r w:rsidRPr="00C61EBD">
        <w:rPr>
          <w:rFonts w:ascii="Times New Roman" w:hAnsi="Times New Roman" w:cs="Times New Roman"/>
          <w:sz w:val="28"/>
          <w:szCs w:val="28"/>
          <w:lang w:val="ru-RU"/>
        </w:rPr>
        <w:t xml:space="preserve"> </w:t>
      </w:r>
      <w:r w:rsidRPr="00C61EBD">
        <w:rPr>
          <w:rFonts w:ascii="Times New Roman" w:hAnsi="Times New Roman" w:cs="Times New Roman"/>
          <w:sz w:val="28"/>
          <w:szCs w:val="28"/>
        </w:rPr>
        <w:t>скульптура, декоративна пластика” виконуються по одному в кожному семестрі, відповідно до робочої навчальної програми, з метою закріплення та поглиблення знань та вмінь студента, отриманих під час аудиторних занять.</w:t>
      </w:r>
    </w:p>
    <w:p w:rsidR="00E82338" w:rsidRPr="00C61EBD" w:rsidRDefault="00E82338" w:rsidP="00E82338">
      <w:pPr>
        <w:pStyle w:val="af4"/>
        <w:ind w:firstLine="709"/>
        <w:jc w:val="both"/>
        <w:rPr>
          <w:rFonts w:ascii="Times New Roman" w:hAnsi="Times New Roman" w:cs="Times New Roman"/>
          <w:sz w:val="28"/>
          <w:szCs w:val="28"/>
        </w:rPr>
      </w:pPr>
      <w:r w:rsidRPr="00C61EBD">
        <w:rPr>
          <w:rFonts w:ascii="Times New Roman" w:hAnsi="Times New Roman" w:cs="Times New Roman"/>
          <w:sz w:val="28"/>
          <w:szCs w:val="28"/>
        </w:rPr>
        <w:t>Домашнє завдання №1 виконується на основі навчального матеріалу винесеного на самостійне опрацювання студентами, і є складовою модуля   № 1 “Об’ємно – конструктивна побудова натюрморту та рельєфу” «Натюрморт з побутових предметів». Конкретна мета домашнього завдання №1 “ ”, формат А2, матеріал — графітний олівець, пастель, вугілля, туш/перо (на вибір) полягає в закріплення техніки штрихування, в засвоєнні  законів перспективи та розподілу світотіні.</w:t>
      </w:r>
    </w:p>
    <w:p w:rsidR="00E82338" w:rsidRPr="00C61EBD" w:rsidRDefault="00E82338" w:rsidP="00E82338">
      <w:pPr>
        <w:pStyle w:val="330"/>
        <w:tabs>
          <w:tab w:val="clear" w:pos="993"/>
          <w:tab w:val="left" w:pos="1134"/>
        </w:tabs>
      </w:pPr>
      <w:r w:rsidRPr="00C61EBD">
        <w:t>Час, потрібний для виконання домашнього завдання №1, – 8 годин самостійної роботи.</w:t>
      </w:r>
    </w:p>
    <w:p w:rsidR="00E82338" w:rsidRPr="00C61EBD" w:rsidRDefault="00E82338" w:rsidP="00E82338">
      <w:pPr>
        <w:pStyle w:val="af4"/>
        <w:ind w:firstLine="709"/>
        <w:jc w:val="both"/>
        <w:rPr>
          <w:rFonts w:ascii="Times New Roman" w:hAnsi="Times New Roman" w:cs="Times New Roman"/>
          <w:sz w:val="28"/>
          <w:szCs w:val="28"/>
        </w:rPr>
      </w:pPr>
      <w:r w:rsidRPr="00C61EBD">
        <w:rPr>
          <w:rFonts w:ascii="Times New Roman" w:hAnsi="Times New Roman" w:cs="Times New Roman"/>
          <w:sz w:val="28"/>
          <w:szCs w:val="28"/>
        </w:rPr>
        <w:t xml:space="preserve">Домашнє завдання №2 на основі навчального матеріалу винесеного на самостійне опрацювання студентами, і є складовою модуля № 2 “Конструкція голови, натюрморт”.  </w:t>
      </w:r>
    </w:p>
    <w:p w:rsidR="00E82338" w:rsidRPr="00C61EBD" w:rsidRDefault="00E82338" w:rsidP="00E82338">
      <w:pPr>
        <w:pStyle w:val="af4"/>
        <w:ind w:firstLine="709"/>
        <w:jc w:val="both"/>
        <w:rPr>
          <w:rFonts w:ascii="Times New Roman" w:hAnsi="Times New Roman" w:cs="Times New Roman"/>
          <w:sz w:val="28"/>
          <w:szCs w:val="28"/>
        </w:rPr>
      </w:pPr>
      <w:r w:rsidRPr="00C61EBD">
        <w:rPr>
          <w:rFonts w:ascii="Times New Roman" w:hAnsi="Times New Roman" w:cs="Times New Roman"/>
          <w:sz w:val="28"/>
          <w:szCs w:val="28"/>
        </w:rPr>
        <w:t xml:space="preserve">Конкретна мета домашнього завдання №2 “Рисунки букетів осінніх листків, натюрморт із кухонним посудом, рисунки складних побутових предметів” полягає в закріпленні вмінь проробити  деталі, передати конструкцію предметів та основні тональні відносини. Формат А2. Матеріал — графітний олівець, пастель, вугілля, туш/перо (на вибір). </w:t>
      </w:r>
    </w:p>
    <w:p w:rsidR="00E82338" w:rsidRPr="00C61EBD" w:rsidRDefault="00E82338" w:rsidP="00E82338">
      <w:pPr>
        <w:pStyle w:val="330"/>
        <w:tabs>
          <w:tab w:val="clear" w:pos="993"/>
          <w:tab w:val="left" w:pos="1134"/>
        </w:tabs>
      </w:pPr>
      <w:r w:rsidRPr="00C61EBD">
        <w:t>Час, потрібний для виконання домашнього завдання №2, – 8 годин самостійної роботи.</w:t>
      </w:r>
    </w:p>
    <w:p w:rsidR="00E82338" w:rsidRPr="00C61EBD" w:rsidRDefault="00E82338" w:rsidP="00E82338">
      <w:pPr>
        <w:ind w:firstLine="709"/>
        <w:jc w:val="both"/>
        <w:rPr>
          <w:rFonts w:ascii="Times New Roman" w:hAnsi="Times New Roman" w:cs="Times New Roman"/>
          <w:sz w:val="28"/>
          <w:szCs w:val="28"/>
        </w:rPr>
      </w:pPr>
      <w:r w:rsidRPr="00C61EBD">
        <w:rPr>
          <w:rFonts w:ascii="Times New Roman" w:hAnsi="Times New Roman" w:cs="Times New Roman"/>
          <w:sz w:val="28"/>
          <w:szCs w:val="28"/>
        </w:rPr>
        <w:t>Завдання №3 курсу - «Натюрморт з побутових предметів», передбачає виконання трьохмірного завдання у вигляді скульптурного рельєфу.</w:t>
      </w:r>
    </w:p>
    <w:p w:rsidR="00E82338" w:rsidRPr="00C61EBD" w:rsidRDefault="00E82338" w:rsidP="00E82338">
      <w:pPr>
        <w:ind w:firstLine="709"/>
        <w:jc w:val="both"/>
        <w:rPr>
          <w:rFonts w:ascii="Times New Roman" w:hAnsi="Times New Roman" w:cs="Times New Roman"/>
          <w:sz w:val="28"/>
          <w:szCs w:val="28"/>
        </w:rPr>
      </w:pPr>
      <w:r w:rsidRPr="00C61EBD">
        <w:rPr>
          <w:rFonts w:ascii="Times New Roman" w:hAnsi="Times New Roman" w:cs="Times New Roman"/>
          <w:sz w:val="28"/>
          <w:szCs w:val="28"/>
        </w:rPr>
        <w:t xml:space="preserve">Це завдання передбачає створення на площині об’ємного барельєфного зображення простого натюрморту. Формат основи (піно картон, гафропластик, фанера, дсп…)  – А-3, матеріал – пластилін або глина. Для виконання спочатку необхідно підготувати основу – плінт, на якому виконуватиметься рисунок. Стандартний шар пластиліну/глини для плінта – 3-4 мм. В разі роботи з глиною шар необхідно тримати вологим, оскільки при пересиханні він унеможливлює подальше нанесення форми. Для цього дощечку основи необхідно тримати закутаною в мокру тканину. </w:t>
      </w:r>
    </w:p>
    <w:p w:rsidR="00E82338" w:rsidRPr="00C61EBD" w:rsidRDefault="00E82338" w:rsidP="00E82338">
      <w:pPr>
        <w:ind w:firstLine="709"/>
        <w:jc w:val="both"/>
        <w:rPr>
          <w:rFonts w:ascii="Times New Roman" w:hAnsi="Times New Roman" w:cs="Times New Roman"/>
          <w:sz w:val="28"/>
          <w:szCs w:val="28"/>
        </w:rPr>
      </w:pPr>
      <w:r w:rsidRPr="00C61EBD">
        <w:rPr>
          <w:rFonts w:ascii="Times New Roman" w:hAnsi="Times New Roman" w:cs="Times New Roman"/>
          <w:sz w:val="28"/>
          <w:szCs w:val="28"/>
        </w:rPr>
        <w:t xml:space="preserve">Перший етап передбачає нанесення рисунку натюрморту на основу гострим предметом (стеком, проволокою, ножем). Перспективна побудова здійснюється за тими ж принципами, що і в рисунку – нанесення приблизних контурів предметів, визначення осьових ліній, детальна промальовка. Наступний етап – нанесення першого шару матеріалу. Великі шматки пластиліну або глини наліплюються на плінт, формуючи основні маси предметів. Другий етап – </w:t>
      </w:r>
      <w:r w:rsidRPr="00C61EBD">
        <w:rPr>
          <w:rFonts w:ascii="Times New Roman" w:hAnsi="Times New Roman" w:cs="Times New Roman"/>
          <w:sz w:val="28"/>
          <w:szCs w:val="28"/>
        </w:rPr>
        <w:lastRenderedPageBreak/>
        <w:t xml:space="preserve">додаткове моделювання предметів – під час цього етапу предметам надається чітка об’ємна форма, за допомогою стеків вибираються глибини. На цьому етапі остаточно визначається максимальна висота рельєфу – на найбільш контрастних та важливих для просторової передачі зображення шар матеріалу максимальний (до 1,5 см.) Третій етап – загладжування форми й паралельно корегування форм предметів. Останній етап – деталізація і, за необхідності, нанесення фактури. Здійснюється за допомогою стеків, іноді використовуються трафарети. </w:t>
      </w:r>
    </w:p>
    <w:p w:rsidR="00E82338" w:rsidRPr="00C61EBD" w:rsidRDefault="00E82338" w:rsidP="00E82338">
      <w:pPr>
        <w:ind w:firstLine="709"/>
        <w:jc w:val="both"/>
        <w:rPr>
          <w:rFonts w:ascii="Times New Roman" w:hAnsi="Times New Roman" w:cs="Times New Roman"/>
          <w:sz w:val="28"/>
          <w:szCs w:val="28"/>
        </w:rPr>
      </w:pPr>
      <w:r w:rsidRPr="00C61EBD">
        <w:rPr>
          <w:rFonts w:ascii="Times New Roman" w:hAnsi="Times New Roman" w:cs="Times New Roman"/>
          <w:sz w:val="28"/>
          <w:szCs w:val="28"/>
        </w:rPr>
        <w:t>Час для виконання домашнього завдання № 3 – 8 годин.</w:t>
      </w:r>
    </w:p>
    <w:p w:rsidR="00E82338" w:rsidRPr="00C61EBD" w:rsidRDefault="00E82338" w:rsidP="00E82338">
      <w:pPr>
        <w:pStyle w:val="af4"/>
        <w:ind w:firstLine="709"/>
        <w:jc w:val="both"/>
        <w:rPr>
          <w:rFonts w:ascii="Times New Roman" w:hAnsi="Times New Roman" w:cs="Times New Roman"/>
          <w:sz w:val="28"/>
          <w:szCs w:val="28"/>
        </w:rPr>
      </w:pPr>
      <w:r w:rsidRPr="00C61EBD">
        <w:rPr>
          <w:rFonts w:ascii="Times New Roman" w:hAnsi="Times New Roman" w:cs="Times New Roman"/>
          <w:sz w:val="28"/>
          <w:szCs w:val="28"/>
        </w:rPr>
        <w:t xml:space="preserve">Домашнє завдання №4 на основі навчального матеріалу винесеного на самостійне опрацювання студентами, і є складовою модуля № 3 “Гіпсова голова, натюрморт”.  </w:t>
      </w:r>
    </w:p>
    <w:p w:rsidR="00E82338" w:rsidRPr="00C61EBD" w:rsidRDefault="00E82338" w:rsidP="00E82338">
      <w:pPr>
        <w:pStyle w:val="330"/>
        <w:tabs>
          <w:tab w:val="clear" w:pos="993"/>
          <w:tab w:val="left" w:pos="567"/>
          <w:tab w:val="left" w:pos="6120"/>
        </w:tabs>
      </w:pPr>
      <w:r w:rsidRPr="00C61EBD">
        <w:t xml:space="preserve">Конкретна мета домашнього завдання №4 “ Копії з малюнків черепа в різних ракурсах, начерки голови людини в трьох положеннях, натюрморт із трьох-чотирьох побутових прямокутних предметів (книги, коробки)” полягає в закріпленні вмінь проробити  деталі, передати конструкцію предметів та основні тональні відносини. Формат А2. Матеріал — графітний олівець пастель, вугілля, туш/перо (на вибір). </w:t>
      </w:r>
    </w:p>
    <w:p w:rsidR="00E82338" w:rsidRPr="00C61EBD" w:rsidRDefault="00E82338" w:rsidP="00E82338">
      <w:pPr>
        <w:pStyle w:val="af4"/>
        <w:ind w:firstLine="709"/>
        <w:jc w:val="both"/>
        <w:rPr>
          <w:rFonts w:ascii="Times New Roman" w:hAnsi="Times New Roman" w:cs="Times New Roman"/>
          <w:sz w:val="28"/>
          <w:szCs w:val="28"/>
        </w:rPr>
      </w:pPr>
      <w:r w:rsidRPr="00C61EBD">
        <w:rPr>
          <w:rFonts w:ascii="Times New Roman" w:hAnsi="Times New Roman" w:cs="Times New Roman"/>
          <w:sz w:val="28"/>
          <w:szCs w:val="28"/>
        </w:rPr>
        <w:t xml:space="preserve">Домашнє завдання №4 на основі навчального матеріалу винесеного на самостійне опрацювання студентами, і є складовою модуля № 4 “Гіпсовий торс, складний натюрморт”.  </w:t>
      </w:r>
    </w:p>
    <w:p w:rsidR="00E82338" w:rsidRPr="00C61EBD" w:rsidRDefault="00E82338" w:rsidP="00E82338">
      <w:pPr>
        <w:pStyle w:val="330"/>
        <w:tabs>
          <w:tab w:val="clear" w:pos="993"/>
          <w:tab w:val="left" w:pos="567"/>
          <w:tab w:val="left" w:pos="6120"/>
        </w:tabs>
        <w:rPr>
          <w:b/>
          <w:highlight w:val="yellow"/>
          <w:u w:val="single"/>
        </w:rPr>
      </w:pPr>
      <w:r w:rsidRPr="00C61EBD">
        <w:t xml:space="preserve">Конкретна мета домашнього завдання №4 “Копія рисунка чоловічого торса, копія рисунка жіночого торса, складний натюрморт з драпіровкою” полягає в закріпленні вмінь проробити деталі, передати конструкцію предметів та основні тональні відносини. Формат А2. Матеріал — графітний олівець, пастель, вугілля, туш/перо (на вибір). </w:t>
      </w:r>
    </w:p>
    <w:p w:rsidR="00E82338" w:rsidRPr="00C61EBD" w:rsidRDefault="00E82338" w:rsidP="00E82338">
      <w:pPr>
        <w:pStyle w:val="af4"/>
        <w:ind w:firstLine="709"/>
        <w:jc w:val="both"/>
        <w:rPr>
          <w:rFonts w:ascii="Times New Roman" w:hAnsi="Times New Roman" w:cs="Times New Roman"/>
          <w:sz w:val="28"/>
          <w:szCs w:val="28"/>
        </w:rPr>
      </w:pPr>
      <w:r w:rsidRPr="00C61EBD">
        <w:rPr>
          <w:rFonts w:ascii="Times New Roman" w:hAnsi="Times New Roman" w:cs="Times New Roman"/>
          <w:sz w:val="28"/>
          <w:szCs w:val="28"/>
        </w:rPr>
        <w:t xml:space="preserve">Домашнє завдання №5 на основі навчального матеріалу винесеного на самостійне опрацювання студентами, і є складовою модуля № 5 “Складний натюрморт, гіпсова голова”.  </w:t>
      </w:r>
    </w:p>
    <w:p w:rsidR="00E82338" w:rsidRPr="00C61EBD" w:rsidRDefault="00E82338" w:rsidP="00E82338">
      <w:pPr>
        <w:jc w:val="both"/>
        <w:rPr>
          <w:rFonts w:ascii="Times New Roman" w:hAnsi="Times New Roman" w:cs="Times New Roman"/>
          <w:b/>
          <w:sz w:val="28"/>
          <w:szCs w:val="28"/>
        </w:rPr>
      </w:pPr>
      <w:r w:rsidRPr="00C61EBD">
        <w:rPr>
          <w:rFonts w:ascii="Times New Roman" w:hAnsi="Times New Roman" w:cs="Times New Roman"/>
          <w:sz w:val="28"/>
          <w:szCs w:val="28"/>
          <w:lang w:val="uk-UA"/>
        </w:rPr>
        <w:t xml:space="preserve">Конкретна мета домашнього завдання №5 “Копія рисунка гіпсової голови, складний натюрморт на матеріальність, автопортрет” полягає в закріпленні вмінь проробити деталі, передати конструкцію предметів та основні тональні відносини. </w:t>
      </w:r>
      <w:r w:rsidRPr="00C61EBD">
        <w:rPr>
          <w:rFonts w:ascii="Times New Roman" w:hAnsi="Times New Roman" w:cs="Times New Roman"/>
          <w:sz w:val="28"/>
          <w:szCs w:val="28"/>
        </w:rPr>
        <w:t>Формат А2. Матеріал — графітний олівець пастель, вугілля, туш/перо (на вибір).</w:t>
      </w:r>
    </w:p>
    <w:p w:rsidR="00E82338" w:rsidRPr="00C61EBD" w:rsidRDefault="00E82338" w:rsidP="00E82338">
      <w:pPr>
        <w:pStyle w:val="24"/>
        <w:ind w:firstLine="0"/>
        <w:rPr>
          <w:szCs w:val="28"/>
        </w:rPr>
      </w:pPr>
    </w:p>
    <w:p w:rsidR="00E82338" w:rsidRDefault="00E82338" w:rsidP="00E82338">
      <w:pPr>
        <w:pStyle w:val="34"/>
        <w:ind w:firstLine="0"/>
      </w:pPr>
    </w:p>
    <w:p w:rsidR="0013718B" w:rsidRDefault="0013718B" w:rsidP="00E82338">
      <w:pPr>
        <w:pStyle w:val="34"/>
        <w:ind w:firstLine="0"/>
      </w:pPr>
    </w:p>
    <w:p w:rsidR="0013718B" w:rsidRDefault="0013718B" w:rsidP="00E82338">
      <w:pPr>
        <w:pStyle w:val="34"/>
        <w:ind w:firstLine="0"/>
      </w:pPr>
    </w:p>
    <w:p w:rsidR="0013718B" w:rsidRDefault="0013718B" w:rsidP="00E82338">
      <w:pPr>
        <w:pStyle w:val="34"/>
        <w:ind w:firstLine="0"/>
      </w:pPr>
    </w:p>
    <w:p w:rsidR="0013718B" w:rsidRPr="00C61EBD" w:rsidRDefault="0013718B" w:rsidP="00E82338">
      <w:pPr>
        <w:pStyle w:val="34"/>
        <w:ind w:firstLine="0"/>
      </w:pPr>
    </w:p>
    <w:p w:rsidR="00E82338" w:rsidRPr="00C61EBD" w:rsidRDefault="00E82338" w:rsidP="00E82338">
      <w:pPr>
        <w:spacing w:before="120"/>
        <w:rPr>
          <w:rFonts w:ascii="Times New Roman" w:hAnsi="Times New Roman" w:cs="Times New Roman"/>
          <w:b/>
          <w:bCs/>
          <w:sz w:val="28"/>
          <w:szCs w:val="28"/>
        </w:rPr>
      </w:pPr>
      <w:r w:rsidRPr="00C61EBD">
        <w:rPr>
          <w:rFonts w:ascii="Times New Roman" w:hAnsi="Times New Roman" w:cs="Times New Roman"/>
          <w:b/>
          <w:bCs/>
          <w:sz w:val="28"/>
          <w:szCs w:val="28"/>
        </w:rPr>
        <w:lastRenderedPageBreak/>
        <w:t>3. СПИСОК РЕКОМЕНДОВАНИХ ДЖЕРЕЛ</w:t>
      </w:r>
    </w:p>
    <w:p w:rsidR="00E82338" w:rsidRPr="00C61EBD" w:rsidRDefault="00E82338" w:rsidP="00E82338">
      <w:pPr>
        <w:tabs>
          <w:tab w:val="left" w:pos="900"/>
        </w:tabs>
        <w:spacing w:before="120"/>
        <w:ind w:firstLine="567"/>
        <w:jc w:val="both"/>
        <w:rPr>
          <w:rFonts w:ascii="Times New Roman" w:hAnsi="Times New Roman" w:cs="Times New Roman"/>
          <w:b/>
          <w:bCs/>
          <w:sz w:val="28"/>
          <w:szCs w:val="28"/>
        </w:rPr>
      </w:pPr>
      <w:r w:rsidRPr="00C61EBD">
        <w:rPr>
          <w:rFonts w:ascii="Times New Roman" w:hAnsi="Times New Roman" w:cs="Times New Roman"/>
          <w:b/>
          <w:bCs/>
          <w:sz w:val="28"/>
          <w:szCs w:val="28"/>
        </w:rPr>
        <w:t xml:space="preserve">      3.1. Основні рекомендовані джерела</w:t>
      </w:r>
    </w:p>
    <w:p w:rsidR="00E82338" w:rsidRPr="00C61EBD" w:rsidRDefault="00E82338" w:rsidP="00E82338">
      <w:pPr>
        <w:pStyle w:val="24"/>
        <w:ind w:firstLine="0"/>
        <w:rPr>
          <w:szCs w:val="28"/>
        </w:rPr>
      </w:pPr>
      <w:r w:rsidRPr="00C61EBD">
        <w:rPr>
          <w:b/>
          <w:i/>
          <w:szCs w:val="28"/>
        </w:rPr>
        <w:t>3.1.1. Авсиян О. А.</w:t>
      </w:r>
      <w:r w:rsidRPr="00C61EBD">
        <w:rPr>
          <w:szCs w:val="28"/>
        </w:rPr>
        <w:t xml:space="preserve"> Натура по представлению: Учеб. пособие. – М.: Изобраз. искусство, 1985. – 152с.</w:t>
      </w:r>
    </w:p>
    <w:p w:rsidR="00E82338" w:rsidRPr="00C61EBD" w:rsidRDefault="00E82338" w:rsidP="00E82338">
      <w:pPr>
        <w:pStyle w:val="24"/>
        <w:ind w:firstLine="0"/>
        <w:rPr>
          <w:szCs w:val="28"/>
        </w:rPr>
      </w:pPr>
      <w:r w:rsidRPr="00C61EBD">
        <w:rPr>
          <w:b/>
          <w:i/>
          <w:szCs w:val="28"/>
          <w:lang w:val="ru-RU"/>
        </w:rPr>
        <w:t>3.1.2. Анисимов Н. Н.</w:t>
      </w:r>
      <w:r w:rsidRPr="00C61EBD">
        <w:rPr>
          <w:szCs w:val="28"/>
          <w:lang w:val="ru-RU"/>
        </w:rPr>
        <w:t xml:space="preserve"> Основы рисования. – М.: Стройиздат, 1974. – 168с.</w:t>
      </w:r>
    </w:p>
    <w:p w:rsidR="00E82338" w:rsidRPr="00C61EBD" w:rsidRDefault="00E82338" w:rsidP="00E82338">
      <w:pPr>
        <w:pStyle w:val="24"/>
        <w:ind w:firstLine="0"/>
        <w:rPr>
          <w:szCs w:val="28"/>
        </w:rPr>
      </w:pPr>
      <w:r w:rsidRPr="00C61EBD">
        <w:rPr>
          <w:b/>
          <w:i/>
          <w:szCs w:val="28"/>
          <w:lang w:val="ru-RU"/>
        </w:rPr>
        <w:t>3.1.3. Барку А. О</w:t>
      </w:r>
      <w:r w:rsidRPr="00C61EBD">
        <w:rPr>
          <w:szCs w:val="28"/>
          <w:lang w:val="ru-RU"/>
        </w:rPr>
        <w:t>. Наброски и зарисовки.</w:t>
      </w:r>
      <w:r w:rsidRPr="00C61EBD">
        <w:rPr>
          <w:szCs w:val="28"/>
        </w:rPr>
        <w:t xml:space="preserve"> –</w:t>
      </w:r>
      <w:r w:rsidRPr="00C61EBD">
        <w:rPr>
          <w:szCs w:val="28"/>
          <w:lang w:val="ru-RU"/>
        </w:rPr>
        <w:t xml:space="preserve"> 1966.</w:t>
      </w:r>
    </w:p>
    <w:p w:rsidR="00E82338" w:rsidRPr="00C61EBD" w:rsidRDefault="00E82338" w:rsidP="00E82338">
      <w:pPr>
        <w:pStyle w:val="24"/>
        <w:ind w:firstLine="0"/>
        <w:rPr>
          <w:szCs w:val="28"/>
        </w:rPr>
      </w:pPr>
      <w:r w:rsidRPr="00C61EBD">
        <w:rPr>
          <w:b/>
          <w:i/>
          <w:szCs w:val="28"/>
          <w:lang w:val="ru-RU"/>
        </w:rPr>
        <w:t>3.1.4. Барчай Е.</w:t>
      </w:r>
      <w:r w:rsidRPr="00C61EBD">
        <w:rPr>
          <w:szCs w:val="28"/>
          <w:lang w:val="ru-RU"/>
        </w:rPr>
        <w:t xml:space="preserve"> Анатомия для художников. – Будапешт, Корвина, 1982. – 344с., ил.</w:t>
      </w:r>
    </w:p>
    <w:p w:rsidR="00E82338" w:rsidRPr="00C61EBD" w:rsidRDefault="00E82338" w:rsidP="00E82338">
      <w:pPr>
        <w:pStyle w:val="24"/>
        <w:ind w:firstLine="0"/>
        <w:rPr>
          <w:szCs w:val="28"/>
        </w:rPr>
      </w:pPr>
      <w:r w:rsidRPr="00C61EBD">
        <w:rPr>
          <w:b/>
          <w:i/>
          <w:szCs w:val="28"/>
          <w:lang w:val="ru-RU"/>
        </w:rPr>
        <w:t>3.1.5. Барщ А. О.</w:t>
      </w:r>
      <w:r w:rsidRPr="00C61EBD">
        <w:rPr>
          <w:szCs w:val="28"/>
          <w:lang w:val="ru-RU"/>
        </w:rPr>
        <w:t xml:space="preserve"> Наброски и зарисовки. – М.: Искусство, 1970. – 166с.</w:t>
      </w:r>
    </w:p>
    <w:p w:rsidR="00E82338" w:rsidRPr="00C61EBD" w:rsidRDefault="00E82338" w:rsidP="00E82338">
      <w:pPr>
        <w:pStyle w:val="24"/>
        <w:ind w:firstLine="0"/>
        <w:rPr>
          <w:szCs w:val="28"/>
        </w:rPr>
      </w:pPr>
      <w:r w:rsidRPr="00C61EBD">
        <w:rPr>
          <w:b/>
          <w:i/>
          <w:szCs w:val="28"/>
          <w:lang w:val="ru-RU"/>
        </w:rPr>
        <w:t>3.1.6. Беда Г. В.</w:t>
      </w:r>
      <w:r w:rsidRPr="00C61EBD">
        <w:rPr>
          <w:szCs w:val="28"/>
          <w:lang w:val="ru-RU"/>
        </w:rPr>
        <w:t xml:space="preserve"> Основы изобразительной грамоты. – М.: Просвещение, 1969. – 240с.</w:t>
      </w:r>
    </w:p>
    <w:p w:rsidR="00E82338" w:rsidRPr="00C61EBD" w:rsidRDefault="00E82338" w:rsidP="00E82338">
      <w:pPr>
        <w:pStyle w:val="24"/>
        <w:ind w:firstLine="0"/>
        <w:rPr>
          <w:szCs w:val="28"/>
        </w:rPr>
      </w:pPr>
      <w:r w:rsidRPr="00C61EBD">
        <w:rPr>
          <w:b/>
          <w:i/>
          <w:szCs w:val="28"/>
        </w:rPr>
        <w:t>3.1.7. Белютін Є</w:t>
      </w:r>
      <w:r w:rsidRPr="00C61EBD">
        <w:rPr>
          <w:szCs w:val="28"/>
        </w:rPr>
        <w:t>. Початкові відомості з живопису. – 1958. Москва.</w:t>
      </w:r>
    </w:p>
    <w:p w:rsidR="00E82338" w:rsidRPr="00C61EBD" w:rsidRDefault="00E82338" w:rsidP="00E82338">
      <w:pPr>
        <w:pStyle w:val="24"/>
        <w:ind w:firstLine="0"/>
        <w:rPr>
          <w:szCs w:val="28"/>
        </w:rPr>
      </w:pPr>
      <w:r w:rsidRPr="00C61EBD">
        <w:rPr>
          <w:b/>
          <w:i/>
          <w:szCs w:val="28"/>
          <w:lang w:val="ru-RU"/>
        </w:rPr>
        <w:t>3.1.8. Виноградова Г. Г.</w:t>
      </w:r>
      <w:r w:rsidRPr="00C61EBD">
        <w:rPr>
          <w:szCs w:val="28"/>
          <w:lang w:val="ru-RU"/>
        </w:rPr>
        <w:t xml:space="preserve"> </w:t>
      </w:r>
      <w:r w:rsidRPr="00C61EBD">
        <w:rPr>
          <w:szCs w:val="28"/>
        </w:rPr>
        <w:t>Малювання з натури. – К.: Радянська школа, 1976. – 103с.</w:t>
      </w:r>
    </w:p>
    <w:p w:rsidR="00E82338" w:rsidRPr="00C61EBD" w:rsidRDefault="00E82338" w:rsidP="00E82338">
      <w:pPr>
        <w:pStyle w:val="24"/>
        <w:ind w:firstLine="0"/>
        <w:rPr>
          <w:szCs w:val="28"/>
        </w:rPr>
      </w:pPr>
      <w:r w:rsidRPr="00C61EBD">
        <w:rPr>
          <w:b/>
          <w:i/>
          <w:szCs w:val="28"/>
        </w:rPr>
        <w:t>3.1.9. Глушанская В. П., Маркова В. Ф., Смирнова Л. Ф.</w:t>
      </w:r>
      <w:r w:rsidRPr="00C61EBD">
        <w:rPr>
          <w:szCs w:val="28"/>
        </w:rPr>
        <w:t xml:space="preserve"> Рисование с методикой препода-вания. – М.: Просвещение, 1971. – 127с. </w:t>
      </w:r>
    </w:p>
    <w:p w:rsidR="00E82338" w:rsidRPr="00C61EBD" w:rsidRDefault="00E82338" w:rsidP="00E82338">
      <w:pPr>
        <w:pStyle w:val="24"/>
        <w:ind w:firstLine="0"/>
        <w:rPr>
          <w:szCs w:val="28"/>
        </w:rPr>
      </w:pPr>
      <w:r w:rsidRPr="00C61EBD">
        <w:rPr>
          <w:b/>
          <w:szCs w:val="28"/>
        </w:rPr>
        <w:t>3.1. 10.</w:t>
      </w:r>
      <w:r w:rsidRPr="00C61EBD">
        <w:rPr>
          <w:szCs w:val="28"/>
        </w:rPr>
        <w:t xml:space="preserve"> Дух України. 500 літ малярства. – Канада, 1992. Онтаріо.</w:t>
      </w:r>
    </w:p>
    <w:p w:rsidR="00E82338" w:rsidRPr="00C61EBD" w:rsidRDefault="00E82338" w:rsidP="00E82338">
      <w:pPr>
        <w:spacing w:before="120"/>
        <w:ind w:left="644"/>
        <w:jc w:val="both"/>
        <w:rPr>
          <w:rFonts w:ascii="Times New Roman" w:hAnsi="Times New Roman" w:cs="Times New Roman"/>
          <w:b/>
          <w:bCs/>
          <w:sz w:val="28"/>
          <w:szCs w:val="28"/>
        </w:rPr>
      </w:pPr>
      <w:r w:rsidRPr="00C61EBD">
        <w:rPr>
          <w:rFonts w:ascii="Times New Roman" w:hAnsi="Times New Roman" w:cs="Times New Roman"/>
          <w:b/>
          <w:bCs/>
          <w:sz w:val="28"/>
          <w:szCs w:val="28"/>
        </w:rPr>
        <w:t>3.2. Додаткові рекомендовані джерела</w:t>
      </w:r>
    </w:p>
    <w:p w:rsidR="00E82338" w:rsidRPr="00C61EBD" w:rsidRDefault="00E82338" w:rsidP="00E82338">
      <w:pPr>
        <w:pStyle w:val="24"/>
        <w:ind w:firstLine="0"/>
        <w:rPr>
          <w:szCs w:val="28"/>
        </w:rPr>
      </w:pPr>
      <w:r w:rsidRPr="00C61EBD">
        <w:rPr>
          <w:b/>
          <w:i/>
          <w:szCs w:val="28"/>
        </w:rPr>
        <w:t>3.2.1. Иваницкий М. Ф.</w:t>
      </w:r>
      <w:r w:rsidRPr="00C61EBD">
        <w:rPr>
          <w:szCs w:val="28"/>
        </w:rPr>
        <w:t xml:space="preserve"> Анатомия человека. – М.: Физкультура и спорт, 1965, т.1. – 520с.</w:t>
      </w:r>
      <w:r w:rsidRPr="00C61EBD">
        <w:rPr>
          <w:b/>
          <w:i/>
          <w:szCs w:val="28"/>
        </w:rPr>
        <w:t xml:space="preserve"> Иваницкий М. Ф</w:t>
      </w:r>
      <w:r w:rsidRPr="00C61EBD">
        <w:rPr>
          <w:szCs w:val="28"/>
        </w:rPr>
        <w:t>. Очерки пластической анатомии.</w:t>
      </w:r>
    </w:p>
    <w:p w:rsidR="00E82338" w:rsidRPr="00C61EBD" w:rsidRDefault="00E82338" w:rsidP="00E82338">
      <w:pPr>
        <w:pStyle w:val="24"/>
        <w:ind w:firstLine="0"/>
        <w:rPr>
          <w:szCs w:val="28"/>
        </w:rPr>
      </w:pPr>
      <w:r w:rsidRPr="00C61EBD">
        <w:rPr>
          <w:b/>
          <w:i/>
          <w:szCs w:val="28"/>
        </w:rPr>
        <w:t>3.2.2. Капланова С. Г.</w:t>
      </w:r>
      <w:r w:rsidRPr="00C61EBD">
        <w:rPr>
          <w:szCs w:val="28"/>
        </w:rPr>
        <w:t xml:space="preserve"> От замысла и натуры к законченому произведению. – М.: Изобрази-</w:t>
      </w:r>
      <w:r w:rsidRPr="00C61EBD">
        <w:rPr>
          <w:b/>
          <w:i/>
          <w:szCs w:val="28"/>
        </w:rPr>
        <w:t>Кириченко М. А.</w:t>
      </w:r>
      <w:r w:rsidRPr="00C61EBD">
        <w:rPr>
          <w:szCs w:val="28"/>
        </w:rPr>
        <w:t xml:space="preserve"> Основи образотворчої грамоти. – К.: Вища школа, 1982. – 168с.</w:t>
      </w:r>
    </w:p>
    <w:p w:rsidR="00E82338" w:rsidRPr="00C61EBD" w:rsidRDefault="00E82338" w:rsidP="00E82338">
      <w:pPr>
        <w:pStyle w:val="24"/>
        <w:ind w:firstLine="0"/>
        <w:rPr>
          <w:szCs w:val="28"/>
        </w:rPr>
      </w:pPr>
      <w:r w:rsidRPr="00C61EBD">
        <w:rPr>
          <w:b/>
          <w:i/>
          <w:szCs w:val="28"/>
        </w:rPr>
        <w:t>3.2.3. Лясковская О. А</w:t>
      </w:r>
      <w:r w:rsidRPr="00C61EBD">
        <w:rPr>
          <w:i/>
          <w:szCs w:val="28"/>
        </w:rPr>
        <w:t>.</w:t>
      </w:r>
      <w:r w:rsidRPr="00C61EBD">
        <w:rPr>
          <w:szCs w:val="28"/>
        </w:rPr>
        <w:t xml:space="preserve"> П.П. Чистяков. – М.: Государственная Третьяковская галерея, 1950. – 80с.</w:t>
      </w:r>
      <w:r w:rsidRPr="00C61EBD">
        <w:rPr>
          <w:b/>
          <w:i/>
          <w:szCs w:val="28"/>
        </w:rPr>
        <w:t xml:space="preserve"> </w:t>
      </w:r>
    </w:p>
    <w:p w:rsidR="00E82338" w:rsidRPr="00C61EBD" w:rsidRDefault="00E82338" w:rsidP="00E82338">
      <w:pPr>
        <w:pStyle w:val="24"/>
        <w:ind w:firstLine="0"/>
        <w:rPr>
          <w:szCs w:val="28"/>
        </w:rPr>
      </w:pPr>
      <w:r w:rsidRPr="00C61EBD">
        <w:rPr>
          <w:b/>
          <w:i/>
          <w:szCs w:val="28"/>
        </w:rPr>
        <w:t>3.2.4. Мащенко М. М</w:t>
      </w:r>
      <w:r w:rsidRPr="00C61EBD">
        <w:rPr>
          <w:szCs w:val="28"/>
        </w:rPr>
        <w:t>. Джерела гармонійної краси. Київ 1985.</w:t>
      </w:r>
    </w:p>
    <w:p w:rsidR="00E82338" w:rsidRPr="00C61EBD" w:rsidRDefault="00E82338" w:rsidP="00E82338">
      <w:pPr>
        <w:pStyle w:val="24"/>
        <w:ind w:firstLine="0"/>
        <w:rPr>
          <w:szCs w:val="28"/>
        </w:rPr>
      </w:pPr>
      <w:r w:rsidRPr="00C61EBD">
        <w:rPr>
          <w:b/>
          <w:i/>
          <w:szCs w:val="28"/>
          <w:lang w:val="ru-RU"/>
        </w:rPr>
        <w:t>3.2.5.</w:t>
      </w:r>
      <w:r w:rsidRPr="00C61EBD">
        <w:rPr>
          <w:szCs w:val="28"/>
          <w:lang w:val="ru-RU"/>
        </w:rPr>
        <w:t xml:space="preserve"> Психология</w:t>
      </w:r>
      <w:r w:rsidRPr="00C61EBD">
        <w:rPr>
          <w:szCs w:val="28"/>
        </w:rPr>
        <w:t xml:space="preserve"> </w:t>
      </w:r>
      <w:r w:rsidRPr="00C61EBD">
        <w:rPr>
          <w:szCs w:val="28"/>
          <w:lang w:val="ru-RU"/>
        </w:rPr>
        <w:t>процессов</w:t>
      </w:r>
      <w:r w:rsidRPr="00C61EBD">
        <w:rPr>
          <w:szCs w:val="28"/>
        </w:rPr>
        <w:t xml:space="preserve"> </w:t>
      </w:r>
      <w:r w:rsidRPr="00C61EBD">
        <w:rPr>
          <w:szCs w:val="28"/>
          <w:lang w:val="ru-RU"/>
        </w:rPr>
        <w:t>художественного</w:t>
      </w:r>
      <w:r w:rsidRPr="00C61EBD">
        <w:rPr>
          <w:szCs w:val="28"/>
        </w:rPr>
        <w:t xml:space="preserve"> </w:t>
      </w:r>
      <w:r w:rsidRPr="00C61EBD">
        <w:rPr>
          <w:szCs w:val="28"/>
          <w:lang w:val="ru-RU"/>
        </w:rPr>
        <w:t>творчества</w:t>
      </w:r>
      <w:r w:rsidRPr="00C61EBD">
        <w:rPr>
          <w:szCs w:val="28"/>
        </w:rPr>
        <w:t xml:space="preserve">. – </w:t>
      </w:r>
      <w:r w:rsidRPr="00C61EBD">
        <w:rPr>
          <w:szCs w:val="28"/>
          <w:lang w:val="ru-RU"/>
        </w:rPr>
        <w:t>Акад. наук</w:t>
      </w:r>
      <w:r w:rsidRPr="00C61EBD">
        <w:rPr>
          <w:szCs w:val="28"/>
        </w:rPr>
        <w:t>. СРСР, 1980. Москва.</w:t>
      </w:r>
    </w:p>
    <w:p w:rsidR="00E82338" w:rsidRPr="00C61EBD" w:rsidRDefault="00E82338" w:rsidP="00E82338">
      <w:pPr>
        <w:pStyle w:val="24"/>
        <w:ind w:firstLine="0"/>
        <w:rPr>
          <w:szCs w:val="28"/>
        </w:rPr>
      </w:pPr>
      <w:r w:rsidRPr="00C61EBD">
        <w:rPr>
          <w:b/>
          <w:i/>
          <w:szCs w:val="28"/>
        </w:rPr>
        <w:t>3.2.6. Рабинович М. Ц.</w:t>
      </w:r>
      <w:r w:rsidRPr="00C61EBD">
        <w:rPr>
          <w:szCs w:val="28"/>
        </w:rPr>
        <w:t xml:space="preserve"> Изображение человека на основах пластической анатомии. – М.: Искусство, 1965. – 82с.</w:t>
      </w:r>
    </w:p>
    <w:p w:rsidR="00E82338" w:rsidRPr="00C61EBD" w:rsidRDefault="00E82338" w:rsidP="00E82338">
      <w:pPr>
        <w:pStyle w:val="24"/>
        <w:ind w:firstLine="0"/>
        <w:rPr>
          <w:szCs w:val="28"/>
        </w:rPr>
      </w:pPr>
      <w:r w:rsidRPr="00C61EBD">
        <w:rPr>
          <w:b/>
          <w:i/>
          <w:szCs w:val="28"/>
        </w:rPr>
        <w:t>3.2.7. Радлов Н. Э.</w:t>
      </w:r>
      <w:r w:rsidRPr="00C61EBD">
        <w:rPr>
          <w:szCs w:val="28"/>
        </w:rPr>
        <w:t xml:space="preserve"> Рисование с натуры. – Л.: Художник РСФСР, 1978. – 130с.</w:t>
      </w:r>
    </w:p>
    <w:p w:rsidR="00E82338" w:rsidRPr="00C61EBD" w:rsidRDefault="00E82338" w:rsidP="00E82338">
      <w:pPr>
        <w:pStyle w:val="24"/>
        <w:ind w:firstLine="0"/>
        <w:rPr>
          <w:szCs w:val="28"/>
        </w:rPr>
      </w:pPr>
      <w:r w:rsidRPr="00C61EBD">
        <w:rPr>
          <w:b/>
          <w:i/>
          <w:szCs w:val="28"/>
        </w:rPr>
        <w:t>3.2.8. Ратнічин В. М</w:t>
      </w:r>
      <w:r w:rsidRPr="00C61EBD">
        <w:rPr>
          <w:i/>
          <w:szCs w:val="28"/>
        </w:rPr>
        <w:t>.</w:t>
      </w:r>
      <w:r w:rsidRPr="00C61EBD">
        <w:rPr>
          <w:szCs w:val="28"/>
        </w:rPr>
        <w:t xml:space="preserve"> Перспектива. – К.: Вища школа, 1977. – 135с.</w:t>
      </w:r>
    </w:p>
    <w:p w:rsidR="00E82338" w:rsidRPr="00C61EBD" w:rsidRDefault="00E82338" w:rsidP="00E82338">
      <w:pPr>
        <w:pStyle w:val="24"/>
        <w:ind w:firstLine="0"/>
        <w:rPr>
          <w:szCs w:val="28"/>
        </w:rPr>
      </w:pPr>
      <w:r w:rsidRPr="00C61EBD">
        <w:rPr>
          <w:b/>
          <w:i/>
          <w:szCs w:val="28"/>
        </w:rPr>
        <w:t>3.2.9.</w:t>
      </w:r>
      <w:r w:rsidRPr="00C61EBD">
        <w:rPr>
          <w:szCs w:val="28"/>
        </w:rPr>
        <w:t xml:space="preserve"> Рисунок / под ред. А.М.Серова/. – М.: Просвещение, 1975.</w:t>
      </w:r>
    </w:p>
    <w:p w:rsidR="00E82338" w:rsidRPr="00C61EBD" w:rsidRDefault="00E82338" w:rsidP="00E82338">
      <w:pPr>
        <w:pStyle w:val="24"/>
        <w:ind w:firstLine="0"/>
        <w:rPr>
          <w:szCs w:val="28"/>
        </w:rPr>
      </w:pPr>
      <w:r w:rsidRPr="00C61EBD">
        <w:rPr>
          <w:b/>
          <w:i/>
          <w:szCs w:val="28"/>
        </w:rPr>
        <w:t>3.2.10. Ростовцев Н. Н.</w:t>
      </w:r>
      <w:r w:rsidRPr="00C61EBD">
        <w:rPr>
          <w:szCs w:val="28"/>
        </w:rPr>
        <w:t xml:space="preserve"> История методов обучения рисованию. – М.: Просвещение, 1981. – 192с.</w:t>
      </w:r>
    </w:p>
    <w:p w:rsidR="00E82338" w:rsidRPr="00C61EBD" w:rsidRDefault="00E82338" w:rsidP="00E82338">
      <w:pPr>
        <w:pStyle w:val="34"/>
        <w:ind w:firstLine="0"/>
      </w:pPr>
    </w:p>
    <w:p w:rsidR="00E82338" w:rsidRPr="00C61EBD" w:rsidRDefault="00E82338" w:rsidP="00E82338">
      <w:pPr>
        <w:pStyle w:val="34"/>
        <w:ind w:firstLine="0"/>
      </w:pPr>
    </w:p>
    <w:p w:rsidR="00E82338" w:rsidRPr="00C61EBD" w:rsidRDefault="00E82338" w:rsidP="00E82338">
      <w:pPr>
        <w:pStyle w:val="34"/>
        <w:ind w:firstLine="0"/>
      </w:pPr>
    </w:p>
    <w:p w:rsidR="00E82338" w:rsidRPr="00C61EBD" w:rsidRDefault="00E82338" w:rsidP="00E82338">
      <w:pPr>
        <w:pStyle w:val="af0"/>
        <w:ind w:left="0" w:right="-2"/>
        <w:jc w:val="both"/>
        <w:rPr>
          <w:rFonts w:ascii="Times New Roman" w:hAnsi="Times New Roman" w:cs="Times New Roman"/>
          <w:b/>
          <w:bCs/>
          <w:sz w:val="28"/>
          <w:szCs w:val="28"/>
        </w:rPr>
      </w:pPr>
    </w:p>
    <w:p w:rsidR="00E82338" w:rsidRPr="00C61EBD" w:rsidRDefault="00E82338" w:rsidP="00E82338">
      <w:pPr>
        <w:pStyle w:val="af0"/>
        <w:ind w:left="0" w:right="-2"/>
        <w:jc w:val="both"/>
        <w:rPr>
          <w:rFonts w:ascii="Times New Roman" w:hAnsi="Times New Roman" w:cs="Times New Roman"/>
          <w:b/>
          <w:bCs/>
          <w:sz w:val="28"/>
          <w:szCs w:val="28"/>
        </w:rPr>
      </w:pPr>
    </w:p>
    <w:p w:rsidR="00E82338" w:rsidRPr="00C61EBD" w:rsidRDefault="00E82338" w:rsidP="00E82338">
      <w:pPr>
        <w:pStyle w:val="af0"/>
        <w:ind w:left="0" w:right="-2"/>
        <w:jc w:val="both"/>
        <w:rPr>
          <w:rFonts w:ascii="Times New Roman" w:hAnsi="Times New Roman" w:cs="Times New Roman"/>
          <w:b/>
          <w:bCs/>
          <w:sz w:val="28"/>
          <w:szCs w:val="28"/>
        </w:rPr>
      </w:pPr>
    </w:p>
    <w:p w:rsidR="00E82338" w:rsidRPr="00C61EBD" w:rsidRDefault="00E82338" w:rsidP="00E82338">
      <w:pPr>
        <w:pStyle w:val="af0"/>
        <w:ind w:left="0" w:right="-2"/>
        <w:jc w:val="right"/>
        <w:rPr>
          <w:rFonts w:ascii="Times New Roman" w:hAnsi="Times New Roman" w:cs="Times New Roman"/>
          <w:b/>
          <w:bCs/>
          <w:sz w:val="28"/>
          <w:szCs w:val="28"/>
        </w:rPr>
      </w:pPr>
      <w:r w:rsidRPr="00C61EBD">
        <w:rPr>
          <w:rFonts w:ascii="Times New Roman" w:hAnsi="Times New Roman" w:cs="Times New Roman"/>
          <w:b/>
          <w:bCs/>
          <w:sz w:val="28"/>
          <w:szCs w:val="28"/>
        </w:rPr>
        <w:t>(Ф 03.02 – 01)</w:t>
      </w:r>
    </w:p>
    <w:p w:rsidR="00E82338" w:rsidRPr="00C61EBD" w:rsidRDefault="00E82338" w:rsidP="00E82338">
      <w:pPr>
        <w:pStyle w:val="af0"/>
        <w:ind w:left="0" w:right="-2"/>
        <w:rPr>
          <w:rFonts w:ascii="Times New Roman" w:hAnsi="Times New Roman" w:cs="Times New Roman"/>
          <w:b/>
          <w:bCs/>
          <w:sz w:val="28"/>
          <w:szCs w:val="28"/>
        </w:rPr>
      </w:pPr>
      <w:r w:rsidRPr="00C61EBD">
        <w:rPr>
          <w:rFonts w:ascii="Times New Roman" w:hAnsi="Times New Roman" w:cs="Times New Roman"/>
          <w:b/>
          <w:bCs/>
          <w:sz w:val="28"/>
          <w:szCs w:val="28"/>
        </w:rPr>
        <w:t>АРКУШ ПОШИРЕННЯ ДОКУМЕНТА</w:t>
      </w:r>
    </w:p>
    <w:tbl>
      <w:tblPr>
        <w:tblW w:w="9356" w:type="dxa"/>
        <w:tblInd w:w="55" w:type="dxa"/>
        <w:tblCellMar>
          <w:top w:w="55" w:type="dxa"/>
          <w:left w:w="55" w:type="dxa"/>
          <w:bottom w:w="55" w:type="dxa"/>
          <w:right w:w="55" w:type="dxa"/>
        </w:tblCellMar>
        <w:tblLook w:val="0000" w:firstRow="0" w:lastRow="0" w:firstColumn="0" w:lastColumn="0" w:noHBand="0" w:noVBand="0"/>
      </w:tblPr>
      <w:tblGrid>
        <w:gridCol w:w="740"/>
        <w:gridCol w:w="1417"/>
        <w:gridCol w:w="1268"/>
        <w:gridCol w:w="2813"/>
        <w:gridCol w:w="1444"/>
        <w:gridCol w:w="1674"/>
      </w:tblGrid>
      <w:tr w:rsidR="00E82338" w:rsidRPr="00C61EBD" w:rsidTr="00FB63A1">
        <w:tc>
          <w:tcPr>
            <w:tcW w:w="709" w:type="dxa"/>
            <w:tcBorders>
              <w:top w:val="single" w:sz="4" w:space="0" w:color="000000"/>
              <w:left w:val="single" w:sz="4" w:space="0" w:color="000000"/>
              <w:bottom w:val="single" w:sz="4" w:space="0" w:color="000000"/>
            </w:tcBorders>
            <w:vAlign w:val="center"/>
          </w:tcPr>
          <w:p w:rsidR="00E82338" w:rsidRPr="00C61EBD" w:rsidRDefault="00E82338" w:rsidP="00FB63A1">
            <w:pPr>
              <w:pStyle w:val="TableContents"/>
              <w:spacing w:line="216" w:lineRule="auto"/>
              <w:ind w:right="-57"/>
              <w:jc w:val="center"/>
              <w:rPr>
                <w:szCs w:val="28"/>
                <w:lang w:val="uk-UA"/>
              </w:rPr>
            </w:pPr>
            <w:r w:rsidRPr="00C61EBD">
              <w:rPr>
                <w:szCs w:val="28"/>
                <w:lang w:val="uk-UA"/>
              </w:rPr>
              <w:t>№</w:t>
            </w:r>
          </w:p>
          <w:p w:rsidR="00E82338" w:rsidRPr="00C61EBD" w:rsidRDefault="00E82338" w:rsidP="00FB63A1">
            <w:pPr>
              <w:pStyle w:val="TableContents"/>
              <w:spacing w:line="216" w:lineRule="auto"/>
              <w:ind w:right="-57"/>
              <w:jc w:val="center"/>
              <w:rPr>
                <w:szCs w:val="28"/>
                <w:lang w:val="uk-UA"/>
              </w:rPr>
            </w:pPr>
            <w:r w:rsidRPr="00C61EBD">
              <w:rPr>
                <w:szCs w:val="28"/>
                <w:lang w:val="uk-UA"/>
              </w:rPr>
              <w:t>прим.</w:t>
            </w:r>
          </w:p>
        </w:tc>
        <w:tc>
          <w:tcPr>
            <w:tcW w:w="1418" w:type="dxa"/>
            <w:tcBorders>
              <w:top w:val="single" w:sz="4" w:space="0" w:color="000000"/>
              <w:left w:val="single" w:sz="4" w:space="0" w:color="000000"/>
              <w:bottom w:val="single" w:sz="4" w:space="0" w:color="000000"/>
            </w:tcBorders>
            <w:vAlign w:val="center"/>
          </w:tcPr>
          <w:p w:rsidR="00E82338" w:rsidRPr="00C61EBD" w:rsidRDefault="00E82338" w:rsidP="00FB63A1">
            <w:pPr>
              <w:pStyle w:val="TableContents"/>
              <w:spacing w:line="216" w:lineRule="auto"/>
              <w:ind w:right="-57"/>
              <w:jc w:val="center"/>
              <w:rPr>
                <w:szCs w:val="28"/>
                <w:lang w:val="uk-UA"/>
              </w:rPr>
            </w:pPr>
            <w:r w:rsidRPr="00C61EBD">
              <w:rPr>
                <w:szCs w:val="28"/>
                <w:lang w:val="uk-UA"/>
              </w:rPr>
              <w:t>Куди передано (підрозділ)</w:t>
            </w:r>
          </w:p>
        </w:tc>
        <w:tc>
          <w:tcPr>
            <w:tcW w:w="1275" w:type="dxa"/>
            <w:tcBorders>
              <w:top w:val="single" w:sz="4" w:space="0" w:color="000000"/>
              <w:left w:val="single" w:sz="4" w:space="0" w:color="000000"/>
              <w:bottom w:val="single" w:sz="4" w:space="0" w:color="000000"/>
            </w:tcBorders>
            <w:vAlign w:val="center"/>
          </w:tcPr>
          <w:p w:rsidR="00E82338" w:rsidRPr="00C61EBD" w:rsidRDefault="00E82338" w:rsidP="00FB63A1">
            <w:pPr>
              <w:pStyle w:val="TableContents"/>
              <w:spacing w:line="216" w:lineRule="auto"/>
              <w:ind w:right="-57"/>
              <w:jc w:val="center"/>
              <w:rPr>
                <w:szCs w:val="28"/>
                <w:lang w:val="uk-UA"/>
              </w:rPr>
            </w:pPr>
            <w:r w:rsidRPr="00C61EBD">
              <w:rPr>
                <w:szCs w:val="28"/>
                <w:lang w:val="uk-UA"/>
              </w:rPr>
              <w:t>Дата</w:t>
            </w:r>
          </w:p>
          <w:p w:rsidR="00E82338" w:rsidRPr="00C61EBD" w:rsidRDefault="00E82338" w:rsidP="00FB63A1">
            <w:pPr>
              <w:pStyle w:val="TableContents"/>
              <w:spacing w:line="216" w:lineRule="auto"/>
              <w:ind w:right="-57"/>
              <w:jc w:val="center"/>
              <w:rPr>
                <w:szCs w:val="28"/>
                <w:lang w:val="uk-UA"/>
              </w:rPr>
            </w:pPr>
            <w:r w:rsidRPr="00C61EBD">
              <w:rPr>
                <w:szCs w:val="28"/>
                <w:lang w:val="uk-UA"/>
              </w:rPr>
              <w:t>видачі</w:t>
            </w:r>
          </w:p>
        </w:tc>
        <w:tc>
          <w:tcPr>
            <w:tcW w:w="2835" w:type="dxa"/>
            <w:tcBorders>
              <w:top w:val="single" w:sz="4" w:space="0" w:color="000000"/>
              <w:left w:val="single" w:sz="4" w:space="0" w:color="000000"/>
              <w:bottom w:val="single" w:sz="4" w:space="0" w:color="000000"/>
            </w:tcBorders>
            <w:vAlign w:val="center"/>
          </w:tcPr>
          <w:p w:rsidR="00E82338" w:rsidRPr="00C61EBD" w:rsidRDefault="00E82338" w:rsidP="00FB63A1">
            <w:pPr>
              <w:pStyle w:val="TableContents"/>
              <w:spacing w:line="216" w:lineRule="auto"/>
              <w:ind w:right="-57"/>
              <w:jc w:val="center"/>
              <w:rPr>
                <w:szCs w:val="28"/>
                <w:lang w:val="uk-UA"/>
              </w:rPr>
            </w:pPr>
            <w:r w:rsidRPr="00C61EBD">
              <w:rPr>
                <w:szCs w:val="28"/>
                <w:lang w:val="uk-UA"/>
              </w:rPr>
              <w:t>П.І.Б. отримувача</w:t>
            </w:r>
          </w:p>
        </w:tc>
        <w:tc>
          <w:tcPr>
            <w:tcW w:w="1437" w:type="dxa"/>
            <w:tcBorders>
              <w:top w:val="single" w:sz="4" w:space="0" w:color="000000"/>
              <w:left w:val="single" w:sz="4" w:space="0" w:color="000000"/>
              <w:bottom w:val="single" w:sz="4" w:space="0" w:color="000000"/>
            </w:tcBorders>
            <w:vAlign w:val="center"/>
          </w:tcPr>
          <w:p w:rsidR="00E82338" w:rsidRPr="00C61EBD" w:rsidRDefault="00E82338" w:rsidP="00FB63A1">
            <w:pPr>
              <w:pStyle w:val="TableContents"/>
              <w:spacing w:line="216" w:lineRule="auto"/>
              <w:ind w:right="-57"/>
              <w:jc w:val="center"/>
              <w:rPr>
                <w:szCs w:val="28"/>
                <w:lang w:val="uk-UA"/>
              </w:rPr>
            </w:pPr>
            <w:r w:rsidRPr="00C61EBD">
              <w:rPr>
                <w:szCs w:val="28"/>
                <w:lang w:val="uk-UA"/>
              </w:rPr>
              <w:t>Підпис отримувача</w:t>
            </w:r>
          </w:p>
        </w:tc>
        <w:tc>
          <w:tcPr>
            <w:tcW w:w="1682" w:type="dxa"/>
            <w:tcBorders>
              <w:top w:val="single" w:sz="4" w:space="0" w:color="000000"/>
              <w:left w:val="single" w:sz="4" w:space="0" w:color="000000"/>
              <w:bottom w:val="single" w:sz="4" w:space="0" w:color="000000"/>
              <w:right w:val="single" w:sz="4" w:space="0" w:color="000000"/>
            </w:tcBorders>
            <w:vAlign w:val="center"/>
          </w:tcPr>
          <w:p w:rsidR="00E82338" w:rsidRPr="00C61EBD" w:rsidRDefault="00E82338" w:rsidP="00FB63A1">
            <w:pPr>
              <w:pStyle w:val="TableContents"/>
              <w:spacing w:line="216" w:lineRule="auto"/>
              <w:ind w:right="-57"/>
              <w:jc w:val="center"/>
              <w:rPr>
                <w:szCs w:val="28"/>
                <w:lang w:val="uk-UA"/>
              </w:rPr>
            </w:pPr>
            <w:r w:rsidRPr="00C61EBD">
              <w:rPr>
                <w:szCs w:val="28"/>
                <w:lang w:val="uk-UA"/>
              </w:rPr>
              <w:t>Примітки</w:t>
            </w: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418"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275"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2835"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437"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682"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TableContents"/>
              <w:ind w:right="-55"/>
              <w:rPr>
                <w:szCs w:val="28"/>
                <w:lang w:val="uk-UA"/>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418"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275"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2835"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437"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682"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TableContents"/>
              <w:ind w:right="-55"/>
              <w:rPr>
                <w:szCs w:val="28"/>
                <w:lang w:val="uk-UA"/>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418"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275"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2835"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437"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682"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TableContents"/>
              <w:ind w:right="-55"/>
              <w:rPr>
                <w:szCs w:val="28"/>
                <w:lang w:val="uk-UA"/>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418"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275"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2835"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437"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682"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TableContents"/>
              <w:ind w:right="-55"/>
              <w:rPr>
                <w:szCs w:val="28"/>
                <w:lang w:val="uk-UA"/>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418"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275"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2835"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437"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682"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TableContents"/>
              <w:ind w:right="-55"/>
              <w:rPr>
                <w:szCs w:val="28"/>
                <w:lang w:val="uk-UA"/>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418"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275"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2835"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437"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682"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TableContents"/>
              <w:ind w:right="-55"/>
              <w:rPr>
                <w:szCs w:val="28"/>
                <w:lang w:val="uk-UA"/>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418"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275"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2835"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437"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682"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TableContents"/>
              <w:ind w:right="-55"/>
              <w:rPr>
                <w:szCs w:val="28"/>
                <w:lang w:val="uk-UA"/>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418"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275"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2835"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437"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682"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TableContents"/>
              <w:ind w:right="-55"/>
              <w:rPr>
                <w:szCs w:val="28"/>
                <w:lang w:val="uk-UA"/>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418"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275"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2835"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437"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682"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TableContents"/>
              <w:ind w:right="-55"/>
              <w:rPr>
                <w:szCs w:val="28"/>
                <w:lang w:val="uk-UA"/>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418"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275"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2835"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437"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682"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TableContents"/>
              <w:ind w:right="-55"/>
              <w:rPr>
                <w:szCs w:val="28"/>
                <w:lang w:val="uk-UA"/>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418"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275"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2835"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437"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682"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TableContents"/>
              <w:ind w:right="-55"/>
              <w:rPr>
                <w:szCs w:val="28"/>
                <w:lang w:val="uk-UA"/>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418"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275"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2835"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437"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682"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TableContents"/>
              <w:ind w:right="-55"/>
              <w:rPr>
                <w:szCs w:val="28"/>
                <w:lang w:val="uk-UA"/>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418"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275"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2835"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437"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682"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TableContents"/>
              <w:ind w:right="-55"/>
              <w:rPr>
                <w:szCs w:val="28"/>
                <w:lang w:val="uk-UA"/>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418"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275"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2835"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437" w:type="dxa"/>
            <w:tcBorders>
              <w:top w:val="single" w:sz="4" w:space="0" w:color="000000"/>
              <w:left w:val="single" w:sz="4" w:space="0" w:color="000000"/>
              <w:bottom w:val="single" w:sz="4" w:space="0" w:color="000000"/>
            </w:tcBorders>
          </w:tcPr>
          <w:p w:rsidR="00E82338" w:rsidRPr="00C61EBD" w:rsidRDefault="00E82338" w:rsidP="00FB63A1">
            <w:pPr>
              <w:pStyle w:val="TableContents"/>
              <w:ind w:right="-55"/>
              <w:rPr>
                <w:szCs w:val="28"/>
                <w:lang w:val="uk-UA"/>
              </w:rPr>
            </w:pPr>
          </w:p>
        </w:tc>
        <w:tc>
          <w:tcPr>
            <w:tcW w:w="1682"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TableContents"/>
              <w:ind w:right="-55"/>
              <w:rPr>
                <w:szCs w:val="28"/>
                <w:lang w:val="uk-UA"/>
              </w:rPr>
            </w:pPr>
          </w:p>
        </w:tc>
      </w:tr>
    </w:tbl>
    <w:p w:rsidR="00E82338" w:rsidRPr="00C61EBD" w:rsidRDefault="00E82338" w:rsidP="00E82338">
      <w:pPr>
        <w:pStyle w:val="af0"/>
        <w:ind w:left="0" w:right="-2"/>
        <w:jc w:val="right"/>
        <w:rPr>
          <w:rFonts w:ascii="Times New Roman" w:hAnsi="Times New Roman" w:cs="Times New Roman"/>
          <w:b/>
          <w:bCs/>
          <w:sz w:val="28"/>
          <w:szCs w:val="28"/>
        </w:rPr>
      </w:pPr>
      <w:r w:rsidRPr="00C61EBD">
        <w:rPr>
          <w:rFonts w:ascii="Times New Roman" w:hAnsi="Times New Roman" w:cs="Times New Roman"/>
          <w:b/>
          <w:bCs/>
          <w:sz w:val="28"/>
          <w:szCs w:val="28"/>
        </w:rPr>
        <w:t>Ф 03.02 – 02)</w:t>
      </w:r>
    </w:p>
    <w:p w:rsidR="00E82338" w:rsidRPr="00C61EBD" w:rsidRDefault="00E82338" w:rsidP="00E82338">
      <w:pPr>
        <w:pStyle w:val="af0"/>
        <w:ind w:left="0" w:right="-2"/>
        <w:rPr>
          <w:rFonts w:ascii="Times New Roman" w:hAnsi="Times New Roman" w:cs="Times New Roman"/>
          <w:b/>
          <w:bCs/>
          <w:sz w:val="28"/>
          <w:szCs w:val="28"/>
        </w:rPr>
      </w:pPr>
      <w:r w:rsidRPr="00C61EBD">
        <w:rPr>
          <w:rFonts w:ascii="Times New Roman" w:hAnsi="Times New Roman" w:cs="Times New Roman"/>
          <w:b/>
          <w:bCs/>
          <w:sz w:val="28"/>
          <w:szCs w:val="28"/>
        </w:rPr>
        <w:t>АРКУШ ОЗНАЙОМЛЕННЯ З ДОКУМЕНТОМ</w:t>
      </w:r>
    </w:p>
    <w:tbl>
      <w:tblPr>
        <w:tblW w:w="9356" w:type="dxa"/>
        <w:tblInd w:w="108" w:type="dxa"/>
        <w:tblLayout w:type="fixed"/>
        <w:tblLook w:val="0000" w:firstRow="0" w:lastRow="0" w:firstColumn="0" w:lastColumn="0" w:noHBand="0" w:noVBand="0"/>
      </w:tblPr>
      <w:tblGrid>
        <w:gridCol w:w="709"/>
        <w:gridCol w:w="3820"/>
        <w:gridCol w:w="1920"/>
        <w:gridCol w:w="1306"/>
        <w:gridCol w:w="1601"/>
      </w:tblGrid>
      <w:tr w:rsidR="00E82338" w:rsidRPr="00C61EBD" w:rsidTr="00FB63A1">
        <w:trPr>
          <w:cantSplit/>
          <w:trHeight w:val="683"/>
        </w:trPr>
        <w:tc>
          <w:tcPr>
            <w:tcW w:w="709" w:type="dxa"/>
            <w:tcBorders>
              <w:top w:val="single" w:sz="4" w:space="0" w:color="000000"/>
              <w:left w:val="single" w:sz="4" w:space="0" w:color="000000"/>
              <w:bottom w:val="single" w:sz="4" w:space="0" w:color="000000"/>
            </w:tcBorders>
            <w:vAlign w:val="center"/>
          </w:tcPr>
          <w:p w:rsidR="00E82338" w:rsidRPr="00C61EBD" w:rsidRDefault="00E82338" w:rsidP="00FB63A1">
            <w:pPr>
              <w:pStyle w:val="af1"/>
              <w:tabs>
                <w:tab w:val="center" w:pos="-1421"/>
                <w:tab w:val="right" w:pos="8303"/>
              </w:tabs>
              <w:snapToGrid w:val="0"/>
              <w:spacing w:line="216" w:lineRule="auto"/>
              <w:ind w:right="-6"/>
              <w:jc w:val="both"/>
              <w:rPr>
                <w:sz w:val="28"/>
                <w:szCs w:val="28"/>
                <w:lang w:eastAsia="ar-SA"/>
              </w:rPr>
            </w:pPr>
            <w:r w:rsidRPr="00C61EBD">
              <w:rPr>
                <w:sz w:val="28"/>
                <w:szCs w:val="28"/>
                <w:lang w:eastAsia="ar-SA"/>
              </w:rPr>
              <w:t xml:space="preserve"> № пор.</w:t>
            </w:r>
          </w:p>
        </w:tc>
        <w:tc>
          <w:tcPr>
            <w:tcW w:w="3820" w:type="dxa"/>
            <w:tcBorders>
              <w:top w:val="single" w:sz="4" w:space="0" w:color="000000"/>
              <w:left w:val="single" w:sz="4" w:space="0" w:color="000000"/>
              <w:bottom w:val="single" w:sz="4" w:space="0" w:color="000000"/>
            </w:tcBorders>
            <w:vAlign w:val="center"/>
          </w:tcPr>
          <w:p w:rsidR="00E82338" w:rsidRPr="00C61EBD" w:rsidRDefault="00E82338" w:rsidP="00FB63A1">
            <w:pPr>
              <w:pStyle w:val="af1"/>
              <w:tabs>
                <w:tab w:val="center" w:pos="-1421"/>
                <w:tab w:val="right" w:pos="8303"/>
              </w:tabs>
              <w:snapToGrid w:val="0"/>
              <w:spacing w:line="216" w:lineRule="auto"/>
              <w:ind w:right="-6"/>
              <w:jc w:val="center"/>
              <w:rPr>
                <w:sz w:val="28"/>
                <w:szCs w:val="28"/>
                <w:lang w:eastAsia="ar-SA"/>
              </w:rPr>
            </w:pPr>
            <w:r w:rsidRPr="00C61EBD">
              <w:rPr>
                <w:sz w:val="28"/>
                <w:szCs w:val="28"/>
                <w:lang w:eastAsia="ar-SA"/>
              </w:rPr>
              <w:t>Прізвище ім'я по-батькові</w:t>
            </w:r>
          </w:p>
        </w:tc>
        <w:tc>
          <w:tcPr>
            <w:tcW w:w="1920" w:type="dxa"/>
            <w:tcBorders>
              <w:top w:val="single" w:sz="4" w:space="0" w:color="000000"/>
              <w:left w:val="single" w:sz="4" w:space="0" w:color="000000"/>
              <w:bottom w:val="single" w:sz="4" w:space="0" w:color="000000"/>
            </w:tcBorders>
            <w:vAlign w:val="center"/>
          </w:tcPr>
          <w:p w:rsidR="00E82338" w:rsidRPr="00C61EBD" w:rsidRDefault="00E82338" w:rsidP="00FB63A1">
            <w:pPr>
              <w:pStyle w:val="af1"/>
              <w:tabs>
                <w:tab w:val="center" w:pos="-1421"/>
                <w:tab w:val="right" w:pos="8303"/>
              </w:tabs>
              <w:snapToGrid w:val="0"/>
              <w:spacing w:line="216" w:lineRule="auto"/>
              <w:ind w:right="-6"/>
              <w:jc w:val="center"/>
              <w:rPr>
                <w:sz w:val="28"/>
                <w:szCs w:val="28"/>
                <w:lang w:eastAsia="ar-SA"/>
              </w:rPr>
            </w:pPr>
            <w:r w:rsidRPr="00C61EBD">
              <w:rPr>
                <w:sz w:val="28"/>
                <w:szCs w:val="28"/>
                <w:lang w:eastAsia="ar-SA"/>
              </w:rPr>
              <w:t>Підпис ознайомленої особи</w:t>
            </w:r>
          </w:p>
        </w:tc>
        <w:tc>
          <w:tcPr>
            <w:tcW w:w="1306" w:type="dxa"/>
            <w:tcBorders>
              <w:top w:val="single" w:sz="4" w:space="0" w:color="000000"/>
              <w:left w:val="single" w:sz="4" w:space="0" w:color="000000"/>
              <w:bottom w:val="single" w:sz="4" w:space="0" w:color="000000"/>
            </w:tcBorders>
            <w:vAlign w:val="center"/>
          </w:tcPr>
          <w:p w:rsidR="00E82338" w:rsidRPr="00C61EBD" w:rsidRDefault="00E82338" w:rsidP="00FB63A1">
            <w:pPr>
              <w:pStyle w:val="af1"/>
              <w:tabs>
                <w:tab w:val="center" w:pos="-1421"/>
                <w:tab w:val="right" w:pos="8303"/>
              </w:tabs>
              <w:snapToGrid w:val="0"/>
              <w:spacing w:line="216" w:lineRule="auto"/>
              <w:ind w:right="-6"/>
              <w:jc w:val="center"/>
              <w:rPr>
                <w:sz w:val="28"/>
                <w:szCs w:val="28"/>
                <w:lang w:eastAsia="ar-SA"/>
              </w:rPr>
            </w:pPr>
            <w:r w:rsidRPr="00C61EBD">
              <w:rPr>
                <w:sz w:val="28"/>
                <w:szCs w:val="28"/>
                <w:lang w:eastAsia="ar-SA"/>
              </w:rPr>
              <w:t>Дата ознайом-лення</w:t>
            </w:r>
          </w:p>
        </w:tc>
        <w:tc>
          <w:tcPr>
            <w:tcW w:w="1601" w:type="dxa"/>
            <w:tcBorders>
              <w:top w:val="single" w:sz="4" w:space="0" w:color="000000"/>
              <w:left w:val="single" w:sz="4" w:space="0" w:color="000000"/>
              <w:bottom w:val="single" w:sz="4" w:space="0" w:color="000000"/>
              <w:right w:val="single" w:sz="4" w:space="0" w:color="000000"/>
            </w:tcBorders>
            <w:vAlign w:val="center"/>
          </w:tcPr>
          <w:p w:rsidR="00E82338" w:rsidRPr="00C61EBD" w:rsidRDefault="00E82338" w:rsidP="00FB63A1">
            <w:pPr>
              <w:pStyle w:val="af1"/>
              <w:tabs>
                <w:tab w:val="center" w:pos="-1421"/>
                <w:tab w:val="right" w:pos="8303"/>
              </w:tabs>
              <w:snapToGrid w:val="0"/>
              <w:spacing w:line="216" w:lineRule="auto"/>
              <w:ind w:right="-6"/>
              <w:jc w:val="center"/>
              <w:rPr>
                <w:sz w:val="28"/>
                <w:szCs w:val="28"/>
                <w:lang w:eastAsia="ar-SA"/>
              </w:rPr>
            </w:pPr>
            <w:r w:rsidRPr="00C61EBD">
              <w:rPr>
                <w:sz w:val="28"/>
                <w:szCs w:val="28"/>
                <w:lang w:eastAsia="ar-SA"/>
              </w:rPr>
              <w:t>Примітки</w:t>
            </w: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382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192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1306" w:type="dxa"/>
            <w:tcBorders>
              <w:top w:val="single" w:sz="4" w:space="0" w:color="000000"/>
              <w:left w:val="single" w:sz="4" w:space="0" w:color="000000"/>
              <w:bottom w:val="single" w:sz="4" w:space="0" w:color="000000"/>
            </w:tcBorders>
          </w:tcPr>
          <w:p w:rsidR="00E82338" w:rsidRPr="00C61EBD" w:rsidRDefault="00E82338" w:rsidP="00FB63A1">
            <w:pPr>
              <w:pStyle w:val="af1"/>
              <w:snapToGrid w:val="0"/>
              <w:jc w:val="both"/>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jc w:val="both"/>
              <w:rPr>
                <w:sz w:val="28"/>
                <w:szCs w:val="28"/>
                <w:lang w:eastAsia="ar-SA"/>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382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192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1306" w:type="dxa"/>
            <w:tcBorders>
              <w:top w:val="single" w:sz="4" w:space="0" w:color="000000"/>
              <w:left w:val="single" w:sz="4" w:space="0" w:color="000000"/>
              <w:bottom w:val="single" w:sz="4" w:space="0" w:color="000000"/>
            </w:tcBorders>
          </w:tcPr>
          <w:p w:rsidR="00E82338" w:rsidRPr="00C61EBD" w:rsidRDefault="00E82338" w:rsidP="00FB63A1">
            <w:pPr>
              <w:pStyle w:val="af1"/>
              <w:snapToGrid w:val="0"/>
              <w:jc w:val="both"/>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jc w:val="both"/>
              <w:rPr>
                <w:sz w:val="28"/>
                <w:szCs w:val="28"/>
                <w:lang w:eastAsia="ar-SA"/>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382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192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1306" w:type="dxa"/>
            <w:tcBorders>
              <w:top w:val="single" w:sz="4" w:space="0" w:color="000000"/>
              <w:left w:val="single" w:sz="4" w:space="0" w:color="000000"/>
              <w:bottom w:val="single" w:sz="4" w:space="0" w:color="000000"/>
            </w:tcBorders>
          </w:tcPr>
          <w:p w:rsidR="00E82338" w:rsidRPr="00C61EBD" w:rsidRDefault="00E82338" w:rsidP="00FB63A1">
            <w:pPr>
              <w:pStyle w:val="af1"/>
              <w:snapToGrid w:val="0"/>
              <w:jc w:val="both"/>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jc w:val="both"/>
              <w:rPr>
                <w:sz w:val="28"/>
                <w:szCs w:val="28"/>
                <w:lang w:eastAsia="ar-SA"/>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382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192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1306" w:type="dxa"/>
            <w:tcBorders>
              <w:top w:val="single" w:sz="4" w:space="0" w:color="000000"/>
              <w:left w:val="single" w:sz="4" w:space="0" w:color="000000"/>
              <w:bottom w:val="single" w:sz="4" w:space="0" w:color="000000"/>
            </w:tcBorders>
          </w:tcPr>
          <w:p w:rsidR="00E82338" w:rsidRPr="00C61EBD" w:rsidRDefault="00E82338" w:rsidP="00FB63A1">
            <w:pPr>
              <w:pStyle w:val="af1"/>
              <w:snapToGrid w:val="0"/>
              <w:jc w:val="both"/>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jc w:val="both"/>
              <w:rPr>
                <w:sz w:val="28"/>
                <w:szCs w:val="28"/>
                <w:lang w:eastAsia="ar-SA"/>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382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192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1306" w:type="dxa"/>
            <w:tcBorders>
              <w:top w:val="single" w:sz="4" w:space="0" w:color="000000"/>
              <w:left w:val="single" w:sz="4" w:space="0" w:color="000000"/>
              <w:bottom w:val="single" w:sz="4" w:space="0" w:color="000000"/>
            </w:tcBorders>
          </w:tcPr>
          <w:p w:rsidR="00E82338" w:rsidRPr="00C61EBD" w:rsidRDefault="00E82338" w:rsidP="00FB63A1">
            <w:pPr>
              <w:pStyle w:val="af1"/>
              <w:snapToGrid w:val="0"/>
              <w:jc w:val="both"/>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jc w:val="both"/>
              <w:rPr>
                <w:sz w:val="28"/>
                <w:szCs w:val="28"/>
                <w:lang w:eastAsia="ar-SA"/>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382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192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1306" w:type="dxa"/>
            <w:tcBorders>
              <w:top w:val="single" w:sz="4" w:space="0" w:color="000000"/>
              <w:left w:val="single" w:sz="4" w:space="0" w:color="000000"/>
              <w:bottom w:val="single" w:sz="4" w:space="0" w:color="000000"/>
            </w:tcBorders>
          </w:tcPr>
          <w:p w:rsidR="00E82338" w:rsidRPr="00C61EBD" w:rsidRDefault="00E82338" w:rsidP="00FB63A1">
            <w:pPr>
              <w:pStyle w:val="af1"/>
              <w:snapToGrid w:val="0"/>
              <w:jc w:val="both"/>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jc w:val="both"/>
              <w:rPr>
                <w:sz w:val="28"/>
                <w:szCs w:val="28"/>
                <w:lang w:eastAsia="ar-SA"/>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382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192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1306" w:type="dxa"/>
            <w:tcBorders>
              <w:top w:val="single" w:sz="4" w:space="0" w:color="000000"/>
              <w:left w:val="single" w:sz="4" w:space="0" w:color="000000"/>
              <w:bottom w:val="single" w:sz="4" w:space="0" w:color="000000"/>
            </w:tcBorders>
          </w:tcPr>
          <w:p w:rsidR="00E82338" w:rsidRPr="00C61EBD" w:rsidRDefault="00E82338" w:rsidP="00FB63A1">
            <w:pPr>
              <w:pStyle w:val="af1"/>
              <w:snapToGrid w:val="0"/>
              <w:jc w:val="both"/>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jc w:val="both"/>
              <w:rPr>
                <w:sz w:val="28"/>
                <w:szCs w:val="28"/>
                <w:lang w:eastAsia="ar-SA"/>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382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192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1306" w:type="dxa"/>
            <w:tcBorders>
              <w:top w:val="single" w:sz="4" w:space="0" w:color="000000"/>
              <w:left w:val="single" w:sz="4" w:space="0" w:color="000000"/>
              <w:bottom w:val="single" w:sz="4" w:space="0" w:color="000000"/>
            </w:tcBorders>
          </w:tcPr>
          <w:p w:rsidR="00E82338" w:rsidRPr="00C61EBD" w:rsidRDefault="00E82338" w:rsidP="00FB63A1">
            <w:pPr>
              <w:pStyle w:val="af1"/>
              <w:snapToGrid w:val="0"/>
              <w:jc w:val="both"/>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jc w:val="both"/>
              <w:rPr>
                <w:sz w:val="28"/>
                <w:szCs w:val="28"/>
                <w:lang w:eastAsia="ar-SA"/>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382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192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1306" w:type="dxa"/>
            <w:tcBorders>
              <w:top w:val="single" w:sz="4" w:space="0" w:color="000000"/>
              <w:left w:val="single" w:sz="4" w:space="0" w:color="000000"/>
              <w:bottom w:val="single" w:sz="4" w:space="0" w:color="000000"/>
            </w:tcBorders>
          </w:tcPr>
          <w:p w:rsidR="00E82338" w:rsidRPr="00C61EBD" w:rsidRDefault="00E82338" w:rsidP="00FB63A1">
            <w:pPr>
              <w:pStyle w:val="af1"/>
              <w:snapToGrid w:val="0"/>
              <w:jc w:val="both"/>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jc w:val="both"/>
              <w:rPr>
                <w:sz w:val="28"/>
                <w:szCs w:val="28"/>
                <w:lang w:eastAsia="ar-SA"/>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382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192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1306" w:type="dxa"/>
            <w:tcBorders>
              <w:top w:val="single" w:sz="4" w:space="0" w:color="000000"/>
              <w:left w:val="single" w:sz="4" w:space="0" w:color="000000"/>
              <w:bottom w:val="single" w:sz="4" w:space="0" w:color="000000"/>
            </w:tcBorders>
          </w:tcPr>
          <w:p w:rsidR="00E82338" w:rsidRPr="00C61EBD" w:rsidRDefault="00E82338" w:rsidP="00FB63A1">
            <w:pPr>
              <w:pStyle w:val="af1"/>
              <w:snapToGrid w:val="0"/>
              <w:jc w:val="both"/>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jc w:val="both"/>
              <w:rPr>
                <w:sz w:val="28"/>
                <w:szCs w:val="28"/>
                <w:lang w:eastAsia="ar-SA"/>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382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192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1306" w:type="dxa"/>
            <w:tcBorders>
              <w:top w:val="single" w:sz="4" w:space="0" w:color="000000"/>
              <w:left w:val="single" w:sz="4" w:space="0" w:color="000000"/>
              <w:bottom w:val="single" w:sz="4" w:space="0" w:color="000000"/>
            </w:tcBorders>
          </w:tcPr>
          <w:p w:rsidR="00E82338" w:rsidRPr="00C61EBD" w:rsidRDefault="00E82338" w:rsidP="00FB63A1">
            <w:pPr>
              <w:pStyle w:val="af1"/>
              <w:snapToGrid w:val="0"/>
              <w:jc w:val="both"/>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jc w:val="both"/>
              <w:rPr>
                <w:sz w:val="28"/>
                <w:szCs w:val="28"/>
                <w:lang w:eastAsia="ar-SA"/>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382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192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1306" w:type="dxa"/>
            <w:tcBorders>
              <w:top w:val="single" w:sz="4" w:space="0" w:color="000000"/>
              <w:left w:val="single" w:sz="4" w:space="0" w:color="000000"/>
              <w:bottom w:val="single" w:sz="4" w:space="0" w:color="000000"/>
            </w:tcBorders>
          </w:tcPr>
          <w:p w:rsidR="00E82338" w:rsidRPr="00C61EBD" w:rsidRDefault="00E82338" w:rsidP="00FB63A1">
            <w:pPr>
              <w:pStyle w:val="af1"/>
              <w:snapToGrid w:val="0"/>
              <w:jc w:val="both"/>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jc w:val="both"/>
              <w:rPr>
                <w:sz w:val="28"/>
                <w:szCs w:val="28"/>
                <w:lang w:eastAsia="ar-SA"/>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382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192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1306" w:type="dxa"/>
            <w:tcBorders>
              <w:top w:val="single" w:sz="4" w:space="0" w:color="000000"/>
              <w:left w:val="single" w:sz="4" w:space="0" w:color="000000"/>
              <w:bottom w:val="single" w:sz="4" w:space="0" w:color="000000"/>
            </w:tcBorders>
          </w:tcPr>
          <w:p w:rsidR="00E82338" w:rsidRPr="00C61EBD" w:rsidRDefault="00E82338" w:rsidP="00FB63A1">
            <w:pPr>
              <w:pStyle w:val="af1"/>
              <w:snapToGrid w:val="0"/>
              <w:jc w:val="both"/>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jc w:val="both"/>
              <w:rPr>
                <w:sz w:val="28"/>
                <w:szCs w:val="28"/>
                <w:lang w:eastAsia="ar-SA"/>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382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192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1306" w:type="dxa"/>
            <w:tcBorders>
              <w:top w:val="single" w:sz="4" w:space="0" w:color="000000"/>
              <w:left w:val="single" w:sz="4" w:space="0" w:color="000000"/>
              <w:bottom w:val="single" w:sz="4" w:space="0" w:color="000000"/>
            </w:tcBorders>
          </w:tcPr>
          <w:p w:rsidR="00E82338" w:rsidRPr="00C61EBD" w:rsidRDefault="00E82338" w:rsidP="00FB63A1">
            <w:pPr>
              <w:pStyle w:val="af1"/>
              <w:snapToGrid w:val="0"/>
              <w:jc w:val="both"/>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jc w:val="both"/>
              <w:rPr>
                <w:sz w:val="28"/>
                <w:szCs w:val="28"/>
                <w:lang w:eastAsia="ar-SA"/>
              </w:rPr>
            </w:pPr>
          </w:p>
        </w:tc>
      </w:tr>
    </w:tbl>
    <w:p w:rsidR="00E82338" w:rsidRPr="00C61EBD" w:rsidRDefault="00E82338" w:rsidP="00E82338">
      <w:pPr>
        <w:pStyle w:val="af0"/>
        <w:ind w:left="0" w:right="-2"/>
        <w:jc w:val="both"/>
        <w:rPr>
          <w:rFonts w:ascii="Times New Roman" w:hAnsi="Times New Roman" w:cs="Times New Roman"/>
          <w:b/>
          <w:bCs/>
          <w:sz w:val="28"/>
          <w:szCs w:val="28"/>
        </w:rPr>
      </w:pPr>
    </w:p>
    <w:p w:rsidR="00E82338" w:rsidRPr="00C61EBD" w:rsidRDefault="00E82338" w:rsidP="00E82338">
      <w:pPr>
        <w:pStyle w:val="af0"/>
        <w:ind w:left="0" w:right="-2"/>
        <w:jc w:val="right"/>
        <w:rPr>
          <w:rFonts w:ascii="Times New Roman" w:hAnsi="Times New Roman" w:cs="Times New Roman"/>
          <w:b/>
          <w:bCs/>
          <w:sz w:val="28"/>
          <w:szCs w:val="28"/>
        </w:rPr>
      </w:pPr>
      <w:r w:rsidRPr="00C61EBD">
        <w:rPr>
          <w:rFonts w:ascii="Times New Roman" w:hAnsi="Times New Roman" w:cs="Times New Roman"/>
          <w:b/>
          <w:bCs/>
          <w:sz w:val="28"/>
          <w:szCs w:val="28"/>
        </w:rPr>
        <w:t>(Ф 03.02 – 04)</w:t>
      </w:r>
    </w:p>
    <w:p w:rsidR="00E82338" w:rsidRPr="00C61EBD" w:rsidRDefault="00E82338" w:rsidP="00E82338">
      <w:pPr>
        <w:pStyle w:val="af0"/>
        <w:ind w:left="0" w:right="-2"/>
        <w:rPr>
          <w:rFonts w:ascii="Times New Roman" w:hAnsi="Times New Roman" w:cs="Times New Roman"/>
          <w:b/>
          <w:bCs/>
          <w:sz w:val="28"/>
          <w:szCs w:val="28"/>
        </w:rPr>
      </w:pPr>
      <w:r w:rsidRPr="00C61EBD">
        <w:rPr>
          <w:rFonts w:ascii="Times New Roman" w:hAnsi="Times New Roman" w:cs="Times New Roman"/>
          <w:b/>
          <w:bCs/>
          <w:sz w:val="28"/>
          <w:szCs w:val="28"/>
        </w:rPr>
        <w:t>АРКУШ РЕЄСТРАЦІЇ РЕВІЗІЇ</w:t>
      </w:r>
    </w:p>
    <w:tbl>
      <w:tblPr>
        <w:tblW w:w="9356" w:type="dxa"/>
        <w:tblInd w:w="108" w:type="dxa"/>
        <w:tblLayout w:type="fixed"/>
        <w:tblLook w:val="0000" w:firstRow="0" w:lastRow="0" w:firstColumn="0" w:lastColumn="0" w:noHBand="0" w:noVBand="0"/>
      </w:tblPr>
      <w:tblGrid>
        <w:gridCol w:w="709"/>
        <w:gridCol w:w="3402"/>
        <w:gridCol w:w="1559"/>
        <w:gridCol w:w="1418"/>
        <w:gridCol w:w="2268"/>
      </w:tblGrid>
      <w:tr w:rsidR="00E82338" w:rsidRPr="00C61EBD" w:rsidTr="00FB63A1">
        <w:trPr>
          <w:cantSplit/>
          <w:trHeight w:val="517"/>
        </w:trPr>
        <w:tc>
          <w:tcPr>
            <w:tcW w:w="709" w:type="dxa"/>
            <w:tcBorders>
              <w:top w:val="single" w:sz="4" w:space="0" w:color="000000"/>
              <w:left w:val="single" w:sz="4" w:space="0" w:color="000000"/>
              <w:bottom w:val="single" w:sz="4" w:space="0" w:color="000000"/>
            </w:tcBorders>
            <w:vAlign w:val="center"/>
          </w:tcPr>
          <w:p w:rsidR="00E82338" w:rsidRPr="00C61EBD" w:rsidRDefault="00E82338" w:rsidP="00FB63A1">
            <w:pPr>
              <w:pStyle w:val="af1"/>
              <w:tabs>
                <w:tab w:val="center" w:pos="-1418"/>
              </w:tabs>
              <w:snapToGrid w:val="0"/>
              <w:spacing w:line="216" w:lineRule="auto"/>
              <w:jc w:val="center"/>
              <w:rPr>
                <w:sz w:val="28"/>
                <w:szCs w:val="28"/>
                <w:lang w:eastAsia="ar-SA"/>
              </w:rPr>
            </w:pPr>
            <w:r w:rsidRPr="00C61EBD">
              <w:rPr>
                <w:sz w:val="28"/>
                <w:szCs w:val="28"/>
                <w:lang w:eastAsia="ar-SA"/>
              </w:rPr>
              <w:t>№ пор.</w:t>
            </w:r>
          </w:p>
        </w:tc>
        <w:tc>
          <w:tcPr>
            <w:tcW w:w="3402" w:type="dxa"/>
            <w:tcBorders>
              <w:top w:val="single" w:sz="4" w:space="0" w:color="000000"/>
              <w:left w:val="single" w:sz="4" w:space="0" w:color="000000"/>
              <w:bottom w:val="single" w:sz="4" w:space="0" w:color="000000"/>
            </w:tcBorders>
            <w:vAlign w:val="center"/>
          </w:tcPr>
          <w:p w:rsidR="00E82338" w:rsidRPr="00C61EBD" w:rsidRDefault="00E82338" w:rsidP="00FB63A1">
            <w:pPr>
              <w:pStyle w:val="af1"/>
              <w:tabs>
                <w:tab w:val="center" w:pos="-1418"/>
              </w:tabs>
              <w:snapToGrid w:val="0"/>
              <w:spacing w:line="216" w:lineRule="auto"/>
              <w:jc w:val="center"/>
              <w:rPr>
                <w:sz w:val="28"/>
                <w:szCs w:val="28"/>
                <w:lang w:eastAsia="ar-SA"/>
              </w:rPr>
            </w:pPr>
            <w:r w:rsidRPr="00C61EBD">
              <w:rPr>
                <w:sz w:val="28"/>
                <w:szCs w:val="28"/>
                <w:lang w:eastAsia="ar-SA"/>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E82338" w:rsidRPr="00C61EBD" w:rsidRDefault="00E82338" w:rsidP="00FB63A1">
            <w:pPr>
              <w:pStyle w:val="af1"/>
              <w:tabs>
                <w:tab w:val="center" w:pos="-1418"/>
              </w:tabs>
              <w:snapToGrid w:val="0"/>
              <w:spacing w:line="216" w:lineRule="auto"/>
              <w:jc w:val="center"/>
              <w:rPr>
                <w:sz w:val="28"/>
                <w:szCs w:val="28"/>
                <w:lang w:eastAsia="ar-SA"/>
              </w:rPr>
            </w:pPr>
            <w:r w:rsidRPr="00C61EBD">
              <w:rPr>
                <w:sz w:val="28"/>
                <w:szCs w:val="28"/>
                <w:lang w:eastAsia="ar-SA"/>
              </w:rPr>
              <w:t>Дата ревізії</w:t>
            </w:r>
          </w:p>
        </w:tc>
        <w:tc>
          <w:tcPr>
            <w:tcW w:w="1418" w:type="dxa"/>
            <w:tcBorders>
              <w:top w:val="single" w:sz="4" w:space="0" w:color="000000"/>
              <w:left w:val="single" w:sz="4" w:space="0" w:color="000000"/>
              <w:bottom w:val="single" w:sz="4" w:space="0" w:color="000000"/>
            </w:tcBorders>
            <w:vAlign w:val="center"/>
          </w:tcPr>
          <w:p w:rsidR="00E82338" w:rsidRPr="00C61EBD" w:rsidRDefault="00E82338" w:rsidP="00FB63A1">
            <w:pPr>
              <w:pStyle w:val="af1"/>
              <w:tabs>
                <w:tab w:val="center" w:pos="-1418"/>
              </w:tabs>
              <w:snapToGrid w:val="0"/>
              <w:spacing w:line="216" w:lineRule="auto"/>
              <w:jc w:val="center"/>
              <w:rPr>
                <w:sz w:val="28"/>
                <w:szCs w:val="28"/>
                <w:lang w:eastAsia="ar-SA"/>
              </w:rPr>
            </w:pPr>
            <w:r w:rsidRPr="00C61EBD">
              <w:rPr>
                <w:sz w:val="28"/>
                <w:szCs w:val="28"/>
                <w:lang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E82338" w:rsidRPr="00C61EBD" w:rsidRDefault="00E82338" w:rsidP="00FB63A1">
            <w:pPr>
              <w:pStyle w:val="af1"/>
              <w:tabs>
                <w:tab w:val="center" w:pos="-1418"/>
              </w:tabs>
              <w:snapToGrid w:val="0"/>
              <w:spacing w:line="216" w:lineRule="auto"/>
              <w:jc w:val="center"/>
              <w:rPr>
                <w:sz w:val="28"/>
                <w:szCs w:val="28"/>
                <w:lang w:eastAsia="ar-SA"/>
              </w:rPr>
            </w:pPr>
            <w:r w:rsidRPr="00C61EBD">
              <w:rPr>
                <w:sz w:val="28"/>
                <w:szCs w:val="28"/>
                <w:lang w:eastAsia="ar-SA"/>
              </w:rPr>
              <w:t>Висновок щодо адекватності</w:t>
            </w: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3402"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155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1418" w:type="dxa"/>
            <w:tcBorders>
              <w:top w:val="single" w:sz="4" w:space="0" w:color="000000"/>
              <w:left w:val="single" w:sz="4" w:space="0" w:color="000000"/>
              <w:bottom w:val="single" w:sz="4" w:space="0" w:color="000000"/>
            </w:tcBorders>
          </w:tcPr>
          <w:p w:rsidR="00E82338" w:rsidRPr="00C61EBD" w:rsidRDefault="00E82338" w:rsidP="00FB63A1">
            <w:pPr>
              <w:pStyle w:val="af1"/>
              <w:snapToGrid w:val="0"/>
              <w:jc w:val="both"/>
              <w:rPr>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ind w:right="72"/>
              <w:jc w:val="both"/>
              <w:rPr>
                <w:sz w:val="28"/>
                <w:szCs w:val="28"/>
                <w:lang w:eastAsia="ar-SA"/>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3402"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155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1418" w:type="dxa"/>
            <w:tcBorders>
              <w:top w:val="single" w:sz="4" w:space="0" w:color="000000"/>
              <w:left w:val="single" w:sz="4" w:space="0" w:color="000000"/>
              <w:bottom w:val="single" w:sz="4" w:space="0" w:color="000000"/>
            </w:tcBorders>
          </w:tcPr>
          <w:p w:rsidR="00E82338" w:rsidRPr="00C61EBD" w:rsidRDefault="00E82338" w:rsidP="00FB63A1">
            <w:pPr>
              <w:pStyle w:val="af1"/>
              <w:snapToGrid w:val="0"/>
              <w:jc w:val="both"/>
              <w:rPr>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ind w:right="72"/>
              <w:jc w:val="both"/>
              <w:rPr>
                <w:sz w:val="28"/>
                <w:szCs w:val="28"/>
                <w:lang w:eastAsia="ar-SA"/>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3402"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155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1418" w:type="dxa"/>
            <w:tcBorders>
              <w:top w:val="single" w:sz="4" w:space="0" w:color="000000"/>
              <w:left w:val="single" w:sz="4" w:space="0" w:color="000000"/>
              <w:bottom w:val="single" w:sz="4" w:space="0" w:color="000000"/>
            </w:tcBorders>
          </w:tcPr>
          <w:p w:rsidR="00E82338" w:rsidRPr="00C61EBD" w:rsidRDefault="00E82338" w:rsidP="00FB63A1">
            <w:pPr>
              <w:pStyle w:val="af1"/>
              <w:snapToGrid w:val="0"/>
              <w:jc w:val="both"/>
              <w:rPr>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ind w:right="72"/>
              <w:jc w:val="both"/>
              <w:rPr>
                <w:sz w:val="28"/>
                <w:szCs w:val="28"/>
                <w:lang w:eastAsia="ar-SA"/>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3402"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155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1418" w:type="dxa"/>
            <w:tcBorders>
              <w:top w:val="single" w:sz="4" w:space="0" w:color="000000"/>
              <w:left w:val="single" w:sz="4" w:space="0" w:color="000000"/>
              <w:bottom w:val="single" w:sz="4" w:space="0" w:color="000000"/>
            </w:tcBorders>
          </w:tcPr>
          <w:p w:rsidR="00E82338" w:rsidRPr="00C61EBD" w:rsidRDefault="00E82338" w:rsidP="00FB63A1">
            <w:pPr>
              <w:pStyle w:val="af1"/>
              <w:snapToGrid w:val="0"/>
              <w:jc w:val="both"/>
              <w:rPr>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ind w:right="72"/>
              <w:jc w:val="both"/>
              <w:rPr>
                <w:sz w:val="28"/>
                <w:szCs w:val="28"/>
                <w:lang w:eastAsia="ar-SA"/>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3402"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155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1418" w:type="dxa"/>
            <w:tcBorders>
              <w:top w:val="single" w:sz="4" w:space="0" w:color="000000"/>
              <w:left w:val="single" w:sz="4" w:space="0" w:color="000000"/>
              <w:bottom w:val="single" w:sz="4" w:space="0" w:color="000000"/>
            </w:tcBorders>
          </w:tcPr>
          <w:p w:rsidR="00E82338" w:rsidRPr="00C61EBD" w:rsidRDefault="00E82338" w:rsidP="00FB63A1">
            <w:pPr>
              <w:pStyle w:val="af1"/>
              <w:snapToGrid w:val="0"/>
              <w:jc w:val="both"/>
              <w:rPr>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ind w:right="72"/>
              <w:jc w:val="both"/>
              <w:rPr>
                <w:sz w:val="28"/>
                <w:szCs w:val="28"/>
                <w:lang w:eastAsia="ar-SA"/>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3402"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155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1418" w:type="dxa"/>
            <w:tcBorders>
              <w:top w:val="single" w:sz="4" w:space="0" w:color="000000"/>
              <w:left w:val="single" w:sz="4" w:space="0" w:color="000000"/>
              <w:bottom w:val="single" w:sz="4" w:space="0" w:color="000000"/>
            </w:tcBorders>
          </w:tcPr>
          <w:p w:rsidR="00E82338" w:rsidRPr="00C61EBD" w:rsidRDefault="00E82338" w:rsidP="00FB63A1">
            <w:pPr>
              <w:pStyle w:val="af1"/>
              <w:snapToGrid w:val="0"/>
              <w:jc w:val="both"/>
              <w:rPr>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ind w:right="72"/>
              <w:jc w:val="both"/>
              <w:rPr>
                <w:sz w:val="28"/>
                <w:szCs w:val="28"/>
                <w:lang w:eastAsia="ar-SA"/>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3402"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155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1418" w:type="dxa"/>
            <w:tcBorders>
              <w:top w:val="single" w:sz="4" w:space="0" w:color="000000"/>
              <w:left w:val="single" w:sz="4" w:space="0" w:color="000000"/>
              <w:bottom w:val="single" w:sz="4" w:space="0" w:color="000000"/>
            </w:tcBorders>
          </w:tcPr>
          <w:p w:rsidR="00E82338" w:rsidRPr="00C61EBD" w:rsidRDefault="00E82338" w:rsidP="00FB63A1">
            <w:pPr>
              <w:pStyle w:val="af1"/>
              <w:snapToGrid w:val="0"/>
              <w:jc w:val="both"/>
              <w:rPr>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ind w:right="72"/>
              <w:jc w:val="both"/>
              <w:rPr>
                <w:sz w:val="28"/>
                <w:szCs w:val="28"/>
                <w:lang w:eastAsia="ar-SA"/>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3402"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155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1418" w:type="dxa"/>
            <w:tcBorders>
              <w:top w:val="single" w:sz="4" w:space="0" w:color="000000"/>
              <w:left w:val="single" w:sz="4" w:space="0" w:color="000000"/>
              <w:bottom w:val="single" w:sz="4" w:space="0" w:color="000000"/>
            </w:tcBorders>
          </w:tcPr>
          <w:p w:rsidR="00E82338" w:rsidRPr="00C61EBD" w:rsidRDefault="00E82338" w:rsidP="00FB63A1">
            <w:pPr>
              <w:pStyle w:val="af1"/>
              <w:snapToGrid w:val="0"/>
              <w:jc w:val="both"/>
              <w:rPr>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ind w:right="72"/>
              <w:jc w:val="both"/>
              <w:rPr>
                <w:sz w:val="28"/>
                <w:szCs w:val="28"/>
                <w:lang w:eastAsia="ar-SA"/>
              </w:rPr>
            </w:pPr>
          </w:p>
        </w:tc>
      </w:tr>
    </w:tbl>
    <w:p w:rsidR="00E82338" w:rsidRPr="00C61EBD" w:rsidRDefault="00E82338" w:rsidP="00E82338">
      <w:pPr>
        <w:pStyle w:val="af0"/>
        <w:ind w:left="0" w:right="-2"/>
        <w:jc w:val="right"/>
        <w:rPr>
          <w:rFonts w:ascii="Times New Roman" w:hAnsi="Times New Roman" w:cs="Times New Roman"/>
          <w:b/>
          <w:bCs/>
          <w:sz w:val="28"/>
          <w:szCs w:val="28"/>
        </w:rPr>
      </w:pPr>
      <w:r w:rsidRPr="00C61EBD">
        <w:rPr>
          <w:rFonts w:ascii="Times New Roman" w:hAnsi="Times New Roman" w:cs="Times New Roman"/>
          <w:b/>
          <w:bCs/>
          <w:sz w:val="28"/>
          <w:szCs w:val="28"/>
        </w:rPr>
        <w:t>(Ф 03.02 – 03)</w:t>
      </w:r>
    </w:p>
    <w:p w:rsidR="00E82338" w:rsidRPr="00C61EBD" w:rsidRDefault="00E82338" w:rsidP="00E82338">
      <w:pPr>
        <w:pStyle w:val="af0"/>
        <w:ind w:left="0" w:right="-2"/>
        <w:rPr>
          <w:rFonts w:ascii="Times New Roman" w:hAnsi="Times New Roman" w:cs="Times New Roman"/>
          <w:b/>
          <w:bCs/>
          <w:sz w:val="28"/>
          <w:szCs w:val="28"/>
        </w:rPr>
      </w:pPr>
      <w:r w:rsidRPr="00C61EBD">
        <w:rPr>
          <w:rFonts w:ascii="Times New Roman" w:hAnsi="Times New Roman" w:cs="Times New Roman"/>
          <w:b/>
          <w:bCs/>
          <w:sz w:val="28"/>
          <w:szCs w:val="28"/>
        </w:rPr>
        <w:t>АРКУШ ОБЛІКУ ЗМІН</w:t>
      </w:r>
    </w:p>
    <w:tbl>
      <w:tblPr>
        <w:tblW w:w="0" w:type="auto"/>
        <w:tblInd w:w="108" w:type="dxa"/>
        <w:tblLook w:val="0000" w:firstRow="0" w:lastRow="0" w:firstColumn="0" w:lastColumn="0" w:noHBand="0" w:noVBand="0"/>
      </w:tblPr>
      <w:tblGrid>
        <w:gridCol w:w="866"/>
        <w:gridCol w:w="1374"/>
        <w:gridCol w:w="1498"/>
        <w:gridCol w:w="1029"/>
        <w:gridCol w:w="1152"/>
        <w:gridCol w:w="1231"/>
        <w:gridCol w:w="1407"/>
        <w:gridCol w:w="1331"/>
      </w:tblGrid>
      <w:tr w:rsidR="00E82338" w:rsidRPr="00C61EBD" w:rsidTr="00FB63A1">
        <w:trPr>
          <w:cantSplit/>
          <w:trHeight w:hRule="exact" w:val="531"/>
        </w:trPr>
        <w:tc>
          <w:tcPr>
            <w:tcW w:w="0" w:type="auto"/>
            <w:vMerge w:val="restart"/>
            <w:tcBorders>
              <w:top w:val="single" w:sz="4" w:space="0" w:color="000000"/>
              <w:left w:val="single" w:sz="4" w:space="0" w:color="000000"/>
              <w:bottom w:val="single" w:sz="4" w:space="0" w:color="000000"/>
            </w:tcBorders>
            <w:vAlign w:val="center"/>
          </w:tcPr>
          <w:p w:rsidR="00E82338" w:rsidRPr="00C61EBD" w:rsidRDefault="00E82338" w:rsidP="00FB63A1">
            <w:pPr>
              <w:pStyle w:val="af1"/>
              <w:tabs>
                <w:tab w:val="clear" w:pos="4677"/>
                <w:tab w:val="clear" w:pos="9355"/>
                <w:tab w:val="left" w:pos="705"/>
                <w:tab w:val="center" w:pos="4674"/>
                <w:tab w:val="right" w:pos="9352"/>
              </w:tabs>
              <w:snapToGrid w:val="0"/>
              <w:spacing w:line="216" w:lineRule="auto"/>
              <w:ind w:right="-57"/>
              <w:jc w:val="center"/>
              <w:rPr>
                <w:sz w:val="28"/>
                <w:szCs w:val="28"/>
                <w:lang w:eastAsia="ar-SA"/>
              </w:rPr>
            </w:pPr>
            <w:r w:rsidRPr="00C61EBD">
              <w:rPr>
                <w:sz w:val="28"/>
                <w:szCs w:val="28"/>
                <w:lang w:eastAsia="ar-SA"/>
              </w:rPr>
              <w:t>№ зміни</w:t>
            </w:r>
          </w:p>
        </w:tc>
        <w:tc>
          <w:tcPr>
            <w:tcW w:w="0" w:type="auto"/>
            <w:gridSpan w:val="4"/>
            <w:tcBorders>
              <w:top w:val="single" w:sz="4" w:space="0" w:color="000000"/>
              <w:left w:val="single" w:sz="4" w:space="0" w:color="000000"/>
              <w:bottom w:val="single" w:sz="4" w:space="0" w:color="000000"/>
            </w:tcBorders>
            <w:vAlign w:val="center"/>
          </w:tcPr>
          <w:p w:rsidR="00E82338" w:rsidRPr="00C61EBD" w:rsidRDefault="00E82338" w:rsidP="00FB63A1">
            <w:pPr>
              <w:pStyle w:val="af1"/>
              <w:tabs>
                <w:tab w:val="clear" w:pos="4677"/>
                <w:tab w:val="clear" w:pos="9355"/>
                <w:tab w:val="left" w:pos="705"/>
                <w:tab w:val="center" w:pos="4674"/>
                <w:tab w:val="right" w:pos="9352"/>
              </w:tabs>
              <w:snapToGrid w:val="0"/>
              <w:spacing w:line="216" w:lineRule="auto"/>
              <w:ind w:right="12"/>
              <w:jc w:val="center"/>
              <w:rPr>
                <w:sz w:val="28"/>
                <w:szCs w:val="28"/>
                <w:lang w:eastAsia="ar-SA"/>
              </w:rPr>
            </w:pPr>
            <w:r w:rsidRPr="00C61EBD">
              <w:rPr>
                <w:sz w:val="28"/>
                <w:szCs w:val="28"/>
                <w:lang w:eastAsia="ar-SA"/>
              </w:rPr>
              <w:t>№ листа (сторінки)</w:t>
            </w:r>
          </w:p>
        </w:tc>
        <w:tc>
          <w:tcPr>
            <w:tcW w:w="0" w:type="auto"/>
            <w:vMerge w:val="restart"/>
            <w:tcBorders>
              <w:top w:val="single" w:sz="4" w:space="0" w:color="000000"/>
              <w:left w:val="single" w:sz="4" w:space="0" w:color="000000"/>
              <w:bottom w:val="single" w:sz="4" w:space="0" w:color="000000"/>
            </w:tcBorders>
            <w:vAlign w:val="center"/>
          </w:tcPr>
          <w:p w:rsidR="00E82338" w:rsidRPr="00C61EBD" w:rsidRDefault="00E82338" w:rsidP="00FB63A1">
            <w:pPr>
              <w:pStyle w:val="af1"/>
              <w:tabs>
                <w:tab w:val="clear" w:pos="4677"/>
                <w:tab w:val="clear" w:pos="9355"/>
                <w:tab w:val="left" w:pos="705"/>
                <w:tab w:val="center" w:pos="4674"/>
                <w:tab w:val="right" w:pos="9352"/>
              </w:tabs>
              <w:snapToGrid w:val="0"/>
              <w:spacing w:line="216" w:lineRule="auto"/>
              <w:ind w:right="12"/>
              <w:jc w:val="center"/>
              <w:rPr>
                <w:sz w:val="28"/>
                <w:szCs w:val="28"/>
                <w:lang w:eastAsia="ar-SA"/>
              </w:rPr>
            </w:pPr>
            <w:r w:rsidRPr="00C61EBD">
              <w:rPr>
                <w:sz w:val="28"/>
                <w:szCs w:val="28"/>
                <w:lang w:eastAsia="ar-SA"/>
              </w:rPr>
              <w:t>Підпис особи, яка</w:t>
            </w:r>
          </w:p>
          <w:p w:rsidR="00E82338" w:rsidRPr="00C61EBD" w:rsidRDefault="00E82338" w:rsidP="00FB63A1">
            <w:pPr>
              <w:pStyle w:val="af1"/>
              <w:tabs>
                <w:tab w:val="clear" w:pos="4677"/>
                <w:tab w:val="clear" w:pos="9355"/>
                <w:tab w:val="left" w:pos="705"/>
                <w:tab w:val="center" w:pos="4674"/>
                <w:tab w:val="right" w:pos="9352"/>
              </w:tabs>
              <w:snapToGrid w:val="0"/>
              <w:spacing w:line="216" w:lineRule="auto"/>
              <w:ind w:right="12"/>
              <w:jc w:val="center"/>
              <w:rPr>
                <w:sz w:val="28"/>
                <w:szCs w:val="28"/>
                <w:lang w:eastAsia="ar-SA"/>
              </w:rPr>
            </w:pPr>
            <w:r w:rsidRPr="00C61EBD">
              <w:rPr>
                <w:sz w:val="28"/>
                <w:szCs w:val="28"/>
                <w:lang w:eastAsia="ar-SA"/>
              </w:rPr>
              <w:t>внесла зміну</w:t>
            </w:r>
          </w:p>
        </w:tc>
        <w:tc>
          <w:tcPr>
            <w:tcW w:w="0" w:type="auto"/>
            <w:vMerge w:val="restart"/>
            <w:tcBorders>
              <w:top w:val="single" w:sz="4" w:space="0" w:color="000000"/>
              <w:left w:val="single" w:sz="4" w:space="0" w:color="000000"/>
              <w:bottom w:val="single" w:sz="4" w:space="0" w:color="000000"/>
            </w:tcBorders>
            <w:vAlign w:val="center"/>
          </w:tcPr>
          <w:p w:rsidR="00E82338" w:rsidRPr="00C61EBD" w:rsidRDefault="00E82338" w:rsidP="00FB63A1">
            <w:pPr>
              <w:pStyle w:val="af1"/>
              <w:tabs>
                <w:tab w:val="clear" w:pos="4677"/>
                <w:tab w:val="clear" w:pos="9355"/>
                <w:tab w:val="left" w:pos="705"/>
                <w:tab w:val="center" w:pos="4674"/>
                <w:tab w:val="right" w:pos="9352"/>
              </w:tabs>
              <w:snapToGrid w:val="0"/>
              <w:spacing w:line="216" w:lineRule="auto"/>
              <w:ind w:right="-57"/>
              <w:jc w:val="center"/>
              <w:rPr>
                <w:sz w:val="28"/>
                <w:szCs w:val="28"/>
                <w:lang w:eastAsia="ar-SA"/>
              </w:rPr>
            </w:pPr>
            <w:r w:rsidRPr="00C61EBD">
              <w:rPr>
                <w:sz w:val="28"/>
                <w:szCs w:val="28"/>
                <w:lang w:eastAsia="ar-SA"/>
              </w:rPr>
              <w:t>Дата внесення зміни</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E82338" w:rsidRPr="00C61EBD" w:rsidRDefault="00E82338" w:rsidP="00FB63A1">
            <w:pPr>
              <w:pStyle w:val="af1"/>
              <w:tabs>
                <w:tab w:val="clear" w:pos="4677"/>
                <w:tab w:val="clear" w:pos="9355"/>
                <w:tab w:val="center" w:pos="4674"/>
                <w:tab w:val="right" w:pos="9352"/>
              </w:tabs>
              <w:snapToGrid w:val="0"/>
              <w:spacing w:line="216" w:lineRule="auto"/>
              <w:ind w:right="-57"/>
              <w:jc w:val="center"/>
              <w:rPr>
                <w:sz w:val="28"/>
                <w:szCs w:val="28"/>
                <w:lang w:eastAsia="ar-SA"/>
              </w:rPr>
            </w:pPr>
            <w:r w:rsidRPr="00C61EBD">
              <w:rPr>
                <w:sz w:val="28"/>
                <w:szCs w:val="28"/>
                <w:lang w:eastAsia="ar-SA"/>
              </w:rPr>
              <w:t>Дата</w:t>
            </w:r>
          </w:p>
          <w:p w:rsidR="00E82338" w:rsidRPr="00C61EBD" w:rsidRDefault="00E82338" w:rsidP="00FB63A1">
            <w:pPr>
              <w:pStyle w:val="af1"/>
              <w:tabs>
                <w:tab w:val="clear" w:pos="4677"/>
                <w:tab w:val="clear" w:pos="9355"/>
                <w:tab w:val="center" w:pos="4674"/>
                <w:tab w:val="right" w:pos="9352"/>
              </w:tabs>
              <w:snapToGrid w:val="0"/>
              <w:spacing w:line="216" w:lineRule="auto"/>
              <w:ind w:right="-57"/>
              <w:jc w:val="center"/>
              <w:rPr>
                <w:sz w:val="28"/>
                <w:szCs w:val="28"/>
                <w:lang w:eastAsia="ar-SA"/>
              </w:rPr>
            </w:pPr>
            <w:r w:rsidRPr="00C61EBD">
              <w:rPr>
                <w:sz w:val="28"/>
                <w:szCs w:val="28"/>
                <w:lang w:eastAsia="ar-SA"/>
              </w:rPr>
              <w:t>введення зміни</w:t>
            </w:r>
          </w:p>
        </w:tc>
      </w:tr>
      <w:tr w:rsidR="00E82338" w:rsidRPr="00C61EBD" w:rsidTr="00FB63A1">
        <w:trPr>
          <w:cantSplit/>
          <w:trHeight w:hRule="exact" w:val="705"/>
        </w:trPr>
        <w:tc>
          <w:tcPr>
            <w:tcW w:w="0" w:type="auto"/>
            <w:vMerge/>
            <w:tcBorders>
              <w:top w:val="single" w:sz="4" w:space="0" w:color="000000"/>
              <w:left w:val="single" w:sz="4" w:space="0" w:color="000000"/>
              <w:bottom w:val="single" w:sz="4" w:space="0" w:color="000000"/>
            </w:tcBorders>
            <w:vAlign w:val="center"/>
          </w:tcPr>
          <w:p w:rsidR="00E82338" w:rsidRPr="00C61EBD" w:rsidRDefault="00E82338" w:rsidP="00FB63A1">
            <w:pPr>
              <w:ind w:right="-57"/>
              <w:jc w:val="both"/>
              <w:rPr>
                <w:rFonts w:ascii="Times New Roman" w:hAnsi="Times New Roman" w:cs="Times New Roman"/>
                <w:sz w:val="28"/>
                <w:szCs w:val="28"/>
              </w:rPr>
            </w:pPr>
          </w:p>
        </w:tc>
        <w:tc>
          <w:tcPr>
            <w:tcW w:w="0" w:type="auto"/>
            <w:tcBorders>
              <w:left w:val="single" w:sz="4" w:space="0" w:color="000000"/>
              <w:bottom w:val="single" w:sz="4" w:space="0" w:color="000000"/>
            </w:tcBorders>
            <w:vAlign w:val="center"/>
          </w:tcPr>
          <w:p w:rsidR="00E82338" w:rsidRPr="00C61EBD" w:rsidRDefault="00E82338" w:rsidP="00FB63A1">
            <w:pPr>
              <w:pStyle w:val="af1"/>
              <w:tabs>
                <w:tab w:val="clear" w:pos="4677"/>
                <w:tab w:val="clear" w:pos="9355"/>
                <w:tab w:val="left" w:pos="705"/>
                <w:tab w:val="center" w:pos="4674"/>
                <w:tab w:val="right" w:pos="9352"/>
              </w:tabs>
              <w:snapToGrid w:val="0"/>
              <w:ind w:right="-57"/>
              <w:jc w:val="both"/>
              <w:rPr>
                <w:sz w:val="28"/>
                <w:szCs w:val="28"/>
                <w:lang w:eastAsia="ar-SA"/>
              </w:rPr>
            </w:pPr>
            <w:r w:rsidRPr="00C61EBD">
              <w:rPr>
                <w:sz w:val="28"/>
                <w:szCs w:val="28"/>
                <w:lang w:eastAsia="ar-SA"/>
              </w:rPr>
              <w:t>Зміненого</w:t>
            </w:r>
          </w:p>
        </w:tc>
        <w:tc>
          <w:tcPr>
            <w:tcW w:w="0" w:type="auto"/>
            <w:tcBorders>
              <w:left w:val="single" w:sz="4" w:space="0" w:color="000000"/>
              <w:bottom w:val="single" w:sz="4" w:space="0" w:color="000000"/>
            </w:tcBorders>
            <w:vAlign w:val="center"/>
          </w:tcPr>
          <w:p w:rsidR="00E82338" w:rsidRPr="00C61EBD" w:rsidRDefault="00E82338" w:rsidP="00FB63A1">
            <w:pPr>
              <w:pStyle w:val="af1"/>
              <w:tabs>
                <w:tab w:val="clear" w:pos="4677"/>
                <w:tab w:val="clear" w:pos="9355"/>
                <w:tab w:val="left" w:pos="705"/>
                <w:tab w:val="center" w:pos="4674"/>
                <w:tab w:val="right" w:pos="9352"/>
              </w:tabs>
              <w:snapToGrid w:val="0"/>
              <w:ind w:right="-57"/>
              <w:jc w:val="both"/>
              <w:rPr>
                <w:sz w:val="28"/>
                <w:szCs w:val="28"/>
                <w:lang w:eastAsia="ar-SA"/>
              </w:rPr>
            </w:pPr>
            <w:r w:rsidRPr="00C61EBD">
              <w:rPr>
                <w:sz w:val="28"/>
                <w:szCs w:val="28"/>
                <w:lang w:eastAsia="ar-SA"/>
              </w:rPr>
              <w:t>Заміненого</w:t>
            </w:r>
          </w:p>
        </w:tc>
        <w:tc>
          <w:tcPr>
            <w:tcW w:w="0" w:type="auto"/>
            <w:tcBorders>
              <w:left w:val="single" w:sz="4" w:space="0" w:color="000000"/>
              <w:bottom w:val="single" w:sz="4" w:space="0" w:color="000000"/>
            </w:tcBorders>
            <w:vAlign w:val="center"/>
          </w:tcPr>
          <w:p w:rsidR="00E82338" w:rsidRPr="00C61EBD" w:rsidRDefault="00E82338" w:rsidP="00FB63A1">
            <w:pPr>
              <w:pStyle w:val="af1"/>
              <w:tabs>
                <w:tab w:val="clear" w:pos="4677"/>
                <w:tab w:val="clear" w:pos="9355"/>
                <w:tab w:val="left" w:pos="705"/>
                <w:tab w:val="center" w:pos="4674"/>
                <w:tab w:val="right" w:pos="9352"/>
              </w:tabs>
              <w:snapToGrid w:val="0"/>
              <w:ind w:right="-57"/>
              <w:jc w:val="both"/>
              <w:rPr>
                <w:sz w:val="28"/>
                <w:szCs w:val="28"/>
                <w:lang w:eastAsia="ar-SA"/>
              </w:rPr>
            </w:pPr>
            <w:r w:rsidRPr="00C61EBD">
              <w:rPr>
                <w:sz w:val="28"/>
                <w:szCs w:val="28"/>
                <w:lang w:eastAsia="ar-SA"/>
              </w:rPr>
              <w:t>Нового</w:t>
            </w:r>
          </w:p>
        </w:tc>
        <w:tc>
          <w:tcPr>
            <w:tcW w:w="0" w:type="auto"/>
            <w:tcBorders>
              <w:left w:val="single" w:sz="4" w:space="0" w:color="000000"/>
              <w:bottom w:val="single" w:sz="4" w:space="0" w:color="000000"/>
            </w:tcBorders>
            <w:vAlign w:val="center"/>
          </w:tcPr>
          <w:p w:rsidR="00E82338" w:rsidRPr="00C61EBD" w:rsidRDefault="00E82338" w:rsidP="00FB63A1">
            <w:pPr>
              <w:pStyle w:val="af1"/>
              <w:tabs>
                <w:tab w:val="left" w:pos="585"/>
                <w:tab w:val="center" w:pos="4554"/>
                <w:tab w:val="right" w:pos="9232"/>
              </w:tabs>
              <w:snapToGrid w:val="0"/>
              <w:spacing w:line="216" w:lineRule="auto"/>
              <w:ind w:right="-57"/>
              <w:jc w:val="both"/>
              <w:rPr>
                <w:sz w:val="28"/>
                <w:szCs w:val="28"/>
                <w:lang w:eastAsia="ar-SA"/>
              </w:rPr>
            </w:pPr>
            <w:r w:rsidRPr="00C61EBD">
              <w:rPr>
                <w:sz w:val="28"/>
                <w:szCs w:val="28"/>
                <w:lang w:eastAsia="ar-SA"/>
              </w:rPr>
              <w:t>Анульо-</w:t>
            </w:r>
          </w:p>
          <w:p w:rsidR="00E82338" w:rsidRPr="00C61EBD" w:rsidRDefault="00E82338" w:rsidP="00FB63A1">
            <w:pPr>
              <w:pStyle w:val="af1"/>
              <w:tabs>
                <w:tab w:val="left" w:pos="585"/>
                <w:tab w:val="center" w:pos="4554"/>
                <w:tab w:val="right" w:pos="9232"/>
              </w:tabs>
              <w:snapToGrid w:val="0"/>
              <w:spacing w:line="216" w:lineRule="auto"/>
              <w:ind w:right="-57"/>
              <w:jc w:val="both"/>
              <w:rPr>
                <w:sz w:val="28"/>
                <w:szCs w:val="28"/>
                <w:lang w:eastAsia="ar-SA"/>
              </w:rPr>
            </w:pPr>
            <w:r w:rsidRPr="00C61EBD">
              <w:rPr>
                <w:sz w:val="28"/>
                <w:szCs w:val="28"/>
                <w:lang w:eastAsia="ar-SA"/>
              </w:rPr>
              <w:t>ваного</w:t>
            </w:r>
          </w:p>
        </w:tc>
        <w:tc>
          <w:tcPr>
            <w:tcW w:w="0" w:type="auto"/>
            <w:vMerge/>
            <w:tcBorders>
              <w:top w:val="single" w:sz="4" w:space="0" w:color="000000"/>
              <w:left w:val="single" w:sz="4" w:space="0" w:color="000000"/>
              <w:bottom w:val="single" w:sz="4" w:space="0" w:color="000000"/>
            </w:tcBorders>
            <w:vAlign w:val="center"/>
          </w:tcPr>
          <w:p w:rsidR="00E82338" w:rsidRPr="00C61EBD" w:rsidRDefault="00E82338" w:rsidP="00FB63A1">
            <w:pPr>
              <w:jc w:val="both"/>
              <w:rPr>
                <w:rFonts w:ascii="Times New Roman" w:hAnsi="Times New Roman" w:cs="Times New Roman"/>
                <w:sz w:val="28"/>
                <w:szCs w:val="28"/>
              </w:rPr>
            </w:pPr>
          </w:p>
        </w:tc>
        <w:tc>
          <w:tcPr>
            <w:tcW w:w="0" w:type="auto"/>
            <w:vMerge/>
            <w:tcBorders>
              <w:top w:val="single" w:sz="4" w:space="0" w:color="000000"/>
              <w:left w:val="single" w:sz="4" w:space="0" w:color="000000"/>
              <w:bottom w:val="single" w:sz="4" w:space="0" w:color="000000"/>
            </w:tcBorders>
            <w:vAlign w:val="center"/>
          </w:tcPr>
          <w:p w:rsidR="00E82338" w:rsidRPr="00C61EBD" w:rsidRDefault="00E82338" w:rsidP="00FB63A1">
            <w:pPr>
              <w:jc w:val="both"/>
              <w:rPr>
                <w:rFonts w:ascii="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E82338" w:rsidRPr="00C61EBD" w:rsidRDefault="00E82338" w:rsidP="00FB63A1">
            <w:pPr>
              <w:jc w:val="both"/>
              <w:rPr>
                <w:rFonts w:ascii="Times New Roman" w:hAnsi="Times New Roman" w:cs="Times New Roman"/>
                <w:sz w:val="28"/>
                <w:szCs w:val="28"/>
              </w:rPr>
            </w:pPr>
          </w:p>
        </w:tc>
      </w:tr>
      <w:tr w:rsidR="00E82338" w:rsidRPr="00C61EBD" w:rsidTr="00FB63A1">
        <w:trPr>
          <w:trHeight w:hRule="exact" w:val="340"/>
        </w:trPr>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0" w:type="auto"/>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jc w:val="both"/>
              <w:rPr>
                <w:sz w:val="28"/>
                <w:szCs w:val="28"/>
                <w:lang w:eastAsia="ar-SA"/>
              </w:rPr>
            </w:pPr>
          </w:p>
        </w:tc>
      </w:tr>
      <w:tr w:rsidR="00E82338" w:rsidRPr="00C61EBD" w:rsidTr="00FB63A1">
        <w:trPr>
          <w:trHeight w:hRule="exact" w:val="340"/>
        </w:trPr>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0" w:type="auto"/>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jc w:val="both"/>
              <w:rPr>
                <w:sz w:val="28"/>
                <w:szCs w:val="28"/>
                <w:lang w:eastAsia="ar-SA"/>
              </w:rPr>
            </w:pPr>
          </w:p>
        </w:tc>
      </w:tr>
      <w:tr w:rsidR="00E82338" w:rsidRPr="00C61EBD" w:rsidTr="00FB63A1">
        <w:trPr>
          <w:trHeight w:hRule="exact" w:val="340"/>
        </w:trPr>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0" w:type="auto"/>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jc w:val="both"/>
              <w:rPr>
                <w:sz w:val="28"/>
                <w:szCs w:val="28"/>
                <w:lang w:eastAsia="ar-SA"/>
              </w:rPr>
            </w:pPr>
          </w:p>
        </w:tc>
      </w:tr>
      <w:tr w:rsidR="00E82338" w:rsidRPr="00C61EBD" w:rsidTr="00FB63A1">
        <w:trPr>
          <w:trHeight w:hRule="exact" w:val="340"/>
        </w:trPr>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0" w:type="auto"/>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jc w:val="both"/>
              <w:rPr>
                <w:sz w:val="28"/>
                <w:szCs w:val="28"/>
                <w:lang w:eastAsia="ar-SA"/>
              </w:rPr>
            </w:pPr>
          </w:p>
        </w:tc>
      </w:tr>
      <w:tr w:rsidR="00E82338" w:rsidRPr="00C61EBD" w:rsidTr="00FB63A1">
        <w:trPr>
          <w:trHeight w:hRule="exact" w:val="340"/>
        </w:trPr>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0" w:type="auto"/>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jc w:val="both"/>
              <w:rPr>
                <w:sz w:val="28"/>
                <w:szCs w:val="28"/>
                <w:lang w:eastAsia="ar-SA"/>
              </w:rPr>
            </w:pPr>
          </w:p>
        </w:tc>
      </w:tr>
      <w:tr w:rsidR="00E82338" w:rsidRPr="00C61EBD" w:rsidTr="00FB63A1">
        <w:trPr>
          <w:trHeight w:hRule="exact" w:val="340"/>
        </w:trPr>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0" w:type="auto"/>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jc w:val="both"/>
              <w:rPr>
                <w:sz w:val="28"/>
                <w:szCs w:val="28"/>
                <w:lang w:eastAsia="ar-SA"/>
              </w:rPr>
            </w:pPr>
          </w:p>
        </w:tc>
      </w:tr>
      <w:tr w:rsidR="00E82338" w:rsidRPr="00C61EBD" w:rsidTr="00FB63A1">
        <w:trPr>
          <w:trHeight w:hRule="exact" w:val="340"/>
        </w:trPr>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0" w:type="auto"/>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jc w:val="both"/>
              <w:rPr>
                <w:sz w:val="28"/>
                <w:szCs w:val="28"/>
                <w:lang w:eastAsia="ar-SA"/>
              </w:rPr>
            </w:pPr>
          </w:p>
        </w:tc>
      </w:tr>
      <w:tr w:rsidR="00E82338" w:rsidRPr="00C61EBD" w:rsidTr="00FB63A1">
        <w:trPr>
          <w:trHeight w:hRule="exact" w:val="340"/>
        </w:trPr>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0" w:type="auto"/>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jc w:val="both"/>
              <w:rPr>
                <w:sz w:val="28"/>
                <w:szCs w:val="28"/>
                <w:lang w:eastAsia="ar-SA"/>
              </w:rPr>
            </w:pPr>
          </w:p>
        </w:tc>
      </w:tr>
      <w:tr w:rsidR="00E82338" w:rsidRPr="00C61EBD" w:rsidTr="00FB63A1">
        <w:trPr>
          <w:trHeight w:hRule="exact" w:val="340"/>
        </w:trPr>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0" w:type="auto"/>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jc w:val="both"/>
              <w:rPr>
                <w:sz w:val="28"/>
                <w:szCs w:val="28"/>
                <w:lang w:eastAsia="ar-SA"/>
              </w:rPr>
            </w:pPr>
          </w:p>
        </w:tc>
      </w:tr>
      <w:tr w:rsidR="00E82338" w:rsidRPr="00C61EBD" w:rsidTr="00FB63A1">
        <w:trPr>
          <w:trHeight w:hRule="exact" w:val="340"/>
        </w:trPr>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0" w:type="auto"/>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jc w:val="both"/>
              <w:rPr>
                <w:sz w:val="28"/>
                <w:szCs w:val="28"/>
                <w:lang w:eastAsia="ar-SA"/>
              </w:rPr>
            </w:pPr>
          </w:p>
        </w:tc>
      </w:tr>
      <w:tr w:rsidR="00E82338" w:rsidRPr="00C61EBD" w:rsidTr="00FB63A1">
        <w:trPr>
          <w:trHeight w:hRule="exact" w:val="340"/>
        </w:trPr>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0" w:type="auto"/>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jc w:val="both"/>
              <w:rPr>
                <w:sz w:val="28"/>
                <w:szCs w:val="28"/>
                <w:lang w:eastAsia="ar-SA"/>
              </w:rPr>
            </w:pPr>
          </w:p>
        </w:tc>
      </w:tr>
      <w:tr w:rsidR="00E82338" w:rsidRPr="00C61EBD" w:rsidTr="00FB63A1">
        <w:trPr>
          <w:trHeight w:hRule="exact" w:val="340"/>
        </w:trPr>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0" w:type="auto"/>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jc w:val="both"/>
              <w:rPr>
                <w:sz w:val="28"/>
                <w:szCs w:val="28"/>
                <w:lang w:eastAsia="ar-SA"/>
              </w:rPr>
            </w:pPr>
          </w:p>
        </w:tc>
      </w:tr>
      <w:tr w:rsidR="00E82338" w:rsidRPr="00C61EBD" w:rsidTr="00FB63A1">
        <w:trPr>
          <w:trHeight w:hRule="exact" w:val="340"/>
        </w:trPr>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0" w:type="auto"/>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jc w:val="both"/>
              <w:rPr>
                <w:sz w:val="28"/>
                <w:szCs w:val="28"/>
                <w:lang w:eastAsia="ar-SA"/>
              </w:rPr>
            </w:pPr>
          </w:p>
        </w:tc>
      </w:tr>
      <w:tr w:rsidR="00E82338" w:rsidRPr="00C61EBD" w:rsidTr="00FB63A1">
        <w:trPr>
          <w:trHeight w:hRule="exact" w:val="340"/>
        </w:trPr>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0" w:type="auto"/>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lang w:eastAsia="ar-SA"/>
              </w:rPr>
            </w:pPr>
          </w:p>
        </w:tc>
        <w:tc>
          <w:tcPr>
            <w:tcW w:w="0" w:type="auto"/>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jc w:val="both"/>
              <w:rPr>
                <w:sz w:val="28"/>
                <w:szCs w:val="28"/>
                <w:lang w:eastAsia="ar-SA"/>
              </w:rPr>
            </w:pPr>
          </w:p>
        </w:tc>
      </w:tr>
    </w:tbl>
    <w:p w:rsidR="0013718B" w:rsidRDefault="0013718B" w:rsidP="00E82338">
      <w:pPr>
        <w:pStyle w:val="af0"/>
        <w:ind w:left="0" w:right="-2"/>
        <w:jc w:val="right"/>
        <w:rPr>
          <w:rFonts w:ascii="Times New Roman" w:hAnsi="Times New Roman" w:cs="Times New Roman"/>
          <w:b/>
          <w:bCs/>
          <w:sz w:val="28"/>
          <w:szCs w:val="28"/>
        </w:rPr>
      </w:pPr>
    </w:p>
    <w:p w:rsidR="0013718B" w:rsidRDefault="0013718B" w:rsidP="00E82338">
      <w:pPr>
        <w:pStyle w:val="af0"/>
        <w:ind w:left="0" w:right="-2"/>
        <w:jc w:val="right"/>
        <w:rPr>
          <w:rFonts w:ascii="Times New Roman" w:hAnsi="Times New Roman" w:cs="Times New Roman"/>
          <w:b/>
          <w:bCs/>
          <w:sz w:val="28"/>
          <w:szCs w:val="28"/>
        </w:rPr>
      </w:pPr>
    </w:p>
    <w:p w:rsidR="0013718B" w:rsidRDefault="0013718B" w:rsidP="00E82338">
      <w:pPr>
        <w:pStyle w:val="af0"/>
        <w:ind w:left="0" w:right="-2"/>
        <w:jc w:val="right"/>
        <w:rPr>
          <w:rFonts w:ascii="Times New Roman" w:hAnsi="Times New Roman" w:cs="Times New Roman"/>
          <w:b/>
          <w:bCs/>
          <w:sz w:val="28"/>
          <w:szCs w:val="28"/>
        </w:rPr>
      </w:pPr>
    </w:p>
    <w:p w:rsidR="0013718B" w:rsidRDefault="0013718B" w:rsidP="00E82338">
      <w:pPr>
        <w:pStyle w:val="af0"/>
        <w:ind w:left="0" w:right="-2"/>
        <w:jc w:val="right"/>
        <w:rPr>
          <w:rFonts w:ascii="Times New Roman" w:hAnsi="Times New Roman" w:cs="Times New Roman"/>
          <w:b/>
          <w:bCs/>
          <w:sz w:val="28"/>
          <w:szCs w:val="28"/>
        </w:rPr>
      </w:pPr>
    </w:p>
    <w:p w:rsidR="0013718B" w:rsidRDefault="0013718B" w:rsidP="00E82338">
      <w:pPr>
        <w:pStyle w:val="af0"/>
        <w:ind w:left="0" w:right="-2"/>
        <w:jc w:val="right"/>
        <w:rPr>
          <w:rFonts w:ascii="Times New Roman" w:hAnsi="Times New Roman" w:cs="Times New Roman"/>
          <w:b/>
          <w:bCs/>
          <w:sz w:val="28"/>
          <w:szCs w:val="28"/>
        </w:rPr>
      </w:pPr>
    </w:p>
    <w:p w:rsidR="0013718B" w:rsidRDefault="0013718B" w:rsidP="00E82338">
      <w:pPr>
        <w:pStyle w:val="af0"/>
        <w:ind w:left="0" w:right="-2"/>
        <w:jc w:val="right"/>
        <w:rPr>
          <w:rFonts w:ascii="Times New Roman" w:hAnsi="Times New Roman" w:cs="Times New Roman"/>
          <w:b/>
          <w:bCs/>
          <w:sz w:val="28"/>
          <w:szCs w:val="28"/>
        </w:rPr>
      </w:pPr>
    </w:p>
    <w:p w:rsidR="0013718B" w:rsidRDefault="0013718B" w:rsidP="0013718B">
      <w:pPr>
        <w:pStyle w:val="af0"/>
        <w:ind w:left="0" w:right="-2"/>
        <w:jc w:val="right"/>
        <w:rPr>
          <w:rFonts w:ascii="Times New Roman" w:hAnsi="Times New Roman" w:cs="Times New Roman"/>
          <w:b/>
          <w:bCs/>
          <w:sz w:val="28"/>
          <w:szCs w:val="28"/>
        </w:rPr>
      </w:pPr>
      <w:r w:rsidRPr="00C61EBD">
        <w:rPr>
          <w:rFonts w:ascii="Times New Roman" w:hAnsi="Times New Roman" w:cs="Times New Roman"/>
          <w:b/>
          <w:bCs/>
          <w:sz w:val="28"/>
          <w:szCs w:val="28"/>
        </w:rPr>
        <w:lastRenderedPageBreak/>
        <w:t>(Ф 03.02 – 32)</w:t>
      </w:r>
    </w:p>
    <w:p w:rsidR="0013718B" w:rsidRDefault="0013718B" w:rsidP="00E82338">
      <w:pPr>
        <w:pStyle w:val="af0"/>
        <w:ind w:left="0" w:right="-2"/>
        <w:jc w:val="right"/>
        <w:rPr>
          <w:rFonts w:ascii="Times New Roman" w:hAnsi="Times New Roman" w:cs="Times New Roman"/>
          <w:b/>
          <w:bCs/>
          <w:sz w:val="28"/>
          <w:szCs w:val="28"/>
        </w:rPr>
      </w:pPr>
    </w:p>
    <w:p w:rsidR="0013718B" w:rsidRDefault="0013718B" w:rsidP="00E82338">
      <w:pPr>
        <w:pStyle w:val="af0"/>
        <w:ind w:left="0" w:right="-2"/>
        <w:jc w:val="right"/>
        <w:rPr>
          <w:rFonts w:ascii="Times New Roman" w:hAnsi="Times New Roman" w:cs="Times New Roman"/>
          <w:b/>
          <w:bCs/>
          <w:sz w:val="28"/>
          <w:szCs w:val="28"/>
        </w:rPr>
      </w:pPr>
    </w:p>
    <w:p w:rsidR="0013718B" w:rsidRDefault="0013718B" w:rsidP="00E82338">
      <w:pPr>
        <w:pStyle w:val="af0"/>
        <w:ind w:left="0" w:right="-2"/>
        <w:jc w:val="right"/>
        <w:rPr>
          <w:rFonts w:ascii="Times New Roman" w:hAnsi="Times New Roman" w:cs="Times New Roman"/>
          <w:b/>
          <w:bCs/>
          <w:sz w:val="28"/>
          <w:szCs w:val="28"/>
        </w:rPr>
      </w:pPr>
    </w:p>
    <w:p w:rsidR="0013718B" w:rsidRPr="00C61EBD" w:rsidRDefault="0013718B" w:rsidP="00E82338">
      <w:pPr>
        <w:pStyle w:val="af0"/>
        <w:ind w:left="0" w:right="-2"/>
        <w:jc w:val="right"/>
        <w:rPr>
          <w:rFonts w:ascii="Times New Roman" w:hAnsi="Times New Roman" w:cs="Times New Roman"/>
          <w:b/>
          <w:bCs/>
          <w:sz w:val="28"/>
          <w:szCs w:val="28"/>
        </w:rPr>
      </w:pPr>
    </w:p>
    <w:p w:rsidR="00E82338" w:rsidRPr="00C61EBD" w:rsidRDefault="00E82338" w:rsidP="00E82338">
      <w:pPr>
        <w:pStyle w:val="af0"/>
        <w:ind w:left="0" w:right="-2"/>
        <w:rPr>
          <w:rFonts w:ascii="Times New Roman" w:hAnsi="Times New Roman" w:cs="Times New Roman"/>
          <w:b/>
          <w:bCs/>
          <w:sz w:val="28"/>
          <w:szCs w:val="28"/>
        </w:rPr>
      </w:pPr>
      <w:r w:rsidRPr="00C61EBD">
        <w:rPr>
          <w:rFonts w:ascii="Times New Roman" w:hAnsi="Times New Roman" w:cs="Times New Roman"/>
          <w:b/>
          <w:bCs/>
          <w:sz w:val="28"/>
          <w:szCs w:val="28"/>
        </w:rPr>
        <w:t>УЗГОДЖЕННЯ ЗМІН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1544"/>
        <w:gridCol w:w="2651"/>
        <w:gridCol w:w="2370"/>
        <w:gridCol w:w="1261"/>
      </w:tblGrid>
      <w:tr w:rsidR="00E82338" w:rsidRPr="00C61EBD" w:rsidTr="00FB63A1">
        <w:trPr>
          <w:trHeight w:val="497"/>
        </w:trPr>
        <w:tc>
          <w:tcPr>
            <w:tcW w:w="1418" w:type="dxa"/>
            <w:tcBorders>
              <w:top w:val="single" w:sz="4" w:space="0" w:color="auto"/>
              <w:left w:val="single" w:sz="4" w:space="0" w:color="auto"/>
              <w:bottom w:val="single" w:sz="4" w:space="0" w:color="auto"/>
              <w:right w:val="single" w:sz="4" w:space="0" w:color="auto"/>
            </w:tcBorders>
            <w:vAlign w:val="center"/>
          </w:tcPr>
          <w:p w:rsidR="00E82338" w:rsidRPr="00C61EBD" w:rsidRDefault="00E82338" w:rsidP="00FB63A1">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rsidR="00E82338" w:rsidRPr="00C61EBD" w:rsidRDefault="00E82338" w:rsidP="00FB63A1">
            <w:pPr>
              <w:jc w:val="both"/>
              <w:rPr>
                <w:rFonts w:ascii="Times New Roman" w:hAnsi="Times New Roman" w:cs="Times New Roman"/>
                <w:sz w:val="28"/>
                <w:szCs w:val="28"/>
              </w:rPr>
            </w:pPr>
            <w:r w:rsidRPr="00C61EBD">
              <w:rPr>
                <w:rFonts w:ascii="Times New Roman" w:hAnsi="Times New Roman" w:cs="Times New Roman"/>
                <w:sz w:val="28"/>
                <w:szCs w:val="28"/>
              </w:rPr>
              <w:t>Підпис</w:t>
            </w:r>
          </w:p>
        </w:tc>
        <w:tc>
          <w:tcPr>
            <w:tcW w:w="2693" w:type="dxa"/>
            <w:tcBorders>
              <w:top w:val="single" w:sz="4" w:space="0" w:color="auto"/>
              <w:left w:val="single" w:sz="4" w:space="0" w:color="auto"/>
              <w:bottom w:val="single" w:sz="4" w:space="0" w:color="auto"/>
              <w:right w:val="single" w:sz="4" w:space="0" w:color="auto"/>
            </w:tcBorders>
            <w:vAlign w:val="center"/>
          </w:tcPr>
          <w:p w:rsidR="00E82338" w:rsidRPr="00C61EBD" w:rsidRDefault="00E82338" w:rsidP="00FB63A1">
            <w:pPr>
              <w:jc w:val="both"/>
              <w:rPr>
                <w:rFonts w:ascii="Times New Roman" w:hAnsi="Times New Roman" w:cs="Times New Roman"/>
                <w:sz w:val="28"/>
                <w:szCs w:val="28"/>
              </w:rPr>
            </w:pPr>
            <w:r w:rsidRPr="00C61EBD">
              <w:rPr>
                <w:rFonts w:ascii="Times New Roman" w:hAnsi="Times New Roman" w:cs="Times New Roman"/>
                <w:sz w:val="28"/>
                <w:szCs w:val="28"/>
              </w:rPr>
              <w:t>Ініціали, прізвище</w:t>
            </w:r>
          </w:p>
        </w:tc>
        <w:tc>
          <w:tcPr>
            <w:tcW w:w="2410" w:type="dxa"/>
            <w:tcBorders>
              <w:top w:val="single" w:sz="4" w:space="0" w:color="auto"/>
              <w:left w:val="single" w:sz="4" w:space="0" w:color="auto"/>
              <w:bottom w:val="single" w:sz="4" w:space="0" w:color="auto"/>
              <w:right w:val="single" w:sz="4" w:space="0" w:color="auto"/>
            </w:tcBorders>
            <w:vAlign w:val="center"/>
          </w:tcPr>
          <w:p w:rsidR="00E82338" w:rsidRPr="00C61EBD" w:rsidRDefault="00E82338" w:rsidP="00FB63A1">
            <w:pPr>
              <w:jc w:val="both"/>
              <w:rPr>
                <w:rFonts w:ascii="Times New Roman" w:hAnsi="Times New Roman" w:cs="Times New Roman"/>
                <w:sz w:val="28"/>
                <w:szCs w:val="28"/>
              </w:rPr>
            </w:pPr>
            <w:r w:rsidRPr="00C61EBD">
              <w:rPr>
                <w:rFonts w:ascii="Times New Roman" w:hAnsi="Times New Roman" w:cs="Times New Roman"/>
                <w:sz w:val="28"/>
                <w:szCs w:val="28"/>
              </w:rPr>
              <w:t>Посада</w:t>
            </w:r>
          </w:p>
        </w:tc>
        <w:tc>
          <w:tcPr>
            <w:tcW w:w="1276" w:type="dxa"/>
            <w:tcBorders>
              <w:top w:val="single" w:sz="4" w:space="0" w:color="auto"/>
              <w:left w:val="single" w:sz="4" w:space="0" w:color="auto"/>
              <w:bottom w:val="single" w:sz="4" w:space="0" w:color="auto"/>
              <w:right w:val="single" w:sz="4" w:space="0" w:color="auto"/>
            </w:tcBorders>
            <w:vAlign w:val="center"/>
          </w:tcPr>
          <w:p w:rsidR="00E82338" w:rsidRPr="00C61EBD" w:rsidRDefault="00E82338" w:rsidP="00FB63A1">
            <w:pPr>
              <w:jc w:val="both"/>
              <w:rPr>
                <w:rFonts w:ascii="Times New Roman" w:hAnsi="Times New Roman" w:cs="Times New Roman"/>
                <w:sz w:val="28"/>
                <w:szCs w:val="28"/>
              </w:rPr>
            </w:pPr>
            <w:r w:rsidRPr="00C61EBD">
              <w:rPr>
                <w:rFonts w:ascii="Times New Roman" w:hAnsi="Times New Roman" w:cs="Times New Roman"/>
                <w:sz w:val="28"/>
                <w:szCs w:val="28"/>
              </w:rPr>
              <w:t>Дата</w:t>
            </w:r>
          </w:p>
        </w:tc>
      </w:tr>
      <w:tr w:rsidR="00E82338" w:rsidRPr="00C61EBD" w:rsidTr="00FB63A1">
        <w:trPr>
          <w:trHeight w:hRule="exact" w:val="340"/>
        </w:trPr>
        <w:tc>
          <w:tcPr>
            <w:tcW w:w="1418" w:type="dxa"/>
            <w:tcBorders>
              <w:top w:val="single" w:sz="4" w:space="0" w:color="auto"/>
              <w:left w:val="single" w:sz="4" w:space="0" w:color="auto"/>
              <w:bottom w:val="single" w:sz="4" w:space="0" w:color="auto"/>
              <w:right w:val="single" w:sz="4" w:space="0" w:color="auto"/>
            </w:tcBorders>
          </w:tcPr>
          <w:p w:rsidR="00E82338" w:rsidRPr="00C61EBD" w:rsidRDefault="00E82338" w:rsidP="00FB63A1">
            <w:pPr>
              <w:jc w:val="both"/>
              <w:rPr>
                <w:rFonts w:ascii="Times New Roman" w:hAnsi="Times New Roman" w:cs="Times New Roman"/>
                <w:sz w:val="28"/>
                <w:szCs w:val="28"/>
              </w:rPr>
            </w:pPr>
            <w:r w:rsidRPr="00C61EBD">
              <w:rPr>
                <w:rFonts w:ascii="Times New Roman" w:hAnsi="Times New Roman" w:cs="Times New Roman"/>
                <w:sz w:val="28"/>
                <w:szCs w:val="28"/>
              </w:rPr>
              <w:t>Розробник</w:t>
            </w:r>
          </w:p>
        </w:tc>
        <w:tc>
          <w:tcPr>
            <w:tcW w:w="1559" w:type="dxa"/>
            <w:tcBorders>
              <w:top w:val="single" w:sz="4" w:space="0" w:color="auto"/>
              <w:left w:val="single" w:sz="4" w:space="0" w:color="auto"/>
              <w:bottom w:val="single" w:sz="4" w:space="0" w:color="auto"/>
              <w:right w:val="single" w:sz="4" w:space="0" w:color="auto"/>
            </w:tcBorders>
          </w:tcPr>
          <w:p w:rsidR="00E82338" w:rsidRPr="00C61EBD" w:rsidRDefault="00E82338" w:rsidP="00FB63A1">
            <w:pPr>
              <w:jc w:val="both"/>
              <w:rPr>
                <w:rFonts w:ascii="Times New Roman" w:hAnsi="Times New Roman" w:cs="Times New Roman"/>
                <w:sz w:val="28"/>
                <w:szCs w:val="28"/>
              </w:rPr>
            </w:pPr>
          </w:p>
        </w:tc>
        <w:tc>
          <w:tcPr>
            <w:tcW w:w="2693" w:type="dxa"/>
            <w:tcBorders>
              <w:top w:val="single" w:sz="4" w:space="0" w:color="auto"/>
              <w:left w:val="single" w:sz="4" w:space="0" w:color="auto"/>
              <w:bottom w:val="single" w:sz="4" w:space="0" w:color="auto"/>
              <w:right w:val="single" w:sz="4" w:space="0" w:color="auto"/>
            </w:tcBorders>
          </w:tcPr>
          <w:p w:rsidR="00E82338" w:rsidRPr="00C61EBD" w:rsidRDefault="00E82338" w:rsidP="00FB63A1">
            <w:pPr>
              <w:jc w:val="both"/>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E82338" w:rsidRPr="00C61EBD" w:rsidRDefault="00E82338" w:rsidP="00FB63A1">
            <w:pPr>
              <w:jc w:val="both"/>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E82338" w:rsidRPr="00C61EBD" w:rsidRDefault="00E82338" w:rsidP="00FB63A1">
            <w:pPr>
              <w:jc w:val="both"/>
              <w:rPr>
                <w:rFonts w:ascii="Times New Roman" w:hAnsi="Times New Roman" w:cs="Times New Roman"/>
                <w:sz w:val="28"/>
                <w:szCs w:val="28"/>
              </w:rPr>
            </w:pPr>
          </w:p>
        </w:tc>
      </w:tr>
      <w:tr w:rsidR="00E82338" w:rsidRPr="00C61EBD" w:rsidTr="00FB63A1">
        <w:trPr>
          <w:trHeight w:hRule="exact" w:val="340"/>
        </w:trPr>
        <w:tc>
          <w:tcPr>
            <w:tcW w:w="1418" w:type="dxa"/>
            <w:tcBorders>
              <w:top w:val="single" w:sz="4" w:space="0" w:color="auto"/>
              <w:left w:val="single" w:sz="4" w:space="0" w:color="auto"/>
              <w:bottom w:val="single" w:sz="4" w:space="0" w:color="auto"/>
              <w:right w:val="single" w:sz="4" w:space="0" w:color="auto"/>
            </w:tcBorders>
          </w:tcPr>
          <w:p w:rsidR="00E82338" w:rsidRPr="00C61EBD" w:rsidRDefault="00E82338" w:rsidP="00FB63A1">
            <w:pPr>
              <w:jc w:val="both"/>
              <w:rPr>
                <w:rFonts w:ascii="Times New Roman" w:hAnsi="Times New Roman" w:cs="Times New Roman"/>
                <w:sz w:val="28"/>
                <w:szCs w:val="28"/>
              </w:rPr>
            </w:pPr>
            <w:r w:rsidRPr="00C61EBD">
              <w:rPr>
                <w:rFonts w:ascii="Times New Roman" w:hAnsi="Times New Roman" w:cs="Times New Roman"/>
                <w:sz w:val="28"/>
                <w:szCs w:val="28"/>
              </w:rPr>
              <w:t>Узгоджено</w:t>
            </w:r>
          </w:p>
        </w:tc>
        <w:tc>
          <w:tcPr>
            <w:tcW w:w="1559" w:type="dxa"/>
            <w:tcBorders>
              <w:top w:val="single" w:sz="4" w:space="0" w:color="auto"/>
              <w:left w:val="single" w:sz="4" w:space="0" w:color="auto"/>
              <w:bottom w:val="single" w:sz="4" w:space="0" w:color="auto"/>
              <w:right w:val="single" w:sz="4" w:space="0" w:color="auto"/>
            </w:tcBorders>
          </w:tcPr>
          <w:p w:rsidR="00E82338" w:rsidRPr="00C61EBD" w:rsidRDefault="00E82338" w:rsidP="00FB63A1">
            <w:pPr>
              <w:jc w:val="both"/>
              <w:rPr>
                <w:rFonts w:ascii="Times New Roman" w:hAnsi="Times New Roman" w:cs="Times New Roman"/>
                <w:sz w:val="28"/>
                <w:szCs w:val="28"/>
              </w:rPr>
            </w:pPr>
          </w:p>
        </w:tc>
        <w:tc>
          <w:tcPr>
            <w:tcW w:w="2693" w:type="dxa"/>
            <w:tcBorders>
              <w:top w:val="single" w:sz="4" w:space="0" w:color="auto"/>
              <w:left w:val="single" w:sz="4" w:space="0" w:color="auto"/>
              <w:bottom w:val="single" w:sz="4" w:space="0" w:color="auto"/>
              <w:right w:val="single" w:sz="4" w:space="0" w:color="auto"/>
            </w:tcBorders>
          </w:tcPr>
          <w:p w:rsidR="00E82338" w:rsidRPr="00C61EBD" w:rsidRDefault="00E82338" w:rsidP="00FB63A1">
            <w:pPr>
              <w:jc w:val="both"/>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E82338" w:rsidRPr="00C61EBD" w:rsidRDefault="00E82338" w:rsidP="00FB63A1">
            <w:pPr>
              <w:jc w:val="both"/>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E82338" w:rsidRPr="00C61EBD" w:rsidRDefault="00E82338" w:rsidP="00FB63A1">
            <w:pPr>
              <w:jc w:val="both"/>
              <w:rPr>
                <w:rFonts w:ascii="Times New Roman" w:hAnsi="Times New Roman" w:cs="Times New Roman"/>
                <w:sz w:val="28"/>
                <w:szCs w:val="28"/>
              </w:rPr>
            </w:pPr>
          </w:p>
        </w:tc>
      </w:tr>
      <w:tr w:rsidR="00E82338" w:rsidRPr="00C61EBD" w:rsidTr="00FB63A1">
        <w:trPr>
          <w:trHeight w:hRule="exact" w:val="340"/>
        </w:trPr>
        <w:tc>
          <w:tcPr>
            <w:tcW w:w="1418" w:type="dxa"/>
            <w:tcBorders>
              <w:top w:val="single" w:sz="4" w:space="0" w:color="auto"/>
              <w:left w:val="single" w:sz="4" w:space="0" w:color="auto"/>
              <w:bottom w:val="single" w:sz="4" w:space="0" w:color="auto"/>
              <w:right w:val="single" w:sz="4" w:space="0" w:color="auto"/>
            </w:tcBorders>
          </w:tcPr>
          <w:p w:rsidR="00E82338" w:rsidRPr="00C61EBD" w:rsidRDefault="00E82338" w:rsidP="00FB63A1">
            <w:pPr>
              <w:jc w:val="both"/>
              <w:rPr>
                <w:rFonts w:ascii="Times New Roman" w:hAnsi="Times New Roman" w:cs="Times New Roman"/>
                <w:sz w:val="28"/>
                <w:szCs w:val="28"/>
              </w:rPr>
            </w:pPr>
            <w:r w:rsidRPr="00C61EBD">
              <w:rPr>
                <w:rFonts w:ascii="Times New Roman" w:hAnsi="Times New Roman" w:cs="Times New Roman"/>
                <w:sz w:val="28"/>
                <w:szCs w:val="28"/>
              </w:rPr>
              <w:t>Узгоджено</w:t>
            </w:r>
          </w:p>
        </w:tc>
        <w:tc>
          <w:tcPr>
            <w:tcW w:w="1559" w:type="dxa"/>
            <w:tcBorders>
              <w:top w:val="single" w:sz="4" w:space="0" w:color="auto"/>
              <w:left w:val="single" w:sz="4" w:space="0" w:color="auto"/>
              <w:bottom w:val="single" w:sz="4" w:space="0" w:color="auto"/>
              <w:right w:val="single" w:sz="4" w:space="0" w:color="auto"/>
            </w:tcBorders>
          </w:tcPr>
          <w:p w:rsidR="00E82338" w:rsidRPr="00C61EBD" w:rsidRDefault="00E82338" w:rsidP="00FB63A1">
            <w:pPr>
              <w:jc w:val="both"/>
              <w:rPr>
                <w:rFonts w:ascii="Times New Roman" w:hAnsi="Times New Roman" w:cs="Times New Roman"/>
                <w:sz w:val="28"/>
                <w:szCs w:val="28"/>
              </w:rPr>
            </w:pPr>
          </w:p>
        </w:tc>
        <w:tc>
          <w:tcPr>
            <w:tcW w:w="2693" w:type="dxa"/>
            <w:tcBorders>
              <w:top w:val="single" w:sz="4" w:space="0" w:color="auto"/>
              <w:left w:val="single" w:sz="4" w:space="0" w:color="auto"/>
              <w:bottom w:val="single" w:sz="4" w:space="0" w:color="auto"/>
              <w:right w:val="single" w:sz="4" w:space="0" w:color="auto"/>
            </w:tcBorders>
          </w:tcPr>
          <w:p w:rsidR="00E82338" w:rsidRPr="00C61EBD" w:rsidRDefault="00E82338" w:rsidP="00FB63A1">
            <w:pPr>
              <w:jc w:val="both"/>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E82338" w:rsidRPr="00C61EBD" w:rsidRDefault="00E82338" w:rsidP="00FB63A1">
            <w:pPr>
              <w:jc w:val="both"/>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E82338" w:rsidRPr="00C61EBD" w:rsidRDefault="00E82338" w:rsidP="00FB63A1">
            <w:pPr>
              <w:jc w:val="both"/>
              <w:rPr>
                <w:rFonts w:ascii="Times New Roman" w:hAnsi="Times New Roman" w:cs="Times New Roman"/>
                <w:sz w:val="28"/>
                <w:szCs w:val="28"/>
              </w:rPr>
            </w:pPr>
          </w:p>
        </w:tc>
      </w:tr>
      <w:tr w:rsidR="00E82338" w:rsidRPr="00C61EBD" w:rsidTr="00FB63A1">
        <w:trPr>
          <w:trHeight w:hRule="exact" w:val="340"/>
        </w:trPr>
        <w:tc>
          <w:tcPr>
            <w:tcW w:w="1418" w:type="dxa"/>
            <w:tcBorders>
              <w:top w:val="single" w:sz="4" w:space="0" w:color="auto"/>
              <w:left w:val="single" w:sz="4" w:space="0" w:color="auto"/>
              <w:bottom w:val="single" w:sz="4" w:space="0" w:color="auto"/>
              <w:right w:val="single" w:sz="4" w:space="0" w:color="auto"/>
            </w:tcBorders>
          </w:tcPr>
          <w:p w:rsidR="00E82338" w:rsidRPr="00C61EBD" w:rsidRDefault="00E82338" w:rsidP="00FB63A1">
            <w:pPr>
              <w:jc w:val="both"/>
              <w:rPr>
                <w:rFonts w:ascii="Times New Roman" w:hAnsi="Times New Roman" w:cs="Times New Roman"/>
                <w:sz w:val="28"/>
                <w:szCs w:val="28"/>
              </w:rPr>
            </w:pPr>
            <w:r w:rsidRPr="00C61EBD">
              <w:rPr>
                <w:rFonts w:ascii="Times New Roman" w:hAnsi="Times New Roman" w:cs="Times New Roman"/>
                <w:sz w:val="28"/>
                <w:szCs w:val="28"/>
              </w:rPr>
              <w:t>Узгоджено</w:t>
            </w:r>
          </w:p>
        </w:tc>
        <w:tc>
          <w:tcPr>
            <w:tcW w:w="1559" w:type="dxa"/>
            <w:tcBorders>
              <w:top w:val="single" w:sz="4" w:space="0" w:color="auto"/>
              <w:left w:val="single" w:sz="4" w:space="0" w:color="auto"/>
              <w:bottom w:val="single" w:sz="4" w:space="0" w:color="auto"/>
              <w:right w:val="single" w:sz="4" w:space="0" w:color="auto"/>
            </w:tcBorders>
          </w:tcPr>
          <w:p w:rsidR="00E82338" w:rsidRPr="00C61EBD" w:rsidRDefault="00E82338" w:rsidP="00FB63A1">
            <w:pPr>
              <w:jc w:val="both"/>
              <w:rPr>
                <w:rFonts w:ascii="Times New Roman" w:hAnsi="Times New Roman" w:cs="Times New Roman"/>
                <w:sz w:val="28"/>
                <w:szCs w:val="28"/>
              </w:rPr>
            </w:pPr>
          </w:p>
        </w:tc>
        <w:tc>
          <w:tcPr>
            <w:tcW w:w="2693" w:type="dxa"/>
            <w:tcBorders>
              <w:top w:val="single" w:sz="4" w:space="0" w:color="auto"/>
              <w:left w:val="single" w:sz="4" w:space="0" w:color="auto"/>
              <w:bottom w:val="single" w:sz="4" w:space="0" w:color="auto"/>
              <w:right w:val="single" w:sz="4" w:space="0" w:color="auto"/>
            </w:tcBorders>
          </w:tcPr>
          <w:p w:rsidR="00E82338" w:rsidRPr="00C61EBD" w:rsidRDefault="00E82338" w:rsidP="00FB63A1">
            <w:pPr>
              <w:jc w:val="both"/>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E82338" w:rsidRPr="00C61EBD" w:rsidRDefault="00E82338" w:rsidP="00FB63A1">
            <w:pPr>
              <w:jc w:val="both"/>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E82338" w:rsidRPr="00C61EBD" w:rsidRDefault="00E82338" w:rsidP="00FB63A1">
            <w:pPr>
              <w:jc w:val="both"/>
              <w:rPr>
                <w:rFonts w:ascii="Times New Roman" w:hAnsi="Times New Roman" w:cs="Times New Roman"/>
                <w:sz w:val="28"/>
                <w:szCs w:val="28"/>
              </w:rPr>
            </w:pPr>
          </w:p>
        </w:tc>
      </w:tr>
    </w:tbl>
    <w:p w:rsidR="00E82338" w:rsidRPr="00C61EBD" w:rsidRDefault="00E82338" w:rsidP="00E82338">
      <w:pPr>
        <w:pStyle w:val="af0"/>
        <w:ind w:left="0" w:right="-2"/>
        <w:jc w:val="both"/>
        <w:rPr>
          <w:rFonts w:ascii="Times New Roman" w:hAnsi="Times New Roman" w:cs="Times New Roman"/>
          <w:iCs/>
          <w:sz w:val="28"/>
          <w:szCs w:val="28"/>
        </w:rPr>
      </w:pPr>
    </w:p>
    <w:p w:rsidR="00592ECC" w:rsidRPr="00C61EBD" w:rsidRDefault="00592ECC" w:rsidP="00DA0080">
      <w:pPr>
        <w:rPr>
          <w:rFonts w:ascii="Times New Roman" w:hAnsi="Times New Roman" w:cs="Times New Roman"/>
          <w:sz w:val="28"/>
          <w:szCs w:val="28"/>
          <w:lang w:val="en-US"/>
        </w:rPr>
      </w:pPr>
    </w:p>
    <w:p w:rsidR="00DA0080" w:rsidRPr="00C61EBD" w:rsidRDefault="00DA0080" w:rsidP="00DA0080">
      <w:pPr>
        <w:pStyle w:val="220"/>
        <w:ind w:left="360" w:firstLine="0"/>
        <w:rPr>
          <w:sz w:val="28"/>
          <w:szCs w:val="28"/>
          <w:lang w:val="en-US"/>
        </w:rPr>
      </w:pPr>
    </w:p>
    <w:p w:rsidR="00E82338" w:rsidRPr="00C61EBD" w:rsidRDefault="00E82338" w:rsidP="00DA0080">
      <w:pPr>
        <w:pStyle w:val="220"/>
        <w:ind w:left="360" w:firstLine="0"/>
        <w:rPr>
          <w:sz w:val="28"/>
          <w:szCs w:val="28"/>
          <w:lang w:val="en-US"/>
        </w:rPr>
      </w:pPr>
    </w:p>
    <w:p w:rsidR="00E82338" w:rsidRPr="00C61EBD" w:rsidRDefault="00E82338" w:rsidP="00DA0080">
      <w:pPr>
        <w:pStyle w:val="220"/>
        <w:ind w:left="360" w:firstLine="0"/>
        <w:rPr>
          <w:sz w:val="28"/>
          <w:szCs w:val="28"/>
          <w:lang w:val="en-US"/>
        </w:rPr>
      </w:pPr>
    </w:p>
    <w:p w:rsidR="00E82338" w:rsidRPr="00C61EBD" w:rsidRDefault="00E82338" w:rsidP="00DA0080">
      <w:pPr>
        <w:pStyle w:val="220"/>
        <w:ind w:left="360" w:firstLine="0"/>
        <w:rPr>
          <w:sz w:val="28"/>
          <w:szCs w:val="28"/>
          <w:lang w:val="en-US"/>
        </w:rPr>
      </w:pPr>
    </w:p>
    <w:p w:rsidR="00E82338" w:rsidRPr="00C61EBD" w:rsidRDefault="00E82338" w:rsidP="00DA0080">
      <w:pPr>
        <w:pStyle w:val="220"/>
        <w:ind w:left="360" w:firstLine="0"/>
        <w:rPr>
          <w:sz w:val="28"/>
          <w:szCs w:val="28"/>
          <w:lang w:val="en-US"/>
        </w:rPr>
      </w:pPr>
    </w:p>
    <w:p w:rsidR="00E82338" w:rsidRPr="00C61EBD" w:rsidRDefault="00E82338" w:rsidP="00DA0080">
      <w:pPr>
        <w:pStyle w:val="220"/>
        <w:ind w:left="360" w:firstLine="0"/>
        <w:rPr>
          <w:sz w:val="28"/>
          <w:szCs w:val="28"/>
          <w:lang w:val="en-US"/>
        </w:rPr>
      </w:pPr>
    </w:p>
    <w:p w:rsidR="00E82338" w:rsidRPr="00C61EBD" w:rsidRDefault="00E82338" w:rsidP="00DA0080">
      <w:pPr>
        <w:pStyle w:val="220"/>
        <w:ind w:left="360" w:firstLine="0"/>
        <w:rPr>
          <w:sz w:val="28"/>
          <w:szCs w:val="28"/>
          <w:lang w:val="en-US"/>
        </w:rPr>
      </w:pPr>
    </w:p>
    <w:p w:rsidR="00E82338" w:rsidRPr="00C61EBD" w:rsidRDefault="00E82338" w:rsidP="00DA0080">
      <w:pPr>
        <w:pStyle w:val="220"/>
        <w:ind w:left="360" w:firstLine="0"/>
        <w:rPr>
          <w:sz w:val="28"/>
          <w:szCs w:val="28"/>
          <w:lang w:val="en-US"/>
        </w:rPr>
      </w:pPr>
    </w:p>
    <w:p w:rsidR="00E82338" w:rsidRPr="00C61EBD" w:rsidRDefault="00E82338" w:rsidP="00DA0080">
      <w:pPr>
        <w:pStyle w:val="220"/>
        <w:ind w:left="360" w:firstLine="0"/>
        <w:rPr>
          <w:sz w:val="28"/>
          <w:szCs w:val="28"/>
          <w:lang w:val="en-US"/>
        </w:rPr>
      </w:pPr>
    </w:p>
    <w:p w:rsidR="00E82338" w:rsidRPr="00C61EBD" w:rsidRDefault="00E82338" w:rsidP="00DA0080">
      <w:pPr>
        <w:pStyle w:val="220"/>
        <w:ind w:left="360" w:firstLine="0"/>
        <w:rPr>
          <w:sz w:val="28"/>
          <w:szCs w:val="28"/>
          <w:lang w:val="en-US"/>
        </w:rPr>
      </w:pPr>
    </w:p>
    <w:p w:rsidR="00E82338" w:rsidRPr="00C61EBD" w:rsidRDefault="00E82338" w:rsidP="00DA0080">
      <w:pPr>
        <w:pStyle w:val="220"/>
        <w:ind w:left="360" w:firstLine="0"/>
        <w:rPr>
          <w:sz w:val="28"/>
          <w:szCs w:val="28"/>
          <w:lang w:val="en-US"/>
        </w:rPr>
      </w:pPr>
    </w:p>
    <w:p w:rsidR="00E82338" w:rsidRPr="00C61EBD" w:rsidRDefault="00E82338" w:rsidP="00DA0080">
      <w:pPr>
        <w:pStyle w:val="220"/>
        <w:ind w:left="360" w:firstLine="0"/>
        <w:rPr>
          <w:sz w:val="28"/>
          <w:szCs w:val="28"/>
          <w:lang w:val="en-US"/>
        </w:rPr>
      </w:pPr>
    </w:p>
    <w:p w:rsidR="00E82338" w:rsidRDefault="00E82338" w:rsidP="00E70100">
      <w:pPr>
        <w:pStyle w:val="220"/>
        <w:ind w:firstLine="0"/>
        <w:rPr>
          <w:sz w:val="28"/>
          <w:szCs w:val="28"/>
          <w:lang w:val="en-US"/>
        </w:rPr>
      </w:pPr>
    </w:p>
    <w:p w:rsidR="0013718B" w:rsidRDefault="0013718B" w:rsidP="00E70100">
      <w:pPr>
        <w:pStyle w:val="220"/>
        <w:ind w:firstLine="0"/>
        <w:rPr>
          <w:sz w:val="28"/>
          <w:szCs w:val="28"/>
          <w:lang w:val="en-US"/>
        </w:rPr>
      </w:pPr>
    </w:p>
    <w:p w:rsidR="0013718B" w:rsidRDefault="0013718B" w:rsidP="00E70100">
      <w:pPr>
        <w:pStyle w:val="220"/>
        <w:ind w:firstLine="0"/>
        <w:rPr>
          <w:sz w:val="28"/>
          <w:szCs w:val="28"/>
          <w:lang w:val="en-US"/>
        </w:rPr>
      </w:pPr>
    </w:p>
    <w:p w:rsidR="0013718B" w:rsidRDefault="0013718B" w:rsidP="00E70100">
      <w:pPr>
        <w:pStyle w:val="220"/>
        <w:ind w:firstLine="0"/>
        <w:rPr>
          <w:sz w:val="28"/>
          <w:szCs w:val="28"/>
          <w:lang w:val="en-US"/>
        </w:rPr>
      </w:pPr>
    </w:p>
    <w:p w:rsidR="0013718B" w:rsidRDefault="0013718B" w:rsidP="00E70100">
      <w:pPr>
        <w:pStyle w:val="220"/>
        <w:ind w:firstLine="0"/>
        <w:rPr>
          <w:sz w:val="28"/>
          <w:szCs w:val="28"/>
          <w:lang w:val="en-US"/>
        </w:rPr>
      </w:pPr>
    </w:p>
    <w:p w:rsidR="0013718B" w:rsidRDefault="0013718B" w:rsidP="00E70100">
      <w:pPr>
        <w:pStyle w:val="220"/>
        <w:ind w:firstLine="0"/>
        <w:rPr>
          <w:sz w:val="28"/>
          <w:szCs w:val="28"/>
          <w:lang w:val="en-US"/>
        </w:rPr>
      </w:pPr>
    </w:p>
    <w:p w:rsidR="0013718B" w:rsidRDefault="0013718B" w:rsidP="00E70100">
      <w:pPr>
        <w:pStyle w:val="220"/>
        <w:ind w:firstLine="0"/>
        <w:rPr>
          <w:sz w:val="28"/>
          <w:szCs w:val="28"/>
          <w:lang w:val="en-US"/>
        </w:rPr>
      </w:pPr>
    </w:p>
    <w:p w:rsidR="0013718B" w:rsidRDefault="0013718B" w:rsidP="00E70100">
      <w:pPr>
        <w:pStyle w:val="220"/>
        <w:ind w:firstLine="0"/>
        <w:rPr>
          <w:sz w:val="28"/>
          <w:szCs w:val="28"/>
          <w:lang w:val="en-US"/>
        </w:rPr>
      </w:pPr>
    </w:p>
    <w:p w:rsidR="0013718B" w:rsidRDefault="0013718B" w:rsidP="00E70100">
      <w:pPr>
        <w:pStyle w:val="220"/>
        <w:ind w:firstLine="0"/>
        <w:rPr>
          <w:sz w:val="28"/>
          <w:szCs w:val="28"/>
          <w:lang w:val="en-US"/>
        </w:rPr>
      </w:pPr>
    </w:p>
    <w:p w:rsidR="0013718B" w:rsidRDefault="0013718B" w:rsidP="00E70100">
      <w:pPr>
        <w:pStyle w:val="220"/>
        <w:ind w:firstLine="0"/>
        <w:rPr>
          <w:sz w:val="28"/>
          <w:szCs w:val="28"/>
          <w:lang w:val="en-US"/>
        </w:rPr>
      </w:pPr>
    </w:p>
    <w:p w:rsidR="0013718B" w:rsidRDefault="0013718B" w:rsidP="00E70100">
      <w:pPr>
        <w:pStyle w:val="220"/>
        <w:ind w:firstLine="0"/>
        <w:rPr>
          <w:sz w:val="28"/>
          <w:szCs w:val="28"/>
          <w:lang w:val="en-US"/>
        </w:rPr>
      </w:pPr>
    </w:p>
    <w:p w:rsidR="0013718B" w:rsidRDefault="0013718B" w:rsidP="00E70100">
      <w:pPr>
        <w:pStyle w:val="220"/>
        <w:ind w:firstLine="0"/>
        <w:rPr>
          <w:sz w:val="28"/>
          <w:szCs w:val="28"/>
          <w:lang w:val="en-US"/>
        </w:rPr>
      </w:pPr>
    </w:p>
    <w:p w:rsidR="0013718B" w:rsidRDefault="0013718B" w:rsidP="00E70100">
      <w:pPr>
        <w:pStyle w:val="220"/>
        <w:ind w:firstLine="0"/>
        <w:rPr>
          <w:sz w:val="28"/>
          <w:szCs w:val="28"/>
          <w:lang w:val="en-US"/>
        </w:rPr>
      </w:pPr>
    </w:p>
    <w:p w:rsidR="0013718B" w:rsidRDefault="0013718B" w:rsidP="00E70100">
      <w:pPr>
        <w:pStyle w:val="220"/>
        <w:ind w:firstLine="0"/>
        <w:rPr>
          <w:sz w:val="28"/>
          <w:szCs w:val="28"/>
          <w:lang w:val="en-US"/>
        </w:rPr>
      </w:pPr>
    </w:p>
    <w:p w:rsidR="0013718B" w:rsidRPr="00C61EBD" w:rsidRDefault="0013718B" w:rsidP="00E70100">
      <w:pPr>
        <w:pStyle w:val="220"/>
        <w:ind w:firstLine="0"/>
        <w:rPr>
          <w:sz w:val="28"/>
          <w:szCs w:val="28"/>
          <w:lang w:val="en-US"/>
        </w:rPr>
      </w:pPr>
    </w:p>
    <w:p w:rsidR="00E82338" w:rsidRPr="00C61EBD" w:rsidRDefault="00E82338" w:rsidP="00E82338">
      <w:pPr>
        <w:pStyle w:val="a9"/>
        <w:jc w:val="right"/>
        <w:rPr>
          <w:caps/>
          <w:szCs w:val="28"/>
        </w:rPr>
      </w:pPr>
      <w:r w:rsidRPr="00C61EBD">
        <w:rPr>
          <w:caps/>
          <w:szCs w:val="28"/>
        </w:rPr>
        <w:lastRenderedPageBreak/>
        <w:t>(Ф 03.02-92)</w:t>
      </w:r>
    </w:p>
    <w:p w:rsidR="00E82338" w:rsidRPr="00C61EBD" w:rsidRDefault="00E82338" w:rsidP="00E82338">
      <w:pPr>
        <w:pStyle w:val="a9"/>
        <w:rPr>
          <w:szCs w:val="28"/>
        </w:rPr>
      </w:pPr>
      <w:r w:rsidRPr="00C61EBD">
        <w:rPr>
          <w:szCs w:val="28"/>
        </w:rPr>
        <w:t>Національний авіаційний університет</w:t>
      </w:r>
    </w:p>
    <w:p w:rsidR="00E82338" w:rsidRPr="00C61EBD" w:rsidRDefault="00E82338" w:rsidP="00E82338">
      <w:pPr>
        <w:jc w:val="center"/>
        <w:rPr>
          <w:rFonts w:ascii="Times New Roman" w:hAnsi="Times New Roman" w:cs="Times New Roman"/>
          <w:sz w:val="28"/>
          <w:szCs w:val="28"/>
        </w:rPr>
      </w:pPr>
      <w:r w:rsidRPr="00C61EBD">
        <w:rPr>
          <w:rFonts w:ascii="Times New Roman" w:hAnsi="Times New Roman" w:cs="Times New Roman"/>
          <w:sz w:val="28"/>
          <w:szCs w:val="28"/>
        </w:rPr>
        <w:t>Навчально-науковий інститут аеропортів</w:t>
      </w:r>
    </w:p>
    <w:p w:rsidR="00E82338" w:rsidRPr="00C61EBD" w:rsidRDefault="00E82338" w:rsidP="00D70074">
      <w:pPr>
        <w:jc w:val="center"/>
        <w:rPr>
          <w:rFonts w:ascii="Times New Roman" w:hAnsi="Times New Roman" w:cs="Times New Roman"/>
          <w:sz w:val="28"/>
          <w:szCs w:val="28"/>
        </w:rPr>
      </w:pPr>
      <w:r w:rsidRPr="00C61EBD">
        <w:rPr>
          <w:rFonts w:ascii="Times New Roman" w:hAnsi="Times New Roman" w:cs="Times New Roman"/>
          <w:sz w:val="28"/>
          <w:szCs w:val="28"/>
        </w:rPr>
        <w:t>Кафед</w:t>
      </w:r>
      <w:r w:rsidR="00D70074" w:rsidRPr="00C61EBD">
        <w:rPr>
          <w:rFonts w:ascii="Times New Roman" w:hAnsi="Times New Roman" w:cs="Times New Roman"/>
          <w:sz w:val="28"/>
          <w:szCs w:val="28"/>
        </w:rPr>
        <w:t>ра основ архітектури та дизайну</w:t>
      </w:r>
    </w:p>
    <w:p w:rsidR="00E82338" w:rsidRPr="00C61EBD" w:rsidRDefault="00E82338" w:rsidP="00E82338">
      <w:pPr>
        <w:jc w:val="both"/>
        <w:rPr>
          <w:rFonts w:ascii="Times New Roman" w:hAnsi="Times New Roman" w:cs="Times New Roman"/>
          <w:sz w:val="28"/>
          <w:szCs w:val="28"/>
        </w:rPr>
      </w:pPr>
    </w:p>
    <w:p w:rsidR="00E82338" w:rsidRPr="00C61EBD" w:rsidRDefault="00E82338" w:rsidP="00E82338">
      <w:pPr>
        <w:pStyle w:val="a7"/>
        <w:ind w:firstLine="432"/>
        <w:jc w:val="left"/>
        <w:rPr>
          <w:sz w:val="28"/>
          <w:szCs w:val="28"/>
        </w:rPr>
      </w:pPr>
      <w:r w:rsidRPr="00C61EBD">
        <w:rPr>
          <w:sz w:val="28"/>
          <w:szCs w:val="28"/>
        </w:rPr>
        <w:t xml:space="preserve">УЗГОДЖЕНО </w:t>
      </w:r>
      <w:r w:rsidRPr="00C61EBD">
        <w:rPr>
          <w:sz w:val="28"/>
          <w:szCs w:val="28"/>
          <w:lang w:val="ru-RU"/>
        </w:rPr>
        <w:tab/>
      </w:r>
      <w:r w:rsidRPr="00C61EBD">
        <w:rPr>
          <w:sz w:val="28"/>
          <w:szCs w:val="28"/>
          <w:lang w:val="ru-RU"/>
        </w:rPr>
        <w:tab/>
      </w:r>
      <w:r w:rsidRPr="00C61EBD">
        <w:rPr>
          <w:sz w:val="28"/>
          <w:szCs w:val="28"/>
          <w:lang w:val="ru-RU"/>
        </w:rPr>
        <w:tab/>
      </w:r>
      <w:r w:rsidRPr="00C61EBD">
        <w:rPr>
          <w:sz w:val="28"/>
          <w:szCs w:val="28"/>
          <w:lang w:val="ru-RU"/>
        </w:rPr>
        <w:tab/>
      </w:r>
      <w:r w:rsidRPr="00C61EBD">
        <w:rPr>
          <w:sz w:val="28"/>
          <w:szCs w:val="28"/>
          <w:lang w:val="ru-RU"/>
        </w:rPr>
        <w:tab/>
        <w:t xml:space="preserve">          </w:t>
      </w:r>
      <w:r w:rsidRPr="00C61EBD">
        <w:rPr>
          <w:sz w:val="28"/>
          <w:szCs w:val="28"/>
          <w:lang w:val="ru-RU"/>
        </w:rPr>
        <w:tab/>
      </w:r>
      <w:r w:rsidRPr="00C61EBD">
        <w:rPr>
          <w:sz w:val="28"/>
          <w:szCs w:val="28"/>
        </w:rPr>
        <w:t>ЗАТВЕРДЖУЮ</w:t>
      </w:r>
      <w:r w:rsidRPr="00C61EBD">
        <w:rPr>
          <w:sz w:val="28"/>
          <w:szCs w:val="28"/>
        </w:rPr>
        <w:tab/>
      </w:r>
    </w:p>
    <w:p w:rsidR="00E82338" w:rsidRPr="00C61EBD" w:rsidRDefault="00E82338" w:rsidP="00E82338">
      <w:pPr>
        <w:pStyle w:val="a7"/>
        <w:ind w:left="4962" w:hanging="4962"/>
        <w:jc w:val="left"/>
        <w:rPr>
          <w:sz w:val="28"/>
          <w:szCs w:val="28"/>
        </w:rPr>
      </w:pPr>
      <w:r w:rsidRPr="00C61EBD">
        <w:rPr>
          <w:sz w:val="28"/>
          <w:szCs w:val="28"/>
        </w:rPr>
        <w:t>Директор ННІАП</w:t>
      </w:r>
      <w:r w:rsidRPr="00C61EBD">
        <w:rPr>
          <w:sz w:val="28"/>
          <w:szCs w:val="28"/>
          <w:lang w:val="ru-RU"/>
        </w:rPr>
        <w:tab/>
      </w:r>
      <w:r w:rsidRPr="00C61EBD">
        <w:rPr>
          <w:sz w:val="28"/>
          <w:szCs w:val="28"/>
        </w:rPr>
        <w:t>Проректор з навчальної та виховної роботи</w:t>
      </w:r>
    </w:p>
    <w:p w:rsidR="00E82338" w:rsidRPr="00C61EBD" w:rsidRDefault="00E82338" w:rsidP="00E82338">
      <w:pPr>
        <w:spacing w:before="120"/>
        <w:rPr>
          <w:rFonts w:ascii="Times New Roman" w:hAnsi="Times New Roman" w:cs="Times New Roman"/>
          <w:sz w:val="28"/>
          <w:szCs w:val="28"/>
        </w:rPr>
      </w:pPr>
      <w:r w:rsidRPr="00C61EBD">
        <w:rPr>
          <w:rFonts w:ascii="Times New Roman" w:hAnsi="Times New Roman" w:cs="Times New Roman"/>
          <w:sz w:val="28"/>
          <w:szCs w:val="28"/>
        </w:rPr>
        <w:t>_______________ О. Чемакіна</w:t>
      </w:r>
      <w:r w:rsidRPr="00C61EBD">
        <w:rPr>
          <w:rFonts w:ascii="Times New Roman" w:hAnsi="Times New Roman" w:cs="Times New Roman"/>
          <w:sz w:val="28"/>
          <w:szCs w:val="28"/>
        </w:rPr>
        <w:tab/>
      </w:r>
      <w:r w:rsidRPr="00C61EBD">
        <w:rPr>
          <w:rFonts w:ascii="Times New Roman" w:hAnsi="Times New Roman" w:cs="Times New Roman"/>
          <w:sz w:val="28"/>
          <w:szCs w:val="28"/>
        </w:rPr>
        <w:tab/>
      </w:r>
      <w:r w:rsidRPr="00C61EBD">
        <w:rPr>
          <w:rFonts w:ascii="Times New Roman" w:hAnsi="Times New Roman" w:cs="Times New Roman"/>
          <w:sz w:val="28"/>
          <w:szCs w:val="28"/>
        </w:rPr>
        <w:tab/>
        <w:t xml:space="preserve">   ________________ Т. Іванова</w:t>
      </w:r>
    </w:p>
    <w:p w:rsidR="00E82338" w:rsidRPr="00C61EBD" w:rsidRDefault="00E82338" w:rsidP="00E82338">
      <w:pPr>
        <w:rPr>
          <w:rFonts w:ascii="Times New Roman" w:hAnsi="Times New Roman" w:cs="Times New Roman"/>
          <w:sz w:val="28"/>
          <w:szCs w:val="28"/>
        </w:rPr>
      </w:pPr>
      <w:r w:rsidRPr="00C61EBD">
        <w:rPr>
          <w:rFonts w:ascii="Times New Roman" w:hAnsi="Times New Roman" w:cs="Times New Roman"/>
          <w:sz w:val="28"/>
          <w:szCs w:val="28"/>
        </w:rPr>
        <w:t>“_____”_____________2016</w:t>
      </w:r>
      <w:r w:rsidR="00C61EBD" w:rsidRPr="00C61EBD">
        <w:rPr>
          <w:rFonts w:ascii="Times New Roman" w:hAnsi="Times New Roman" w:cs="Times New Roman"/>
          <w:sz w:val="28"/>
          <w:szCs w:val="28"/>
        </w:rPr>
        <w:object w:dxaOrig="1440" w:dyaOrig="1440">
          <v:shape id="_x0000_s1074" type="#_x0000_t75" style="position:absolute;margin-left:182.3pt;margin-top:20.1pt;width:85.95pt;height:89.5pt;z-index:251662336;mso-wrap-distance-left:9.05pt;mso-wrap-distance-right:9.05pt;mso-position-horizontal-relative:text;mso-position-vertical-relative:text" wrapcoords="-283 0 -283 21317 21469 21317 21469 0 -283 0" filled="t">
            <v:fill color2="black"/>
            <v:imagedata r:id="rId9" o:title=""/>
            <w10:wrap type="tight"/>
          </v:shape>
          <o:OLEObject Type="Embed" ProgID="Word.Picture.8" ShapeID="_x0000_s1074" DrawAspect="Content" ObjectID="_1546628500" r:id="rId11"/>
        </w:object>
      </w:r>
      <w:r w:rsidRPr="00C61EBD">
        <w:rPr>
          <w:rFonts w:ascii="Times New Roman" w:hAnsi="Times New Roman" w:cs="Times New Roman"/>
          <w:sz w:val="28"/>
          <w:szCs w:val="28"/>
        </w:rPr>
        <w:t>р.</w:t>
      </w:r>
      <w:r w:rsidRPr="00C61EBD">
        <w:rPr>
          <w:rFonts w:ascii="Times New Roman" w:hAnsi="Times New Roman" w:cs="Times New Roman"/>
          <w:sz w:val="28"/>
          <w:szCs w:val="28"/>
        </w:rPr>
        <w:tab/>
      </w:r>
      <w:r w:rsidRPr="00C61EBD">
        <w:rPr>
          <w:rFonts w:ascii="Times New Roman" w:hAnsi="Times New Roman" w:cs="Times New Roman"/>
          <w:sz w:val="28"/>
          <w:szCs w:val="28"/>
        </w:rPr>
        <w:tab/>
      </w:r>
      <w:r w:rsidRPr="00C61EBD">
        <w:rPr>
          <w:rFonts w:ascii="Times New Roman" w:hAnsi="Times New Roman" w:cs="Times New Roman"/>
          <w:sz w:val="28"/>
          <w:szCs w:val="28"/>
        </w:rPr>
        <w:tab/>
        <w:t xml:space="preserve">   "_____"______________2016 р.</w:t>
      </w:r>
    </w:p>
    <w:p w:rsidR="00E82338" w:rsidRPr="00C61EBD" w:rsidRDefault="00E82338" w:rsidP="00E82338">
      <w:pPr>
        <w:pStyle w:val="11"/>
        <w:spacing w:before="120"/>
        <w:ind w:left="432" w:hanging="432"/>
        <w:jc w:val="both"/>
        <w:rPr>
          <w:szCs w:val="28"/>
        </w:rPr>
      </w:pPr>
    </w:p>
    <w:p w:rsidR="00E82338" w:rsidRPr="00C61EBD" w:rsidRDefault="00E82338" w:rsidP="00E82338">
      <w:pPr>
        <w:jc w:val="both"/>
        <w:rPr>
          <w:rFonts w:ascii="Times New Roman" w:hAnsi="Times New Roman" w:cs="Times New Roman"/>
          <w:sz w:val="28"/>
          <w:szCs w:val="28"/>
        </w:rPr>
      </w:pPr>
    </w:p>
    <w:p w:rsidR="00E82338" w:rsidRPr="00C61EBD" w:rsidRDefault="00E82338" w:rsidP="00E82338">
      <w:pPr>
        <w:jc w:val="both"/>
        <w:rPr>
          <w:rFonts w:ascii="Times New Roman" w:hAnsi="Times New Roman" w:cs="Times New Roman"/>
          <w:sz w:val="28"/>
          <w:szCs w:val="28"/>
        </w:rPr>
      </w:pPr>
    </w:p>
    <w:p w:rsidR="00D70074" w:rsidRPr="00C61EBD" w:rsidRDefault="00D70074" w:rsidP="00D70074">
      <w:pPr>
        <w:rPr>
          <w:rFonts w:ascii="Times New Roman" w:hAnsi="Times New Roman" w:cs="Times New Roman"/>
          <w:sz w:val="28"/>
          <w:szCs w:val="28"/>
        </w:rPr>
      </w:pPr>
    </w:p>
    <w:p w:rsidR="00E82338" w:rsidRPr="00C61EBD" w:rsidRDefault="00E82338" w:rsidP="00750A83">
      <w:pPr>
        <w:pStyle w:val="11"/>
        <w:numPr>
          <w:ilvl w:val="0"/>
          <w:numId w:val="14"/>
        </w:numPr>
        <w:suppressAutoHyphens/>
        <w:rPr>
          <w:bCs/>
          <w:szCs w:val="28"/>
        </w:rPr>
      </w:pPr>
      <w:r w:rsidRPr="00C61EBD">
        <w:rPr>
          <w:bCs/>
          <w:szCs w:val="28"/>
        </w:rPr>
        <w:t>Система менеджменту якості</w:t>
      </w:r>
    </w:p>
    <w:p w:rsidR="00E82338" w:rsidRPr="00C61EBD" w:rsidRDefault="00E82338" w:rsidP="00D70074">
      <w:pPr>
        <w:rPr>
          <w:rFonts w:ascii="Times New Roman" w:hAnsi="Times New Roman" w:cs="Times New Roman"/>
          <w:sz w:val="28"/>
          <w:szCs w:val="28"/>
        </w:rPr>
      </w:pPr>
    </w:p>
    <w:p w:rsidR="00E82338" w:rsidRPr="00C61EBD" w:rsidRDefault="00E82338" w:rsidP="00750A83">
      <w:pPr>
        <w:pStyle w:val="11"/>
        <w:numPr>
          <w:ilvl w:val="0"/>
          <w:numId w:val="14"/>
        </w:numPr>
        <w:suppressAutoHyphens/>
        <w:rPr>
          <w:b/>
          <w:bCs/>
          <w:szCs w:val="28"/>
        </w:rPr>
      </w:pPr>
      <w:r w:rsidRPr="00C61EBD">
        <w:rPr>
          <w:b/>
          <w:bCs/>
          <w:szCs w:val="28"/>
        </w:rPr>
        <w:t>РОБОЧА  НАВЧАЛЬНА  ПРОГРАМА</w:t>
      </w:r>
    </w:p>
    <w:p w:rsidR="00E82338" w:rsidRPr="00C61EBD" w:rsidRDefault="00E82338" w:rsidP="00E82338">
      <w:pPr>
        <w:spacing w:before="120"/>
        <w:jc w:val="center"/>
        <w:rPr>
          <w:rFonts w:ascii="Times New Roman" w:hAnsi="Times New Roman" w:cs="Times New Roman"/>
          <w:b/>
          <w:bCs/>
          <w:sz w:val="28"/>
          <w:szCs w:val="28"/>
        </w:rPr>
      </w:pPr>
      <w:r w:rsidRPr="00C61EBD">
        <w:rPr>
          <w:rFonts w:ascii="Times New Roman" w:hAnsi="Times New Roman" w:cs="Times New Roman"/>
          <w:b/>
          <w:bCs/>
          <w:sz w:val="28"/>
          <w:szCs w:val="28"/>
        </w:rPr>
        <w:t>з навчальної дисципліни</w:t>
      </w:r>
    </w:p>
    <w:p w:rsidR="00E82338" w:rsidRPr="00C61EBD" w:rsidRDefault="00E82338" w:rsidP="00D70074">
      <w:pPr>
        <w:jc w:val="center"/>
        <w:rPr>
          <w:rFonts w:ascii="Times New Roman" w:hAnsi="Times New Roman" w:cs="Times New Roman"/>
          <w:b/>
          <w:bCs/>
          <w:sz w:val="28"/>
          <w:szCs w:val="28"/>
        </w:rPr>
      </w:pPr>
      <w:r w:rsidRPr="00C61EBD">
        <w:rPr>
          <w:rFonts w:ascii="Times New Roman" w:hAnsi="Times New Roman" w:cs="Times New Roman"/>
          <w:b/>
          <w:bCs/>
          <w:sz w:val="28"/>
          <w:szCs w:val="28"/>
        </w:rPr>
        <w:t>«Рисунок, живопис, скульптура, декоративна пластика</w:t>
      </w:r>
      <w:r w:rsidR="00D70074" w:rsidRPr="00C61EBD">
        <w:rPr>
          <w:rFonts w:ascii="Times New Roman" w:hAnsi="Times New Roman" w:cs="Times New Roman"/>
          <w:b/>
          <w:bCs/>
          <w:sz w:val="28"/>
          <w:szCs w:val="28"/>
        </w:rPr>
        <w:t>»</w:t>
      </w:r>
    </w:p>
    <w:p w:rsidR="00E82338" w:rsidRPr="00C61EBD" w:rsidRDefault="00E82338" w:rsidP="00750A83">
      <w:pPr>
        <w:pStyle w:val="30"/>
        <w:numPr>
          <w:ilvl w:val="2"/>
          <w:numId w:val="11"/>
        </w:numPr>
        <w:suppressAutoHyphens/>
        <w:jc w:val="both"/>
        <w:rPr>
          <w:szCs w:val="28"/>
        </w:rPr>
      </w:pPr>
      <w:r w:rsidRPr="00C61EBD">
        <w:rPr>
          <w:szCs w:val="28"/>
        </w:rPr>
        <w:t>Галузь знань:</w:t>
      </w:r>
      <w:r w:rsidRPr="00C61EBD">
        <w:rPr>
          <w:szCs w:val="28"/>
        </w:rPr>
        <w:tab/>
      </w:r>
      <w:r w:rsidRPr="00C61EBD">
        <w:rPr>
          <w:szCs w:val="28"/>
        </w:rPr>
        <w:tab/>
        <w:t>02  «Культура і мистецтво»</w:t>
      </w:r>
    </w:p>
    <w:p w:rsidR="00E82338" w:rsidRPr="00C61EBD" w:rsidRDefault="00E82338" w:rsidP="00E82338">
      <w:pPr>
        <w:jc w:val="both"/>
        <w:rPr>
          <w:rFonts w:ascii="Times New Roman" w:hAnsi="Times New Roman" w:cs="Times New Roman"/>
          <w:sz w:val="28"/>
          <w:szCs w:val="28"/>
        </w:rPr>
      </w:pPr>
      <w:r w:rsidRPr="00C61EBD">
        <w:rPr>
          <w:rFonts w:ascii="Times New Roman" w:hAnsi="Times New Roman" w:cs="Times New Roman"/>
          <w:sz w:val="28"/>
          <w:szCs w:val="28"/>
        </w:rPr>
        <w:t xml:space="preserve">         Спеціальність               022 «Дизайн»</w:t>
      </w:r>
    </w:p>
    <w:p w:rsidR="00E82338" w:rsidRPr="00C61EBD" w:rsidRDefault="00E82338" w:rsidP="00E82338">
      <w:pPr>
        <w:jc w:val="both"/>
        <w:rPr>
          <w:rFonts w:ascii="Times New Roman" w:hAnsi="Times New Roman" w:cs="Times New Roman"/>
          <w:sz w:val="28"/>
          <w:szCs w:val="28"/>
        </w:rPr>
      </w:pPr>
      <w:r w:rsidRPr="00C61EBD">
        <w:rPr>
          <w:rFonts w:ascii="Times New Roman" w:hAnsi="Times New Roman" w:cs="Times New Roman"/>
          <w:sz w:val="28"/>
          <w:szCs w:val="28"/>
        </w:rPr>
        <w:t xml:space="preserve">         Спеціалізація           </w:t>
      </w:r>
      <w:r w:rsidR="00D70074" w:rsidRPr="00C61EBD">
        <w:rPr>
          <w:rFonts w:ascii="Times New Roman" w:hAnsi="Times New Roman" w:cs="Times New Roman"/>
          <w:sz w:val="28"/>
          <w:szCs w:val="28"/>
        </w:rPr>
        <w:t xml:space="preserve">            Дизайн (за видами) </w:t>
      </w:r>
    </w:p>
    <w:p w:rsidR="00E82338" w:rsidRPr="00C61EBD" w:rsidRDefault="00E82338" w:rsidP="00E82338">
      <w:pPr>
        <w:pStyle w:val="210"/>
        <w:rPr>
          <w:sz w:val="28"/>
          <w:szCs w:val="28"/>
        </w:rPr>
      </w:pPr>
      <w:r w:rsidRPr="00C61EBD">
        <w:rPr>
          <w:sz w:val="28"/>
          <w:szCs w:val="28"/>
        </w:rPr>
        <w:t>Курс – 1,2,3</w:t>
      </w:r>
      <w:r w:rsidRPr="00C61EBD">
        <w:rPr>
          <w:sz w:val="28"/>
          <w:szCs w:val="28"/>
        </w:rPr>
        <w:tab/>
        <w:t xml:space="preserve">     Семестр – 1,2,3,4,5</w:t>
      </w:r>
      <w:r w:rsidRPr="00C61EBD">
        <w:rPr>
          <w:sz w:val="28"/>
          <w:szCs w:val="28"/>
        </w:rPr>
        <w:tab/>
        <w:t xml:space="preserve">     </w:t>
      </w:r>
    </w:p>
    <w:p w:rsidR="00E82338" w:rsidRPr="00C61EBD" w:rsidRDefault="00E82338" w:rsidP="00E82338">
      <w:pPr>
        <w:pStyle w:val="210"/>
        <w:rPr>
          <w:sz w:val="28"/>
          <w:szCs w:val="28"/>
        </w:rPr>
      </w:pPr>
    </w:p>
    <w:p w:rsidR="00E82338" w:rsidRPr="00C61EBD" w:rsidRDefault="00E82338" w:rsidP="00E82338">
      <w:pPr>
        <w:jc w:val="both"/>
        <w:rPr>
          <w:rFonts w:ascii="Times New Roman" w:hAnsi="Times New Roman" w:cs="Times New Roman"/>
          <w:sz w:val="28"/>
          <w:szCs w:val="28"/>
        </w:rPr>
      </w:pPr>
      <w:r w:rsidRPr="00C61EBD">
        <w:rPr>
          <w:rFonts w:ascii="Times New Roman" w:hAnsi="Times New Roman" w:cs="Times New Roman"/>
          <w:bCs/>
          <w:sz w:val="28"/>
          <w:szCs w:val="28"/>
        </w:rPr>
        <w:t xml:space="preserve">Лабораторні  заняття </w:t>
      </w:r>
      <w:r w:rsidRPr="00C61EBD">
        <w:rPr>
          <w:rFonts w:ascii="Times New Roman" w:hAnsi="Times New Roman" w:cs="Times New Roman"/>
          <w:sz w:val="28"/>
          <w:szCs w:val="28"/>
        </w:rPr>
        <w:t>–</w:t>
      </w:r>
      <w:r w:rsidRPr="00C61EBD">
        <w:rPr>
          <w:rFonts w:ascii="Times New Roman" w:hAnsi="Times New Roman" w:cs="Times New Roman"/>
          <w:bCs/>
          <w:sz w:val="28"/>
          <w:szCs w:val="28"/>
        </w:rPr>
        <w:t xml:space="preserve">   255         </w:t>
      </w:r>
      <w:r w:rsidRPr="00C61EBD">
        <w:rPr>
          <w:rFonts w:ascii="Times New Roman" w:hAnsi="Times New Roman" w:cs="Times New Roman"/>
          <w:bCs/>
          <w:sz w:val="28"/>
          <w:szCs w:val="28"/>
        </w:rPr>
        <w:tab/>
      </w:r>
      <w:r w:rsidRPr="00C61EBD">
        <w:rPr>
          <w:rFonts w:ascii="Times New Roman" w:hAnsi="Times New Roman" w:cs="Times New Roman"/>
          <w:sz w:val="28"/>
          <w:szCs w:val="28"/>
        </w:rPr>
        <w:t>Диференційований залік – 1-5 семестр</w:t>
      </w:r>
      <w:r w:rsidRPr="00C61EBD">
        <w:rPr>
          <w:rFonts w:ascii="Times New Roman" w:hAnsi="Times New Roman" w:cs="Times New Roman"/>
          <w:bCs/>
          <w:sz w:val="28"/>
          <w:szCs w:val="28"/>
        </w:rPr>
        <w:t xml:space="preserve">     </w:t>
      </w:r>
      <w:r w:rsidRPr="00C61EBD">
        <w:rPr>
          <w:rFonts w:ascii="Times New Roman" w:hAnsi="Times New Roman" w:cs="Times New Roman"/>
          <w:sz w:val="28"/>
          <w:szCs w:val="28"/>
        </w:rPr>
        <w:t xml:space="preserve">                </w:t>
      </w:r>
      <w:r w:rsidRPr="00C61EBD">
        <w:rPr>
          <w:rFonts w:ascii="Times New Roman" w:hAnsi="Times New Roman" w:cs="Times New Roman"/>
          <w:bCs/>
          <w:sz w:val="28"/>
          <w:szCs w:val="28"/>
        </w:rPr>
        <w:t xml:space="preserve">Самостійна робота  </w:t>
      </w:r>
      <w:r w:rsidRPr="00C61EBD">
        <w:rPr>
          <w:rFonts w:ascii="Times New Roman" w:hAnsi="Times New Roman" w:cs="Times New Roman"/>
          <w:sz w:val="28"/>
          <w:szCs w:val="28"/>
        </w:rPr>
        <w:t>–   345</w:t>
      </w:r>
    </w:p>
    <w:p w:rsidR="00E82338" w:rsidRPr="00C61EBD" w:rsidRDefault="00E82338" w:rsidP="00E82338">
      <w:pPr>
        <w:jc w:val="both"/>
        <w:rPr>
          <w:rFonts w:ascii="Times New Roman" w:hAnsi="Times New Roman" w:cs="Times New Roman"/>
          <w:sz w:val="28"/>
          <w:szCs w:val="28"/>
        </w:rPr>
      </w:pPr>
      <w:r w:rsidRPr="00C61EBD">
        <w:rPr>
          <w:rFonts w:ascii="Times New Roman" w:hAnsi="Times New Roman" w:cs="Times New Roman"/>
          <w:bCs/>
          <w:sz w:val="28"/>
          <w:szCs w:val="28"/>
        </w:rPr>
        <w:t xml:space="preserve">Усього (годин/кредитів </w:t>
      </w:r>
      <w:r w:rsidRPr="00C61EBD">
        <w:rPr>
          <w:rFonts w:ascii="Times New Roman" w:hAnsi="Times New Roman" w:cs="Times New Roman"/>
          <w:bCs/>
          <w:sz w:val="28"/>
          <w:szCs w:val="28"/>
          <w:lang w:val="en-US"/>
        </w:rPr>
        <w:t>ECTS</w:t>
      </w:r>
      <w:r w:rsidRPr="00C61EBD">
        <w:rPr>
          <w:rFonts w:ascii="Times New Roman" w:hAnsi="Times New Roman" w:cs="Times New Roman"/>
          <w:bCs/>
          <w:sz w:val="28"/>
          <w:szCs w:val="28"/>
        </w:rPr>
        <w:t xml:space="preserve">) </w:t>
      </w:r>
      <w:r w:rsidRPr="00C61EBD">
        <w:rPr>
          <w:rFonts w:ascii="Times New Roman" w:hAnsi="Times New Roman" w:cs="Times New Roman"/>
          <w:sz w:val="28"/>
          <w:szCs w:val="28"/>
        </w:rPr>
        <w:t>– 600/20.0</w:t>
      </w:r>
    </w:p>
    <w:p w:rsidR="00E82338" w:rsidRPr="00C61EBD" w:rsidRDefault="00E82338" w:rsidP="00E82338">
      <w:pPr>
        <w:jc w:val="both"/>
        <w:rPr>
          <w:rFonts w:ascii="Times New Roman" w:hAnsi="Times New Roman" w:cs="Times New Roman"/>
          <w:sz w:val="28"/>
          <w:szCs w:val="28"/>
        </w:rPr>
      </w:pPr>
      <w:r w:rsidRPr="00C61EBD">
        <w:rPr>
          <w:rFonts w:ascii="Times New Roman" w:hAnsi="Times New Roman" w:cs="Times New Roman"/>
          <w:sz w:val="28"/>
          <w:szCs w:val="28"/>
        </w:rPr>
        <w:t>До</w:t>
      </w:r>
      <w:r w:rsidR="00D70074" w:rsidRPr="00C61EBD">
        <w:rPr>
          <w:rFonts w:ascii="Times New Roman" w:hAnsi="Times New Roman" w:cs="Times New Roman"/>
          <w:sz w:val="28"/>
          <w:szCs w:val="28"/>
        </w:rPr>
        <w:t>машні завдання (1) – 1-5 семест</w:t>
      </w:r>
    </w:p>
    <w:p w:rsidR="00E82338" w:rsidRPr="00C61EBD" w:rsidRDefault="00D70074" w:rsidP="00D70074">
      <w:pPr>
        <w:spacing w:before="120"/>
        <w:jc w:val="both"/>
        <w:rPr>
          <w:rFonts w:ascii="Times New Roman" w:hAnsi="Times New Roman" w:cs="Times New Roman"/>
          <w:b/>
          <w:sz w:val="28"/>
          <w:szCs w:val="28"/>
        </w:rPr>
      </w:pPr>
      <w:r w:rsidRPr="00C61EBD">
        <w:rPr>
          <w:rFonts w:ascii="Times New Roman" w:hAnsi="Times New Roman" w:cs="Times New Roman"/>
          <w:sz w:val="28"/>
          <w:szCs w:val="28"/>
        </w:rPr>
        <w:t>Індекс РБ – 5 – 022/16 – 2.1.</w:t>
      </w:r>
    </w:p>
    <w:p w:rsidR="00E82338" w:rsidRPr="00C61EBD" w:rsidRDefault="00E82338" w:rsidP="00D70074">
      <w:pPr>
        <w:jc w:val="center"/>
        <w:rPr>
          <w:rFonts w:ascii="Times New Roman" w:hAnsi="Times New Roman" w:cs="Times New Roman"/>
          <w:b/>
          <w:color w:val="000000"/>
          <w:sz w:val="28"/>
          <w:szCs w:val="28"/>
        </w:rPr>
      </w:pPr>
      <w:r w:rsidRPr="00C61EBD">
        <w:rPr>
          <w:rFonts w:ascii="Times New Roman" w:hAnsi="Times New Roman" w:cs="Times New Roman"/>
          <w:b/>
          <w:color w:val="000000"/>
          <w:sz w:val="28"/>
          <w:szCs w:val="28"/>
        </w:rPr>
        <w:t>СМЯ НАУ НП 10.01.04-01-2016</w:t>
      </w:r>
    </w:p>
    <w:p w:rsidR="00E82338" w:rsidRPr="00C61EBD" w:rsidRDefault="00E82338" w:rsidP="00E82338">
      <w:pPr>
        <w:ind w:firstLine="708"/>
        <w:jc w:val="both"/>
        <w:rPr>
          <w:rFonts w:ascii="Times New Roman" w:hAnsi="Times New Roman" w:cs="Times New Roman"/>
          <w:sz w:val="28"/>
          <w:szCs w:val="28"/>
        </w:rPr>
      </w:pPr>
      <w:r w:rsidRPr="00C61EBD">
        <w:rPr>
          <w:rFonts w:ascii="Times New Roman" w:hAnsi="Times New Roman" w:cs="Times New Roman"/>
          <w:sz w:val="28"/>
          <w:szCs w:val="28"/>
        </w:rPr>
        <w:lastRenderedPageBreak/>
        <w:t xml:space="preserve">Робочу навчальну програму дисципліни «Рисунок, живопис, скульптура, декоративна пластика» розроблено на основі робочого </w:t>
      </w:r>
      <w:r w:rsidRPr="00C61EBD">
        <w:rPr>
          <w:rFonts w:ascii="Times New Roman" w:hAnsi="Times New Roman" w:cs="Times New Roman"/>
          <w:spacing w:val="-2"/>
          <w:sz w:val="28"/>
          <w:szCs w:val="28"/>
        </w:rPr>
        <w:t xml:space="preserve">навчального плану № </w:t>
      </w:r>
      <w:r w:rsidRPr="00C61EBD">
        <w:rPr>
          <w:rFonts w:ascii="Times New Roman" w:hAnsi="Times New Roman" w:cs="Times New Roman"/>
          <w:sz w:val="28"/>
          <w:szCs w:val="28"/>
        </w:rPr>
        <w:t xml:space="preserve">РБ-5-022/16 </w:t>
      </w:r>
      <w:r w:rsidRPr="00C61EBD">
        <w:rPr>
          <w:rFonts w:ascii="Times New Roman" w:hAnsi="Times New Roman" w:cs="Times New Roman"/>
          <w:spacing w:val="-2"/>
          <w:sz w:val="28"/>
          <w:szCs w:val="28"/>
        </w:rPr>
        <w:t xml:space="preserve">підготовки фахівців освітнього ступеня "Бакалавр" за спеціальністю </w:t>
      </w:r>
      <w:r w:rsidRPr="00C61EBD">
        <w:rPr>
          <w:rFonts w:ascii="Times New Roman" w:hAnsi="Times New Roman" w:cs="Times New Roman"/>
          <w:sz w:val="28"/>
          <w:szCs w:val="28"/>
        </w:rPr>
        <w:t xml:space="preserve">022 </w:t>
      </w:r>
      <w:r w:rsidRPr="00C61EBD">
        <w:rPr>
          <w:rFonts w:ascii="Times New Roman" w:hAnsi="Times New Roman" w:cs="Times New Roman"/>
          <w:spacing w:val="-2"/>
          <w:sz w:val="28"/>
          <w:szCs w:val="28"/>
        </w:rPr>
        <w:t xml:space="preserve">  «Дизайн», та спеціалізацією «Дизайн» (за видами) </w:t>
      </w:r>
      <w:r w:rsidRPr="00C61EBD">
        <w:rPr>
          <w:rFonts w:ascii="Times New Roman" w:hAnsi="Times New Roman" w:cs="Times New Roman"/>
          <w:sz w:val="28"/>
          <w:szCs w:val="28"/>
        </w:rPr>
        <w:t>навчальної програми цієї дисципліни, індекс НБ – 5 – 022/16 – 2.1.1 затвердженої ректором «___» __________ 2016р., та відповідних нормативних документів.</w:t>
      </w:r>
    </w:p>
    <w:p w:rsidR="00E82338" w:rsidRPr="00C61EBD" w:rsidRDefault="00E82338" w:rsidP="00E82338">
      <w:pPr>
        <w:ind w:firstLine="708"/>
        <w:jc w:val="both"/>
        <w:rPr>
          <w:rFonts w:ascii="Times New Roman" w:hAnsi="Times New Roman" w:cs="Times New Roman"/>
          <w:sz w:val="28"/>
          <w:szCs w:val="28"/>
        </w:rPr>
      </w:pPr>
    </w:p>
    <w:p w:rsidR="00E82338" w:rsidRPr="00C61EBD" w:rsidRDefault="00E82338" w:rsidP="00E82338">
      <w:pPr>
        <w:ind w:firstLine="708"/>
        <w:jc w:val="both"/>
        <w:rPr>
          <w:rFonts w:ascii="Times New Roman" w:hAnsi="Times New Roman" w:cs="Times New Roman"/>
          <w:sz w:val="28"/>
          <w:szCs w:val="28"/>
        </w:rPr>
      </w:pPr>
      <w:r w:rsidRPr="00C61EBD">
        <w:rPr>
          <w:rFonts w:ascii="Times New Roman" w:hAnsi="Times New Roman" w:cs="Times New Roman"/>
          <w:sz w:val="28"/>
          <w:szCs w:val="28"/>
        </w:rPr>
        <w:t xml:space="preserve"> Робочу навчальну програму розробила</w:t>
      </w:r>
    </w:p>
    <w:p w:rsidR="00E82338" w:rsidRPr="00C61EBD" w:rsidRDefault="00E82338" w:rsidP="00E82338">
      <w:pPr>
        <w:jc w:val="both"/>
        <w:rPr>
          <w:rFonts w:ascii="Times New Roman" w:hAnsi="Times New Roman" w:cs="Times New Roman"/>
          <w:sz w:val="28"/>
          <w:szCs w:val="28"/>
        </w:rPr>
      </w:pPr>
      <w:r w:rsidRPr="00C61EBD">
        <w:rPr>
          <w:rFonts w:ascii="Times New Roman" w:hAnsi="Times New Roman" w:cs="Times New Roman"/>
          <w:sz w:val="28"/>
          <w:szCs w:val="28"/>
        </w:rPr>
        <w:t xml:space="preserve">старший викладач  кафедри </w:t>
      </w:r>
    </w:p>
    <w:p w:rsidR="00E82338" w:rsidRPr="00C61EBD" w:rsidRDefault="00E82338" w:rsidP="00E82338">
      <w:pPr>
        <w:jc w:val="both"/>
        <w:rPr>
          <w:rFonts w:ascii="Times New Roman" w:hAnsi="Times New Roman" w:cs="Times New Roman"/>
          <w:sz w:val="28"/>
          <w:szCs w:val="28"/>
        </w:rPr>
      </w:pPr>
      <w:r w:rsidRPr="00C61EBD">
        <w:rPr>
          <w:rFonts w:ascii="Times New Roman" w:hAnsi="Times New Roman" w:cs="Times New Roman"/>
          <w:sz w:val="28"/>
          <w:szCs w:val="28"/>
        </w:rPr>
        <w:t xml:space="preserve">основ архітектури та дизайну </w:t>
      </w:r>
      <w:r w:rsidRPr="00C61EBD">
        <w:rPr>
          <w:rFonts w:ascii="Times New Roman" w:hAnsi="Times New Roman" w:cs="Times New Roman"/>
          <w:sz w:val="28"/>
          <w:szCs w:val="28"/>
        </w:rPr>
        <w:tab/>
        <w:t>________________     С.Триколенко</w:t>
      </w:r>
    </w:p>
    <w:p w:rsidR="00E82338" w:rsidRPr="00C61EBD" w:rsidRDefault="00E82338" w:rsidP="00E82338">
      <w:pPr>
        <w:jc w:val="both"/>
        <w:rPr>
          <w:rFonts w:ascii="Times New Roman" w:hAnsi="Times New Roman" w:cs="Times New Roman"/>
          <w:sz w:val="28"/>
          <w:szCs w:val="28"/>
        </w:rPr>
      </w:pPr>
    </w:p>
    <w:p w:rsidR="00E82338" w:rsidRPr="00C61EBD" w:rsidRDefault="00E82338" w:rsidP="00E82338">
      <w:pPr>
        <w:ind w:firstLine="708"/>
        <w:jc w:val="both"/>
        <w:rPr>
          <w:rFonts w:ascii="Times New Roman" w:hAnsi="Times New Roman" w:cs="Times New Roman"/>
          <w:color w:val="FF0000"/>
          <w:spacing w:val="-8"/>
          <w:sz w:val="28"/>
          <w:szCs w:val="28"/>
        </w:rPr>
      </w:pPr>
      <w:r w:rsidRPr="00C61EBD">
        <w:rPr>
          <w:rFonts w:ascii="Times New Roman" w:hAnsi="Times New Roman" w:cs="Times New Roman"/>
          <w:spacing w:val="-8"/>
          <w:sz w:val="28"/>
          <w:szCs w:val="28"/>
        </w:rPr>
        <w:t xml:space="preserve">Робоча навчальна  програма обговорена та схвалена  на засіданні  кафедри основ  архітектури та дизайну, протокол  </w:t>
      </w:r>
      <w:r w:rsidRPr="00C61EBD">
        <w:rPr>
          <w:rFonts w:ascii="Times New Roman" w:hAnsi="Times New Roman" w:cs="Times New Roman"/>
          <w:sz w:val="28"/>
          <w:szCs w:val="28"/>
        </w:rPr>
        <w:t xml:space="preserve">№   </w:t>
      </w:r>
      <w:r w:rsidRPr="00C61EBD">
        <w:rPr>
          <w:rFonts w:ascii="Times New Roman" w:hAnsi="Times New Roman" w:cs="Times New Roman"/>
          <w:color w:val="FF0000"/>
          <w:sz w:val="28"/>
          <w:szCs w:val="28"/>
        </w:rPr>
        <w:t xml:space="preserve"> </w:t>
      </w:r>
      <w:r w:rsidRPr="00C61EBD">
        <w:rPr>
          <w:rFonts w:ascii="Times New Roman" w:hAnsi="Times New Roman" w:cs="Times New Roman"/>
          <w:color w:val="000000"/>
          <w:spacing w:val="-8"/>
          <w:sz w:val="28"/>
          <w:szCs w:val="28"/>
        </w:rPr>
        <w:t xml:space="preserve">від  </w:t>
      </w:r>
      <w:r w:rsidRPr="00C61EBD">
        <w:rPr>
          <w:rFonts w:ascii="Times New Roman" w:hAnsi="Times New Roman" w:cs="Times New Roman"/>
          <w:color w:val="000000"/>
          <w:sz w:val="28"/>
          <w:szCs w:val="28"/>
        </w:rPr>
        <w:t xml:space="preserve">« </w:t>
      </w:r>
      <w:r w:rsidRPr="00C61EBD">
        <w:rPr>
          <w:rFonts w:ascii="Times New Roman" w:hAnsi="Times New Roman" w:cs="Times New Roman"/>
          <w:color w:val="000000"/>
          <w:sz w:val="28"/>
          <w:szCs w:val="28"/>
          <w:u w:val="single"/>
        </w:rPr>
        <w:t>__</w:t>
      </w:r>
      <w:r w:rsidRPr="00C61EBD">
        <w:rPr>
          <w:rFonts w:ascii="Times New Roman" w:hAnsi="Times New Roman" w:cs="Times New Roman"/>
          <w:color w:val="000000"/>
          <w:sz w:val="28"/>
          <w:szCs w:val="28"/>
        </w:rPr>
        <w:t xml:space="preserve"> » </w:t>
      </w:r>
      <w:r w:rsidRPr="00C61EBD">
        <w:rPr>
          <w:rFonts w:ascii="Times New Roman" w:hAnsi="Times New Roman" w:cs="Times New Roman"/>
          <w:color w:val="000000"/>
          <w:sz w:val="28"/>
          <w:szCs w:val="28"/>
          <w:u w:val="single"/>
        </w:rPr>
        <w:t>__________</w:t>
      </w:r>
    </w:p>
    <w:p w:rsidR="00E82338" w:rsidRPr="00C61EBD" w:rsidRDefault="00E82338" w:rsidP="00E82338">
      <w:pPr>
        <w:jc w:val="both"/>
        <w:rPr>
          <w:rFonts w:ascii="Times New Roman" w:hAnsi="Times New Roman" w:cs="Times New Roman"/>
          <w:color w:val="000000"/>
          <w:sz w:val="28"/>
          <w:szCs w:val="28"/>
        </w:rPr>
      </w:pPr>
      <w:r w:rsidRPr="00C61EBD">
        <w:rPr>
          <w:rFonts w:ascii="Times New Roman" w:hAnsi="Times New Roman" w:cs="Times New Roman"/>
          <w:color w:val="000000"/>
          <w:sz w:val="28"/>
          <w:szCs w:val="28"/>
        </w:rPr>
        <w:t xml:space="preserve">         Завідувач кафедри _____________________________ О. Трошкіна</w:t>
      </w:r>
    </w:p>
    <w:p w:rsidR="00E82338" w:rsidRPr="00C61EBD" w:rsidRDefault="00E82338" w:rsidP="00E82338">
      <w:pPr>
        <w:jc w:val="both"/>
        <w:rPr>
          <w:rFonts w:ascii="Times New Roman" w:hAnsi="Times New Roman" w:cs="Times New Roman"/>
          <w:sz w:val="28"/>
          <w:szCs w:val="28"/>
        </w:rPr>
      </w:pPr>
    </w:p>
    <w:p w:rsidR="00E82338" w:rsidRPr="00C61EBD" w:rsidRDefault="00E82338" w:rsidP="00E82338">
      <w:pPr>
        <w:ind w:firstLine="708"/>
        <w:jc w:val="both"/>
        <w:rPr>
          <w:rFonts w:ascii="Times New Roman" w:hAnsi="Times New Roman" w:cs="Times New Roman"/>
          <w:color w:val="000000"/>
          <w:spacing w:val="-8"/>
          <w:sz w:val="28"/>
          <w:szCs w:val="28"/>
        </w:rPr>
      </w:pPr>
      <w:r w:rsidRPr="00C61EBD">
        <w:rPr>
          <w:rFonts w:ascii="Times New Roman" w:hAnsi="Times New Roman" w:cs="Times New Roman"/>
          <w:spacing w:val="-8"/>
          <w:sz w:val="28"/>
          <w:szCs w:val="28"/>
        </w:rPr>
        <w:t xml:space="preserve">Робоча навчальна програма обговорена та схвалена  на засіданні випускової кафедри за спеціальністю 022 </w:t>
      </w:r>
      <w:r w:rsidRPr="00C61EBD">
        <w:rPr>
          <w:rFonts w:ascii="Times New Roman" w:hAnsi="Times New Roman" w:cs="Times New Roman"/>
          <w:color w:val="000000"/>
          <w:spacing w:val="-8"/>
          <w:sz w:val="28"/>
          <w:szCs w:val="28"/>
        </w:rPr>
        <w:t xml:space="preserve">«Дизайн» та спеціалізацією </w:t>
      </w:r>
      <w:r w:rsidRPr="00C61EBD">
        <w:rPr>
          <w:rFonts w:ascii="Times New Roman" w:hAnsi="Times New Roman" w:cs="Times New Roman"/>
          <w:spacing w:val="-2"/>
          <w:sz w:val="28"/>
          <w:szCs w:val="28"/>
        </w:rPr>
        <w:t>«Дизайн» (за видами)</w:t>
      </w:r>
      <w:r w:rsidRPr="00C61EBD">
        <w:rPr>
          <w:rFonts w:ascii="Times New Roman" w:hAnsi="Times New Roman" w:cs="Times New Roman"/>
          <w:color w:val="000000"/>
          <w:spacing w:val="-8"/>
          <w:sz w:val="28"/>
          <w:szCs w:val="28"/>
        </w:rPr>
        <w:t xml:space="preserve"> </w:t>
      </w:r>
      <w:r w:rsidRPr="00C61EBD">
        <w:rPr>
          <w:rFonts w:ascii="Times New Roman" w:hAnsi="Times New Roman" w:cs="Times New Roman"/>
          <w:spacing w:val="-8"/>
          <w:sz w:val="28"/>
          <w:szCs w:val="28"/>
        </w:rPr>
        <w:t>кафедри комп’ютерних технологій дизайну</w:t>
      </w:r>
      <w:r w:rsidRPr="00C61EBD">
        <w:rPr>
          <w:rFonts w:ascii="Times New Roman" w:hAnsi="Times New Roman" w:cs="Times New Roman"/>
          <w:color w:val="000000"/>
          <w:spacing w:val="-8"/>
          <w:sz w:val="28"/>
          <w:szCs w:val="28"/>
        </w:rPr>
        <w:t xml:space="preserve">, протокол  № </w:t>
      </w:r>
      <w:r w:rsidRPr="00C61EBD">
        <w:rPr>
          <w:rFonts w:ascii="Times New Roman" w:hAnsi="Times New Roman" w:cs="Times New Roman"/>
          <w:color w:val="000000"/>
          <w:spacing w:val="-8"/>
          <w:sz w:val="28"/>
          <w:szCs w:val="28"/>
          <w:u w:val="single"/>
        </w:rPr>
        <w:t xml:space="preserve">   </w:t>
      </w:r>
      <w:r w:rsidRPr="00C61EBD">
        <w:rPr>
          <w:rFonts w:ascii="Times New Roman" w:hAnsi="Times New Roman" w:cs="Times New Roman"/>
          <w:color w:val="000000"/>
          <w:spacing w:val="-8"/>
          <w:sz w:val="28"/>
          <w:szCs w:val="28"/>
        </w:rPr>
        <w:t xml:space="preserve"> від _________</w:t>
      </w:r>
    </w:p>
    <w:p w:rsidR="00E82338" w:rsidRPr="00C61EBD" w:rsidRDefault="00E82338" w:rsidP="00750A83">
      <w:pPr>
        <w:pStyle w:val="50"/>
        <w:numPr>
          <w:ilvl w:val="4"/>
          <w:numId w:val="14"/>
        </w:numPr>
        <w:suppressAutoHyphens/>
        <w:ind w:left="0" w:firstLine="708"/>
        <w:rPr>
          <w:color w:val="000000"/>
          <w:szCs w:val="28"/>
        </w:rPr>
      </w:pPr>
      <w:r w:rsidRPr="00C61EBD">
        <w:rPr>
          <w:color w:val="000000"/>
          <w:szCs w:val="28"/>
        </w:rPr>
        <w:t xml:space="preserve"> Завідувач випускової кафедри __________________Ю. Ковальов</w:t>
      </w:r>
    </w:p>
    <w:p w:rsidR="00E82338" w:rsidRPr="00C61EBD" w:rsidRDefault="00E82338" w:rsidP="00E82338">
      <w:pPr>
        <w:rPr>
          <w:rFonts w:ascii="Times New Roman" w:hAnsi="Times New Roman" w:cs="Times New Roman"/>
          <w:color w:val="000000"/>
          <w:sz w:val="28"/>
          <w:szCs w:val="28"/>
        </w:rPr>
      </w:pPr>
      <w:r w:rsidRPr="00C61EBD">
        <w:rPr>
          <w:rFonts w:ascii="Times New Roman" w:hAnsi="Times New Roman" w:cs="Times New Roman"/>
          <w:color w:val="000000"/>
          <w:sz w:val="28"/>
          <w:szCs w:val="28"/>
        </w:rPr>
        <w:t xml:space="preserve">                                                                                                                                       </w:t>
      </w:r>
    </w:p>
    <w:p w:rsidR="00E82338" w:rsidRPr="00C61EBD" w:rsidRDefault="00E82338" w:rsidP="00E82338">
      <w:pPr>
        <w:ind w:firstLine="708"/>
        <w:rPr>
          <w:rFonts w:ascii="Times New Roman" w:hAnsi="Times New Roman" w:cs="Times New Roman"/>
          <w:color w:val="000000"/>
          <w:sz w:val="28"/>
          <w:szCs w:val="28"/>
        </w:rPr>
      </w:pPr>
      <w:r w:rsidRPr="00C61EBD">
        <w:rPr>
          <w:rFonts w:ascii="Times New Roman" w:hAnsi="Times New Roman" w:cs="Times New Roman"/>
          <w:color w:val="000000"/>
          <w:sz w:val="28"/>
          <w:szCs w:val="28"/>
        </w:rPr>
        <w:t>Робоча навчальна програма обговорена та схвалена на засіданні                             науково-</w:t>
      </w:r>
      <w:r w:rsidRPr="00C61EBD">
        <w:rPr>
          <w:rFonts w:ascii="Times New Roman" w:hAnsi="Times New Roman" w:cs="Times New Roman"/>
          <w:color w:val="000000"/>
          <w:spacing w:val="-6"/>
          <w:sz w:val="28"/>
          <w:szCs w:val="28"/>
        </w:rPr>
        <w:t>методично - редакційної ради  Навчально-наукового Інституту</w:t>
      </w:r>
      <w:r w:rsidRPr="00C61EBD">
        <w:rPr>
          <w:rFonts w:ascii="Times New Roman" w:hAnsi="Times New Roman" w:cs="Times New Roman"/>
          <w:color w:val="000000"/>
          <w:sz w:val="28"/>
          <w:szCs w:val="28"/>
        </w:rPr>
        <w:t xml:space="preserve"> аеропортів, протокол № </w:t>
      </w:r>
      <w:r w:rsidRPr="00C61EBD">
        <w:rPr>
          <w:rFonts w:ascii="Times New Roman" w:hAnsi="Times New Roman" w:cs="Times New Roman"/>
          <w:color w:val="000000"/>
          <w:sz w:val="28"/>
          <w:szCs w:val="28"/>
          <w:u w:val="single"/>
        </w:rPr>
        <w:t>____</w:t>
      </w:r>
      <w:r w:rsidRPr="00C61EBD">
        <w:rPr>
          <w:rFonts w:ascii="Times New Roman" w:hAnsi="Times New Roman" w:cs="Times New Roman"/>
          <w:color w:val="000000"/>
          <w:sz w:val="28"/>
          <w:szCs w:val="28"/>
        </w:rPr>
        <w:t xml:space="preserve">  від ____________</w:t>
      </w:r>
    </w:p>
    <w:p w:rsidR="00E82338" w:rsidRPr="00C61EBD" w:rsidRDefault="00E82338" w:rsidP="00E82338">
      <w:pPr>
        <w:jc w:val="both"/>
        <w:rPr>
          <w:rFonts w:ascii="Times New Roman" w:hAnsi="Times New Roman" w:cs="Times New Roman"/>
          <w:color w:val="000000"/>
          <w:sz w:val="28"/>
          <w:szCs w:val="28"/>
        </w:rPr>
      </w:pPr>
      <w:r w:rsidRPr="00C61EBD">
        <w:rPr>
          <w:rFonts w:ascii="Times New Roman" w:hAnsi="Times New Roman" w:cs="Times New Roman"/>
          <w:color w:val="000000"/>
          <w:sz w:val="28"/>
          <w:szCs w:val="28"/>
        </w:rPr>
        <w:t xml:space="preserve">                                                </w:t>
      </w:r>
    </w:p>
    <w:p w:rsidR="00E82338" w:rsidRPr="00C61EBD" w:rsidRDefault="00E82338" w:rsidP="00E82338">
      <w:pPr>
        <w:jc w:val="both"/>
        <w:rPr>
          <w:rFonts w:ascii="Times New Roman" w:hAnsi="Times New Roman" w:cs="Times New Roman"/>
          <w:color w:val="000000"/>
          <w:sz w:val="28"/>
          <w:szCs w:val="28"/>
        </w:rPr>
      </w:pPr>
      <w:r w:rsidRPr="00C61EBD">
        <w:rPr>
          <w:rFonts w:ascii="Times New Roman" w:hAnsi="Times New Roman" w:cs="Times New Roman"/>
          <w:color w:val="000000"/>
          <w:sz w:val="28"/>
          <w:szCs w:val="28"/>
        </w:rPr>
        <w:t xml:space="preserve">       Голова НМРР __________________________________ А. Бєлятинський </w:t>
      </w:r>
    </w:p>
    <w:p w:rsidR="00E82338" w:rsidRPr="00C61EBD" w:rsidRDefault="00E82338" w:rsidP="00E82338">
      <w:pPr>
        <w:rPr>
          <w:rFonts w:ascii="Times New Roman" w:hAnsi="Times New Roman" w:cs="Times New Roman"/>
          <w:sz w:val="28"/>
          <w:szCs w:val="28"/>
        </w:rPr>
      </w:pPr>
      <w:r w:rsidRPr="00C61EBD">
        <w:rPr>
          <w:rFonts w:ascii="Times New Roman" w:hAnsi="Times New Roman" w:cs="Times New Roman"/>
          <w:sz w:val="28"/>
          <w:szCs w:val="28"/>
        </w:rPr>
        <w:t xml:space="preserve">  </w:t>
      </w:r>
      <w:r w:rsidR="00D70074" w:rsidRPr="00C61EBD">
        <w:rPr>
          <w:rFonts w:ascii="Times New Roman" w:hAnsi="Times New Roman" w:cs="Times New Roman"/>
          <w:sz w:val="28"/>
          <w:szCs w:val="28"/>
        </w:rPr>
        <w:t xml:space="preserve">                             </w:t>
      </w:r>
      <w:r w:rsidRPr="00C61EBD">
        <w:rPr>
          <w:rFonts w:ascii="Times New Roman" w:hAnsi="Times New Roman" w:cs="Times New Roman"/>
          <w:sz w:val="28"/>
          <w:szCs w:val="28"/>
        </w:rPr>
        <w:tab/>
        <w:t xml:space="preserve">                 </w:t>
      </w:r>
    </w:p>
    <w:p w:rsidR="00E82338" w:rsidRPr="00C61EBD" w:rsidRDefault="00E82338" w:rsidP="00E82338">
      <w:pPr>
        <w:jc w:val="both"/>
        <w:rPr>
          <w:rFonts w:ascii="Times New Roman" w:hAnsi="Times New Roman" w:cs="Times New Roman"/>
          <w:sz w:val="28"/>
          <w:szCs w:val="28"/>
        </w:rPr>
      </w:pPr>
      <w:r w:rsidRPr="00C61EBD">
        <w:rPr>
          <w:rFonts w:ascii="Times New Roman" w:hAnsi="Times New Roman" w:cs="Times New Roman"/>
          <w:sz w:val="28"/>
          <w:szCs w:val="28"/>
        </w:rPr>
        <w:t>Рівень документа – 3д</w:t>
      </w:r>
    </w:p>
    <w:p w:rsidR="00E82338" w:rsidRPr="00C61EBD" w:rsidRDefault="00E82338" w:rsidP="00E82338">
      <w:pPr>
        <w:jc w:val="both"/>
        <w:rPr>
          <w:rFonts w:ascii="Times New Roman" w:hAnsi="Times New Roman" w:cs="Times New Roman"/>
          <w:sz w:val="28"/>
          <w:szCs w:val="28"/>
        </w:rPr>
      </w:pPr>
      <w:r w:rsidRPr="00C61EBD">
        <w:rPr>
          <w:rFonts w:ascii="Times New Roman" w:hAnsi="Times New Roman" w:cs="Times New Roman"/>
          <w:sz w:val="28"/>
          <w:szCs w:val="28"/>
        </w:rPr>
        <w:t>Плановий термін між ревізіями – 1 рік</w:t>
      </w:r>
    </w:p>
    <w:p w:rsidR="00E82338" w:rsidRPr="00C61EBD" w:rsidRDefault="00E82338" w:rsidP="00D70074">
      <w:pPr>
        <w:jc w:val="both"/>
        <w:rPr>
          <w:rFonts w:ascii="Times New Roman" w:hAnsi="Times New Roman" w:cs="Times New Roman"/>
          <w:b/>
          <w:sz w:val="28"/>
          <w:szCs w:val="28"/>
        </w:rPr>
      </w:pPr>
      <w:r w:rsidRPr="00C61EBD">
        <w:rPr>
          <w:rFonts w:ascii="Times New Roman" w:hAnsi="Times New Roman" w:cs="Times New Roman"/>
          <w:b/>
          <w:sz w:val="28"/>
          <w:szCs w:val="28"/>
        </w:rPr>
        <w:t>Контрольний примірник 1</w:t>
      </w:r>
    </w:p>
    <w:p w:rsidR="00E70100" w:rsidRPr="00C61EBD" w:rsidRDefault="00E70100" w:rsidP="00D70074">
      <w:pPr>
        <w:jc w:val="both"/>
        <w:rPr>
          <w:rFonts w:ascii="Times New Roman" w:hAnsi="Times New Roman" w:cs="Times New Roman"/>
          <w:b/>
          <w:sz w:val="28"/>
          <w:szCs w:val="28"/>
        </w:rPr>
      </w:pPr>
    </w:p>
    <w:p w:rsidR="00E82338" w:rsidRPr="00C61EBD" w:rsidRDefault="00E82338" w:rsidP="00E82338">
      <w:pPr>
        <w:ind w:right="-143"/>
        <w:jc w:val="center"/>
        <w:rPr>
          <w:rFonts w:ascii="Times New Roman" w:hAnsi="Times New Roman" w:cs="Times New Roman"/>
          <w:b/>
          <w:bCs/>
          <w:sz w:val="28"/>
          <w:szCs w:val="28"/>
        </w:rPr>
      </w:pPr>
      <w:r w:rsidRPr="00C61EBD">
        <w:rPr>
          <w:rFonts w:ascii="Times New Roman" w:hAnsi="Times New Roman" w:cs="Times New Roman"/>
          <w:b/>
          <w:bCs/>
          <w:sz w:val="28"/>
          <w:szCs w:val="28"/>
        </w:rPr>
        <w:lastRenderedPageBreak/>
        <w:t>ЗМІСТ</w:t>
      </w:r>
    </w:p>
    <w:p w:rsidR="00E70100" w:rsidRPr="00C61EBD" w:rsidRDefault="00E70100" w:rsidP="00E82338">
      <w:pPr>
        <w:ind w:right="-143"/>
        <w:jc w:val="center"/>
        <w:rPr>
          <w:rFonts w:ascii="Times New Roman" w:hAnsi="Times New Roman" w:cs="Times New Roman"/>
          <w:b/>
          <w:bCs/>
          <w:sz w:val="28"/>
          <w:szCs w:val="28"/>
        </w:rPr>
      </w:pPr>
    </w:p>
    <w:p w:rsidR="00E82338" w:rsidRPr="00C61EBD" w:rsidRDefault="00E82338" w:rsidP="00E82338">
      <w:pPr>
        <w:ind w:right="-143"/>
        <w:jc w:val="right"/>
        <w:rPr>
          <w:rFonts w:ascii="Times New Roman" w:hAnsi="Times New Roman" w:cs="Times New Roman"/>
          <w:bCs/>
          <w:sz w:val="28"/>
          <w:szCs w:val="28"/>
        </w:rPr>
      </w:pPr>
      <w:r w:rsidRPr="00C61EBD">
        <w:rPr>
          <w:rFonts w:ascii="Times New Roman" w:hAnsi="Times New Roman" w:cs="Times New Roman"/>
          <w:bCs/>
          <w:sz w:val="28"/>
          <w:szCs w:val="28"/>
        </w:rPr>
        <w:t>стор.</w:t>
      </w:r>
    </w:p>
    <w:tbl>
      <w:tblPr>
        <w:tblW w:w="0" w:type="auto"/>
        <w:tblLayout w:type="fixed"/>
        <w:tblLook w:val="0000" w:firstRow="0" w:lastRow="0" w:firstColumn="0" w:lastColumn="0" w:noHBand="0" w:noVBand="0"/>
      </w:tblPr>
      <w:tblGrid>
        <w:gridCol w:w="9039"/>
        <w:gridCol w:w="532"/>
      </w:tblGrid>
      <w:tr w:rsidR="00E82338" w:rsidRPr="00C61EBD" w:rsidTr="00FB63A1">
        <w:trPr>
          <w:trHeight w:val="10763"/>
        </w:trPr>
        <w:tc>
          <w:tcPr>
            <w:tcW w:w="9039" w:type="dxa"/>
          </w:tcPr>
          <w:p w:rsidR="00E82338" w:rsidRPr="00C61EBD" w:rsidRDefault="00E82338" w:rsidP="00FB63A1">
            <w:pPr>
              <w:spacing w:line="360" w:lineRule="auto"/>
              <w:rPr>
                <w:rFonts w:ascii="Times New Roman" w:hAnsi="Times New Roman" w:cs="Times New Roman"/>
                <w:sz w:val="28"/>
                <w:szCs w:val="28"/>
              </w:rPr>
            </w:pPr>
            <w:r w:rsidRPr="00C61EBD">
              <w:rPr>
                <w:rFonts w:ascii="Times New Roman" w:hAnsi="Times New Roman" w:cs="Times New Roman"/>
                <w:sz w:val="28"/>
                <w:szCs w:val="28"/>
              </w:rPr>
              <w:t xml:space="preserve">1.     </w:t>
            </w:r>
            <w:r w:rsidRPr="00C61EBD">
              <w:rPr>
                <w:rFonts w:ascii="Times New Roman" w:hAnsi="Times New Roman" w:cs="Times New Roman"/>
                <w:b/>
                <w:bCs/>
                <w:sz w:val="28"/>
                <w:szCs w:val="28"/>
              </w:rPr>
              <w:t>Вступ</w:t>
            </w:r>
            <w:r w:rsidRPr="00C61EBD">
              <w:rPr>
                <w:rFonts w:ascii="Times New Roman" w:hAnsi="Times New Roman" w:cs="Times New Roman"/>
                <w:sz w:val="28"/>
                <w:szCs w:val="28"/>
              </w:rPr>
              <w:t>................................................................................................................</w:t>
            </w:r>
          </w:p>
          <w:p w:rsidR="00E82338" w:rsidRPr="00C61EBD" w:rsidRDefault="00E82338" w:rsidP="00FB63A1">
            <w:pPr>
              <w:spacing w:line="360" w:lineRule="auto"/>
              <w:rPr>
                <w:rFonts w:ascii="Times New Roman" w:hAnsi="Times New Roman" w:cs="Times New Roman"/>
                <w:sz w:val="28"/>
                <w:szCs w:val="28"/>
              </w:rPr>
            </w:pPr>
            <w:r w:rsidRPr="00C61EBD">
              <w:rPr>
                <w:rFonts w:ascii="Times New Roman" w:hAnsi="Times New Roman" w:cs="Times New Roman"/>
                <w:b/>
                <w:bCs/>
                <w:sz w:val="28"/>
                <w:szCs w:val="28"/>
              </w:rPr>
              <w:t>2.    Зміст навчальної дисципліни</w:t>
            </w:r>
            <w:r w:rsidRPr="00C61EBD">
              <w:rPr>
                <w:rFonts w:ascii="Times New Roman" w:hAnsi="Times New Roman" w:cs="Times New Roman"/>
                <w:sz w:val="28"/>
                <w:szCs w:val="28"/>
              </w:rPr>
              <w:t>......................................................................</w:t>
            </w:r>
          </w:p>
          <w:p w:rsidR="00E82338" w:rsidRPr="00C61EBD" w:rsidRDefault="00E82338" w:rsidP="00FB63A1">
            <w:pPr>
              <w:spacing w:line="360" w:lineRule="auto"/>
              <w:rPr>
                <w:rFonts w:ascii="Times New Roman" w:hAnsi="Times New Roman" w:cs="Times New Roman"/>
                <w:sz w:val="28"/>
                <w:szCs w:val="28"/>
              </w:rPr>
            </w:pPr>
            <w:r w:rsidRPr="00C61EBD">
              <w:rPr>
                <w:rFonts w:ascii="Times New Roman" w:hAnsi="Times New Roman" w:cs="Times New Roman"/>
                <w:sz w:val="28"/>
                <w:szCs w:val="28"/>
              </w:rPr>
              <w:t>2.1. Тематичний план навчальної дисципліни ....................................................</w:t>
            </w:r>
          </w:p>
          <w:p w:rsidR="00E82338" w:rsidRPr="00C61EBD" w:rsidRDefault="00E82338" w:rsidP="00FB63A1">
            <w:pPr>
              <w:spacing w:line="360" w:lineRule="auto"/>
              <w:rPr>
                <w:rFonts w:ascii="Times New Roman" w:hAnsi="Times New Roman" w:cs="Times New Roman"/>
                <w:sz w:val="28"/>
                <w:szCs w:val="28"/>
              </w:rPr>
            </w:pPr>
            <w:r w:rsidRPr="00C61EBD">
              <w:rPr>
                <w:rFonts w:ascii="Times New Roman" w:hAnsi="Times New Roman" w:cs="Times New Roman"/>
                <w:sz w:val="28"/>
                <w:szCs w:val="28"/>
              </w:rPr>
              <w:t>2.1.1. Домашні завдання</w:t>
            </w:r>
          </w:p>
          <w:p w:rsidR="00E82338" w:rsidRPr="00C61EBD" w:rsidRDefault="00E82338" w:rsidP="00FB63A1">
            <w:pPr>
              <w:spacing w:line="360" w:lineRule="auto"/>
              <w:rPr>
                <w:rFonts w:ascii="Times New Roman" w:hAnsi="Times New Roman" w:cs="Times New Roman"/>
                <w:sz w:val="28"/>
                <w:szCs w:val="28"/>
              </w:rPr>
            </w:pPr>
            <w:r w:rsidRPr="00C61EBD">
              <w:rPr>
                <w:rFonts w:ascii="Times New Roman" w:hAnsi="Times New Roman" w:cs="Times New Roman"/>
                <w:b/>
                <w:bCs/>
                <w:sz w:val="28"/>
                <w:szCs w:val="28"/>
              </w:rPr>
              <w:t>3.    Навчально-методичні матеріали з дисципліни</w:t>
            </w:r>
            <w:r w:rsidRPr="00C61EBD">
              <w:rPr>
                <w:rFonts w:ascii="Times New Roman" w:hAnsi="Times New Roman" w:cs="Times New Roman"/>
                <w:sz w:val="28"/>
                <w:szCs w:val="28"/>
              </w:rPr>
              <w:t xml:space="preserve"> ......................................</w:t>
            </w:r>
          </w:p>
          <w:p w:rsidR="00E82338" w:rsidRPr="00C61EBD" w:rsidRDefault="00E82338" w:rsidP="00FB63A1">
            <w:pPr>
              <w:spacing w:line="360" w:lineRule="auto"/>
              <w:rPr>
                <w:rFonts w:ascii="Times New Roman" w:hAnsi="Times New Roman" w:cs="Times New Roman"/>
                <w:sz w:val="28"/>
                <w:szCs w:val="28"/>
              </w:rPr>
            </w:pPr>
            <w:r w:rsidRPr="00C61EBD">
              <w:rPr>
                <w:rFonts w:ascii="Times New Roman" w:hAnsi="Times New Roman" w:cs="Times New Roman"/>
                <w:sz w:val="28"/>
                <w:szCs w:val="28"/>
              </w:rPr>
              <w:t>3.1. Список рекомендованих джерел ………………........................................</w:t>
            </w:r>
          </w:p>
          <w:p w:rsidR="00E82338" w:rsidRPr="00C61EBD" w:rsidRDefault="00E82338" w:rsidP="00FB63A1">
            <w:pPr>
              <w:spacing w:line="360" w:lineRule="auto"/>
              <w:rPr>
                <w:rFonts w:ascii="Times New Roman" w:hAnsi="Times New Roman" w:cs="Times New Roman"/>
                <w:iCs/>
                <w:sz w:val="28"/>
                <w:szCs w:val="28"/>
              </w:rPr>
            </w:pPr>
            <w:r w:rsidRPr="00C61EBD">
              <w:rPr>
                <w:rFonts w:ascii="Times New Roman" w:hAnsi="Times New Roman" w:cs="Times New Roman"/>
                <w:iCs/>
                <w:sz w:val="28"/>
                <w:szCs w:val="28"/>
              </w:rPr>
              <w:t xml:space="preserve">3.2. Перелік наочних та інших навчально-методичних посібників, </w:t>
            </w:r>
          </w:p>
          <w:p w:rsidR="00E82338" w:rsidRPr="00C61EBD" w:rsidRDefault="00E82338" w:rsidP="00FB63A1">
            <w:pPr>
              <w:spacing w:line="360" w:lineRule="auto"/>
              <w:rPr>
                <w:rFonts w:ascii="Times New Roman" w:hAnsi="Times New Roman" w:cs="Times New Roman"/>
                <w:iCs/>
                <w:sz w:val="28"/>
                <w:szCs w:val="28"/>
              </w:rPr>
            </w:pPr>
            <w:r w:rsidRPr="00C61EBD">
              <w:rPr>
                <w:rFonts w:ascii="Times New Roman" w:hAnsi="Times New Roman" w:cs="Times New Roman"/>
                <w:iCs/>
                <w:sz w:val="28"/>
                <w:szCs w:val="28"/>
              </w:rPr>
              <w:t xml:space="preserve">       методичних матеріалів до технічних засобів навчання…...........................</w:t>
            </w:r>
          </w:p>
          <w:p w:rsidR="00E82338" w:rsidRPr="00C61EBD" w:rsidRDefault="00E82338" w:rsidP="00FB63A1">
            <w:pPr>
              <w:spacing w:line="360" w:lineRule="auto"/>
              <w:rPr>
                <w:rFonts w:ascii="Times New Roman" w:hAnsi="Times New Roman" w:cs="Times New Roman"/>
                <w:b/>
                <w:bCs/>
                <w:sz w:val="28"/>
                <w:szCs w:val="28"/>
              </w:rPr>
            </w:pPr>
            <w:r w:rsidRPr="00C61EBD">
              <w:rPr>
                <w:rFonts w:ascii="Times New Roman" w:hAnsi="Times New Roman" w:cs="Times New Roman"/>
                <w:b/>
                <w:bCs/>
                <w:sz w:val="28"/>
                <w:szCs w:val="28"/>
              </w:rPr>
              <w:t xml:space="preserve">4.    </w:t>
            </w:r>
            <w:r w:rsidRPr="00C61EBD">
              <w:rPr>
                <w:rFonts w:ascii="Times New Roman" w:hAnsi="Times New Roman" w:cs="Times New Roman"/>
                <w:b/>
                <w:bCs/>
                <w:spacing w:val="-4"/>
                <w:sz w:val="28"/>
                <w:szCs w:val="28"/>
              </w:rPr>
              <w:t>Рейтингова система оцінювання набутих студентом знань та вмінь</w:t>
            </w:r>
            <w:r w:rsidRPr="00C61EBD">
              <w:rPr>
                <w:rFonts w:ascii="Times New Roman" w:hAnsi="Times New Roman" w:cs="Times New Roman"/>
                <w:bCs/>
                <w:spacing w:val="-4"/>
                <w:sz w:val="28"/>
                <w:szCs w:val="28"/>
              </w:rPr>
              <w:t>….</w:t>
            </w:r>
          </w:p>
          <w:p w:rsidR="00E82338" w:rsidRPr="00C61EBD" w:rsidRDefault="00E82338" w:rsidP="00FB63A1">
            <w:pPr>
              <w:spacing w:line="360" w:lineRule="auto"/>
              <w:rPr>
                <w:rFonts w:ascii="Times New Roman" w:hAnsi="Times New Roman" w:cs="Times New Roman"/>
                <w:b/>
                <w:sz w:val="28"/>
                <w:szCs w:val="28"/>
              </w:rPr>
            </w:pPr>
            <w:r w:rsidRPr="00C61EBD">
              <w:rPr>
                <w:rFonts w:ascii="Times New Roman" w:hAnsi="Times New Roman" w:cs="Times New Roman"/>
                <w:b/>
                <w:sz w:val="28"/>
                <w:szCs w:val="28"/>
              </w:rPr>
              <w:t xml:space="preserve"> </w:t>
            </w:r>
          </w:p>
        </w:tc>
        <w:tc>
          <w:tcPr>
            <w:tcW w:w="532" w:type="dxa"/>
          </w:tcPr>
          <w:p w:rsidR="00E82338" w:rsidRPr="00C61EBD" w:rsidRDefault="00E82338" w:rsidP="00FB63A1">
            <w:pPr>
              <w:spacing w:line="360" w:lineRule="auto"/>
              <w:jc w:val="right"/>
              <w:rPr>
                <w:rFonts w:ascii="Times New Roman" w:hAnsi="Times New Roman" w:cs="Times New Roman"/>
                <w:sz w:val="28"/>
                <w:szCs w:val="28"/>
              </w:rPr>
            </w:pPr>
            <w:r w:rsidRPr="00C61EBD">
              <w:rPr>
                <w:rFonts w:ascii="Times New Roman" w:hAnsi="Times New Roman" w:cs="Times New Roman"/>
                <w:sz w:val="28"/>
                <w:szCs w:val="28"/>
              </w:rPr>
              <w:t>4</w:t>
            </w:r>
          </w:p>
          <w:p w:rsidR="00E82338" w:rsidRPr="00C61EBD" w:rsidRDefault="00E82338" w:rsidP="00FB63A1">
            <w:pPr>
              <w:spacing w:line="360" w:lineRule="auto"/>
              <w:jc w:val="right"/>
              <w:rPr>
                <w:rFonts w:ascii="Times New Roman" w:hAnsi="Times New Roman" w:cs="Times New Roman"/>
                <w:sz w:val="28"/>
                <w:szCs w:val="28"/>
              </w:rPr>
            </w:pPr>
            <w:r w:rsidRPr="00C61EBD">
              <w:rPr>
                <w:rFonts w:ascii="Times New Roman" w:hAnsi="Times New Roman" w:cs="Times New Roman"/>
                <w:sz w:val="28"/>
                <w:szCs w:val="28"/>
              </w:rPr>
              <w:t>5</w:t>
            </w:r>
          </w:p>
          <w:p w:rsidR="00E82338" w:rsidRPr="00C61EBD" w:rsidRDefault="00E82338" w:rsidP="00FB63A1">
            <w:pPr>
              <w:spacing w:line="360" w:lineRule="auto"/>
              <w:jc w:val="right"/>
              <w:rPr>
                <w:rFonts w:ascii="Times New Roman" w:hAnsi="Times New Roman" w:cs="Times New Roman"/>
                <w:sz w:val="28"/>
                <w:szCs w:val="28"/>
              </w:rPr>
            </w:pPr>
            <w:r w:rsidRPr="00C61EBD">
              <w:rPr>
                <w:rFonts w:ascii="Times New Roman" w:hAnsi="Times New Roman" w:cs="Times New Roman"/>
                <w:sz w:val="28"/>
                <w:szCs w:val="28"/>
              </w:rPr>
              <w:t>5</w:t>
            </w:r>
          </w:p>
          <w:p w:rsidR="00E82338" w:rsidRPr="00C61EBD" w:rsidRDefault="00E82338" w:rsidP="00FB63A1">
            <w:pPr>
              <w:spacing w:line="360" w:lineRule="auto"/>
              <w:jc w:val="right"/>
              <w:rPr>
                <w:rFonts w:ascii="Times New Roman" w:hAnsi="Times New Roman" w:cs="Times New Roman"/>
                <w:sz w:val="28"/>
                <w:szCs w:val="28"/>
              </w:rPr>
            </w:pPr>
            <w:r w:rsidRPr="00C61EBD">
              <w:rPr>
                <w:rFonts w:ascii="Times New Roman" w:hAnsi="Times New Roman" w:cs="Times New Roman"/>
                <w:sz w:val="28"/>
                <w:szCs w:val="28"/>
              </w:rPr>
              <w:t>7</w:t>
            </w:r>
          </w:p>
          <w:p w:rsidR="00E82338" w:rsidRPr="00C61EBD" w:rsidRDefault="00E82338" w:rsidP="00FB63A1">
            <w:pPr>
              <w:spacing w:line="360" w:lineRule="auto"/>
              <w:jc w:val="right"/>
              <w:rPr>
                <w:rFonts w:ascii="Times New Roman" w:hAnsi="Times New Roman" w:cs="Times New Roman"/>
                <w:sz w:val="28"/>
                <w:szCs w:val="28"/>
              </w:rPr>
            </w:pPr>
            <w:r w:rsidRPr="00C61EBD">
              <w:rPr>
                <w:rFonts w:ascii="Times New Roman" w:hAnsi="Times New Roman" w:cs="Times New Roman"/>
                <w:sz w:val="28"/>
                <w:szCs w:val="28"/>
              </w:rPr>
              <w:t>13</w:t>
            </w:r>
          </w:p>
          <w:p w:rsidR="00E82338" w:rsidRPr="00C61EBD" w:rsidRDefault="00E82338" w:rsidP="00FB63A1">
            <w:pPr>
              <w:spacing w:line="360" w:lineRule="auto"/>
              <w:jc w:val="right"/>
              <w:rPr>
                <w:rFonts w:ascii="Times New Roman" w:hAnsi="Times New Roman" w:cs="Times New Roman"/>
                <w:sz w:val="28"/>
                <w:szCs w:val="28"/>
              </w:rPr>
            </w:pPr>
            <w:r w:rsidRPr="00C61EBD">
              <w:rPr>
                <w:rFonts w:ascii="Times New Roman" w:hAnsi="Times New Roman" w:cs="Times New Roman"/>
                <w:sz w:val="28"/>
                <w:szCs w:val="28"/>
              </w:rPr>
              <w:t>13</w:t>
            </w:r>
          </w:p>
          <w:p w:rsidR="00E82338" w:rsidRPr="00C61EBD" w:rsidRDefault="00E82338" w:rsidP="00FB63A1">
            <w:pPr>
              <w:spacing w:line="360" w:lineRule="auto"/>
              <w:jc w:val="right"/>
              <w:rPr>
                <w:rFonts w:ascii="Times New Roman" w:hAnsi="Times New Roman" w:cs="Times New Roman"/>
                <w:sz w:val="28"/>
                <w:szCs w:val="28"/>
              </w:rPr>
            </w:pPr>
          </w:p>
          <w:p w:rsidR="00E82338" w:rsidRPr="00C61EBD" w:rsidRDefault="00E82338" w:rsidP="00FB63A1">
            <w:pPr>
              <w:spacing w:line="360" w:lineRule="auto"/>
              <w:rPr>
                <w:rFonts w:ascii="Times New Roman" w:hAnsi="Times New Roman" w:cs="Times New Roman"/>
                <w:sz w:val="28"/>
                <w:szCs w:val="28"/>
              </w:rPr>
            </w:pPr>
          </w:p>
          <w:p w:rsidR="00E82338" w:rsidRPr="00C61EBD" w:rsidRDefault="00E82338" w:rsidP="00FB63A1">
            <w:pPr>
              <w:spacing w:line="360" w:lineRule="auto"/>
              <w:jc w:val="center"/>
              <w:rPr>
                <w:rFonts w:ascii="Times New Roman" w:hAnsi="Times New Roman" w:cs="Times New Roman"/>
                <w:sz w:val="28"/>
                <w:szCs w:val="28"/>
              </w:rPr>
            </w:pPr>
            <w:r w:rsidRPr="00C61EBD">
              <w:rPr>
                <w:rFonts w:ascii="Times New Roman" w:hAnsi="Times New Roman" w:cs="Times New Roman"/>
                <w:sz w:val="28"/>
                <w:szCs w:val="28"/>
              </w:rPr>
              <w:t>13</w:t>
            </w:r>
          </w:p>
          <w:p w:rsidR="00E82338" w:rsidRPr="00C61EBD" w:rsidRDefault="00E82338" w:rsidP="00FB63A1">
            <w:pPr>
              <w:spacing w:line="360" w:lineRule="auto"/>
              <w:jc w:val="right"/>
              <w:rPr>
                <w:rFonts w:ascii="Times New Roman" w:hAnsi="Times New Roman" w:cs="Times New Roman"/>
                <w:sz w:val="28"/>
                <w:szCs w:val="28"/>
              </w:rPr>
            </w:pPr>
            <w:r w:rsidRPr="00C61EBD">
              <w:rPr>
                <w:rFonts w:ascii="Times New Roman" w:hAnsi="Times New Roman" w:cs="Times New Roman"/>
                <w:sz w:val="28"/>
                <w:szCs w:val="28"/>
              </w:rPr>
              <w:t>14</w:t>
            </w:r>
          </w:p>
          <w:p w:rsidR="00E82338" w:rsidRPr="00C61EBD" w:rsidRDefault="00E82338" w:rsidP="00FB63A1">
            <w:pPr>
              <w:spacing w:line="360" w:lineRule="auto"/>
              <w:jc w:val="right"/>
              <w:rPr>
                <w:rFonts w:ascii="Times New Roman" w:hAnsi="Times New Roman" w:cs="Times New Roman"/>
                <w:sz w:val="28"/>
                <w:szCs w:val="28"/>
              </w:rPr>
            </w:pPr>
          </w:p>
        </w:tc>
      </w:tr>
    </w:tbl>
    <w:p w:rsidR="00E82338" w:rsidRPr="00C61EBD" w:rsidRDefault="00E82338" w:rsidP="00E82338">
      <w:pPr>
        <w:jc w:val="center"/>
        <w:rPr>
          <w:rFonts w:ascii="Times New Roman" w:hAnsi="Times New Roman" w:cs="Times New Roman"/>
          <w:sz w:val="28"/>
          <w:szCs w:val="28"/>
          <w:lang w:val="en-US"/>
        </w:rPr>
      </w:pPr>
    </w:p>
    <w:p w:rsidR="00AB03F6" w:rsidRPr="00C61EBD" w:rsidRDefault="00AB03F6" w:rsidP="00E82338">
      <w:pPr>
        <w:spacing w:before="120"/>
        <w:rPr>
          <w:rFonts w:ascii="Times New Roman" w:hAnsi="Times New Roman" w:cs="Times New Roman"/>
          <w:b/>
          <w:sz w:val="28"/>
          <w:szCs w:val="28"/>
        </w:rPr>
      </w:pPr>
    </w:p>
    <w:p w:rsidR="00E82338" w:rsidRPr="00C61EBD" w:rsidRDefault="00E82338" w:rsidP="00E82338">
      <w:pPr>
        <w:spacing w:before="120"/>
        <w:ind w:firstLine="567"/>
        <w:jc w:val="center"/>
        <w:rPr>
          <w:rFonts w:ascii="Times New Roman" w:hAnsi="Times New Roman" w:cs="Times New Roman"/>
          <w:b/>
          <w:sz w:val="28"/>
          <w:szCs w:val="28"/>
        </w:rPr>
      </w:pPr>
      <w:r w:rsidRPr="00C61EBD">
        <w:rPr>
          <w:rFonts w:ascii="Times New Roman" w:hAnsi="Times New Roman" w:cs="Times New Roman"/>
          <w:b/>
          <w:sz w:val="28"/>
          <w:szCs w:val="28"/>
        </w:rPr>
        <w:lastRenderedPageBreak/>
        <w:t>ВСТУП</w:t>
      </w:r>
    </w:p>
    <w:p w:rsidR="00E82338" w:rsidRPr="00C61EBD" w:rsidRDefault="00E82338" w:rsidP="00E82338">
      <w:pPr>
        <w:spacing w:before="120"/>
        <w:ind w:firstLine="709"/>
        <w:jc w:val="both"/>
        <w:rPr>
          <w:rFonts w:ascii="Times New Roman" w:hAnsi="Times New Roman" w:cs="Times New Roman"/>
          <w:sz w:val="28"/>
          <w:szCs w:val="28"/>
        </w:rPr>
      </w:pPr>
      <w:r w:rsidRPr="00C61EBD">
        <w:rPr>
          <w:rFonts w:ascii="Times New Roman" w:hAnsi="Times New Roman" w:cs="Times New Roman"/>
          <w:sz w:val="28"/>
          <w:szCs w:val="28"/>
        </w:rPr>
        <w:t>Робоча навчальна програма дисципліни розроблена на основі навчальної програми дисципліни «</w:t>
      </w:r>
      <w:r w:rsidRPr="00C61EBD">
        <w:rPr>
          <w:rFonts w:ascii="Times New Roman" w:hAnsi="Times New Roman" w:cs="Times New Roman"/>
          <w:bCs/>
          <w:sz w:val="28"/>
          <w:szCs w:val="28"/>
        </w:rPr>
        <w:t>Рисунок, живопис, скульптура, декоративна пластика</w:t>
      </w:r>
      <w:r w:rsidRPr="00C61EBD">
        <w:rPr>
          <w:rFonts w:ascii="Times New Roman" w:hAnsi="Times New Roman" w:cs="Times New Roman"/>
          <w:sz w:val="28"/>
          <w:szCs w:val="28"/>
        </w:rPr>
        <w:t>» та «Методичних вказівок до розроблення та оформлення навчальної та робочої навчальної програм дисциплін», введених в дію розпорядженням від 16.06.15 №37/роз.</w:t>
      </w:r>
    </w:p>
    <w:p w:rsidR="00E82338" w:rsidRPr="00C61EBD" w:rsidRDefault="00E82338" w:rsidP="00E82338">
      <w:pPr>
        <w:ind w:firstLine="567"/>
        <w:jc w:val="both"/>
        <w:rPr>
          <w:rFonts w:ascii="Times New Roman" w:hAnsi="Times New Roman" w:cs="Times New Roman"/>
          <w:sz w:val="28"/>
          <w:szCs w:val="28"/>
        </w:rPr>
      </w:pPr>
      <w:r w:rsidRPr="00C61EBD">
        <w:rPr>
          <w:rFonts w:ascii="Times New Roman" w:hAnsi="Times New Roman" w:cs="Times New Roman"/>
          <w:sz w:val="28"/>
          <w:szCs w:val="28"/>
        </w:rPr>
        <w:t>Рейтингова система оцінювання (РСО) є невід’ємною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вмінь шляхом оцінювання в балах результатів цієї роботи під час поточного, модульного та семестрового контролю, з наступним переведенням оцінки в балах у оцінки за традиційною національною шкалою та шкалою ECTS (European Credit Transfer System).</w:t>
      </w:r>
    </w:p>
    <w:p w:rsidR="00E82338" w:rsidRPr="00C61EBD" w:rsidRDefault="00E82338" w:rsidP="00E82338">
      <w:pPr>
        <w:ind w:firstLine="567"/>
        <w:jc w:val="both"/>
        <w:rPr>
          <w:rFonts w:ascii="Times New Roman" w:hAnsi="Times New Roman" w:cs="Times New Roman"/>
          <w:sz w:val="28"/>
          <w:szCs w:val="28"/>
        </w:rPr>
      </w:pPr>
      <w:r w:rsidRPr="00C61EBD">
        <w:rPr>
          <w:rFonts w:ascii="Times New Roman" w:hAnsi="Times New Roman" w:cs="Times New Roman"/>
          <w:sz w:val="28"/>
          <w:szCs w:val="28"/>
        </w:rPr>
        <w:t>РСО передбачає використання модульних рейтингових оцінок (поточної, контрольної, підсумкової), а також екзаменаційної або залікової, підсумкової семестрової та підсумкової рейтингових оцінок</w:t>
      </w:r>
    </w:p>
    <w:p w:rsidR="00E82338" w:rsidRPr="00C61EBD" w:rsidRDefault="00E82338" w:rsidP="00E82338">
      <w:pPr>
        <w:rPr>
          <w:rFonts w:ascii="Times New Roman" w:hAnsi="Times New Roman" w:cs="Times New Roman"/>
          <w:sz w:val="28"/>
          <w:szCs w:val="28"/>
        </w:rPr>
      </w:pPr>
    </w:p>
    <w:p w:rsidR="00E82338" w:rsidRPr="00C61EBD" w:rsidRDefault="00E82338" w:rsidP="00E82338">
      <w:pPr>
        <w:jc w:val="center"/>
        <w:rPr>
          <w:rFonts w:ascii="Times New Roman" w:hAnsi="Times New Roman" w:cs="Times New Roman"/>
          <w:b/>
          <w:sz w:val="28"/>
          <w:szCs w:val="28"/>
        </w:rPr>
      </w:pPr>
      <w:r w:rsidRPr="00C61EBD">
        <w:rPr>
          <w:rFonts w:ascii="Times New Roman" w:hAnsi="Times New Roman" w:cs="Times New Roman"/>
          <w:b/>
          <w:sz w:val="28"/>
          <w:szCs w:val="28"/>
        </w:rPr>
        <w:t>2. ЗМІСТ НАВЧАЛЬНОЇ ДИСЦИПЛІНИ</w:t>
      </w:r>
    </w:p>
    <w:p w:rsidR="00E82338" w:rsidRPr="00C61EBD" w:rsidRDefault="00E82338" w:rsidP="00E82338">
      <w:pPr>
        <w:tabs>
          <w:tab w:val="left" w:pos="1276"/>
        </w:tabs>
        <w:jc w:val="center"/>
        <w:rPr>
          <w:rFonts w:ascii="Times New Roman" w:hAnsi="Times New Roman" w:cs="Times New Roman"/>
          <w:b/>
          <w:sz w:val="28"/>
          <w:szCs w:val="28"/>
        </w:rPr>
      </w:pPr>
      <w:r w:rsidRPr="00C61EBD">
        <w:rPr>
          <w:rFonts w:ascii="Times New Roman" w:hAnsi="Times New Roman" w:cs="Times New Roman"/>
          <w:b/>
          <w:sz w:val="28"/>
          <w:szCs w:val="28"/>
        </w:rPr>
        <w:t>2.1. Тематичний план навчальної дисципліни</w:t>
      </w:r>
    </w:p>
    <w:p w:rsidR="00E82338" w:rsidRPr="00C61EBD" w:rsidRDefault="00E82338" w:rsidP="00E82338">
      <w:pPr>
        <w:tabs>
          <w:tab w:val="left" w:pos="1276"/>
        </w:tabs>
        <w:jc w:val="both"/>
        <w:rPr>
          <w:rFonts w:ascii="Times New Roman" w:hAnsi="Times New Roman" w:cs="Times New Roman"/>
          <w:b/>
          <w:sz w:val="28"/>
          <w:szCs w:val="28"/>
        </w:rPr>
      </w:pPr>
    </w:p>
    <w:tbl>
      <w:tblPr>
        <w:tblW w:w="9486" w:type="dxa"/>
        <w:tblInd w:w="-50" w:type="dxa"/>
        <w:tblLayout w:type="fixed"/>
        <w:tblCellMar>
          <w:left w:w="0" w:type="dxa"/>
          <w:right w:w="0" w:type="dxa"/>
        </w:tblCellMar>
        <w:tblLook w:val="0000" w:firstRow="0" w:lastRow="0" w:firstColumn="0" w:lastColumn="0" w:noHBand="0" w:noVBand="0"/>
      </w:tblPr>
      <w:tblGrid>
        <w:gridCol w:w="815"/>
        <w:gridCol w:w="5477"/>
        <w:gridCol w:w="1134"/>
        <w:gridCol w:w="1134"/>
        <w:gridCol w:w="926"/>
      </w:tblGrid>
      <w:tr w:rsidR="00E82338" w:rsidRPr="00C61EBD" w:rsidTr="00FB63A1">
        <w:trPr>
          <w:cantSplit/>
          <w:trHeight w:val="276"/>
        </w:trPr>
        <w:tc>
          <w:tcPr>
            <w:tcW w:w="815" w:type="dxa"/>
            <w:vMerge w:val="restart"/>
            <w:tcBorders>
              <w:top w:val="single" w:sz="4" w:space="0" w:color="000000"/>
              <w:left w:val="single" w:sz="4" w:space="0" w:color="000000"/>
            </w:tcBorders>
          </w:tcPr>
          <w:p w:rsidR="00E82338" w:rsidRPr="00C61EBD" w:rsidRDefault="00E82338" w:rsidP="00FB63A1">
            <w:pPr>
              <w:jc w:val="center"/>
              <w:rPr>
                <w:rFonts w:ascii="Times New Roman" w:hAnsi="Times New Roman" w:cs="Times New Roman"/>
                <w:sz w:val="28"/>
                <w:szCs w:val="28"/>
              </w:rPr>
            </w:pPr>
            <w:r w:rsidRPr="00C61EBD">
              <w:rPr>
                <w:rFonts w:ascii="Times New Roman" w:hAnsi="Times New Roman" w:cs="Times New Roman"/>
                <w:sz w:val="28"/>
                <w:szCs w:val="28"/>
              </w:rPr>
              <w:t>№</w:t>
            </w:r>
          </w:p>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 xml:space="preserve"> п/п</w:t>
            </w:r>
          </w:p>
        </w:tc>
        <w:tc>
          <w:tcPr>
            <w:tcW w:w="5477" w:type="dxa"/>
            <w:vMerge w:val="restart"/>
            <w:tcBorders>
              <w:top w:val="single" w:sz="4" w:space="0" w:color="000000"/>
              <w:left w:val="single" w:sz="4" w:space="0" w:color="000000"/>
            </w:tcBorders>
          </w:tcPr>
          <w:p w:rsidR="00E82338" w:rsidRPr="00C61EBD" w:rsidRDefault="00E82338" w:rsidP="00FB63A1">
            <w:pPr>
              <w:snapToGrid w:val="0"/>
              <w:jc w:val="center"/>
              <w:rPr>
                <w:rFonts w:ascii="Times New Roman" w:hAnsi="Times New Roman" w:cs="Times New Roman"/>
                <w:sz w:val="28"/>
                <w:szCs w:val="28"/>
              </w:rPr>
            </w:pPr>
          </w:p>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Назва теми</w:t>
            </w:r>
          </w:p>
        </w:tc>
        <w:tc>
          <w:tcPr>
            <w:tcW w:w="3194" w:type="dxa"/>
            <w:gridSpan w:val="3"/>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ind w:left="-534" w:firstLine="284"/>
              <w:jc w:val="center"/>
              <w:rPr>
                <w:rFonts w:ascii="Times New Roman" w:hAnsi="Times New Roman" w:cs="Times New Roman"/>
                <w:sz w:val="28"/>
                <w:szCs w:val="28"/>
              </w:rPr>
            </w:pPr>
            <w:r w:rsidRPr="00C61EBD">
              <w:rPr>
                <w:rFonts w:ascii="Times New Roman" w:hAnsi="Times New Roman" w:cs="Times New Roman"/>
                <w:sz w:val="28"/>
                <w:szCs w:val="28"/>
              </w:rPr>
              <w:t>Обсяг навчальних</w:t>
            </w:r>
          </w:p>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 xml:space="preserve"> занять (год.)</w:t>
            </w:r>
          </w:p>
        </w:tc>
      </w:tr>
      <w:tr w:rsidR="00E82338" w:rsidRPr="00C61EBD" w:rsidTr="00FB63A1">
        <w:trPr>
          <w:cantSplit/>
          <w:trHeight w:val="276"/>
        </w:trPr>
        <w:tc>
          <w:tcPr>
            <w:tcW w:w="815" w:type="dxa"/>
            <w:vMerge/>
            <w:tcBorders>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p>
        </w:tc>
        <w:tc>
          <w:tcPr>
            <w:tcW w:w="5477" w:type="dxa"/>
            <w:vMerge/>
            <w:tcBorders>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Усього</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pStyle w:val="13"/>
              <w:snapToGrid w:val="0"/>
              <w:rPr>
                <w:b w:val="0"/>
                <w:sz w:val="28"/>
                <w:szCs w:val="28"/>
              </w:rPr>
            </w:pPr>
            <w:r w:rsidRPr="00C61EBD">
              <w:rPr>
                <w:b w:val="0"/>
                <w:sz w:val="28"/>
                <w:szCs w:val="28"/>
              </w:rPr>
              <w:t>Лаб.</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ind w:left="-534" w:firstLine="284"/>
              <w:jc w:val="center"/>
              <w:rPr>
                <w:rFonts w:ascii="Times New Roman" w:hAnsi="Times New Roman" w:cs="Times New Roman"/>
                <w:sz w:val="28"/>
                <w:szCs w:val="28"/>
              </w:rPr>
            </w:pPr>
            <w:r w:rsidRPr="00C61EBD">
              <w:rPr>
                <w:rFonts w:ascii="Times New Roman" w:hAnsi="Times New Roman" w:cs="Times New Roman"/>
                <w:sz w:val="28"/>
                <w:szCs w:val="28"/>
              </w:rPr>
              <w:t>СРС</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11880"/>
              </w:tabs>
              <w:snapToGrid w:val="0"/>
              <w:ind w:left="360"/>
              <w:rPr>
                <w:rFonts w:ascii="Times New Roman" w:hAnsi="Times New Roman" w:cs="Times New Roman"/>
                <w:sz w:val="28"/>
                <w:szCs w:val="28"/>
              </w:rPr>
            </w:pPr>
            <w:r w:rsidRPr="00C61EBD">
              <w:rPr>
                <w:rFonts w:ascii="Times New Roman" w:hAnsi="Times New Roman" w:cs="Times New Roman"/>
                <w:sz w:val="28"/>
                <w:szCs w:val="28"/>
              </w:rPr>
              <w:t>1</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5</w:t>
            </w:r>
          </w:p>
        </w:tc>
      </w:tr>
      <w:tr w:rsidR="00E82338" w:rsidRPr="00C61EBD" w:rsidTr="00FB63A1">
        <w:trPr>
          <w:cantSplit/>
          <w:trHeight w:val="283"/>
        </w:trPr>
        <w:tc>
          <w:tcPr>
            <w:tcW w:w="9486" w:type="dxa"/>
            <w:gridSpan w:val="5"/>
            <w:tcBorders>
              <w:top w:val="single" w:sz="4" w:space="0" w:color="000000"/>
              <w:left w:val="single" w:sz="4" w:space="0" w:color="000000"/>
              <w:bottom w:val="single" w:sz="4" w:space="0" w:color="000000"/>
              <w:right w:val="single" w:sz="4" w:space="0" w:color="000000"/>
            </w:tcBorders>
            <w:shd w:val="clear" w:color="auto" w:fill="D9D9D9"/>
          </w:tcPr>
          <w:p w:rsidR="00E82338" w:rsidRPr="00C61EBD" w:rsidRDefault="00E82338" w:rsidP="00FB63A1">
            <w:pPr>
              <w:snapToGrid w:val="0"/>
              <w:jc w:val="center"/>
              <w:rPr>
                <w:rFonts w:ascii="Times New Roman" w:hAnsi="Times New Roman" w:cs="Times New Roman"/>
                <w:b/>
                <w:bCs/>
                <w:sz w:val="28"/>
                <w:szCs w:val="28"/>
              </w:rPr>
            </w:pPr>
            <w:r w:rsidRPr="00C61EBD">
              <w:rPr>
                <w:rFonts w:ascii="Times New Roman" w:hAnsi="Times New Roman" w:cs="Times New Roman"/>
                <w:b/>
                <w:bCs/>
                <w:sz w:val="28"/>
                <w:szCs w:val="28"/>
              </w:rPr>
              <w:t xml:space="preserve">1-й семестр </w:t>
            </w:r>
          </w:p>
        </w:tc>
      </w:tr>
      <w:tr w:rsidR="00E82338" w:rsidRPr="00C61EBD" w:rsidTr="00FB63A1">
        <w:trPr>
          <w:cantSplit/>
          <w:trHeight w:val="276"/>
        </w:trPr>
        <w:tc>
          <w:tcPr>
            <w:tcW w:w="9486" w:type="dxa"/>
            <w:gridSpan w:val="5"/>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rPr>
                <w:rFonts w:ascii="Times New Roman" w:hAnsi="Times New Roman" w:cs="Times New Roman"/>
                <w:b/>
                <w:sz w:val="28"/>
                <w:szCs w:val="28"/>
              </w:rPr>
            </w:pPr>
            <w:r w:rsidRPr="00C61EBD">
              <w:rPr>
                <w:rFonts w:ascii="Times New Roman" w:hAnsi="Times New Roman" w:cs="Times New Roman"/>
                <w:b/>
                <w:sz w:val="28"/>
                <w:szCs w:val="28"/>
              </w:rPr>
              <w:t xml:space="preserve">   Модуль №1  “Об’ємно-конструктивна побудова натюрморту та рельєфу</w:t>
            </w:r>
          </w:p>
          <w:p w:rsidR="00E82338" w:rsidRPr="00C61EBD" w:rsidRDefault="00E82338" w:rsidP="00FB63A1">
            <w:pPr>
              <w:snapToGrid w:val="0"/>
              <w:jc w:val="center"/>
              <w:rPr>
                <w:rFonts w:ascii="Times New Roman" w:hAnsi="Times New Roman" w:cs="Times New Roman"/>
                <w:b/>
                <w:sz w:val="28"/>
                <w:szCs w:val="28"/>
              </w:rPr>
            </w:pPr>
            <w:r w:rsidRPr="00C61EBD">
              <w:rPr>
                <w:rFonts w:ascii="Times New Roman" w:hAnsi="Times New Roman" w:cs="Times New Roman"/>
                <w:b/>
                <w:sz w:val="28"/>
                <w:szCs w:val="28"/>
              </w:rPr>
              <w:t>(рисунок, живопис)”</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1.1</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геометричних предметів (рисунок)</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lastRenderedPageBreak/>
              <w:t>1.2</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геометричних предметів (рисунок)</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1.3</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геометричних предметів (рисунок)</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E82338" w:rsidRPr="00C61EBD" w:rsidTr="00FB63A1">
        <w:trPr>
          <w:cantSplit/>
          <w:trHeight w:val="728"/>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1.4</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геометричних предметів (рисунок)</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1</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1.5</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геометричних предметів (рисунок)</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1</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1.6</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 xml:space="preserve">Натюрморт в техніці однокольорової акварелі (гризайль) (живопис)  </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1.7</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 xml:space="preserve">Натюрморт в техніці однокольорової акварелі (гризайль) (живопис)  </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1.8</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 xml:space="preserve">Натюрморт в техніці однокольорової акварелі (гризайль) (живопис)  </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1.9</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 xml:space="preserve">Натюрморт в техніці однокольорової акварелі (гризайль) (живопис)  </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1</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1.10</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 xml:space="preserve">Натюрморт в техніці однокольорової акварелі (гризайль) (живопис)  </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1</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1.11</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Простий натюрморт з побутових предметів (рисунок)</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1.12</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Простий натюрморт з побутових предметів (рисунок)</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1.13</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Простий натюрморт з побутових предметів (рисунок)</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1.14</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Простий натюрморт з побутових предметів (рисунок)</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1</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1.15</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Простий натюрморт з побутових предметів (рисунок)</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1</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1.16</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ужиткових предметів (живопис)</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lastRenderedPageBreak/>
              <w:t>1.17</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ужиткових предметів (живопис)</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1.18</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ужиткових предметів (живопис)</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1.19</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ужиткових предметів (живопис)</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1</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1.20</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ужиткових предметів (живопис)</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1</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1.21</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ужиткових предметів (живопис)</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1</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1.22</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Рослинний рельєф (рисунок)</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1.23</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Рослинний рельєф (рисунок)</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1.24</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Рослинний рельєф (рисунок)</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1.25</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Рослинний рельєф (рисунок)</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1.26</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Рослинний рельєф (рисунок)</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1.27</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Рослинний рельєф (рисунок)</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1</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1.28</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ужиткових предметів з драпіровками (живопис)</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1.29</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ужиткових предметів з драпіровками (живопис)</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1.30</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ужиткових предметів з драпіровками (живопис)</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1.31</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ужиткових предметів з драпіровками (живопис)</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1</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1.32</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ужиткових предметів з драпіровками (живопис)</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1</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1.33</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ужиткових предметів з драпіровками (живопис)</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1</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1.34</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Домашнє  завдання</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8</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8</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lastRenderedPageBreak/>
              <w:t>1.35</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Модульна  контрольна  робота  №1</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6</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lang w:val="en-US"/>
              </w:rPr>
            </w:pPr>
            <w:r w:rsidRPr="00C61EBD">
              <w:rPr>
                <w:rFonts w:ascii="Times New Roman" w:hAnsi="Times New Roman" w:cs="Times New Roman"/>
                <w:sz w:val="28"/>
                <w:szCs w:val="28"/>
                <w:lang w:val="en-US"/>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r>
      <w:tr w:rsidR="00E82338" w:rsidRPr="00C61EBD" w:rsidTr="00FB63A1">
        <w:trPr>
          <w:cantSplit/>
          <w:trHeight w:val="283"/>
        </w:trPr>
        <w:tc>
          <w:tcPr>
            <w:tcW w:w="6292" w:type="dxa"/>
            <w:gridSpan w:val="2"/>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b/>
                <w:color w:val="000000"/>
                <w:sz w:val="28"/>
                <w:szCs w:val="28"/>
              </w:rPr>
            </w:pPr>
            <w:r w:rsidRPr="00C61EBD">
              <w:rPr>
                <w:rFonts w:ascii="Times New Roman" w:hAnsi="Times New Roman" w:cs="Times New Roman"/>
                <w:b/>
                <w:color w:val="000000"/>
                <w:sz w:val="28"/>
                <w:szCs w:val="28"/>
              </w:rPr>
              <w:t>Усього за модулем №1</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b/>
                <w:color w:val="000000"/>
                <w:sz w:val="28"/>
                <w:szCs w:val="28"/>
              </w:rPr>
            </w:pPr>
            <w:r w:rsidRPr="00C61EBD">
              <w:rPr>
                <w:rFonts w:ascii="Times New Roman" w:hAnsi="Times New Roman" w:cs="Times New Roman"/>
                <w:b/>
                <w:color w:val="000000"/>
                <w:sz w:val="28"/>
                <w:szCs w:val="28"/>
              </w:rPr>
              <w:t>135</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b/>
                <w:color w:val="000000"/>
                <w:sz w:val="28"/>
                <w:szCs w:val="28"/>
              </w:rPr>
            </w:pPr>
            <w:r w:rsidRPr="00C61EBD">
              <w:rPr>
                <w:rFonts w:ascii="Times New Roman" w:hAnsi="Times New Roman" w:cs="Times New Roman"/>
                <w:b/>
                <w:color w:val="000000"/>
                <w:sz w:val="28"/>
                <w:szCs w:val="28"/>
              </w:rPr>
              <w:t>68</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rPr>
                <w:rFonts w:ascii="Times New Roman" w:hAnsi="Times New Roman" w:cs="Times New Roman"/>
                <w:b/>
                <w:color w:val="000000"/>
                <w:sz w:val="28"/>
                <w:szCs w:val="28"/>
              </w:rPr>
            </w:pPr>
            <w:r w:rsidRPr="00C61EBD">
              <w:rPr>
                <w:rFonts w:ascii="Times New Roman" w:hAnsi="Times New Roman" w:cs="Times New Roman"/>
                <w:b/>
                <w:color w:val="000000"/>
                <w:sz w:val="28"/>
                <w:szCs w:val="28"/>
              </w:rPr>
              <w:t xml:space="preserve">     67</w:t>
            </w:r>
          </w:p>
        </w:tc>
      </w:tr>
      <w:tr w:rsidR="00E82338" w:rsidRPr="00C61EBD" w:rsidTr="00FB63A1">
        <w:trPr>
          <w:cantSplit/>
          <w:trHeight w:val="283"/>
        </w:trPr>
        <w:tc>
          <w:tcPr>
            <w:tcW w:w="6292" w:type="dxa"/>
            <w:gridSpan w:val="2"/>
            <w:tcBorders>
              <w:top w:val="single" w:sz="4" w:space="0" w:color="000000"/>
              <w:left w:val="single" w:sz="4" w:space="0" w:color="000000"/>
              <w:bottom w:val="single" w:sz="4" w:space="0" w:color="000000"/>
            </w:tcBorders>
          </w:tcPr>
          <w:p w:rsidR="00E82338" w:rsidRPr="00C61EBD" w:rsidRDefault="00E82338" w:rsidP="00FB63A1">
            <w:pPr>
              <w:snapToGrid w:val="0"/>
              <w:ind w:left="360"/>
              <w:jc w:val="center"/>
              <w:rPr>
                <w:rFonts w:ascii="Times New Roman" w:hAnsi="Times New Roman" w:cs="Times New Roman"/>
                <w:b/>
                <w:color w:val="000000"/>
                <w:sz w:val="28"/>
                <w:szCs w:val="28"/>
              </w:rPr>
            </w:pPr>
            <w:r w:rsidRPr="00C61EBD">
              <w:rPr>
                <w:rFonts w:ascii="Times New Roman" w:hAnsi="Times New Roman" w:cs="Times New Roman"/>
                <w:b/>
                <w:color w:val="000000"/>
                <w:sz w:val="28"/>
                <w:szCs w:val="28"/>
              </w:rPr>
              <w:t>Усього за  1-й семестр</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b/>
                <w:color w:val="000000"/>
                <w:sz w:val="28"/>
                <w:szCs w:val="28"/>
              </w:rPr>
            </w:pPr>
            <w:r w:rsidRPr="00C61EBD">
              <w:rPr>
                <w:rFonts w:ascii="Times New Roman" w:hAnsi="Times New Roman" w:cs="Times New Roman"/>
                <w:b/>
                <w:color w:val="000000"/>
                <w:sz w:val="28"/>
                <w:szCs w:val="28"/>
              </w:rPr>
              <w:t>135</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b/>
                <w:color w:val="000000"/>
                <w:sz w:val="28"/>
                <w:szCs w:val="28"/>
              </w:rPr>
            </w:pPr>
            <w:r w:rsidRPr="00C61EBD">
              <w:rPr>
                <w:rFonts w:ascii="Times New Roman" w:hAnsi="Times New Roman" w:cs="Times New Roman"/>
                <w:b/>
                <w:color w:val="000000"/>
                <w:sz w:val="28"/>
                <w:szCs w:val="28"/>
              </w:rPr>
              <w:t>68</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b/>
                <w:color w:val="000000"/>
                <w:sz w:val="28"/>
                <w:szCs w:val="28"/>
              </w:rPr>
            </w:pPr>
            <w:r w:rsidRPr="00C61EBD">
              <w:rPr>
                <w:rFonts w:ascii="Times New Roman" w:hAnsi="Times New Roman" w:cs="Times New Roman"/>
                <w:b/>
                <w:color w:val="000000"/>
                <w:sz w:val="28"/>
                <w:szCs w:val="28"/>
              </w:rPr>
              <w:t>67</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1</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5</w:t>
            </w:r>
          </w:p>
        </w:tc>
      </w:tr>
      <w:tr w:rsidR="00E82338" w:rsidRPr="00C61EBD" w:rsidTr="00FB63A1">
        <w:trPr>
          <w:cantSplit/>
          <w:trHeight w:val="283"/>
        </w:trPr>
        <w:tc>
          <w:tcPr>
            <w:tcW w:w="9486" w:type="dxa"/>
            <w:gridSpan w:val="5"/>
            <w:tcBorders>
              <w:top w:val="single" w:sz="4" w:space="0" w:color="000000"/>
              <w:left w:val="single" w:sz="4" w:space="0" w:color="000000"/>
              <w:bottom w:val="single" w:sz="4" w:space="0" w:color="000000"/>
              <w:right w:val="single" w:sz="4" w:space="0" w:color="000000"/>
            </w:tcBorders>
            <w:shd w:val="clear" w:color="auto" w:fill="D9D9D9"/>
          </w:tcPr>
          <w:p w:rsidR="00E82338" w:rsidRPr="00C61EBD" w:rsidRDefault="00E82338" w:rsidP="00FB63A1">
            <w:pPr>
              <w:snapToGrid w:val="0"/>
              <w:jc w:val="center"/>
              <w:rPr>
                <w:rFonts w:ascii="Times New Roman" w:hAnsi="Times New Roman" w:cs="Times New Roman"/>
                <w:b/>
                <w:sz w:val="28"/>
                <w:szCs w:val="28"/>
              </w:rPr>
            </w:pPr>
            <w:r w:rsidRPr="00C61EBD">
              <w:rPr>
                <w:rFonts w:ascii="Times New Roman" w:hAnsi="Times New Roman" w:cs="Times New Roman"/>
                <w:b/>
                <w:sz w:val="28"/>
                <w:szCs w:val="28"/>
              </w:rPr>
              <w:t xml:space="preserve">2-й семестр  </w:t>
            </w:r>
          </w:p>
        </w:tc>
      </w:tr>
      <w:tr w:rsidR="00E82338" w:rsidRPr="00C61EBD" w:rsidTr="00FB63A1">
        <w:trPr>
          <w:cantSplit/>
          <w:trHeight w:val="339"/>
        </w:trPr>
        <w:tc>
          <w:tcPr>
            <w:tcW w:w="9486" w:type="dxa"/>
            <w:gridSpan w:val="5"/>
            <w:tcBorders>
              <w:top w:val="single" w:sz="4" w:space="0" w:color="000000"/>
              <w:left w:val="single" w:sz="4" w:space="0" w:color="000000"/>
              <w:bottom w:val="single" w:sz="4" w:space="0" w:color="000000"/>
              <w:right w:val="single" w:sz="4" w:space="0" w:color="000000"/>
            </w:tcBorders>
            <w:shd w:val="clear" w:color="auto" w:fill="D9D9D9"/>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9"/>
              <w:gridCol w:w="5528"/>
              <w:gridCol w:w="1134"/>
              <w:gridCol w:w="1134"/>
              <w:gridCol w:w="906"/>
            </w:tblGrid>
            <w:tr w:rsidR="00E82338" w:rsidRPr="00C61EBD" w:rsidTr="00FB63A1">
              <w:trPr>
                <w:trHeight w:val="339"/>
              </w:trPr>
              <w:tc>
                <w:tcPr>
                  <w:tcW w:w="759" w:type="dxa"/>
                </w:tcPr>
                <w:p w:rsidR="00E82338" w:rsidRPr="00C61EBD" w:rsidRDefault="00E82338" w:rsidP="00FB63A1">
                  <w:pPr>
                    <w:jc w:val="center"/>
                    <w:rPr>
                      <w:rFonts w:ascii="Times New Roman" w:hAnsi="Times New Roman" w:cs="Times New Roman"/>
                      <w:sz w:val="28"/>
                      <w:szCs w:val="28"/>
                    </w:rPr>
                  </w:pPr>
                  <w:r w:rsidRPr="00C61EBD">
                    <w:rPr>
                      <w:rFonts w:ascii="Times New Roman" w:hAnsi="Times New Roman" w:cs="Times New Roman"/>
                      <w:sz w:val="28"/>
                      <w:szCs w:val="28"/>
                    </w:rPr>
                    <w:t>1</w:t>
                  </w:r>
                </w:p>
              </w:tc>
              <w:tc>
                <w:tcPr>
                  <w:tcW w:w="5528" w:type="dxa"/>
                </w:tcPr>
                <w:p w:rsidR="00E82338" w:rsidRPr="00C61EBD" w:rsidRDefault="00E82338" w:rsidP="00FB63A1">
                  <w:pPr>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1134" w:type="dxa"/>
                </w:tcPr>
                <w:p w:rsidR="00E82338" w:rsidRPr="00C61EBD" w:rsidRDefault="00E82338" w:rsidP="00FB63A1">
                  <w:pPr>
                    <w:jc w:val="center"/>
                    <w:rPr>
                      <w:rFonts w:ascii="Times New Roman" w:hAnsi="Times New Roman" w:cs="Times New Roman"/>
                      <w:sz w:val="28"/>
                      <w:szCs w:val="28"/>
                    </w:rPr>
                  </w:pPr>
                  <w:r w:rsidRPr="00C61EBD">
                    <w:rPr>
                      <w:rFonts w:ascii="Times New Roman" w:hAnsi="Times New Roman" w:cs="Times New Roman"/>
                      <w:sz w:val="28"/>
                      <w:szCs w:val="28"/>
                    </w:rPr>
                    <w:t>3</w:t>
                  </w:r>
                </w:p>
              </w:tc>
              <w:tc>
                <w:tcPr>
                  <w:tcW w:w="1134" w:type="dxa"/>
                </w:tcPr>
                <w:p w:rsidR="00E82338" w:rsidRPr="00C61EBD" w:rsidRDefault="00E82338" w:rsidP="00FB63A1">
                  <w:pPr>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906" w:type="dxa"/>
                </w:tcPr>
                <w:p w:rsidR="00E82338" w:rsidRPr="00C61EBD" w:rsidRDefault="00E82338" w:rsidP="00FB63A1">
                  <w:pPr>
                    <w:jc w:val="center"/>
                    <w:rPr>
                      <w:rFonts w:ascii="Times New Roman" w:hAnsi="Times New Roman" w:cs="Times New Roman"/>
                      <w:sz w:val="28"/>
                      <w:szCs w:val="28"/>
                    </w:rPr>
                  </w:pPr>
                  <w:r w:rsidRPr="00C61EBD">
                    <w:rPr>
                      <w:rFonts w:ascii="Times New Roman" w:hAnsi="Times New Roman" w:cs="Times New Roman"/>
                      <w:sz w:val="28"/>
                      <w:szCs w:val="28"/>
                    </w:rPr>
                    <w:t>5</w:t>
                  </w:r>
                </w:p>
              </w:tc>
            </w:tr>
          </w:tbl>
          <w:p w:rsidR="00E82338" w:rsidRPr="00C61EBD" w:rsidRDefault="00E82338" w:rsidP="00FB63A1">
            <w:pPr>
              <w:rPr>
                <w:rFonts w:ascii="Times New Roman" w:hAnsi="Times New Roman" w:cs="Times New Roman"/>
                <w:sz w:val="28"/>
                <w:szCs w:val="28"/>
              </w:rPr>
            </w:pPr>
          </w:p>
        </w:tc>
      </w:tr>
      <w:tr w:rsidR="00E82338" w:rsidRPr="00C61EBD" w:rsidTr="00FB63A1">
        <w:trPr>
          <w:cantSplit/>
          <w:trHeight w:val="276"/>
        </w:trPr>
        <w:tc>
          <w:tcPr>
            <w:tcW w:w="9486" w:type="dxa"/>
            <w:gridSpan w:val="5"/>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rPr>
                <w:rFonts w:ascii="Times New Roman" w:hAnsi="Times New Roman" w:cs="Times New Roman"/>
                <w:b/>
                <w:sz w:val="28"/>
                <w:szCs w:val="28"/>
              </w:rPr>
            </w:pPr>
            <w:r w:rsidRPr="00C61EBD">
              <w:rPr>
                <w:rFonts w:ascii="Times New Roman" w:hAnsi="Times New Roman" w:cs="Times New Roman"/>
                <w:b/>
                <w:sz w:val="28"/>
                <w:szCs w:val="28"/>
              </w:rPr>
              <w:t xml:space="preserve">   Модуль №2  “Конструкція голови, натюрморт (рисунок, живопис)”</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2.1</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Об’ємно-просторове зображення черепа (рисунок)</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2.2</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Об’ємно-просторове зображення черепа (рисунок)</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2.3</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Об’ємно-просторове зображення черепа (рисунок)</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2.4</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Об’ємно-просторове зображення черепа (рисунок)</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2.5</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світлий (живопис)</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2.6</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світлий (живопис)</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2.7</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світлий (живопис)</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2.8</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світлий (живопис)</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2.9</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Обруб голови (рисунок)</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2.10</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Обруб голови (рисунок)</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2.11</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Обруб голови (рисунок)</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2.12</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Обруб голови (рисунок)</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2.13</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зі скляними предметами (живопис)</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2.14</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зі скляними предметами (живопис)</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lastRenderedPageBreak/>
              <w:t>2.15</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зі скляними предметами (живопис)</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2.16</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зі скляними предметами (живопис)</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2.17</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Гіпсова голова (екорше) (рисунок)</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2.18</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Гіпсова голова (екорше) (рисунок)</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2.19</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Гіпсова голова (екорше) (рисунок)</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2.20</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Гіпсова голова (екорше) (рисунок)</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2.21</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металевими ужитковим предметами (живопис)</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2.22</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металевими ужитковим предметами (живопис)</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2.23</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металевими ужитковим предметами (живопис)</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2.24</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металевими ужитковим предметами (живопис)</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2.25</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металевими ужитковим предметами (живопис)</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2.26</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Домашнє  завдання</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8</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8</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2.27</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Модульна  контрольна  робота  №2</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6</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1</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r>
      <w:tr w:rsidR="00E82338" w:rsidRPr="00C61EBD" w:rsidTr="00FB63A1">
        <w:trPr>
          <w:cantSplit/>
          <w:trHeight w:val="276"/>
        </w:trPr>
        <w:tc>
          <w:tcPr>
            <w:tcW w:w="6292" w:type="dxa"/>
            <w:gridSpan w:val="2"/>
            <w:tcBorders>
              <w:top w:val="single" w:sz="4" w:space="0" w:color="000000"/>
              <w:left w:val="single" w:sz="4" w:space="0" w:color="000000"/>
              <w:bottom w:val="single" w:sz="4" w:space="0" w:color="000000"/>
            </w:tcBorders>
          </w:tcPr>
          <w:p w:rsidR="00E82338" w:rsidRPr="00C61EBD" w:rsidRDefault="00E82338" w:rsidP="00FB63A1">
            <w:pPr>
              <w:snapToGrid w:val="0"/>
              <w:ind w:left="360"/>
              <w:jc w:val="center"/>
              <w:rPr>
                <w:rFonts w:ascii="Times New Roman" w:hAnsi="Times New Roman" w:cs="Times New Roman"/>
                <w:b/>
                <w:color w:val="000000"/>
                <w:sz w:val="28"/>
                <w:szCs w:val="28"/>
              </w:rPr>
            </w:pPr>
            <w:r w:rsidRPr="00C61EBD">
              <w:rPr>
                <w:rFonts w:ascii="Times New Roman" w:hAnsi="Times New Roman" w:cs="Times New Roman"/>
                <w:b/>
                <w:color w:val="000000"/>
                <w:sz w:val="28"/>
                <w:szCs w:val="28"/>
              </w:rPr>
              <w:t>Усього за модулем №2</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b/>
                <w:bCs/>
                <w:color w:val="000000"/>
                <w:sz w:val="28"/>
                <w:szCs w:val="28"/>
              </w:rPr>
            </w:pPr>
            <w:r w:rsidRPr="00C61EBD">
              <w:rPr>
                <w:rFonts w:ascii="Times New Roman" w:hAnsi="Times New Roman" w:cs="Times New Roman"/>
                <w:b/>
                <w:bCs/>
                <w:color w:val="000000"/>
                <w:sz w:val="28"/>
                <w:szCs w:val="28"/>
              </w:rPr>
              <w:t>135</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b/>
                <w:bCs/>
                <w:color w:val="000000"/>
                <w:sz w:val="28"/>
                <w:szCs w:val="28"/>
              </w:rPr>
            </w:pPr>
            <w:r w:rsidRPr="00C61EBD">
              <w:rPr>
                <w:rFonts w:ascii="Times New Roman" w:hAnsi="Times New Roman" w:cs="Times New Roman"/>
                <w:b/>
                <w:bCs/>
                <w:color w:val="000000"/>
                <w:sz w:val="28"/>
                <w:szCs w:val="28"/>
              </w:rPr>
              <w:t>51</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b/>
                <w:bCs/>
                <w:color w:val="000000"/>
                <w:sz w:val="28"/>
                <w:szCs w:val="28"/>
              </w:rPr>
            </w:pPr>
            <w:r w:rsidRPr="00C61EBD">
              <w:rPr>
                <w:rFonts w:ascii="Times New Roman" w:hAnsi="Times New Roman" w:cs="Times New Roman"/>
                <w:b/>
                <w:bCs/>
                <w:color w:val="000000"/>
                <w:sz w:val="28"/>
                <w:szCs w:val="28"/>
              </w:rPr>
              <w:t xml:space="preserve">84 </w:t>
            </w:r>
          </w:p>
        </w:tc>
      </w:tr>
      <w:tr w:rsidR="00E82338" w:rsidRPr="00C61EBD" w:rsidTr="00FB63A1">
        <w:trPr>
          <w:cantSplit/>
          <w:trHeight w:val="276"/>
        </w:trPr>
        <w:tc>
          <w:tcPr>
            <w:tcW w:w="6292" w:type="dxa"/>
            <w:gridSpan w:val="2"/>
            <w:tcBorders>
              <w:left w:val="single" w:sz="4" w:space="0" w:color="000000"/>
              <w:bottom w:val="single" w:sz="4" w:space="0" w:color="000000"/>
            </w:tcBorders>
          </w:tcPr>
          <w:p w:rsidR="00E82338" w:rsidRPr="00C61EBD" w:rsidRDefault="00E82338" w:rsidP="00FB63A1">
            <w:pPr>
              <w:snapToGrid w:val="0"/>
              <w:ind w:left="360"/>
              <w:jc w:val="center"/>
              <w:rPr>
                <w:rFonts w:ascii="Times New Roman" w:hAnsi="Times New Roman" w:cs="Times New Roman"/>
                <w:b/>
                <w:color w:val="000000"/>
                <w:sz w:val="28"/>
                <w:szCs w:val="28"/>
              </w:rPr>
            </w:pPr>
            <w:r w:rsidRPr="00C61EBD">
              <w:rPr>
                <w:rFonts w:ascii="Times New Roman" w:hAnsi="Times New Roman" w:cs="Times New Roman"/>
                <w:b/>
                <w:color w:val="000000"/>
                <w:sz w:val="28"/>
                <w:szCs w:val="28"/>
              </w:rPr>
              <w:t>Усього за 2-й семестр</w:t>
            </w:r>
          </w:p>
        </w:tc>
        <w:tc>
          <w:tcPr>
            <w:tcW w:w="1134" w:type="dxa"/>
            <w:tcBorders>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b/>
                <w:bCs/>
                <w:color w:val="000000"/>
                <w:sz w:val="28"/>
                <w:szCs w:val="28"/>
              </w:rPr>
            </w:pPr>
            <w:r w:rsidRPr="00C61EBD">
              <w:rPr>
                <w:rFonts w:ascii="Times New Roman" w:hAnsi="Times New Roman" w:cs="Times New Roman"/>
                <w:b/>
                <w:bCs/>
                <w:color w:val="000000"/>
                <w:sz w:val="28"/>
                <w:szCs w:val="28"/>
              </w:rPr>
              <w:t>135</w:t>
            </w:r>
          </w:p>
        </w:tc>
        <w:tc>
          <w:tcPr>
            <w:tcW w:w="1134" w:type="dxa"/>
            <w:tcBorders>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b/>
                <w:bCs/>
                <w:color w:val="000000"/>
                <w:sz w:val="28"/>
                <w:szCs w:val="28"/>
              </w:rPr>
            </w:pPr>
            <w:r w:rsidRPr="00C61EBD">
              <w:rPr>
                <w:rFonts w:ascii="Times New Roman" w:hAnsi="Times New Roman" w:cs="Times New Roman"/>
                <w:b/>
                <w:bCs/>
                <w:color w:val="000000"/>
                <w:sz w:val="28"/>
                <w:szCs w:val="28"/>
              </w:rPr>
              <w:t>51</w:t>
            </w:r>
          </w:p>
        </w:tc>
        <w:tc>
          <w:tcPr>
            <w:tcW w:w="926" w:type="dxa"/>
            <w:tcBorders>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b/>
                <w:bCs/>
                <w:color w:val="000000"/>
                <w:sz w:val="28"/>
                <w:szCs w:val="28"/>
              </w:rPr>
            </w:pPr>
            <w:r w:rsidRPr="00C61EBD">
              <w:rPr>
                <w:rFonts w:ascii="Times New Roman" w:hAnsi="Times New Roman" w:cs="Times New Roman"/>
                <w:b/>
                <w:bCs/>
                <w:color w:val="000000"/>
                <w:sz w:val="28"/>
                <w:szCs w:val="28"/>
              </w:rPr>
              <w:t>84</w:t>
            </w:r>
          </w:p>
        </w:tc>
      </w:tr>
      <w:tr w:rsidR="00E82338" w:rsidRPr="00C61EBD" w:rsidTr="00FB63A1">
        <w:tblPrEx>
          <w:tblCellMar>
            <w:left w:w="108" w:type="dxa"/>
            <w:right w:w="108" w:type="dxa"/>
          </w:tblCellMar>
        </w:tblPrEx>
        <w:trPr>
          <w:cantSplit/>
          <w:trHeight w:val="283"/>
        </w:trPr>
        <w:tc>
          <w:tcPr>
            <w:tcW w:w="9486" w:type="dxa"/>
            <w:gridSpan w:val="5"/>
            <w:tcBorders>
              <w:top w:val="single" w:sz="4" w:space="0" w:color="000000"/>
              <w:left w:val="single" w:sz="4" w:space="0" w:color="000000"/>
              <w:bottom w:val="single" w:sz="4" w:space="0" w:color="000000"/>
              <w:right w:val="single" w:sz="4" w:space="0" w:color="000000"/>
            </w:tcBorders>
            <w:shd w:val="clear" w:color="auto" w:fill="D9D9D9"/>
          </w:tcPr>
          <w:p w:rsidR="00E82338" w:rsidRPr="00C61EBD" w:rsidRDefault="00E82338" w:rsidP="00FB63A1">
            <w:pPr>
              <w:snapToGrid w:val="0"/>
              <w:ind w:left="360"/>
              <w:jc w:val="center"/>
              <w:rPr>
                <w:rFonts w:ascii="Times New Roman" w:hAnsi="Times New Roman" w:cs="Times New Roman"/>
                <w:b/>
                <w:sz w:val="28"/>
                <w:szCs w:val="28"/>
              </w:rPr>
            </w:pPr>
            <w:r w:rsidRPr="00C61EBD">
              <w:rPr>
                <w:rFonts w:ascii="Times New Roman" w:hAnsi="Times New Roman" w:cs="Times New Roman"/>
                <w:b/>
                <w:sz w:val="28"/>
                <w:szCs w:val="28"/>
              </w:rPr>
              <w:t>3-й семестр</w:t>
            </w:r>
          </w:p>
        </w:tc>
      </w:tr>
      <w:tr w:rsidR="00E82338" w:rsidRPr="00C61EBD" w:rsidTr="00FB63A1">
        <w:trPr>
          <w:cantSplit/>
          <w:trHeight w:val="276"/>
        </w:trPr>
        <w:tc>
          <w:tcPr>
            <w:tcW w:w="9486" w:type="dxa"/>
            <w:gridSpan w:val="5"/>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rPr>
                <w:rFonts w:ascii="Times New Roman" w:hAnsi="Times New Roman" w:cs="Times New Roman"/>
                <w:b/>
                <w:sz w:val="28"/>
                <w:szCs w:val="28"/>
              </w:rPr>
            </w:pPr>
            <w:r w:rsidRPr="00C61EBD">
              <w:rPr>
                <w:rFonts w:ascii="Times New Roman" w:hAnsi="Times New Roman" w:cs="Times New Roman"/>
                <w:b/>
                <w:sz w:val="28"/>
                <w:szCs w:val="28"/>
              </w:rPr>
              <w:t xml:space="preserve">   Модуль №3  “Гіпсова голова,  натюрморт (рисунок, живопис)”</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3.1</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Гіпсовий фрагмент обличчя (ніс, губи, око, вухо) (рисунок)</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6</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3.2</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Гіпсовий фрагмент обличчя (ніс, губи, око, вухо) (рисунок)</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6</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3.3</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на тему „Чаювання”(живопис)</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lastRenderedPageBreak/>
              <w:t>3.4</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на тему „Чаювання”(живопис)</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3.5</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на тему „Чаювання”(живопис)</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3.6</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Гіпсова  голова (рисунок)</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3.7</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Гіпсова  голова (рисунок)</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3.8</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Гіпсова  голова (рисунок)</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6</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3.9</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на тему „Осінь”(живопис)</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3.10</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на тему „Осінь”(живопис)</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3.11</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Гіпсова капітель (рисунок)</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lang w:val="en-US"/>
              </w:rPr>
            </w:pPr>
            <w:r w:rsidRPr="00C61EBD">
              <w:rPr>
                <w:rFonts w:ascii="Times New Roman" w:hAnsi="Times New Roman" w:cs="Times New Roman"/>
                <w:sz w:val="28"/>
                <w:szCs w:val="28"/>
              </w:rPr>
              <w:t>4</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3.12</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Гіпсова капітель (рисунок)</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3.13</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Гіпсова капітель (рисунок)</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3.14</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 xml:space="preserve">Натюрморт на тему „Музика”(живопис) </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3.15</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на тему „Музика”(живопис)</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3.16</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на тему „Музика”(живопис)</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3.17</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Домашнє  завдання</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8</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8</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3.18</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Модульна  контрольна  робота  №3</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6</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lang w:val="en-US"/>
              </w:rPr>
            </w:pPr>
            <w:r w:rsidRPr="00C61EBD">
              <w:rPr>
                <w:rFonts w:ascii="Times New Roman" w:hAnsi="Times New Roman" w:cs="Times New Roman"/>
                <w:sz w:val="28"/>
                <w:szCs w:val="28"/>
                <w:lang w:val="en-US"/>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r>
      <w:tr w:rsidR="00E82338" w:rsidRPr="00C61EBD" w:rsidTr="00FB63A1">
        <w:trPr>
          <w:cantSplit/>
          <w:trHeight w:val="276"/>
        </w:trPr>
        <w:tc>
          <w:tcPr>
            <w:tcW w:w="6292" w:type="dxa"/>
            <w:gridSpan w:val="2"/>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b/>
                <w:color w:val="000000"/>
                <w:sz w:val="28"/>
                <w:szCs w:val="28"/>
              </w:rPr>
            </w:pPr>
            <w:r w:rsidRPr="00C61EBD">
              <w:rPr>
                <w:rFonts w:ascii="Times New Roman" w:hAnsi="Times New Roman" w:cs="Times New Roman"/>
                <w:b/>
                <w:color w:val="000000"/>
                <w:sz w:val="28"/>
                <w:szCs w:val="28"/>
              </w:rPr>
              <w:t>Усього за модулем №3</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b/>
                <w:bCs/>
                <w:color w:val="000000"/>
                <w:sz w:val="28"/>
                <w:szCs w:val="28"/>
              </w:rPr>
            </w:pPr>
            <w:r w:rsidRPr="00C61EBD">
              <w:rPr>
                <w:rFonts w:ascii="Times New Roman" w:hAnsi="Times New Roman" w:cs="Times New Roman"/>
                <w:b/>
                <w:bCs/>
                <w:color w:val="000000"/>
                <w:sz w:val="28"/>
                <w:szCs w:val="28"/>
              </w:rPr>
              <w:t>90</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b/>
                <w:bCs/>
                <w:color w:val="000000"/>
                <w:sz w:val="28"/>
                <w:szCs w:val="28"/>
              </w:rPr>
            </w:pPr>
            <w:r w:rsidRPr="00C61EBD">
              <w:rPr>
                <w:rFonts w:ascii="Times New Roman" w:hAnsi="Times New Roman" w:cs="Times New Roman"/>
                <w:b/>
                <w:bCs/>
                <w:color w:val="000000"/>
                <w:sz w:val="28"/>
                <w:szCs w:val="28"/>
              </w:rPr>
              <w:t>34</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b/>
                <w:bCs/>
                <w:color w:val="000000"/>
                <w:sz w:val="28"/>
                <w:szCs w:val="28"/>
              </w:rPr>
            </w:pPr>
            <w:r w:rsidRPr="00C61EBD">
              <w:rPr>
                <w:rFonts w:ascii="Times New Roman" w:hAnsi="Times New Roman" w:cs="Times New Roman"/>
                <w:b/>
                <w:bCs/>
                <w:color w:val="000000"/>
                <w:sz w:val="28"/>
                <w:szCs w:val="28"/>
              </w:rPr>
              <w:t>56</w:t>
            </w:r>
          </w:p>
        </w:tc>
      </w:tr>
      <w:tr w:rsidR="00E82338" w:rsidRPr="00C61EBD" w:rsidTr="00FB63A1">
        <w:trPr>
          <w:cantSplit/>
          <w:trHeight w:val="276"/>
        </w:trPr>
        <w:tc>
          <w:tcPr>
            <w:tcW w:w="6292" w:type="dxa"/>
            <w:gridSpan w:val="2"/>
            <w:tcBorders>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b/>
                <w:color w:val="000000"/>
                <w:sz w:val="28"/>
                <w:szCs w:val="28"/>
              </w:rPr>
            </w:pPr>
            <w:r w:rsidRPr="00C61EBD">
              <w:rPr>
                <w:rFonts w:ascii="Times New Roman" w:hAnsi="Times New Roman" w:cs="Times New Roman"/>
                <w:b/>
                <w:color w:val="000000"/>
                <w:sz w:val="28"/>
                <w:szCs w:val="28"/>
              </w:rPr>
              <w:t>Усього за  3-й семестр</w:t>
            </w:r>
          </w:p>
          <w:p w:rsidR="00E82338" w:rsidRPr="00C61EBD" w:rsidRDefault="00E82338" w:rsidP="00FB63A1">
            <w:pPr>
              <w:snapToGrid w:val="0"/>
              <w:jc w:val="center"/>
              <w:rPr>
                <w:rFonts w:ascii="Times New Roman" w:hAnsi="Times New Roman" w:cs="Times New Roman"/>
                <w:b/>
                <w:color w:val="000000"/>
                <w:sz w:val="28"/>
                <w:szCs w:val="28"/>
              </w:rPr>
            </w:pPr>
          </w:p>
          <w:p w:rsidR="00E82338" w:rsidRPr="00C61EBD" w:rsidRDefault="00E82338" w:rsidP="00FB63A1">
            <w:pPr>
              <w:snapToGrid w:val="0"/>
              <w:jc w:val="center"/>
              <w:rPr>
                <w:rFonts w:ascii="Times New Roman" w:hAnsi="Times New Roman" w:cs="Times New Roman"/>
                <w:b/>
                <w:color w:val="000000"/>
                <w:sz w:val="28"/>
                <w:szCs w:val="28"/>
              </w:rPr>
            </w:pPr>
          </w:p>
          <w:p w:rsidR="00E82338" w:rsidRPr="00C61EBD" w:rsidRDefault="00E82338" w:rsidP="00FB63A1">
            <w:pPr>
              <w:snapToGrid w:val="0"/>
              <w:jc w:val="center"/>
              <w:rPr>
                <w:rFonts w:ascii="Times New Roman" w:hAnsi="Times New Roman" w:cs="Times New Roman"/>
                <w:b/>
                <w:color w:val="000000"/>
                <w:sz w:val="28"/>
                <w:szCs w:val="28"/>
              </w:rPr>
            </w:pPr>
          </w:p>
        </w:tc>
        <w:tc>
          <w:tcPr>
            <w:tcW w:w="1134" w:type="dxa"/>
            <w:tcBorders>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b/>
                <w:bCs/>
                <w:color w:val="000000"/>
                <w:sz w:val="28"/>
                <w:szCs w:val="28"/>
              </w:rPr>
            </w:pPr>
            <w:r w:rsidRPr="00C61EBD">
              <w:rPr>
                <w:rFonts w:ascii="Times New Roman" w:hAnsi="Times New Roman" w:cs="Times New Roman"/>
                <w:b/>
                <w:bCs/>
                <w:color w:val="000000"/>
                <w:sz w:val="28"/>
                <w:szCs w:val="28"/>
              </w:rPr>
              <w:t>90</w:t>
            </w:r>
          </w:p>
        </w:tc>
        <w:tc>
          <w:tcPr>
            <w:tcW w:w="1134" w:type="dxa"/>
            <w:tcBorders>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b/>
                <w:bCs/>
                <w:color w:val="000000"/>
                <w:sz w:val="28"/>
                <w:szCs w:val="28"/>
              </w:rPr>
            </w:pPr>
            <w:r w:rsidRPr="00C61EBD">
              <w:rPr>
                <w:rFonts w:ascii="Times New Roman" w:hAnsi="Times New Roman" w:cs="Times New Roman"/>
                <w:b/>
                <w:bCs/>
                <w:color w:val="000000"/>
                <w:sz w:val="28"/>
                <w:szCs w:val="28"/>
              </w:rPr>
              <w:t>34</w:t>
            </w:r>
          </w:p>
        </w:tc>
        <w:tc>
          <w:tcPr>
            <w:tcW w:w="926" w:type="dxa"/>
            <w:tcBorders>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b/>
                <w:bCs/>
                <w:color w:val="000000"/>
                <w:sz w:val="28"/>
                <w:szCs w:val="28"/>
              </w:rPr>
            </w:pPr>
            <w:r w:rsidRPr="00C61EBD">
              <w:rPr>
                <w:rFonts w:ascii="Times New Roman" w:hAnsi="Times New Roman" w:cs="Times New Roman"/>
                <w:b/>
                <w:bCs/>
                <w:color w:val="000000"/>
                <w:sz w:val="28"/>
                <w:szCs w:val="28"/>
              </w:rPr>
              <w:t>56</w:t>
            </w:r>
          </w:p>
        </w:tc>
      </w:tr>
      <w:tr w:rsidR="00E82338" w:rsidRPr="00C61EBD" w:rsidTr="00FB63A1">
        <w:trPr>
          <w:cantSplit/>
          <w:trHeight w:val="283"/>
        </w:trPr>
        <w:tc>
          <w:tcPr>
            <w:tcW w:w="9486" w:type="dxa"/>
            <w:gridSpan w:val="5"/>
            <w:tcBorders>
              <w:top w:val="single" w:sz="4" w:space="0" w:color="000000"/>
              <w:left w:val="single" w:sz="4" w:space="0" w:color="000000"/>
              <w:bottom w:val="single" w:sz="4" w:space="0" w:color="000000"/>
              <w:right w:val="single" w:sz="4" w:space="0" w:color="000000"/>
            </w:tcBorders>
            <w:shd w:val="clear" w:color="auto" w:fill="D9D9D9"/>
          </w:tcPr>
          <w:p w:rsidR="00E82338" w:rsidRPr="00C61EBD" w:rsidRDefault="00E82338" w:rsidP="00FB63A1">
            <w:pPr>
              <w:snapToGrid w:val="0"/>
              <w:jc w:val="center"/>
              <w:rPr>
                <w:rFonts w:ascii="Times New Roman" w:hAnsi="Times New Roman" w:cs="Times New Roman"/>
                <w:b/>
                <w:sz w:val="28"/>
                <w:szCs w:val="28"/>
              </w:rPr>
            </w:pPr>
            <w:r w:rsidRPr="00C61EBD">
              <w:rPr>
                <w:rFonts w:ascii="Times New Roman" w:hAnsi="Times New Roman" w:cs="Times New Roman"/>
                <w:b/>
                <w:sz w:val="28"/>
                <w:szCs w:val="28"/>
              </w:rPr>
              <w:t>4-й семестр</w:t>
            </w:r>
          </w:p>
        </w:tc>
      </w:tr>
      <w:tr w:rsidR="00E82338" w:rsidRPr="00C61EBD" w:rsidTr="00FB63A1">
        <w:trPr>
          <w:cantSplit/>
          <w:trHeight w:val="276"/>
        </w:trPr>
        <w:tc>
          <w:tcPr>
            <w:tcW w:w="9486" w:type="dxa"/>
            <w:gridSpan w:val="5"/>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rPr>
                <w:rFonts w:ascii="Times New Roman" w:hAnsi="Times New Roman" w:cs="Times New Roman"/>
                <w:b/>
                <w:sz w:val="28"/>
                <w:szCs w:val="28"/>
              </w:rPr>
            </w:pPr>
            <w:r w:rsidRPr="00C61EBD">
              <w:rPr>
                <w:rFonts w:ascii="Times New Roman" w:hAnsi="Times New Roman" w:cs="Times New Roman"/>
                <w:b/>
                <w:sz w:val="28"/>
                <w:szCs w:val="28"/>
              </w:rPr>
              <w:t xml:space="preserve">  Модуль №4  “Гіпсовий торс, складний натюрморт (рисунок, живопис)”</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4.1</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Гіпсовий фрагмент – кисть руки, стопа (рисунок)</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4.2</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Гіпсовий фрагмент – кисть руки, стопа (рисунок)</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lastRenderedPageBreak/>
              <w:t>4.3</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Гіпсовий фрагмент – кисть руки, стопа (рисунок)</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4.4</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Гіпсовий фрагмент – кисть руки, стопа (рисунок)</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4.5</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гіпсовим рельєфом (живопис)</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4.6</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гіпсовим рельєфом (живопис)</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4.7</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гіпсовим рельєфом (живопис)</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4.8</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гіпсовим рельєфом (живопис)</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4.9</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Екорше торсу (рисунок)</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4.10</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Екорше торсу (рисунок)</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4.11</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Екорше торсу (рисунок)</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4.12</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Екорше торсу (рисунок)</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4.13</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у класичному стилі з антикварними предметами (живопис)</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4.14</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у класичному стилі з антикварними предметами (живопис)</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4.15</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у класичному стилі з антикварними предметами (живопис)</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4.16</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у класичному стилі з антикварними предметами (живопис)</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6</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4.17</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Гіпсовий жіночій торс (рисунок)</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6</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4.18</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Гіпсовий жіночій торс (рисунок)</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6</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4.19</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Гіпсовий жіночій торс (рисунок)</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6</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4.20</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Гіпсовий жіночій торс (рисунок)</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6</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4.21</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„У майстерні</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rPr>
                <w:rFonts w:ascii="Times New Roman" w:hAnsi="Times New Roman" w:cs="Times New Roman"/>
                <w:sz w:val="28"/>
                <w:szCs w:val="28"/>
              </w:rPr>
            </w:pPr>
            <w:r w:rsidRPr="00C61EBD">
              <w:rPr>
                <w:rFonts w:ascii="Times New Roman" w:hAnsi="Times New Roman" w:cs="Times New Roman"/>
                <w:sz w:val="28"/>
                <w:szCs w:val="28"/>
              </w:rPr>
              <w:t xml:space="preserve">  4.22</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художника”(живопис)</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4.23</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„У майстерні</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4.24</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художника”(живопис)</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E82338" w:rsidRPr="00C61EBD" w:rsidTr="00FB63A1">
        <w:trPr>
          <w:cantSplit/>
          <w:trHeight w:val="740"/>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rPr>
                <w:rFonts w:ascii="Times New Roman" w:hAnsi="Times New Roman" w:cs="Times New Roman"/>
                <w:sz w:val="28"/>
                <w:szCs w:val="28"/>
              </w:rPr>
            </w:pPr>
          </w:p>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4.25</w:t>
            </w:r>
          </w:p>
          <w:p w:rsidR="00E82338" w:rsidRPr="00C61EBD" w:rsidRDefault="00E82338" w:rsidP="00FB63A1">
            <w:pPr>
              <w:tabs>
                <w:tab w:val="left" w:pos="0"/>
              </w:tabs>
              <w:snapToGrid w:val="0"/>
              <w:rPr>
                <w:rFonts w:ascii="Times New Roman" w:hAnsi="Times New Roman" w:cs="Times New Roman"/>
                <w:sz w:val="28"/>
                <w:szCs w:val="28"/>
              </w:rPr>
            </w:pP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«У майстерні художника» (живопис)</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4.26</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«У майстерні художника» (живопис)</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4.27</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«У майстерні художника» (живопис)</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4.28</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Домашнє  завдання</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8</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8</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4.29</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Модульна контрольна робота  №4</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bCs/>
                <w:sz w:val="28"/>
                <w:szCs w:val="28"/>
              </w:rPr>
            </w:pPr>
            <w:r w:rsidRPr="00C61EBD">
              <w:rPr>
                <w:rFonts w:ascii="Times New Roman" w:hAnsi="Times New Roman" w:cs="Times New Roman"/>
                <w:bCs/>
                <w:sz w:val="28"/>
                <w:szCs w:val="28"/>
              </w:rPr>
              <w:t>6</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bCs/>
                <w:sz w:val="28"/>
                <w:szCs w:val="28"/>
              </w:rPr>
            </w:pPr>
            <w:r w:rsidRPr="00C61EBD">
              <w:rPr>
                <w:rFonts w:ascii="Times New Roman" w:hAnsi="Times New Roman" w:cs="Times New Roman"/>
                <w:bCs/>
                <w:sz w:val="28"/>
                <w:szCs w:val="28"/>
              </w:rPr>
              <w:t>1</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bCs/>
                <w:sz w:val="28"/>
                <w:szCs w:val="28"/>
              </w:rPr>
            </w:pPr>
            <w:r w:rsidRPr="00C61EBD">
              <w:rPr>
                <w:rFonts w:ascii="Times New Roman" w:hAnsi="Times New Roman" w:cs="Times New Roman"/>
                <w:bCs/>
                <w:sz w:val="28"/>
                <w:szCs w:val="28"/>
              </w:rPr>
              <w:t>4</w:t>
            </w:r>
          </w:p>
        </w:tc>
      </w:tr>
      <w:tr w:rsidR="00E82338" w:rsidRPr="00C61EBD" w:rsidTr="00FB63A1">
        <w:trPr>
          <w:cantSplit/>
          <w:trHeight w:val="322"/>
        </w:trPr>
        <w:tc>
          <w:tcPr>
            <w:tcW w:w="6292" w:type="dxa"/>
            <w:gridSpan w:val="2"/>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b/>
                <w:color w:val="000000"/>
                <w:sz w:val="28"/>
                <w:szCs w:val="28"/>
              </w:rPr>
            </w:pPr>
            <w:r w:rsidRPr="00C61EBD">
              <w:rPr>
                <w:rFonts w:ascii="Times New Roman" w:hAnsi="Times New Roman" w:cs="Times New Roman"/>
                <w:b/>
                <w:color w:val="000000"/>
                <w:sz w:val="28"/>
                <w:szCs w:val="28"/>
              </w:rPr>
              <w:t>Усього за модулем №4</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b/>
                <w:bCs/>
                <w:color w:val="000000"/>
                <w:sz w:val="28"/>
                <w:szCs w:val="28"/>
              </w:rPr>
            </w:pPr>
            <w:r w:rsidRPr="00C61EBD">
              <w:rPr>
                <w:rFonts w:ascii="Times New Roman" w:hAnsi="Times New Roman" w:cs="Times New Roman"/>
                <w:b/>
                <w:bCs/>
                <w:color w:val="000000"/>
                <w:sz w:val="28"/>
                <w:szCs w:val="28"/>
              </w:rPr>
              <w:t>143</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b/>
                <w:bCs/>
                <w:color w:val="000000"/>
                <w:sz w:val="28"/>
                <w:szCs w:val="28"/>
              </w:rPr>
            </w:pPr>
            <w:r w:rsidRPr="00C61EBD">
              <w:rPr>
                <w:rFonts w:ascii="Times New Roman" w:hAnsi="Times New Roman" w:cs="Times New Roman"/>
                <w:b/>
                <w:bCs/>
                <w:color w:val="000000"/>
                <w:sz w:val="28"/>
                <w:szCs w:val="28"/>
              </w:rPr>
              <w:t>51</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b/>
                <w:bCs/>
                <w:sz w:val="28"/>
                <w:szCs w:val="28"/>
              </w:rPr>
            </w:pPr>
            <w:r w:rsidRPr="00C61EBD">
              <w:rPr>
                <w:rFonts w:ascii="Times New Roman" w:hAnsi="Times New Roman" w:cs="Times New Roman"/>
                <w:b/>
                <w:bCs/>
                <w:sz w:val="28"/>
                <w:szCs w:val="28"/>
              </w:rPr>
              <w:t>84</w:t>
            </w:r>
          </w:p>
        </w:tc>
      </w:tr>
      <w:tr w:rsidR="00E82338" w:rsidRPr="00C61EBD" w:rsidTr="00FB63A1">
        <w:trPr>
          <w:cantSplit/>
          <w:trHeight w:val="322"/>
        </w:trPr>
        <w:tc>
          <w:tcPr>
            <w:tcW w:w="6292" w:type="dxa"/>
            <w:gridSpan w:val="2"/>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b/>
                <w:color w:val="000000"/>
                <w:sz w:val="28"/>
                <w:szCs w:val="28"/>
              </w:rPr>
            </w:pPr>
            <w:r w:rsidRPr="00C61EBD">
              <w:rPr>
                <w:rFonts w:ascii="Times New Roman" w:hAnsi="Times New Roman" w:cs="Times New Roman"/>
                <w:b/>
                <w:color w:val="000000"/>
                <w:sz w:val="28"/>
                <w:szCs w:val="28"/>
              </w:rPr>
              <w:t>Усього за 4-й семестр</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b/>
                <w:bCs/>
                <w:color w:val="000000"/>
                <w:sz w:val="28"/>
                <w:szCs w:val="28"/>
              </w:rPr>
            </w:pPr>
            <w:r w:rsidRPr="00C61EBD">
              <w:rPr>
                <w:rFonts w:ascii="Times New Roman" w:hAnsi="Times New Roman" w:cs="Times New Roman"/>
                <w:b/>
                <w:bCs/>
                <w:color w:val="000000"/>
                <w:sz w:val="28"/>
                <w:szCs w:val="28"/>
              </w:rPr>
              <w:t>143</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b/>
                <w:bCs/>
                <w:color w:val="000000"/>
                <w:sz w:val="28"/>
                <w:szCs w:val="28"/>
              </w:rPr>
            </w:pPr>
            <w:r w:rsidRPr="00C61EBD">
              <w:rPr>
                <w:rFonts w:ascii="Times New Roman" w:hAnsi="Times New Roman" w:cs="Times New Roman"/>
                <w:b/>
                <w:bCs/>
                <w:color w:val="000000"/>
                <w:sz w:val="28"/>
                <w:szCs w:val="28"/>
              </w:rPr>
              <w:t>51</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b/>
                <w:bCs/>
                <w:sz w:val="28"/>
                <w:szCs w:val="28"/>
              </w:rPr>
            </w:pPr>
            <w:r w:rsidRPr="00C61EBD">
              <w:rPr>
                <w:rFonts w:ascii="Times New Roman" w:hAnsi="Times New Roman" w:cs="Times New Roman"/>
                <w:b/>
                <w:bCs/>
                <w:sz w:val="28"/>
                <w:szCs w:val="28"/>
              </w:rPr>
              <w:t>84</w:t>
            </w:r>
          </w:p>
        </w:tc>
      </w:tr>
      <w:tr w:rsidR="00E82338" w:rsidRPr="00C61EBD" w:rsidTr="00FB63A1">
        <w:trPr>
          <w:cantSplit/>
          <w:trHeight w:val="179"/>
        </w:trPr>
        <w:tc>
          <w:tcPr>
            <w:tcW w:w="9486" w:type="dxa"/>
            <w:gridSpan w:val="5"/>
            <w:tcBorders>
              <w:top w:val="single" w:sz="4" w:space="0" w:color="000000"/>
              <w:left w:val="single" w:sz="4" w:space="0" w:color="000000"/>
              <w:bottom w:val="single" w:sz="4" w:space="0" w:color="000000"/>
              <w:right w:val="single" w:sz="4" w:space="0" w:color="000000"/>
            </w:tcBorders>
            <w:shd w:val="clear" w:color="auto" w:fill="D9D9D9"/>
          </w:tcPr>
          <w:p w:rsidR="00E82338" w:rsidRPr="00C61EBD" w:rsidRDefault="00E82338" w:rsidP="00FB63A1">
            <w:pPr>
              <w:snapToGrid w:val="0"/>
              <w:jc w:val="center"/>
              <w:rPr>
                <w:rFonts w:ascii="Times New Roman" w:hAnsi="Times New Roman" w:cs="Times New Roman"/>
                <w:b/>
                <w:sz w:val="28"/>
                <w:szCs w:val="28"/>
              </w:rPr>
            </w:pPr>
            <w:r w:rsidRPr="00C61EBD">
              <w:rPr>
                <w:rFonts w:ascii="Times New Roman" w:hAnsi="Times New Roman" w:cs="Times New Roman"/>
                <w:b/>
                <w:sz w:val="28"/>
                <w:szCs w:val="28"/>
              </w:rPr>
              <w:t>5-й семестр</w:t>
            </w:r>
          </w:p>
        </w:tc>
      </w:tr>
      <w:tr w:rsidR="00E82338" w:rsidRPr="00C61EBD" w:rsidTr="00FB63A1">
        <w:trPr>
          <w:cantSplit/>
          <w:trHeight w:val="276"/>
        </w:trPr>
        <w:tc>
          <w:tcPr>
            <w:tcW w:w="9486" w:type="dxa"/>
            <w:gridSpan w:val="5"/>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rPr>
                <w:rFonts w:ascii="Times New Roman" w:hAnsi="Times New Roman" w:cs="Times New Roman"/>
                <w:b/>
                <w:sz w:val="28"/>
                <w:szCs w:val="28"/>
              </w:rPr>
            </w:pPr>
            <w:r w:rsidRPr="00C61EBD">
              <w:rPr>
                <w:rFonts w:ascii="Times New Roman" w:hAnsi="Times New Roman" w:cs="Times New Roman"/>
                <w:b/>
                <w:sz w:val="28"/>
                <w:szCs w:val="28"/>
              </w:rPr>
              <w:t xml:space="preserve">   Модуль №5  “Складний натюрморт, гіпсова голова. (рисунок, живопис)”</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5.1</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геометричних фігур (рельєф)</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5.2</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геометричних фігур (рельєф)</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5.3</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геометричних фігур (рельєф)</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5.4</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геометричних фігур (рельєф)</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5.5</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побутових предметів (рельєф)</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5.6</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побутових предметів (рельєф)</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5.7</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побутових предметів (рельєф)</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5.8</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побутових предметів (рельєф)</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5.9</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побутових предметів (рельєф)</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5.10</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Гіпсовий рельєф (копія, рельєф)</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5.11</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Гіпсовий рельєф (копія, рельєф)</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1</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5.12</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Гіпсовий рельєф (копія, рельєф)</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1</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5.13</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Гіпсовий рельєф (копія, рельєф)</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1</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lastRenderedPageBreak/>
              <w:t>5.14</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Гіпсовий рельєф (копія, рельєф)</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1</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5.15</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Гіпсовий рельєф (копія, рельєф)</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E82338" w:rsidRPr="00C61EBD" w:rsidTr="00FB63A1">
        <w:trPr>
          <w:cantSplit/>
          <w:trHeight w:val="340"/>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5.16</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Складний натюрморт з гіпсовою головою (рисунок)</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lang w:val="en-US"/>
              </w:rPr>
            </w:pPr>
            <w:r w:rsidRPr="00C61EBD">
              <w:rPr>
                <w:rFonts w:ascii="Times New Roman" w:hAnsi="Times New Roman" w:cs="Times New Roman"/>
                <w:sz w:val="28"/>
                <w:szCs w:val="28"/>
              </w:rPr>
              <w:t>3</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1</w:t>
            </w:r>
          </w:p>
        </w:tc>
      </w:tr>
      <w:tr w:rsidR="00E82338" w:rsidRPr="00C61EBD" w:rsidTr="00FB63A1">
        <w:trPr>
          <w:cantSplit/>
          <w:trHeight w:val="340"/>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5.17</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Складний натюрморт з гіпсовою головою (рисунок)</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1</w:t>
            </w:r>
          </w:p>
        </w:tc>
      </w:tr>
      <w:tr w:rsidR="00E82338" w:rsidRPr="00C61EBD" w:rsidTr="00FB63A1">
        <w:trPr>
          <w:cantSplit/>
          <w:trHeight w:val="340"/>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5.18</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Складний натюрморт з гіпсовою головою (рисунок)</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1</w:t>
            </w:r>
          </w:p>
        </w:tc>
      </w:tr>
      <w:tr w:rsidR="00E82338" w:rsidRPr="00C61EBD" w:rsidTr="00FB63A1">
        <w:trPr>
          <w:cantSplit/>
          <w:trHeight w:val="340"/>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5.19</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Складний натюрморт з гіпсовою головою (рисунок)</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1</w:t>
            </w:r>
          </w:p>
        </w:tc>
      </w:tr>
      <w:tr w:rsidR="00E82338" w:rsidRPr="00C61EBD" w:rsidTr="00FB63A1">
        <w:trPr>
          <w:cantSplit/>
          <w:trHeight w:val="340"/>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5.20</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Складний натюрморт з гіпсовою головою (рисунок)</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E82338" w:rsidRPr="00C61EBD" w:rsidTr="00FB63A1">
        <w:trPr>
          <w:cantSplit/>
          <w:trHeight w:val="340"/>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5.21</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Складний натюрморт з гіпсовою головою (живопис)</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1</w:t>
            </w:r>
          </w:p>
        </w:tc>
      </w:tr>
      <w:tr w:rsidR="00E82338" w:rsidRPr="00C61EBD" w:rsidTr="00FB63A1">
        <w:trPr>
          <w:cantSplit/>
          <w:trHeight w:val="340"/>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5.22</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Складний натюрморт з гіпсовою головою (живопис)</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1</w:t>
            </w:r>
          </w:p>
        </w:tc>
      </w:tr>
      <w:tr w:rsidR="00E82338" w:rsidRPr="00C61EBD" w:rsidTr="00FB63A1">
        <w:trPr>
          <w:cantSplit/>
          <w:trHeight w:val="340"/>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5.23</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Складний натюрморт з гіпсовою головою (живопис)</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E82338" w:rsidRPr="00C61EBD" w:rsidTr="00FB63A1">
        <w:trPr>
          <w:cantSplit/>
          <w:trHeight w:val="340"/>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5.24</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Складний натюрморт з гіпсовою головою (живопис)</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E82338" w:rsidRPr="00C61EBD" w:rsidTr="00FB63A1">
        <w:trPr>
          <w:cantSplit/>
          <w:trHeight w:val="340"/>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5.25</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Складний натюрморт з гіпсовою головою (живопис)</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E82338" w:rsidRPr="00C61EBD" w:rsidTr="00FB63A1">
        <w:trPr>
          <w:cantSplit/>
          <w:trHeight w:val="340"/>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5.26</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Домашнє  завдання</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8</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8</w:t>
            </w:r>
          </w:p>
        </w:tc>
      </w:tr>
      <w:tr w:rsidR="00E82338" w:rsidRPr="00C61EBD" w:rsidTr="00FB63A1">
        <w:trPr>
          <w:cantSplit/>
          <w:trHeight w:val="283"/>
        </w:trPr>
        <w:tc>
          <w:tcPr>
            <w:tcW w:w="815"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5.27</w:t>
            </w:r>
          </w:p>
        </w:tc>
        <w:tc>
          <w:tcPr>
            <w:tcW w:w="5477" w:type="dxa"/>
            <w:tcBorders>
              <w:top w:val="single" w:sz="4" w:space="0" w:color="000000"/>
              <w:left w:val="single" w:sz="4" w:space="0" w:color="000000"/>
              <w:bottom w:val="single" w:sz="4" w:space="0" w:color="000000"/>
            </w:tcBorders>
          </w:tcPr>
          <w:p w:rsidR="00E82338" w:rsidRPr="00C61EBD" w:rsidRDefault="00E82338" w:rsidP="00FB63A1">
            <w:pPr>
              <w:snapToGrid w:val="0"/>
              <w:rPr>
                <w:rFonts w:ascii="Times New Roman" w:hAnsi="Times New Roman" w:cs="Times New Roman"/>
                <w:sz w:val="28"/>
                <w:szCs w:val="28"/>
              </w:rPr>
            </w:pPr>
            <w:r w:rsidRPr="00C61EBD">
              <w:rPr>
                <w:rFonts w:ascii="Times New Roman" w:hAnsi="Times New Roman" w:cs="Times New Roman"/>
                <w:sz w:val="28"/>
                <w:szCs w:val="28"/>
              </w:rPr>
              <w:t>Модульна контрольна робота  №5</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6</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1</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r>
      <w:tr w:rsidR="00E82338" w:rsidRPr="00C61EBD" w:rsidTr="00FB63A1">
        <w:trPr>
          <w:cantSplit/>
          <w:trHeight w:val="308"/>
        </w:trPr>
        <w:tc>
          <w:tcPr>
            <w:tcW w:w="6292" w:type="dxa"/>
            <w:gridSpan w:val="2"/>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b/>
                <w:color w:val="000000"/>
                <w:sz w:val="28"/>
                <w:szCs w:val="28"/>
              </w:rPr>
            </w:pPr>
            <w:r w:rsidRPr="00C61EBD">
              <w:rPr>
                <w:rFonts w:ascii="Times New Roman" w:hAnsi="Times New Roman" w:cs="Times New Roman"/>
                <w:b/>
                <w:color w:val="000000"/>
                <w:sz w:val="28"/>
                <w:szCs w:val="28"/>
              </w:rPr>
              <w:t>Усього за модулем №5</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b/>
                <w:bCs/>
                <w:color w:val="000000"/>
                <w:sz w:val="28"/>
                <w:szCs w:val="28"/>
              </w:rPr>
            </w:pPr>
            <w:r w:rsidRPr="00C61EBD">
              <w:rPr>
                <w:rFonts w:ascii="Times New Roman" w:hAnsi="Times New Roman" w:cs="Times New Roman"/>
                <w:b/>
                <w:bCs/>
                <w:color w:val="000000"/>
                <w:sz w:val="28"/>
                <w:szCs w:val="28"/>
              </w:rPr>
              <w:t>105</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b/>
                <w:bCs/>
                <w:color w:val="000000"/>
                <w:sz w:val="28"/>
                <w:szCs w:val="28"/>
              </w:rPr>
            </w:pPr>
            <w:r w:rsidRPr="00C61EBD">
              <w:rPr>
                <w:rFonts w:ascii="Times New Roman" w:hAnsi="Times New Roman" w:cs="Times New Roman"/>
                <w:b/>
                <w:bCs/>
                <w:color w:val="000000"/>
                <w:sz w:val="28"/>
                <w:szCs w:val="28"/>
              </w:rPr>
              <w:t>51</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b/>
                <w:bCs/>
                <w:sz w:val="28"/>
                <w:szCs w:val="28"/>
              </w:rPr>
            </w:pPr>
            <w:r w:rsidRPr="00C61EBD">
              <w:rPr>
                <w:rFonts w:ascii="Times New Roman" w:hAnsi="Times New Roman" w:cs="Times New Roman"/>
                <w:b/>
                <w:bCs/>
                <w:sz w:val="28"/>
                <w:szCs w:val="28"/>
              </w:rPr>
              <w:t>54</w:t>
            </w:r>
          </w:p>
        </w:tc>
      </w:tr>
      <w:tr w:rsidR="00E82338" w:rsidRPr="00C61EBD" w:rsidTr="00FB63A1">
        <w:trPr>
          <w:cantSplit/>
          <w:trHeight w:val="308"/>
        </w:trPr>
        <w:tc>
          <w:tcPr>
            <w:tcW w:w="6292" w:type="dxa"/>
            <w:gridSpan w:val="2"/>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b/>
                <w:color w:val="000000"/>
                <w:sz w:val="28"/>
                <w:szCs w:val="28"/>
              </w:rPr>
            </w:pPr>
            <w:r w:rsidRPr="00C61EBD">
              <w:rPr>
                <w:rFonts w:ascii="Times New Roman" w:hAnsi="Times New Roman" w:cs="Times New Roman"/>
                <w:b/>
                <w:color w:val="000000"/>
                <w:sz w:val="28"/>
                <w:szCs w:val="28"/>
              </w:rPr>
              <w:t>Усього за 5-й семестр</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b/>
                <w:bCs/>
                <w:color w:val="000000"/>
                <w:sz w:val="28"/>
                <w:szCs w:val="28"/>
              </w:rPr>
            </w:pPr>
            <w:r w:rsidRPr="00C61EBD">
              <w:rPr>
                <w:rFonts w:ascii="Times New Roman" w:hAnsi="Times New Roman" w:cs="Times New Roman"/>
                <w:b/>
                <w:bCs/>
                <w:color w:val="000000"/>
                <w:sz w:val="28"/>
                <w:szCs w:val="28"/>
              </w:rPr>
              <w:t>105</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b/>
                <w:bCs/>
                <w:color w:val="000000"/>
                <w:sz w:val="28"/>
                <w:szCs w:val="28"/>
              </w:rPr>
            </w:pPr>
            <w:r w:rsidRPr="00C61EBD">
              <w:rPr>
                <w:rFonts w:ascii="Times New Roman" w:hAnsi="Times New Roman" w:cs="Times New Roman"/>
                <w:b/>
                <w:bCs/>
                <w:color w:val="000000"/>
                <w:sz w:val="28"/>
                <w:szCs w:val="28"/>
              </w:rPr>
              <w:t>51</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b/>
                <w:bCs/>
                <w:sz w:val="28"/>
                <w:szCs w:val="28"/>
              </w:rPr>
            </w:pPr>
            <w:r w:rsidRPr="00C61EBD">
              <w:rPr>
                <w:rFonts w:ascii="Times New Roman" w:hAnsi="Times New Roman" w:cs="Times New Roman"/>
                <w:b/>
                <w:bCs/>
                <w:sz w:val="28"/>
                <w:szCs w:val="28"/>
              </w:rPr>
              <w:t>54</w:t>
            </w:r>
          </w:p>
        </w:tc>
      </w:tr>
      <w:tr w:rsidR="00E82338" w:rsidRPr="00C61EBD" w:rsidTr="00FB63A1">
        <w:trPr>
          <w:cantSplit/>
          <w:trHeight w:val="308"/>
        </w:trPr>
        <w:tc>
          <w:tcPr>
            <w:tcW w:w="6292" w:type="dxa"/>
            <w:gridSpan w:val="2"/>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b/>
                <w:color w:val="000000"/>
                <w:sz w:val="28"/>
                <w:szCs w:val="28"/>
              </w:rPr>
            </w:pPr>
            <w:r w:rsidRPr="00C61EBD">
              <w:rPr>
                <w:rFonts w:ascii="Times New Roman" w:hAnsi="Times New Roman" w:cs="Times New Roman"/>
                <w:b/>
                <w:snapToGrid w:val="0"/>
                <w:sz w:val="28"/>
                <w:szCs w:val="28"/>
              </w:rPr>
              <w:t>Усього за навчальною дисципліною</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b/>
                <w:bCs/>
                <w:color w:val="000000"/>
                <w:sz w:val="28"/>
                <w:szCs w:val="28"/>
              </w:rPr>
            </w:pPr>
            <w:r w:rsidRPr="00C61EBD">
              <w:rPr>
                <w:rFonts w:ascii="Times New Roman" w:hAnsi="Times New Roman" w:cs="Times New Roman"/>
                <w:b/>
                <w:bCs/>
                <w:color w:val="000000"/>
                <w:sz w:val="28"/>
                <w:szCs w:val="28"/>
              </w:rPr>
              <w:t>600</w:t>
            </w:r>
          </w:p>
        </w:tc>
        <w:tc>
          <w:tcPr>
            <w:tcW w:w="1134" w:type="dxa"/>
            <w:tcBorders>
              <w:top w:val="single" w:sz="4" w:space="0" w:color="000000"/>
              <w:left w:val="single" w:sz="4" w:space="0" w:color="000000"/>
              <w:bottom w:val="single" w:sz="4" w:space="0" w:color="000000"/>
            </w:tcBorders>
          </w:tcPr>
          <w:p w:rsidR="00E82338" w:rsidRPr="00C61EBD" w:rsidRDefault="00E82338" w:rsidP="00FB63A1">
            <w:pPr>
              <w:snapToGrid w:val="0"/>
              <w:jc w:val="center"/>
              <w:rPr>
                <w:rFonts w:ascii="Times New Roman" w:hAnsi="Times New Roman" w:cs="Times New Roman"/>
                <w:b/>
                <w:bCs/>
                <w:color w:val="000000"/>
                <w:sz w:val="28"/>
                <w:szCs w:val="28"/>
              </w:rPr>
            </w:pPr>
            <w:r w:rsidRPr="00C61EBD">
              <w:rPr>
                <w:rFonts w:ascii="Times New Roman" w:hAnsi="Times New Roman" w:cs="Times New Roman"/>
                <w:b/>
                <w:bCs/>
                <w:color w:val="000000"/>
                <w:sz w:val="28"/>
                <w:szCs w:val="28"/>
              </w:rPr>
              <w:t>255</w:t>
            </w:r>
          </w:p>
        </w:tc>
        <w:tc>
          <w:tcPr>
            <w:tcW w:w="92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center"/>
              <w:rPr>
                <w:rFonts w:ascii="Times New Roman" w:hAnsi="Times New Roman" w:cs="Times New Roman"/>
                <w:b/>
                <w:bCs/>
                <w:sz w:val="28"/>
                <w:szCs w:val="28"/>
              </w:rPr>
            </w:pPr>
            <w:r w:rsidRPr="00C61EBD">
              <w:rPr>
                <w:rFonts w:ascii="Times New Roman" w:hAnsi="Times New Roman" w:cs="Times New Roman"/>
                <w:b/>
                <w:bCs/>
                <w:sz w:val="28"/>
                <w:szCs w:val="28"/>
              </w:rPr>
              <w:t>345</w:t>
            </w:r>
          </w:p>
        </w:tc>
      </w:tr>
    </w:tbl>
    <w:p w:rsidR="0013718B" w:rsidRDefault="0013718B" w:rsidP="00E82338">
      <w:pPr>
        <w:rPr>
          <w:rFonts w:ascii="Times New Roman" w:hAnsi="Times New Roman" w:cs="Times New Roman"/>
          <w:b/>
          <w:sz w:val="28"/>
          <w:szCs w:val="28"/>
        </w:rPr>
      </w:pPr>
    </w:p>
    <w:p w:rsidR="0013718B" w:rsidRDefault="0013718B" w:rsidP="00E82338">
      <w:pPr>
        <w:rPr>
          <w:rFonts w:ascii="Times New Roman" w:hAnsi="Times New Roman" w:cs="Times New Roman"/>
          <w:b/>
          <w:sz w:val="28"/>
          <w:szCs w:val="28"/>
        </w:rPr>
      </w:pPr>
    </w:p>
    <w:p w:rsidR="00E82338" w:rsidRPr="00C61EBD" w:rsidRDefault="00E82338" w:rsidP="00E82338">
      <w:pPr>
        <w:rPr>
          <w:rFonts w:ascii="Times New Roman" w:hAnsi="Times New Roman" w:cs="Times New Roman"/>
          <w:b/>
          <w:sz w:val="28"/>
          <w:szCs w:val="28"/>
        </w:rPr>
      </w:pPr>
      <w:r w:rsidRPr="00C61EBD">
        <w:rPr>
          <w:rFonts w:ascii="Times New Roman" w:hAnsi="Times New Roman" w:cs="Times New Roman"/>
          <w:b/>
          <w:sz w:val="28"/>
          <w:szCs w:val="28"/>
        </w:rPr>
        <w:lastRenderedPageBreak/>
        <w:t>2.1.1. Домашні завдання</w:t>
      </w:r>
    </w:p>
    <w:p w:rsidR="00E82338" w:rsidRPr="00C61EBD" w:rsidRDefault="00E82338" w:rsidP="00E82338">
      <w:pPr>
        <w:pStyle w:val="af4"/>
        <w:ind w:firstLine="709"/>
        <w:jc w:val="both"/>
        <w:rPr>
          <w:rFonts w:ascii="Times New Roman" w:hAnsi="Times New Roman" w:cs="Times New Roman"/>
          <w:sz w:val="28"/>
          <w:szCs w:val="28"/>
        </w:rPr>
      </w:pPr>
      <w:r w:rsidRPr="00C61EBD">
        <w:rPr>
          <w:rFonts w:ascii="Times New Roman" w:hAnsi="Times New Roman" w:cs="Times New Roman"/>
          <w:sz w:val="28"/>
          <w:szCs w:val="28"/>
        </w:rPr>
        <w:t>П’ять основних домашніх завдань</w:t>
      </w:r>
      <w:r w:rsidRPr="00C61EBD">
        <w:rPr>
          <w:rFonts w:ascii="Times New Roman" w:hAnsi="Times New Roman" w:cs="Times New Roman"/>
          <w:sz w:val="28"/>
          <w:szCs w:val="28"/>
          <w:lang w:val="ru-RU"/>
        </w:rPr>
        <w:t xml:space="preserve"> </w:t>
      </w:r>
      <w:r w:rsidRPr="00C61EBD">
        <w:rPr>
          <w:rFonts w:ascii="Times New Roman" w:hAnsi="Times New Roman" w:cs="Times New Roman"/>
          <w:sz w:val="28"/>
          <w:szCs w:val="28"/>
        </w:rPr>
        <w:t>(ДЗ) з дисципліни “Рисунок,</w:t>
      </w:r>
      <w:r w:rsidRPr="00C61EBD">
        <w:rPr>
          <w:rFonts w:ascii="Times New Roman" w:hAnsi="Times New Roman" w:cs="Times New Roman"/>
          <w:sz w:val="28"/>
          <w:szCs w:val="28"/>
          <w:lang w:val="ru-RU"/>
        </w:rPr>
        <w:t xml:space="preserve"> </w:t>
      </w:r>
      <w:r w:rsidRPr="00C61EBD">
        <w:rPr>
          <w:rFonts w:ascii="Times New Roman" w:hAnsi="Times New Roman" w:cs="Times New Roman"/>
          <w:sz w:val="28"/>
          <w:szCs w:val="28"/>
        </w:rPr>
        <w:t>живопис,</w:t>
      </w:r>
      <w:r w:rsidRPr="00C61EBD">
        <w:rPr>
          <w:rFonts w:ascii="Times New Roman" w:hAnsi="Times New Roman" w:cs="Times New Roman"/>
          <w:sz w:val="28"/>
          <w:szCs w:val="28"/>
          <w:lang w:val="ru-RU"/>
        </w:rPr>
        <w:t xml:space="preserve"> </w:t>
      </w:r>
      <w:r w:rsidRPr="00C61EBD">
        <w:rPr>
          <w:rFonts w:ascii="Times New Roman" w:hAnsi="Times New Roman" w:cs="Times New Roman"/>
          <w:sz w:val="28"/>
          <w:szCs w:val="28"/>
        </w:rPr>
        <w:t>скульптура, декоративна пластика” виконуються по одному в кожному семестрі, відповідно до робочої навчальної програми, з метою закріплення та поглиблення знань та вмінь студента, отриманих під час аудиторних занять.</w:t>
      </w:r>
    </w:p>
    <w:p w:rsidR="00E82338" w:rsidRPr="00C61EBD" w:rsidRDefault="00E82338" w:rsidP="00E82338">
      <w:pPr>
        <w:pStyle w:val="af4"/>
        <w:ind w:firstLine="709"/>
        <w:jc w:val="both"/>
        <w:rPr>
          <w:rFonts w:ascii="Times New Roman" w:hAnsi="Times New Roman" w:cs="Times New Roman"/>
          <w:sz w:val="28"/>
          <w:szCs w:val="28"/>
        </w:rPr>
      </w:pPr>
      <w:r w:rsidRPr="00C61EBD">
        <w:rPr>
          <w:rFonts w:ascii="Times New Roman" w:hAnsi="Times New Roman" w:cs="Times New Roman"/>
          <w:sz w:val="28"/>
          <w:szCs w:val="28"/>
        </w:rPr>
        <w:t>Домашнє завдання №1 виконується на основі навчального матеріалу винесеного на самостійне опрацювання студентами, і є складовою модуля   № 1 “Об’ємно – конструктивна побудова натюрморту та рельєфу” «Натюрморт з побутових предметів». Конкретна мета домашнього завдання №1 “ ”, формат А2, матеріал — графітний олівець, пастель, вугілля, туш/перо (на вибір) полягає в закріплення техніки штрихування, в засвоєнні  законів перспективи та розподілу світотіні.</w:t>
      </w:r>
    </w:p>
    <w:p w:rsidR="00E82338" w:rsidRPr="00C61EBD" w:rsidRDefault="00E82338" w:rsidP="00E82338">
      <w:pPr>
        <w:pStyle w:val="330"/>
        <w:tabs>
          <w:tab w:val="clear" w:pos="993"/>
          <w:tab w:val="left" w:pos="1134"/>
        </w:tabs>
      </w:pPr>
      <w:r w:rsidRPr="00C61EBD">
        <w:t>Час, потрібний для виконання домашнього завдання №1, – 8 годин самостійної роботи.</w:t>
      </w:r>
    </w:p>
    <w:p w:rsidR="00E82338" w:rsidRPr="00C61EBD" w:rsidRDefault="00E82338" w:rsidP="00E82338">
      <w:pPr>
        <w:pStyle w:val="af4"/>
        <w:ind w:firstLine="709"/>
        <w:jc w:val="both"/>
        <w:rPr>
          <w:rFonts w:ascii="Times New Roman" w:hAnsi="Times New Roman" w:cs="Times New Roman"/>
          <w:sz w:val="28"/>
          <w:szCs w:val="28"/>
        </w:rPr>
      </w:pPr>
      <w:r w:rsidRPr="00C61EBD">
        <w:rPr>
          <w:rFonts w:ascii="Times New Roman" w:hAnsi="Times New Roman" w:cs="Times New Roman"/>
          <w:sz w:val="28"/>
          <w:szCs w:val="28"/>
        </w:rPr>
        <w:t xml:space="preserve">Домашнє завдання №2 на основі навчального матеріалу винесеного на самостійне опрацювання студентами, і є складовою модуля № 2 “Конструкція голови, натюрморт”.  </w:t>
      </w:r>
    </w:p>
    <w:p w:rsidR="00E82338" w:rsidRPr="00C61EBD" w:rsidRDefault="00E82338" w:rsidP="00E82338">
      <w:pPr>
        <w:pStyle w:val="af4"/>
        <w:ind w:firstLine="709"/>
        <w:jc w:val="both"/>
        <w:rPr>
          <w:rFonts w:ascii="Times New Roman" w:hAnsi="Times New Roman" w:cs="Times New Roman"/>
          <w:sz w:val="28"/>
          <w:szCs w:val="28"/>
        </w:rPr>
      </w:pPr>
      <w:r w:rsidRPr="00C61EBD">
        <w:rPr>
          <w:rFonts w:ascii="Times New Roman" w:hAnsi="Times New Roman" w:cs="Times New Roman"/>
          <w:sz w:val="28"/>
          <w:szCs w:val="28"/>
        </w:rPr>
        <w:t xml:space="preserve">Конкретна мета домашнього завдання №2 “Рисунки букетів осінніх листків, натюрморт із кухонним посудом, рисунки складних побутових предметів” полягає в закріпленні вмінь проробити  деталі, передати конструкцію предметів та основні тональні відносини. Формат А2. Матеріал — графітний олівець, пастель, вугілля, туш/перо (на вибір). </w:t>
      </w:r>
    </w:p>
    <w:p w:rsidR="00E82338" w:rsidRPr="00C61EBD" w:rsidRDefault="00E82338" w:rsidP="00E82338">
      <w:pPr>
        <w:pStyle w:val="330"/>
        <w:tabs>
          <w:tab w:val="clear" w:pos="993"/>
          <w:tab w:val="left" w:pos="1134"/>
        </w:tabs>
      </w:pPr>
      <w:r w:rsidRPr="00C61EBD">
        <w:t>Час, потрібний для виконання домашнього завдання №2, – 8 годин самостійної роботи.</w:t>
      </w:r>
    </w:p>
    <w:p w:rsidR="00E82338" w:rsidRPr="00C61EBD" w:rsidRDefault="00E82338" w:rsidP="00E82338">
      <w:pPr>
        <w:ind w:firstLine="709"/>
        <w:jc w:val="both"/>
        <w:rPr>
          <w:rFonts w:ascii="Times New Roman" w:hAnsi="Times New Roman" w:cs="Times New Roman"/>
          <w:sz w:val="28"/>
          <w:szCs w:val="28"/>
        </w:rPr>
      </w:pPr>
      <w:r w:rsidRPr="00C61EBD">
        <w:rPr>
          <w:rFonts w:ascii="Times New Roman" w:hAnsi="Times New Roman" w:cs="Times New Roman"/>
          <w:sz w:val="28"/>
          <w:szCs w:val="28"/>
        </w:rPr>
        <w:t>Завдання №3 курсу - «Натюрморт з побутових предметів», передбачає виконання трьохмірного завдання у вигляді скульптурного рельєфу.</w:t>
      </w:r>
    </w:p>
    <w:p w:rsidR="00E82338" w:rsidRPr="00C61EBD" w:rsidRDefault="00E82338" w:rsidP="00E82338">
      <w:pPr>
        <w:ind w:firstLine="709"/>
        <w:jc w:val="both"/>
        <w:rPr>
          <w:rFonts w:ascii="Times New Roman" w:hAnsi="Times New Roman" w:cs="Times New Roman"/>
          <w:sz w:val="28"/>
          <w:szCs w:val="28"/>
        </w:rPr>
      </w:pPr>
      <w:r w:rsidRPr="00C61EBD">
        <w:rPr>
          <w:rFonts w:ascii="Times New Roman" w:hAnsi="Times New Roman" w:cs="Times New Roman"/>
          <w:sz w:val="28"/>
          <w:szCs w:val="28"/>
        </w:rPr>
        <w:t xml:space="preserve">Це завдання передбачає створення на площині об’ємного барельєфного зображення простого натюрморту. Формат основи (піно картон, гафропластик, фанера, дсп…)  – А-3, матеріал – пластилін або глина. Для виконання спочатку необхідно підготувати основу – плінт, на якому виконуватиметься рисунок. Стандартний шар пластиліну/глини для плінта – 3-4 мм. В разі роботи з глиною шар необхідно тримати вологим, оскільки при пересиханні він унеможливлює подальше нанесення форми. Для цього дощечку основи необхідно тримати закутаною в мокру тканину. </w:t>
      </w:r>
    </w:p>
    <w:p w:rsidR="00E82338" w:rsidRPr="00C61EBD" w:rsidRDefault="00E82338" w:rsidP="00E82338">
      <w:pPr>
        <w:ind w:firstLine="709"/>
        <w:jc w:val="both"/>
        <w:rPr>
          <w:rFonts w:ascii="Times New Roman" w:hAnsi="Times New Roman" w:cs="Times New Roman"/>
          <w:sz w:val="28"/>
          <w:szCs w:val="28"/>
        </w:rPr>
      </w:pPr>
      <w:r w:rsidRPr="00C61EBD">
        <w:rPr>
          <w:rFonts w:ascii="Times New Roman" w:hAnsi="Times New Roman" w:cs="Times New Roman"/>
          <w:sz w:val="28"/>
          <w:szCs w:val="28"/>
        </w:rPr>
        <w:t xml:space="preserve">Перший етап передбачає нанесення рисунку натюрморту на основу гострим предметом (стеком, проволокою, ножем). Перспективна побудова здійснюється за тими ж принципами, що і в рисунку – нанесення приблизних контурів предметів, визначення осьових ліній, детальна промальовка. Наступний етап – нанесення першого шару матеріалу. Великі шматки пластиліну або глини </w:t>
      </w:r>
      <w:r w:rsidRPr="00C61EBD">
        <w:rPr>
          <w:rFonts w:ascii="Times New Roman" w:hAnsi="Times New Roman" w:cs="Times New Roman"/>
          <w:sz w:val="28"/>
          <w:szCs w:val="28"/>
        </w:rPr>
        <w:lastRenderedPageBreak/>
        <w:t xml:space="preserve">наліплюються на плінт, формуючи основні маси предметів. Другий етап – додаткове моделювання предметів – під час цього етапу предметам надається чітка об’ємна форма, за допомогою стеків вибираються глибини. На цьому етапі остаточно визначається максимальна висота рельєфу – на найбільш контрастних та важливих для просторової передачі зображення шар матеріалу максимальний (до 1,5 см.) Третій етап – загладжування форми й паралельно корегування форм предметів. Останній етап – деталізація і, за необхідності, нанесення фактури. Здійснюється за допомогою стеків, іноді використовуються трафарети. </w:t>
      </w:r>
    </w:p>
    <w:p w:rsidR="00E82338" w:rsidRPr="00C61EBD" w:rsidRDefault="00E82338" w:rsidP="00E82338">
      <w:pPr>
        <w:ind w:firstLine="709"/>
        <w:jc w:val="both"/>
        <w:rPr>
          <w:rFonts w:ascii="Times New Roman" w:hAnsi="Times New Roman" w:cs="Times New Roman"/>
          <w:sz w:val="28"/>
          <w:szCs w:val="28"/>
        </w:rPr>
      </w:pPr>
      <w:r w:rsidRPr="00C61EBD">
        <w:rPr>
          <w:rFonts w:ascii="Times New Roman" w:hAnsi="Times New Roman" w:cs="Times New Roman"/>
          <w:sz w:val="28"/>
          <w:szCs w:val="28"/>
        </w:rPr>
        <w:t>Час для виконання домашнього завдання № 3 – 8 годин.</w:t>
      </w:r>
    </w:p>
    <w:p w:rsidR="00E82338" w:rsidRPr="00C61EBD" w:rsidRDefault="00E82338" w:rsidP="00E82338">
      <w:pPr>
        <w:pStyle w:val="af4"/>
        <w:ind w:firstLine="709"/>
        <w:jc w:val="both"/>
        <w:rPr>
          <w:rFonts w:ascii="Times New Roman" w:hAnsi="Times New Roman" w:cs="Times New Roman"/>
          <w:sz w:val="28"/>
          <w:szCs w:val="28"/>
        </w:rPr>
      </w:pPr>
      <w:r w:rsidRPr="00C61EBD">
        <w:rPr>
          <w:rFonts w:ascii="Times New Roman" w:hAnsi="Times New Roman" w:cs="Times New Roman"/>
          <w:sz w:val="28"/>
          <w:szCs w:val="28"/>
        </w:rPr>
        <w:t xml:space="preserve">Домашнє завдання №4 на основі навчального матеріалу винесеного на самостійне опрацювання студентами, і є складовою модуля № 3 “Гіпсова голова, натюрморт”.  </w:t>
      </w:r>
    </w:p>
    <w:p w:rsidR="00E82338" w:rsidRPr="00C61EBD" w:rsidRDefault="00E82338" w:rsidP="00E82338">
      <w:pPr>
        <w:pStyle w:val="330"/>
        <w:tabs>
          <w:tab w:val="clear" w:pos="993"/>
          <w:tab w:val="left" w:pos="567"/>
          <w:tab w:val="left" w:pos="6120"/>
        </w:tabs>
      </w:pPr>
      <w:r w:rsidRPr="00C61EBD">
        <w:t xml:space="preserve">Конкретна мета домашнього завдання №4 “ Копії з малюнків черепа в різних ракурсах, начерки голови людини в трьох положеннях, натюрморт із трьох-чотирьох побутових прямокутних предметів (книги, коробки)” полягає в закріпленні вмінь проробити  деталі, передати конструкцію предметів та основні тональні відносини. Формат А2. Матеріал — графітний олівець пастель, вугілля, туш/перо (на вибір). </w:t>
      </w:r>
    </w:p>
    <w:p w:rsidR="00E82338" w:rsidRPr="00C61EBD" w:rsidRDefault="00E82338" w:rsidP="00E82338">
      <w:pPr>
        <w:pStyle w:val="af4"/>
        <w:ind w:firstLine="709"/>
        <w:jc w:val="both"/>
        <w:rPr>
          <w:rFonts w:ascii="Times New Roman" w:hAnsi="Times New Roman" w:cs="Times New Roman"/>
          <w:sz w:val="28"/>
          <w:szCs w:val="28"/>
        </w:rPr>
      </w:pPr>
      <w:r w:rsidRPr="00C61EBD">
        <w:rPr>
          <w:rFonts w:ascii="Times New Roman" w:hAnsi="Times New Roman" w:cs="Times New Roman"/>
          <w:sz w:val="28"/>
          <w:szCs w:val="28"/>
        </w:rPr>
        <w:t xml:space="preserve">Домашнє завдання №4 на основі навчального матеріалу винесеного на самостійне опрацювання студентами, і є складовою модуля № 4 “Гіпсовий торс, складний натюрморт”.  </w:t>
      </w:r>
    </w:p>
    <w:p w:rsidR="00E82338" w:rsidRPr="00C61EBD" w:rsidRDefault="00E82338" w:rsidP="00E82338">
      <w:pPr>
        <w:pStyle w:val="330"/>
        <w:tabs>
          <w:tab w:val="clear" w:pos="993"/>
          <w:tab w:val="left" w:pos="567"/>
          <w:tab w:val="left" w:pos="6120"/>
        </w:tabs>
        <w:rPr>
          <w:b/>
          <w:highlight w:val="yellow"/>
          <w:u w:val="single"/>
        </w:rPr>
      </w:pPr>
      <w:r w:rsidRPr="00C61EBD">
        <w:t xml:space="preserve">Конкретна мета домашнього завдання №4 “Копія рисунка чоловічого торса, копія рисунка жіночого торса, складний натюрморт з драпіровкою” полягає в закріпленні вмінь проробити деталі, передати конструкцію предметів та основні тональні відносини. Формат А2. Матеріал — графітний олівець, пастель, вугілля, туш/перо (на вибір). </w:t>
      </w:r>
    </w:p>
    <w:p w:rsidR="00E82338" w:rsidRPr="00C61EBD" w:rsidRDefault="00E82338" w:rsidP="00E82338">
      <w:pPr>
        <w:pStyle w:val="af4"/>
        <w:ind w:firstLine="709"/>
        <w:jc w:val="both"/>
        <w:rPr>
          <w:rFonts w:ascii="Times New Roman" w:hAnsi="Times New Roman" w:cs="Times New Roman"/>
          <w:sz w:val="28"/>
          <w:szCs w:val="28"/>
        </w:rPr>
      </w:pPr>
      <w:r w:rsidRPr="00C61EBD">
        <w:rPr>
          <w:rFonts w:ascii="Times New Roman" w:hAnsi="Times New Roman" w:cs="Times New Roman"/>
          <w:sz w:val="28"/>
          <w:szCs w:val="28"/>
        </w:rPr>
        <w:t xml:space="preserve">Домашнє завдання №5 на основі навчального матеріалу винесеного на самостійне опрацювання студентами, і є складовою модуля № 5 “Складний натюрморт, гіпсова голова”.  </w:t>
      </w:r>
    </w:p>
    <w:p w:rsidR="00E82338" w:rsidRPr="00C61EBD" w:rsidRDefault="00E82338" w:rsidP="00E82338">
      <w:pPr>
        <w:jc w:val="both"/>
        <w:rPr>
          <w:rFonts w:ascii="Times New Roman" w:hAnsi="Times New Roman" w:cs="Times New Roman"/>
          <w:b/>
          <w:sz w:val="28"/>
          <w:szCs w:val="28"/>
        </w:rPr>
      </w:pPr>
      <w:r w:rsidRPr="00C61EBD">
        <w:rPr>
          <w:rFonts w:ascii="Times New Roman" w:hAnsi="Times New Roman" w:cs="Times New Roman"/>
          <w:sz w:val="28"/>
          <w:szCs w:val="28"/>
          <w:lang w:val="uk-UA"/>
        </w:rPr>
        <w:t xml:space="preserve">Конкретна мета домашнього завдання №5 “Копія рисунка гіпсової голови, складний натюрморт на матеріальність, автопортрет” полягає в закріпленні вмінь проробити деталі, передати конструкцію предметів та основні тональні відносини. </w:t>
      </w:r>
      <w:r w:rsidRPr="00C61EBD">
        <w:rPr>
          <w:rFonts w:ascii="Times New Roman" w:hAnsi="Times New Roman" w:cs="Times New Roman"/>
          <w:sz w:val="28"/>
          <w:szCs w:val="28"/>
        </w:rPr>
        <w:t>Формат А2. Матеріал — графітний олівець пастель, вугілля, туш/перо (на вибір).</w:t>
      </w:r>
    </w:p>
    <w:p w:rsidR="0013718B" w:rsidRDefault="0013718B" w:rsidP="00E82338">
      <w:pPr>
        <w:ind w:firstLine="709"/>
        <w:jc w:val="center"/>
        <w:rPr>
          <w:rFonts w:ascii="Times New Roman" w:hAnsi="Times New Roman" w:cs="Times New Roman"/>
          <w:b/>
          <w:sz w:val="28"/>
          <w:szCs w:val="28"/>
        </w:rPr>
      </w:pPr>
    </w:p>
    <w:p w:rsidR="0013718B" w:rsidRDefault="0013718B" w:rsidP="00E82338">
      <w:pPr>
        <w:ind w:firstLine="709"/>
        <w:jc w:val="center"/>
        <w:rPr>
          <w:rFonts w:ascii="Times New Roman" w:hAnsi="Times New Roman" w:cs="Times New Roman"/>
          <w:b/>
          <w:sz w:val="28"/>
          <w:szCs w:val="28"/>
        </w:rPr>
      </w:pPr>
    </w:p>
    <w:p w:rsidR="0013718B" w:rsidRDefault="0013718B" w:rsidP="00E82338">
      <w:pPr>
        <w:ind w:firstLine="709"/>
        <w:jc w:val="center"/>
        <w:rPr>
          <w:rFonts w:ascii="Times New Roman" w:hAnsi="Times New Roman" w:cs="Times New Roman"/>
          <w:b/>
          <w:sz w:val="28"/>
          <w:szCs w:val="28"/>
        </w:rPr>
      </w:pPr>
    </w:p>
    <w:p w:rsidR="00E82338" w:rsidRPr="00C61EBD" w:rsidRDefault="00E82338" w:rsidP="00E82338">
      <w:pPr>
        <w:ind w:firstLine="709"/>
        <w:jc w:val="center"/>
        <w:rPr>
          <w:rFonts w:ascii="Times New Roman" w:hAnsi="Times New Roman" w:cs="Times New Roman"/>
          <w:b/>
          <w:sz w:val="28"/>
          <w:szCs w:val="28"/>
        </w:rPr>
      </w:pPr>
      <w:r w:rsidRPr="00C61EBD">
        <w:rPr>
          <w:rFonts w:ascii="Times New Roman" w:hAnsi="Times New Roman" w:cs="Times New Roman"/>
          <w:b/>
          <w:sz w:val="28"/>
          <w:szCs w:val="28"/>
        </w:rPr>
        <w:lastRenderedPageBreak/>
        <w:t>3. НАВЧАЛЬНО-МЕТОДИЧНІ МАТЕРІАЛИ З ДИСЦИПЛІНИ</w:t>
      </w:r>
    </w:p>
    <w:p w:rsidR="00E82338" w:rsidRPr="00C61EBD" w:rsidRDefault="00E82338" w:rsidP="00E82338">
      <w:pPr>
        <w:spacing w:before="120"/>
        <w:ind w:firstLine="709"/>
        <w:jc w:val="both"/>
        <w:rPr>
          <w:rFonts w:ascii="Times New Roman" w:hAnsi="Times New Roman" w:cs="Times New Roman"/>
          <w:b/>
          <w:sz w:val="28"/>
          <w:szCs w:val="28"/>
        </w:rPr>
      </w:pPr>
      <w:r w:rsidRPr="00C61EBD">
        <w:rPr>
          <w:rFonts w:ascii="Times New Roman" w:hAnsi="Times New Roman" w:cs="Times New Roman"/>
          <w:b/>
          <w:sz w:val="28"/>
          <w:szCs w:val="28"/>
        </w:rPr>
        <w:t>3.1. Список рекомендованих джерел</w:t>
      </w:r>
    </w:p>
    <w:p w:rsidR="00E82338" w:rsidRPr="00C61EBD" w:rsidRDefault="00E82338" w:rsidP="00E82338">
      <w:pPr>
        <w:ind w:firstLine="708"/>
        <w:jc w:val="both"/>
        <w:rPr>
          <w:rFonts w:ascii="Times New Roman" w:hAnsi="Times New Roman" w:cs="Times New Roman"/>
          <w:b/>
          <w:sz w:val="28"/>
          <w:szCs w:val="28"/>
        </w:rPr>
      </w:pPr>
      <w:r w:rsidRPr="00C61EBD">
        <w:rPr>
          <w:rFonts w:ascii="Times New Roman" w:hAnsi="Times New Roman" w:cs="Times New Roman"/>
          <w:b/>
          <w:sz w:val="28"/>
          <w:szCs w:val="28"/>
        </w:rPr>
        <w:t>Основні рекомендовані джерела</w:t>
      </w:r>
    </w:p>
    <w:p w:rsidR="00E82338" w:rsidRPr="00C61EBD" w:rsidRDefault="00E82338" w:rsidP="00E82338">
      <w:pPr>
        <w:pStyle w:val="220"/>
        <w:ind w:firstLine="709"/>
        <w:rPr>
          <w:sz w:val="28"/>
          <w:szCs w:val="28"/>
        </w:rPr>
      </w:pPr>
      <w:r w:rsidRPr="00C61EBD">
        <w:rPr>
          <w:sz w:val="28"/>
          <w:szCs w:val="28"/>
        </w:rPr>
        <w:t>3.1.1. Барчай Е. Анатомия для художников/ Е.Барчай. – Будапешт, Корвина, 1982. – 344с.</w:t>
      </w:r>
    </w:p>
    <w:p w:rsidR="00E82338" w:rsidRPr="00C61EBD" w:rsidRDefault="00E82338" w:rsidP="00E82338">
      <w:pPr>
        <w:pStyle w:val="220"/>
        <w:ind w:firstLine="709"/>
        <w:rPr>
          <w:sz w:val="28"/>
          <w:szCs w:val="28"/>
        </w:rPr>
      </w:pPr>
      <w:r w:rsidRPr="00C61EBD">
        <w:rPr>
          <w:sz w:val="28"/>
          <w:szCs w:val="28"/>
        </w:rPr>
        <w:t>3.1.2. Барщ А.О. Наброски и зарисовки/ А.О.Барщ.– М.: Изобраз. искусство, 1970. – 166с.</w:t>
      </w:r>
    </w:p>
    <w:p w:rsidR="00E82338" w:rsidRPr="00C61EBD" w:rsidRDefault="00E82338" w:rsidP="00E82338">
      <w:pPr>
        <w:pStyle w:val="220"/>
        <w:ind w:firstLine="709"/>
        <w:rPr>
          <w:sz w:val="28"/>
          <w:szCs w:val="28"/>
        </w:rPr>
      </w:pPr>
      <w:r w:rsidRPr="00C61EBD">
        <w:rPr>
          <w:sz w:val="28"/>
          <w:szCs w:val="28"/>
        </w:rPr>
        <w:t>3.1.3. Виннер А.В. Как пользоваться акварелью и гуашью/ А.В.Виннер– М.: Искусство, 1951.– 54с.</w:t>
      </w:r>
    </w:p>
    <w:p w:rsidR="00E82338" w:rsidRPr="00C61EBD" w:rsidRDefault="00E82338" w:rsidP="00E82338">
      <w:pPr>
        <w:pStyle w:val="220"/>
        <w:ind w:firstLine="709"/>
        <w:rPr>
          <w:sz w:val="28"/>
          <w:szCs w:val="28"/>
        </w:rPr>
      </w:pPr>
      <w:r w:rsidRPr="00C61EBD">
        <w:rPr>
          <w:sz w:val="28"/>
          <w:szCs w:val="28"/>
        </w:rPr>
        <w:t>3.1.4. Волков Н.Н. Композиция в живописи/ Н.Н.Волков. – М.: Искусство, 1977.– 263с.</w:t>
      </w:r>
    </w:p>
    <w:p w:rsidR="00E82338" w:rsidRPr="00C61EBD" w:rsidRDefault="00E82338" w:rsidP="00E82338">
      <w:pPr>
        <w:pStyle w:val="220"/>
        <w:ind w:firstLine="709"/>
        <w:rPr>
          <w:sz w:val="28"/>
          <w:szCs w:val="28"/>
        </w:rPr>
      </w:pPr>
      <w:r w:rsidRPr="00C61EBD">
        <w:rPr>
          <w:sz w:val="28"/>
          <w:szCs w:val="28"/>
        </w:rPr>
        <w:t>3.1.5 Волков Н.Н. Цвет в живописи/ Н.Н.Волков.– М.: Искусство,1985.– 320с.</w:t>
      </w:r>
    </w:p>
    <w:p w:rsidR="00E82338" w:rsidRPr="00C61EBD" w:rsidRDefault="00E82338" w:rsidP="00E82338">
      <w:pPr>
        <w:pStyle w:val="220"/>
        <w:ind w:firstLine="709"/>
        <w:rPr>
          <w:sz w:val="28"/>
          <w:szCs w:val="28"/>
          <w:lang w:val="ru-RU"/>
        </w:rPr>
      </w:pPr>
      <w:r w:rsidRPr="00C61EBD">
        <w:rPr>
          <w:sz w:val="28"/>
          <w:szCs w:val="28"/>
        </w:rPr>
        <w:t>3.1.6. Воронова О.П.</w:t>
      </w:r>
      <w:r w:rsidRPr="00C61EBD">
        <w:rPr>
          <w:sz w:val="28"/>
          <w:szCs w:val="28"/>
          <w:lang w:val="ru-RU"/>
        </w:rPr>
        <w:t xml:space="preserve"> </w:t>
      </w:r>
      <w:r w:rsidRPr="00C61EBD">
        <w:rPr>
          <w:sz w:val="28"/>
          <w:szCs w:val="28"/>
        </w:rPr>
        <w:t>Искусство скульптур</w:t>
      </w:r>
      <w:r w:rsidRPr="00C61EBD">
        <w:rPr>
          <w:sz w:val="28"/>
          <w:szCs w:val="28"/>
          <w:lang w:val="ru-RU"/>
        </w:rPr>
        <w:t>ы/ О.П.Воронова.</w:t>
      </w:r>
      <w:r w:rsidRPr="00C61EBD">
        <w:rPr>
          <w:sz w:val="28"/>
          <w:szCs w:val="28"/>
        </w:rPr>
        <w:t xml:space="preserve"> – </w:t>
      </w:r>
      <w:r w:rsidRPr="00C61EBD">
        <w:rPr>
          <w:sz w:val="28"/>
          <w:szCs w:val="28"/>
          <w:lang w:val="ru-RU"/>
        </w:rPr>
        <w:t>М.: Знание, 1981.</w:t>
      </w:r>
      <w:r w:rsidRPr="00C61EBD">
        <w:rPr>
          <w:sz w:val="28"/>
          <w:szCs w:val="28"/>
        </w:rPr>
        <w:t xml:space="preserve"> –</w:t>
      </w:r>
      <w:r w:rsidRPr="00C61EBD">
        <w:rPr>
          <w:sz w:val="28"/>
          <w:szCs w:val="28"/>
          <w:lang w:val="ru-RU"/>
        </w:rPr>
        <w:t xml:space="preserve"> 109 с.</w:t>
      </w:r>
    </w:p>
    <w:p w:rsidR="00E82338" w:rsidRPr="00C61EBD" w:rsidRDefault="00E82338" w:rsidP="00E82338">
      <w:pPr>
        <w:pStyle w:val="220"/>
        <w:ind w:firstLine="709"/>
        <w:rPr>
          <w:sz w:val="28"/>
          <w:szCs w:val="28"/>
        </w:rPr>
      </w:pPr>
      <w:r w:rsidRPr="00C61EBD">
        <w:rPr>
          <w:sz w:val="28"/>
          <w:szCs w:val="28"/>
        </w:rPr>
        <w:t>3.1.</w:t>
      </w:r>
      <w:r w:rsidRPr="00C61EBD">
        <w:rPr>
          <w:sz w:val="28"/>
          <w:szCs w:val="28"/>
          <w:lang w:val="ru-RU"/>
        </w:rPr>
        <w:t>7</w:t>
      </w:r>
      <w:r w:rsidRPr="00C61EBD">
        <w:rPr>
          <w:sz w:val="28"/>
          <w:szCs w:val="28"/>
        </w:rPr>
        <w:t>. Горбенко А.А. Акварельная живопись для архитекторов/ А.А.Горбенко.– К.: Будівельник,1991.– 72с.</w:t>
      </w:r>
    </w:p>
    <w:p w:rsidR="00E82338" w:rsidRPr="00C61EBD" w:rsidRDefault="00E82338" w:rsidP="00E82338">
      <w:pPr>
        <w:pStyle w:val="220"/>
        <w:ind w:firstLine="709"/>
        <w:rPr>
          <w:sz w:val="28"/>
          <w:szCs w:val="28"/>
          <w:lang w:val="ru-RU"/>
        </w:rPr>
      </w:pPr>
      <w:r w:rsidRPr="00C61EBD">
        <w:rPr>
          <w:sz w:val="28"/>
          <w:szCs w:val="28"/>
        </w:rPr>
        <w:t>3.1.</w:t>
      </w:r>
      <w:r w:rsidRPr="00C61EBD">
        <w:rPr>
          <w:sz w:val="28"/>
          <w:szCs w:val="28"/>
          <w:lang w:val="ru-RU"/>
        </w:rPr>
        <w:t>8</w:t>
      </w:r>
      <w:r w:rsidRPr="00C61EBD">
        <w:rPr>
          <w:sz w:val="28"/>
          <w:szCs w:val="28"/>
        </w:rPr>
        <w:t>. Ли Н.Г.</w:t>
      </w:r>
      <w:r w:rsidRPr="00C61EBD">
        <w:rPr>
          <w:b/>
          <w:i/>
          <w:sz w:val="28"/>
          <w:szCs w:val="28"/>
        </w:rPr>
        <w:t xml:space="preserve"> </w:t>
      </w:r>
      <w:r w:rsidRPr="00C61EBD">
        <w:rPr>
          <w:sz w:val="28"/>
          <w:szCs w:val="28"/>
        </w:rPr>
        <w:t>Основ</w:t>
      </w:r>
      <w:r w:rsidRPr="00C61EBD">
        <w:rPr>
          <w:sz w:val="28"/>
          <w:szCs w:val="28"/>
          <w:lang w:val="ru-RU"/>
        </w:rPr>
        <w:t>ы учебного академическогорисунка</w:t>
      </w:r>
      <w:r w:rsidRPr="00C61EBD">
        <w:rPr>
          <w:sz w:val="28"/>
          <w:szCs w:val="28"/>
        </w:rPr>
        <w:t xml:space="preserve">/ Н.Г. Ли. – </w:t>
      </w:r>
      <w:r w:rsidRPr="00C61EBD">
        <w:rPr>
          <w:sz w:val="28"/>
          <w:szCs w:val="28"/>
          <w:lang w:val="ru-RU"/>
        </w:rPr>
        <w:t>М.: Эксмо, 2005.</w:t>
      </w:r>
      <w:r w:rsidRPr="00C61EBD">
        <w:rPr>
          <w:sz w:val="28"/>
          <w:szCs w:val="28"/>
        </w:rPr>
        <w:t xml:space="preserve"> –</w:t>
      </w:r>
      <w:r w:rsidRPr="00C61EBD">
        <w:rPr>
          <w:sz w:val="28"/>
          <w:szCs w:val="28"/>
          <w:lang w:val="ru-RU"/>
        </w:rPr>
        <w:t xml:space="preserve"> 480 с.</w:t>
      </w:r>
    </w:p>
    <w:p w:rsidR="00E82338" w:rsidRPr="00C61EBD" w:rsidRDefault="00E82338" w:rsidP="00E82338">
      <w:pPr>
        <w:pStyle w:val="220"/>
        <w:ind w:firstLine="709"/>
        <w:rPr>
          <w:sz w:val="28"/>
          <w:szCs w:val="28"/>
        </w:rPr>
      </w:pPr>
      <w:r w:rsidRPr="00C61EBD">
        <w:rPr>
          <w:sz w:val="28"/>
          <w:szCs w:val="28"/>
        </w:rPr>
        <w:t>3.1.</w:t>
      </w:r>
      <w:r w:rsidRPr="00C61EBD">
        <w:rPr>
          <w:sz w:val="28"/>
          <w:szCs w:val="28"/>
          <w:lang w:val="ru-RU"/>
        </w:rPr>
        <w:t>9</w:t>
      </w:r>
      <w:r w:rsidRPr="00C61EBD">
        <w:rPr>
          <w:sz w:val="28"/>
          <w:szCs w:val="28"/>
        </w:rPr>
        <w:t>. Ратнічин В.М. Перспектива/ В.М. Ратнічин. – К.: Вища школа, 1977. – 135с.</w:t>
      </w:r>
    </w:p>
    <w:p w:rsidR="00E82338" w:rsidRPr="00C61EBD" w:rsidRDefault="00E82338" w:rsidP="00E82338">
      <w:pPr>
        <w:pStyle w:val="220"/>
        <w:ind w:firstLine="709"/>
        <w:rPr>
          <w:sz w:val="28"/>
          <w:szCs w:val="28"/>
        </w:rPr>
      </w:pPr>
      <w:r w:rsidRPr="00C61EBD">
        <w:rPr>
          <w:sz w:val="28"/>
          <w:szCs w:val="28"/>
        </w:rPr>
        <w:t>3.1.</w:t>
      </w:r>
      <w:r w:rsidRPr="00C61EBD">
        <w:rPr>
          <w:sz w:val="28"/>
          <w:szCs w:val="28"/>
          <w:lang w:val="ru-RU"/>
        </w:rPr>
        <w:t>10</w:t>
      </w:r>
      <w:r w:rsidRPr="00C61EBD">
        <w:rPr>
          <w:sz w:val="28"/>
          <w:szCs w:val="28"/>
        </w:rPr>
        <w:t xml:space="preserve">. </w:t>
      </w:r>
      <w:r w:rsidRPr="00C61EBD">
        <w:rPr>
          <w:sz w:val="28"/>
          <w:szCs w:val="28"/>
          <w:lang w:val="ru-RU"/>
        </w:rPr>
        <w:t>Трошкіна О.А. Рисунок голови людини</w:t>
      </w:r>
      <w:r w:rsidRPr="00C61EBD">
        <w:rPr>
          <w:sz w:val="28"/>
          <w:szCs w:val="28"/>
        </w:rPr>
        <w:t>/ О.А.Трошкіна,          В.В. Михалевич. – К.: НАУ, 2012. – 128с.</w:t>
      </w:r>
    </w:p>
    <w:p w:rsidR="00E82338" w:rsidRPr="00C61EBD" w:rsidRDefault="00E82338" w:rsidP="00E82338">
      <w:pPr>
        <w:pStyle w:val="220"/>
        <w:ind w:firstLine="709"/>
        <w:rPr>
          <w:b/>
          <w:bCs/>
          <w:sz w:val="28"/>
          <w:szCs w:val="28"/>
        </w:rPr>
      </w:pPr>
      <w:r w:rsidRPr="00C61EBD">
        <w:rPr>
          <w:b/>
          <w:bCs/>
          <w:sz w:val="28"/>
          <w:szCs w:val="28"/>
        </w:rPr>
        <w:t>Додаткові рекомендовані джерела</w:t>
      </w:r>
    </w:p>
    <w:p w:rsidR="00E82338" w:rsidRPr="00C61EBD" w:rsidRDefault="00E82338" w:rsidP="00E82338">
      <w:pPr>
        <w:pStyle w:val="220"/>
        <w:ind w:firstLine="709"/>
        <w:rPr>
          <w:sz w:val="28"/>
          <w:szCs w:val="28"/>
        </w:rPr>
      </w:pPr>
      <w:r w:rsidRPr="00C61EBD">
        <w:rPr>
          <w:sz w:val="28"/>
          <w:szCs w:val="28"/>
        </w:rPr>
        <w:t>3.1.1</w:t>
      </w:r>
      <w:r w:rsidRPr="00C61EBD">
        <w:rPr>
          <w:sz w:val="28"/>
          <w:szCs w:val="28"/>
          <w:lang w:val="ru-RU"/>
        </w:rPr>
        <w:t>1</w:t>
      </w:r>
      <w:r w:rsidRPr="00C61EBD">
        <w:rPr>
          <w:sz w:val="28"/>
          <w:szCs w:val="28"/>
        </w:rPr>
        <w:t>. Анисимов Н.Н. Основы рисования/ Н.Н.Анисимов.– М.: Стройиздат, 1974. – 168с.</w:t>
      </w:r>
    </w:p>
    <w:p w:rsidR="00E82338" w:rsidRPr="00C61EBD" w:rsidRDefault="00E82338" w:rsidP="00E82338">
      <w:pPr>
        <w:pStyle w:val="220"/>
        <w:ind w:firstLine="709"/>
        <w:rPr>
          <w:sz w:val="28"/>
          <w:szCs w:val="28"/>
        </w:rPr>
      </w:pPr>
      <w:r w:rsidRPr="00C61EBD">
        <w:rPr>
          <w:sz w:val="28"/>
          <w:szCs w:val="28"/>
        </w:rPr>
        <w:t>3.1.1</w:t>
      </w:r>
      <w:r w:rsidRPr="00C61EBD">
        <w:rPr>
          <w:sz w:val="28"/>
          <w:szCs w:val="28"/>
          <w:lang w:val="ru-RU"/>
        </w:rPr>
        <w:t>2</w:t>
      </w:r>
      <w:r w:rsidRPr="00C61EBD">
        <w:rPr>
          <w:sz w:val="28"/>
          <w:szCs w:val="28"/>
        </w:rPr>
        <w:t>. Зайцев К.Г. Наука о цвете и живописи/ К.Г.Зайцев. – М.: Искусство, 1986. – 158с.</w:t>
      </w:r>
    </w:p>
    <w:p w:rsidR="00E82338" w:rsidRPr="00C61EBD" w:rsidRDefault="00E82338" w:rsidP="00E82338">
      <w:pPr>
        <w:pStyle w:val="220"/>
        <w:ind w:firstLine="709"/>
        <w:rPr>
          <w:sz w:val="28"/>
          <w:szCs w:val="28"/>
        </w:rPr>
      </w:pPr>
      <w:r w:rsidRPr="00C61EBD">
        <w:rPr>
          <w:sz w:val="28"/>
          <w:szCs w:val="28"/>
        </w:rPr>
        <w:t>3.1.1</w:t>
      </w:r>
      <w:r w:rsidRPr="00C61EBD">
        <w:rPr>
          <w:sz w:val="28"/>
          <w:szCs w:val="28"/>
          <w:lang w:val="ru-RU"/>
        </w:rPr>
        <w:t>3</w:t>
      </w:r>
      <w:r w:rsidRPr="00C61EBD">
        <w:rPr>
          <w:sz w:val="28"/>
          <w:szCs w:val="28"/>
        </w:rPr>
        <w:t xml:space="preserve">. Кальнинг </w:t>
      </w:r>
      <w:r w:rsidRPr="00C61EBD">
        <w:rPr>
          <w:color w:val="000000"/>
          <w:sz w:val="28"/>
          <w:szCs w:val="28"/>
        </w:rPr>
        <w:t>А.К</w:t>
      </w:r>
      <w:r w:rsidRPr="00C61EBD">
        <w:rPr>
          <w:sz w:val="28"/>
          <w:szCs w:val="28"/>
        </w:rPr>
        <w:t>. Акварельная живопись.Краткое руководство/ А.К.Кальнинг.– М.: Искусство,1985.– 320с.</w:t>
      </w:r>
    </w:p>
    <w:p w:rsidR="00E82338" w:rsidRPr="00C61EBD" w:rsidRDefault="00E82338" w:rsidP="00E82338">
      <w:pPr>
        <w:pStyle w:val="220"/>
        <w:ind w:firstLine="709"/>
        <w:rPr>
          <w:sz w:val="28"/>
          <w:szCs w:val="28"/>
        </w:rPr>
      </w:pPr>
      <w:r w:rsidRPr="00C61EBD">
        <w:rPr>
          <w:sz w:val="28"/>
          <w:szCs w:val="28"/>
        </w:rPr>
        <w:t>3.1.1</w:t>
      </w:r>
      <w:r w:rsidRPr="00C61EBD">
        <w:rPr>
          <w:sz w:val="28"/>
          <w:szCs w:val="28"/>
          <w:lang w:val="ru-RU"/>
        </w:rPr>
        <w:t>4</w:t>
      </w:r>
      <w:r w:rsidRPr="00C61EBD">
        <w:rPr>
          <w:sz w:val="28"/>
          <w:szCs w:val="28"/>
        </w:rPr>
        <w:t>. Ревякин П.П.Техника акварельной живописи. П.П..Ревякин.– М.:Издательство литератур</w:t>
      </w:r>
      <w:r w:rsidRPr="00C61EBD">
        <w:rPr>
          <w:sz w:val="28"/>
          <w:szCs w:val="28"/>
          <w:lang w:val="ru-RU"/>
        </w:rPr>
        <w:t>ы</w:t>
      </w:r>
      <w:r w:rsidRPr="00C61EBD">
        <w:rPr>
          <w:sz w:val="28"/>
          <w:szCs w:val="28"/>
        </w:rPr>
        <w:t xml:space="preserve"> по строительству архитектур</w:t>
      </w:r>
      <w:r w:rsidRPr="00C61EBD">
        <w:rPr>
          <w:sz w:val="28"/>
          <w:szCs w:val="28"/>
          <w:lang w:val="ru-RU"/>
        </w:rPr>
        <w:t>ы</w:t>
      </w:r>
      <w:r w:rsidRPr="00C61EBD">
        <w:rPr>
          <w:sz w:val="28"/>
          <w:szCs w:val="28"/>
        </w:rPr>
        <w:t xml:space="preserve"> и строительн</w:t>
      </w:r>
      <w:r w:rsidRPr="00C61EBD">
        <w:rPr>
          <w:sz w:val="28"/>
          <w:szCs w:val="28"/>
          <w:lang w:val="ru-RU"/>
        </w:rPr>
        <w:t>ы</w:t>
      </w:r>
      <w:r w:rsidRPr="00C61EBD">
        <w:rPr>
          <w:sz w:val="28"/>
          <w:szCs w:val="28"/>
        </w:rPr>
        <w:t>м материалам,1959. – 221с.</w:t>
      </w:r>
    </w:p>
    <w:p w:rsidR="00E82338" w:rsidRPr="00C61EBD" w:rsidRDefault="00E82338" w:rsidP="00E82338">
      <w:pPr>
        <w:pStyle w:val="220"/>
        <w:ind w:firstLine="709"/>
        <w:rPr>
          <w:sz w:val="28"/>
          <w:szCs w:val="28"/>
          <w:lang w:val="ru-RU"/>
        </w:rPr>
      </w:pPr>
      <w:r w:rsidRPr="00C61EBD">
        <w:rPr>
          <w:sz w:val="28"/>
          <w:szCs w:val="28"/>
        </w:rPr>
        <w:t>3.1.1</w:t>
      </w:r>
      <w:r w:rsidRPr="00C61EBD">
        <w:rPr>
          <w:sz w:val="28"/>
          <w:szCs w:val="28"/>
          <w:lang w:val="ru-RU"/>
        </w:rPr>
        <w:t>5</w:t>
      </w:r>
      <w:r w:rsidRPr="00C61EBD">
        <w:rPr>
          <w:sz w:val="28"/>
          <w:szCs w:val="28"/>
        </w:rPr>
        <w:t>. Ростовцев Н.Н. Академический рисунок/Н.Н.Ростовцев. – М.: Просвещение, 19</w:t>
      </w:r>
      <w:r w:rsidRPr="00C61EBD">
        <w:rPr>
          <w:sz w:val="28"/>
          <w:szCs w:val="28"/>
          <w:lang w:val="ru-RU"/>
        </w:rPr>
        <w:t>84</w:t>
      </w:r>
      <w:r w:rsidRPr="00C61EBD">
        <w:rPr>
          <w:sz w:val="28"/>
          <w:szCs w:val="28"/>
        </w:rPr>
        <w:t>. –</w:t>
      </w:r>
      <w:r w:rsidRPr="00C61EBD">
        <w:rPr>
          <w:sz w:val="28"/>
          <w:szCs w:val="28"/>
          <w:lang w:val="ru-RU"/>
        </w:rPr>
        <w:t xml:space="preserve"> 240с.</w:t>
      </w:r>
    </w:p>
    <w:p w:rsidR="00E82338" w:rsidRPr="00C61EBD" w:rsidRDefault="00E82338" w:rsidP="00E82338">
      <w:pPr>
        <w:pStyle w:val="220"/>
        <w:ind w:firstLine="709"/>
        <w:rPr>
          <w:sz w:val="28"/>
          <w:szCs w:val="28"/>
          <w:lang w:val="ru-RU"/>
        </w:rPr>
      </w:pPr>
      <w:r w:rsidRPr="00C61EBD">
        <w:rPr>
          <w:sz w:val="28"/>
          <w:szCs w:val="28"/>
          <w:lang w:val="ru-RU"/>
        </w:rPr>
        <w:t>3.1.16. Шмидт И.М. Беседы о скульптуре.</w:t>
      </w:r>
      <w:r w:rsidRPr="00C61EBD">
        <w:rPr>
          <w:sz w:val="28"/>
          <w:szCs w:val="28"/>
        </w:rPr>
        <w:t>– М.:</w:t>
      </w:r>
      <w:r w:rsidRPr="00C61EBD">
        <w:rPr>
          <w:sz w:val="28"/>
          <w:szCs w:val="28"/>
          <w:lang w:val="ru-RU"/>
        </w:rPr>
        <w:t xml:space="preserve"> Искуство</w:t>
      </w:r>
      <w:r w:rsidRPr="00C61EBD">
        <w:rPr>
          <w:sz w:val="28"/>
          <w:szCs w:val="28"/>
        </w:rPr>
        <w:t xml:space="preserve">, </w:t>
      </w:r>
      <w:r w:rsidRPr="00C61EBD">
        <w:rPr>
          <w:sz w:val="28"/>
          <w:szCs w:val="28"/>
          <w:lang w:val="ru-RU"/>
        </w:rPr>
        <w:t>2003</w:t>
      </w:r>
      <w:r w:rsidRPr="00C61EBD">
        <w:rPr>
          <w:sz w:val="28"/>
          <w:szCs w:val="28"/>
        </w:rPr>
        <w:t>. –</w:t>
      </w:r>
      <w:r w:rsidRPr="00C61EBD">
        <w:rPr>
          <w:sz w:val="28"/>
          <w:szCs w:val="28"/>
          <w:lang w:val="ru-RU"/>
        </w:rPr>
        <w:t>140с.</w:t>
      </w:r>
    </w:p>
    <w:p w:rsidR="00E82338" w:rsidRPr="00C61EBD" w:rsidRDefault="00E82338" w:rsidP="00E82338">
      <w:pPr>
        <w:ind w:firstLine="709"/>
        <w:jc w:val="both"/>
        <w:rPr>
          <w:rFonts w:ascii="Times New Roman" w:hAnsi="Times New Roman" w:cs="Times New Roman"/>
          <w:b/>
          <w:bCs/>
          <w:iCs/>
          <w:sz w:val="28"/>
          <w:szCs w:val="28"/>
        </w:rPr>
      </w:pPr>
    </w:p>
    <w:p w:rsidR="0013718B" w:rsidRDefault="0013718B" w:rsidP="00E82338">
      <w:pPr>
        <w:ind w:firstLine="709"/>
        <w:jc w:val="both"/>
        <w:rPr>
          <w:rFonts w:ascii="Times New Roman" w:hAnsi="Times New Roman" w:cs="Times New Roman"/>
          <w:b/>
          <w:bCs/>
          <w:iCs/>
          <w:sz w:val="28"/>
          <w:szCs w:val="28"/>
        </w:rPr>
      </w:pPr>
    </w:p>
    <w:p w:rsidR="00E82338" w:rsidRPr="00C61EBD" w:rsidRDefault="00E82338" w:rsidP="00E82338">
      <w:pPr>
        <w:ind w:firstLine="709"/>
        <w:jc w:val="both"/>
        <w:rPr>
          <w:rFonts w:ascii="Times New Roman" w:hAnsi="Times New Roman" w:cs="Times New Roman"/>
          <w:b/>
          <w:bCs/>
          <w:iCs/>
          <w:sz w:val="28"/>
          <w:szCs w:val="28"/>
        </w:rPr>
      </w:pPr>
      <w:r w:rsidRPr="00C61EBD">
        <w:rPr>
          <w:rFonts w:ascii="Times New Roman" w:hAnsi="Times New Roman" w:cs="Times New Roman"/>
          <w:b/>
          <w:bCs/>
          <w:iCs/>
          <w:sz w:val="28"/>
          <w:szCs w:val="28"/>
        </w:rPr>
        <w:lastRenderedPageBreak/>
        <w:t>3.2. Перелік наочних та інших навчально-методичних посібників, методичних матеріалів до ТЗН</w:t>
      </w:r>
    </w:p>
    <w:p w:rsidR="00E82338" w:rsidRPr="00C61EBD" w:rsidRDefault="00E82338" w:rsidP="00E82338">
      <w:pPr>
        <w:ind w:firstLine="709"/>
        <w:jc w:val="both"/>
        <w:rPr>
          <w:rFonts w:ascii="Times New Roman" w:hAnsi="Times New Roman" w:cs="Times New Roman"/>
          <w:b/>
          <w:bCs/>
          <w:iCs/>
          <w:sz w:val="28"/>
          <w:szCs w:val="28"/>
        </w:rPr>
      </w:pPr>
    </w:p>
    <w:tbl>
      <w:tblPr>
        <w:tblW w:w="9671" w:type="dxa"/>
        <w:tblInd w:w="-50" w:type="dxa"/>
        <w:tblLayout w:type="fixed"/>
        <w:tblLook w:val="0000" w:firstRow="0" w:lastRow="0" w:firstColumn="0" w:lastColumn="0" w:noHBand="0" w:noVBand="0"/>
      </w:tblPr>
      <w:tblGrid>
        <w:gridCol w:w="725"/>
        <w:gridCol w:w="3871"/>
        <w:gridCol w:w="2299"/>
        <w:gridCol w:w="2776"/>
      </w:tblGrid>
      <w:tr w:rsidR="00E82338" w:rsidRPr="00C61EBD" w:rsidTr="00FB63A1">
        <w:trPr>
          <w:cantSplit/>
          <w:trHeight w:val="487"/>
        </w:trPr>
        <w:tc>
          <w:tcPr>
            <w:tcW w:w="725" w:type="dxa"/>
            <w:tcBorders>
              <w:top w:val="single" w:sz="4" w:space="0" w:color="000000"/>
              <w:left w:val="single" w:sz="4" w:space="0" w:color="000000"/>
              <w:bottom w:val="single" w:sz="4" w:space="0" w:color="000000"/>
            </w:tcBorders>
            <w:vAlign w:val="center"/>
          </w:tcPr>
          <w:p w:rsidR="00E82338" w:rsidRPr="00C61EBD" w:rsidRDefault="00E82338" w:rsidP="00FB63A1">
            <w:pPr>
              <w:tabs>
                <w:tab w:val="left" w:pos="851"/>
              </w:tabs>
              <w:snapToGrid w:val="0"/>
              <w:jc w:val="center"/>
              <w:rPr>
                <w:rFonts w:ascii="Times New Roman" w:hAnsi="Times New Roman" w:cs="Times New Roman"/>
                <w:sz w:val="28"/>
                <w:szCs w:val="28"/>
              </w:rPr>
            </w:pPr>
            <w:r w:rsidRPr="00C61EBD">
              <w:rPr>
                <w:rFonts w:ascii="Times New Roman" w:hAnsi="Times New Roman" w:cs="Times New Roman"/>
                <w:sz w:val="28"/>
                <w:szCs w:val="28"/>
              </w:rPr>
              <w:t>№</w:t>
            </w:r>
          </w:p>
          <w:p w:rsidR="00E82338" w:rsidRPr="00C61EBD" w:rsidRDefault="00E82338" w:rsidP="00FB63A1">
            <w:pPr>
              <w:tabs>
                <w:tab w:val="left" w:pos="851"/>
              </w:tabs>
              <w:jc w:val="center"/>
              <w:rPr>
                <w:rFonts w:ascii="Times New Roman" w:hAnsi="Times New Roman" w:cs="Times New Roman"/>
                <w:sz w:val="28"/>
                <w:szCs w:val="28"/>
              </w:rPr>
            </w:pPr>
            <w:r w:rsidRPr="00C61EBD">
              <w:rPr>
                <w:rFonts w:ascii="Times New Roman" w:hAnsi="Times New Roman" w:cs="Times New Roman"/>
                <w:sz w:val="28"/>
                <w:szCs w:val="28"/>
              </w:rPr>
              <w:t>пор.</w:t>
            </w:r>
          </w:p>
        </w:tc>
        <w:tc>
          <w:tcPr>
            <w:tcW w:w="3871" w:type="dxa"/>
            <w:tcBorders>
              <w:top w:val="single" w:sz="4" w:space="0" w:color="000000"/>
              <w:left w:val="single" w:sz="4" w:space="0" w:color="000000"/>
              <w:bottom w:val="single" w:sz="4" w:space="0" w:color="000000"/>
            </w:tcBorders>
            <w:vAlign w:val="center"/>
          </w:tcPr>
          <w:p w:rsidR="00E82338" w:rsidRPr="00C61EBD" w:rsidRDefault="00E82338" w:rsidP="00FB63A1">
            <w:pPr>
              <w:tabs>
                <w:tab w:val="left" w:pos="851"/>
              </w:tabs>
              <w:snapToGrid w:val="0"/>
              <w:jc w:val="center"/>
              <w:rPr>
                <w:rFonts w:ascii="Times New Roman" w:hAnsi="Times New Roman" w:cs="Times New Roman"/>
                <w:sz w:val="28"/>
                <w:szCs w:val="28"/>
              </w:rPr>
            </w:pPr>
            <w:r w:rsidRPr="00C61EBD">
              <w:rPr>
                <w:rFonts w:ascii="Times New Roman" w:hAnsi="Times New Roman" w:cs="Times New Roman"/>
                <w:sz w:val="28"/>
                <w:szCs w:val="28"/>
              </w:rPr>
              <w:t>Назва</w:t>
            </w:r>
          </w:p>
        </w:tc>
        <w:tc>
          <w:tcPr>
            <w:tcW w:w="2299" w:type="dxa"/>
            <w:tcBorders>
              <w:top w:val="single" w:sz="4" w:space="0" w:color="000000"/>
              <w:left w:val="single" w:sz="4" w:space="0" w:color="000000"/>
              <w:bottom w:val="single" w:sz="4" w:space="0" w:color="000000"/>
            </w:tcBorders>
            <w:vAlign w:val="center"/>
          </w:tcPr>
          <w:p w:rsidR="00E82338" w:rsidRPr="00C61EBD" w:rsidRDefault="00E82338" w:rsidP="00FB63A1">
            <w:pPr>
              <w:tabs>
                <w:tab w:val="left" w:pos="-688"/>
              </w:tabs>
              <w:snapToGrid w:val="0"/>
              <w:ind w:left="-57" w:right="-57"/>
              <w:jc w:val="center"/>
              <w:rPr>
                <w:rFonts w:ascii="Times New Roman" w:hAnsi="Times New Roman" w:cs="Times New Roman"/>
                <w:sz w:val="28"/>
                <w:szCs w:val="28"/>
              </w:rPr>
            </w:pPr>
            <w:r w:rsidRPr="00C61EBD">
              <w:rPr>
                <w:rFonts w:ascii="Times New Roman" w:hAnsi="Times New Roman" w:cs="Times New Roman"/>
                <w:sz w:val="28"/>
                <w:szCs w:val="28"/>
              </w:rPr>
              <w:t>Шифр тем за тематичним планом</w:t>
            </w:r>
          </w:p>
        </w:tc>
        <w:tc>
          <w:tcPr>
            <w:tcW w:w="2776" w:type="dxa"/>
            <w:tcBorders>
              <w:top w:val="single" w:sz="4" w:space="0" w:color="000000"/>
              <w:left w:val="single" w:sz="4" w:space="0" w:color="000000"/>
              <w:bottom w:val="single" w:sz="4" w:space="0" w:color="000000"/>
              <w:right w:val="single" w:sz="4" w:space="0" w:color="000000"/>
            </w:tcBorders>
            <w:vAlign w:val="center"/>
          </w:tcPr>
          <w:p w:rsidR="00E82338" w:rsidRPr="00C61EBD" w:rsidRDefault="00E82338" w:rsidP="00FB63A1">
            <w:pPr>
              <w:tabs>
                <w:tab w:val="left" w:pos="851"/>
              </w:tabs>
              <w:snapToGrid w:val="0"/>
              <w:jc w:val="center"/>
              <w:rPr>
                <w:rFonts w:ascii="Times New Roman" w:hAnsi="Times New Roman" w:cs="Times New Roman"/>
                <w:sz w:val="28"/>
                <w:szCs w:val="28"/>
              </w:rPr>
            </w:pPr>
            <w:r w:rsidRPr="00C61EBD">
              <w:rPr>
                <w:rFonts w:ascii="Times New Roman" w:hAnsi="Times New Roman" w:cs="Times New Roman"/>
                <w:sz w:val="28"/>
                <w:szCs w:val="28"/>
              </w:rPr>
              <w:t>Кількість</w:t>
            </w:r>
          </w:p>
        </w:tc>
      </w:tr>
      <w:tr w:rsidR="00E82338" w:rsidRPr="00C61EBD" w:rsidTr="00FB63A1">
        <w:trPr>
          <w:cantSplit/>
          <w:trHeight w:val="308"/>
        </w:trPr>
        <w:tc>
          <w:tcPr>
            <w:tcW w:w="725" w:type="dxa"/>
            <w:tcBorders>
              <w:top w:val="single" w:sz="4" w:space="0" w:color="000000"/>
              <w:left w:val="single" w:sz="4" w:space="0" w:color="000000"/>
              <w:bottom w:val="single" w:sz="4" w:space="0" w:color="000000"/>
            </w:tcBorders>
          </w:tcPr>
          <w:p w:rsidR="00E82338" w:rsidRPr="00C61EBD" w:rsidRDefault="00E82338" w:rsidP="00FB63A1">
            <w:pPr>
              <w:tabs>
                <w:tab w:val="left" w:pos="851"/>
              </w:tabs>
              <w:snapToGrid w:val="0"/>
              <w:jc w:val="center"/>
              <w:rPr>
                <w:rFonts w:ascii="Times New Roman" w:hAnsi="Times New Roman" w:cs="Times New Roman"/>
                <w:sz w:val="28"/>
                <w:szCs w:val="28"/>
              </w:rPr>
            </w:pPr>
            <w:r w:rsidRPr="00C61EBD">
              <w:rPr>
                <w:rFonts w:ascii="Times New Roman" w:hAnsi="Times New Roman" w:cs="Times New Roman"/>
                <w:sz w:val="28"/>
                <w:szCs w:val="28"/>
              </w:rPr>
              <w:t>1</w:t>
            </w:r>
          </w:p>
        </w:tc>
        <w:tc>
          <w:tcPr>
            <w:tcW w:w="3871" w:type="dxa"/>
            <w:tcBorders>
              <w:top w:val="single" w:sz="4" w:space="0" w:color="000000"/>
              <w:left w:val="single" w:sz="4" w:space="0" w:color="000000"/>
              <w:bottom w:val="single" w:sz="4" w:space="0" w:color="000000"/>
            </w:tcBorders>
          </w:tcPr>
          <w:p w:rsidR="00E82338" w:rsidRPr="00C61EBD" w:rsidRDefault="00E82338" w:rsidP="00FB63A1">
            <w:pPr>
              <w:pStyle w:val="ad"/>
              <w:tabs>
                <w:tab w:val="left" w:pos="851"/>
              </w:tabs>
              <w:snapToGrid w:val="0"/>
              <w:rPr>
                <w:sz w:val="28"/>
                <w:szCs w:val="28"/>
              </w:rPr>
            </w:pPr>
            <w:r w:rsidRPr="00C61EBD">
              <w:rPr>
                <w:sz w:val="28"/>
                <w:szCs w:val="28"/>
              </w:rPr>
              <w:t>Таблиці</w:t>
            </w:r>
          </w:p>
        </w:tc>
        <w:tc>
          <w:tcPr>
            <w:tcW w:w="2299" w:type="dxa"/>
            <w:tcBorders>
              <w:top w:val="single" w:sz="4" w:space="0" w:color="000000"/>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1.1,1.2,3.1,3.4,3.5,</w:t>
            </w:r>
          </w:p>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3.6</w:t>
            </w:r>
          </w:p>
        </w:tc>
        <w:tc>
          <w:tcPr>
            <w:tcW w:w="277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tabs>
                <w:tab w:val="left" w:pos="851"/>
              </w:tabs>
              <w:snapToGrid w:val="0"/>
              <w:jc w:val="center"/>
              <w:rPr>
                <w:rFonts w:ascii="Times New Roman" w:hAnsi="Times New Roman" w:cs="Times New Roman"/>
                <w:sz w:val="28"/>
                <w:szCs w:val="28"/>
              </w:rPr>
            </w:pPr>
            <w:r w:rsidRPr="00C61EBD">
              <w:rPr>
                <w:rFonts w:ascii="Times New Roman" w:hAnsi="Times New Roman" w:cs="Times New Roman"/>
                <w:sz w:val="28"/>
                <w:szCs w:val="28"/>
              </w:rPr>
              <w:t>3 прим.</w:t>
            </w:r>
          </w:p>
        </w:tc>
      </w:tr>
      <w:tr w:rsidR="00E82338" w:rsidRPr="00C61EBD" w:rsidTr="00FB63A1">
        <w:trPr>
          <w:cantSplit/>
          <w:trHeight w:val="308"/>
        </w:trPr>
        <w:tc>
          <w:tcPr>
            <w:tcW w:w="725" w:type="dxa"/>
            <w:tcBorders>
              <w:left w:val="single" w:sz="4" w:space="0" w:color="000000"/>
              <w:bottom w:val="single" w:sz="4" w:space="0" w:color="000000"/>
            </w:tcBorders>
          </w:tcPr>
          <w:p w:rsidR="00E82338" w:rsidRPr="00C61EBD" w:rsidRDefault="00E82338" w:rsidP="00FB63A1">
            <w:pPr>
              <w:tabs>
                <w:tab w:val="left" w:pos="851"/>
              </w:tabs>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3871" w:type="dxa"/>
            <w:tcBorders>
              <w:left w:val="single" w:sz="4" w:space="0" w:color="000000"/>
              <w:bottom w:val="single" w:sz="4" w:space="0" w:color="000000"/>
            </w:tcBorders>
          </w:tcPr>
          <w:p w:rsidR="00E82338" w:rsidRPr="00C61EBD" w:rsidRDefault="00E82338" w:rsidP="00FB63A1">
            <w:pPr>
              <w:pStyle w:val="ad"/>
              <w:tabs>
                <w:tab w:val="left" w:pos="851"/>
              </w:tabs>
              <w:snapToGrid w:val="0"/>
              <w:rPr>
                <w:sz w:val="28"/>
                <w:szCs w:val="28"/>
                <w:lang w:val="ru-RU"/>
              </w:rPr>
            </w:pPr>
            <w:r w:rsidRPr="00C61EBD">
              <w:rPr>
                <w:sz w:val="28"/>
                <w:szCs w:val="28"/>
              </w:rPr>
              <w:t xml:space="preserve">Навчальний посібник </w:t>
            </w:r>
            <w:r w:rsidRPr="00C61EBD">
              <w:rPr>
                <w:sz w:val="28"/>
                <w:szCs w:val="28"/>
                <w:lang w:val="ru-RU"/>
              </w:rPr>
              <w:t>«Рисунок голови людини»</w:t>
            </w:r>
            <w:r w:rsidRPr="00C61EBD">
              <w:rPr>
                <w:sz w:val="28"/>
                <w:szCs w:val="28"/>
              </w:rPr>
              <w:t xml:space="preserve"> </w:t>
            </w:r>
            <w:r w:rsidRPr="00C61EBD">
              <w:rPr>
                <w:sz w:val="28"/>
                <w:szCs w:val="28"/>
                <w:lang w:val="ru-RU"/>
              </w:rPr>
              <w:t>Трошкіна О.А., Михалевич В.В..</w:t>
            </w:r>
          </w:p>
        </w:tc>
        <w:tc>
          <w:tcPr>
            <w:tcW w:w="2299" w:type="dxa"/>
            <w:tcBorders>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4.1,4.2,4.3,5.1,5.2,</w:t>
            </w:r>
          </w:p>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5.3,6.1,6.2,6.3.</w:t>
            </w:r>
          </w:p>
        </w:tc>
        <w:tc>
          <w:tcPr>
            <w:tcW w:w="2776" w:type="dxa"/>
            <w:tcBorders>
              <w:left w:val="single" w:sz="4" w:space="0" w:color="000000"/>
              <w:bottom w:val="single" w:sz="4" w:space="0" w:color="000000"/>
              <w:right w:val="single" w:sz="4" w:space="0" w:color="000000"/>
            </w:tcBorders>
          </w:tcPr>
          <w:p w:rsidR="00E82338" w:rsidRPr="00C61EBD" w:rsidRDefault="00E82338" w:rsidP="00FB63A1">
            <w:pPr>
              <w:tabs>
                <w:tab w:val="left" w:pos="851"/>
              </w:tabs>
              <w:snapToGrid w:val="0"/>
              <w:jc w:val="center"/>
              <w:rPr>
                <w:rFonts w:ascii="Times New Roman" w:hAnsi="Times New Roman" w:cs="Times New Roman"/>
                <w:sz w:val="28"/>
                <w:szCs w:val="28"/>
              </w:rPr>
            </w:pPr>
            <w:r w:rsidRPr="00C61EBD">
              <w:rPr>
                <w:rFonts w:ascii="Times New Roman" w:hAnsi="Times New Roman" w:cs="Times New Roman"/>
                <w:sz w:val="28"/>
                <w:szCs w:val="28"/>
              </w:rPr>
              <w:t>1 прим.</w:t>
            </w:r>
          </w:p>
        </w:tc>
      </w:tr>
      <w:tr w:rsidR="00E82338" w:rsidRPr="00C61EBD" w:rsidTr="00FB63A1">
        <w:trPr>
          <w:cantSplit/>
          <w:trHeight w:val="308"/>
        </w:trPr>
        <w:tc>
          <w:tcPr>
            <w:tcW w:w="725" w:type="dxa"/>
            <w:tcBorders>
              <w:left w:val="single" w:sz="4" w:space="0" w:color="000000"/>
              <w:bottom w:val="single" w:sz="4" w:space="0" w:color="000000"/>
            </w:tcBorders>
          </w:tcPr>
          <w:p w:rsidR="00E82338" w:rsidRPr="00C61EBD" w:rsidRDefault="00E82338" w:rsidP="00FB63A1">
            <w:pPr>
              <w:tabs>
                <w:tab w:val="left" w:pos="851"/>
              </w:tabs>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c>
          <w:tcPr>
            <w:tcW w:w="3871" w:type="dxa"/>
            <w:tcBorders>
              <w:left w:val="single" w:sz="4" w:space="0" w:color="000000"/>
              <w:bottom w:val="single" w:sz="4" w:space="0" w:color="000000"/>
            </w:tcBorders>
          </w:tcPr>
          <w:p w:rsidR="00E82338" w:rsidRPr="00C61EBD" w:rsidRDefault="00E82338" w:rsidP="00FB63A1">
            <w:pPr>
              <w:pStyle w:val="ad"/>
              <w:tabs>
                <w:tab w:val="left" w:pos="851"/>
              </w:tabs>
              <w:snapToGrid w:val="0"/>
              <w:rPr>
                <w:sz w:val="28"/>
                <w:szCs w:val="28"/>
              </w:rPr>
            </w:pPr>
            <w:r w:rsidRPr="00C61EBD">
              <w:rPr>
                <w:sz w:val="28"/>
                <w:szCs w:val="28"/>
              </w:rPr>
              <w:t xml:space="preserve">Методичний посібник “Рисунок”.  Правдохін В.В.. </w:t>
            </w:r>
          </w:p>
        </w:tc>
        <w:tc>
          <w:tcPr>
            <w:tcW w:w="2299" w:type="dxa"/>
            <w:tcBorders>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1.1,1.2,4.1,4.2,4.3.</w:t>
            </w:r>
          </w:p>
        </w:tc>
        <w:tc>
          <w:tcPr>
            <w:tcW w:w="2776" w:type="dxa"/>
            <w:tcBorders>
              <w:left w:val="single" w:sz="4" w:space="0" w:color="000000"/>
              <w:bottom w:val="single" w:sz="4" w:space="0" w:color="000000"/>
              <w:right w:val="single" w:sz="4" w:space="0" w:color="000000"/>
            </w:tcBorders>
          </w:tcPr>
          <w:p w:rsidR="00E82338" w:rsidRPr="00C61EBD" w:rsidRDefault="00E82338" w:rsidP="00FB63A1">
            <w:pPr>
              <w:tabs>
                <w:tab w:val="left" w:pos="851"/>
              </w:tabs>
              <w:snapToGrid w:val="0"/>
              <w:jc w:val="center"/>
              <w:rPr>
                <w:rFonts w:ascii="Times New Roman" w:hAnsi="Times New Roman" w:cs="Times New Roman"/>
                <w:sz w:val="28"/>
                <w:szCs w:val="28"/>
              </w:rPr>
            </w:pPr>
            <w:r w:rsidRPr="00C61EBD">
              <w:rPr>
                <w:rFonts w:ascii="Times New Roman" w:hAnsi="Times New Roman" w:cs="Times New Roman"/>
                <w:sz w:val="28"/>
                <w:szCs w:val="28"/>
                <w:shd w:val="clear" w:color="auto" w:fill="FFFFFF"/>
              </w:rPr>
              <w:t>3</w:t>
            </w:r>
            <w:r w:rsidRPr="00C61EBD">
              <w:rPr>
                <w:rFonts w:ascii="Times New Roman" w:hAnsi="Times New Roman" w:cs="Times New Roman"/>
                <w:sz w:val="28"/>
                <w:szCs w:val="28"/>
              </w:rPr>
              <w:t xml:space="preserve"> прим.</w:t>
            </w:r>
          </w:p>
        </w:tc>
      </w:tr>
      <w:tr w:rsidR="00E82338" w:rsidRPr="00C61EBD" w:rsidTr="00FB63A1">
        <w:trPr>
          <w:cantSplit/>
          <w:trHeight w:val="308"/>
        </w:trPr>
        <w:tc>
          <w:tcPr>
            <w:tcW w:w="725" w:type="dxa"/>
            <w:tcBorders>
              <w:left w:val="single" w:sz="4" w:space="0" w:color="000000"/>
              <w:bottom w:val="single" w:sz="4" w:space="0" w:color="000000"/>
            </w:tcBorders>
          </w:tcPr>
          <w:p w:rsidR="00E82338" w:rsidRPr="00C61EBD" w:rsidRDefault="00E82338" w:rsidP="00FB63A1">
            <w:pPr>
              <w:tabs>
                <w:tab w:val="left" w:pos="851"/>
              </w:tabs>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c>
          <w:tcPr>
            <w:tcW w:w="3871" w:type="dxa"/>
            <w:tcBorders>
              <w:left w:val="single" w:sz="4" w:space="0" w:color="000000"/>
              <w:bottom w:val="single" w:sz="4" w:space="0" w:color="000000"/>
            </w:tcBorders>
          </w:tcPr>
          <w:p w:rsidR="00E82338" w:rsidRPr="00C61EBD" w:rsidRDefault="00E82338" w:rsidP="00FB63A1">
            <w:pPr>
              <w:pStyle w:val="ad"/>
              <w:tabs>
                <w:tab w:val="left" w:pos="851"/>
              </w:tabs>
              <w:snapToGrid w:val="0"/>
              <w:rPr>
                <w:sz w:val="28"/>
                <w:szCs w:val="28"/>
              </w:rPr>
            </w:pPr>
            <w:r w:rsidRPr="00C61EBD">
              <w:rPr>
                <w:sz w:val="28"/>
                <w:szCs w:val="28"/>
              </w:rPr>
              <w:t xml:space="preserve">Лабораторний практикум “Рисунок”  </w:t>
            </w:r>
            <w:r w:rsidRPr="00C61EBD">
              <w:rPr>
                <w:sz w:val="28"/>
                <w:szCs w:val="28"/>
                <w:lang w:val="ru-RU"/>
              </w:rPr>
              <w:t>Михалевич В.В., Д.В. Єпіхіна.</w:t>
            </w:r>
          </w:p>
        </w:tc>
        <w:tc>
          <w:tcPr>
            <w:tcW w:w="2299" w:type="dxa"/>
            <w:tcBorders>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1.1,1.3,2.1,2.2,2.3,3.1,3.2,4.1,4.2,4.3,5.1,5.2,5.3,6.1,6.2,6.3</w:t>
            </w:r>
          </w:p>
        </w:tc>
        <w:tc>
          <w:tcPr>
            <w:tcW w:w="2776" w:type="dxa"/>
            <w:tcBorders>
              <w:left w:val="single" w:sz="4" w:space="0" w:color="000000"/>
              <w:bottom w:val="single" w:sz="4" w:space="0" w:color="000000"/>
              <w:right w:val="single" w:sz="4" w:space="0" w:color="000000"/>
            </w:tcBorders>
            <w:vAlign w:val="center"/>
          </w:tcPr>
          <w:p w:rsidR="00E82338" w:rsidRPr="00C61EBD" w:rsidRDefault="00E82338" w:rsidP="00FB63A1">
            <w:pPr>
              <w:tabs>
                <w:tab w:val="left" w:pos="851"/>
              </w:tabs>
              <w:snapToGrid w:val="0"/>
              <w:jc w:val="center"/>
              <w:rPr>
                <w:rFonts w:ascii="Times New Roman" w:hAnsi="Times New Roman" w:cs="Times New Roman"/>
                <w:sz w:val="28"/>
                <w:szCs w:val="28"/>
                <w:shd w:val="clear" w:color="auto" w:fill="FFFFFF"/>
              </w:rPr>
            </w:pPr>
            <w:r w:rsidRPr="00C61EBD">
              <w:rPr>
                <w:rFonts w:ascii="Times New Roman" w:hAnsi="Times New Roman" w:cs="Times New Roman"/>
                <w:sz w:val="28"/>
                <w:szCs w:val="28"/>
                <w:shd w:val="clear" w:color="auto" w:fill="FFFFFF"/>
              </w:rPr>
              <w:t>3</w:t>
            </w:r>
            <w:r w:rsidRPr="00C61EBD">
              <w:rPr>
                <w:rFonts w:ascii="Times New Roman" w:hAnsi="Times New Roman" w:cs="Times New Roman"/>
                <w:sz w:val="28"/>
                <w:szCs w:val="28"/>
              </w:rPr>
              <w:t xml:space="preserve"> прим.</w:t>
            </w:r>
          </w:p>
        </w:tc>
      </w:tr>
      <w:tr w:rsidR="00E82338" w:rsidRPr="00C61EBD" w:rsidTr="00FB63A1">
        <w:trPr>
          <w:cantSplit/>
          <w:trHeight w:val="308"/>
        </w:trPr>
        <w:tc>
          <w:tcPr>
            <w:tcW w:w="725" w:type="dxa"/>
            <w:tcBorders>
              <w:left w:val="single" w:sz="4" w:space="0" w:color="000000"/>
              <w:bottom w:val="single" w:sz="4" w:space="0" w:color="000000"/>
            </w:tcBorders>
          </w:tcPr>
          <w:p w:rsidR="00E82338" w:rsidRPr="00C61EBD" w:rsidRDefault="00E82338" w:rsidP="00FB63A1">
            <w:pPr>
              <w:tabs>
                <w:tab w:val="left" w:pos="851"/>
              </w:tabs>
              <w:snapToGrid w:val="0"/>
              <w:jc w:val="center"/>
              <w:rPr>
                <w:rFonts w:ascii="Times New Roman" w:hAnsi="Times New Roman" w:cs="Times New Roman"/>
                <w:sz w:val="28"/>
                <w:szCs w:val="28"/>
              </w:rPr>
            </w:pPr>
            <w:r w:rsidRPr="00C61EBD">
              <w:rPr>
                <w:rFonts w:ascii="Times New Roman" w:hAnsi="Times New Roman" w:cs="Times New Roman"/>
                <w:sz w:val="28"/>
                <w:szCs w:val="28"/>
              </w:rPr>
              <w:t>5</w:t>
            </w:r>
          </w:p>
        </w:tc>
        <w:tc>
          <w:tcPr>
            <w:tcW w:w="3871" w:type="dxa"/>
            <w:tcBorders>
              <w:left w:val="single" w:sz="4" w:space="0" w:color="000000"/>
              <w:bottom w:val="single" w:sz="4" w:space="0" w:color="000000"/>
            </w:tcBorders>
          </w:tcPr>
          <w:p w:rsidR="00E82338" w:rsidRPr="00C61EBD" w:rsidRDefault="00E82338" w:rsidP="00FB63A1">
            <w:pPr>
              <w:pStyle w:val="ad"/>
              <w:tabs>
                <w:tab w:val="left" w:pos="851"/>
              </w:tabs>
              <w:snapToGrid w:val="0"/>
              <w:rPr>
                <w:sz w:val="28"/>
                <w:szCs w:val="28"/>
              </w:rPr>
            </w:pPr>
            <w:r w:rsidRPr="00C61EBD">
              <w:rPr>
                <w:sz w:val="28"/>
                <w:szCs w:val="28"/>
              </w:rPr>
              <w:t>Практикум  “Техніка акварельного живопису” + диск з кольоровими ілюстраціями  Кузьмінова Г.О..</w:t>
            </w:r>
          </w:p>
        </w:tc>
        <w:tc>
          <w:tcPr>
            <w:tcW w:w="2299" w:type="dxa"/>
            <w:tcBorders>
              <w:left w:val="single" w:sz="4" w:space="0" w:color="000000"/>
              <w:bottom w:val="single" w:sz="4" w:space="0" w:color="000000"/>
            </w:tcBorders>
          </w:tcPr>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4.4,4.5,4.6,5.4,5.5,</w:t>
            </w:r>
          </w:p>
          <w:p w:rsidR="00E82338" w:rsidRPr="00C61EBD" w:rsidRDefault="00E82338" w:rsidP="00FB63A1">
            <w:pPr>
              <w:tabs>
                <w:tab w:val="left" w:pos="0"/>
              </w:tabs>
              <w:snapToGrid w:val="0"/>
              <w:jc w:val="center"/>
              <w:rPr>
                <w:rFonts w:ascii="Times New Roman" w:hAnsi="Times New Roman" w:cs="Times New Roman"/>
                <w:sz w:val="28"/>
                <w:szCs w:val="28"/>
              </w:rPr>
            </w:pPr>
            <w:r w:rsidRPr="00C61EBD">
              <w:rPr>
                <w:rFonts w:ascii="Times New Roman" w:hAnsi="Times New Roman" w:cs="Times New Roman"/>
                <w:sz w:val="28"/>
                <w:szCs w:val="28"/>
              </w:rPr>
              <w:t>5.6,6.4,6.5,6.6.</w:t>
            </w:r>
          </w:p>
        </w:tc>
        <w:tc>
          <w:tcPr>
            <w:tcW w:w="2776" w:type="dxa"/>
            <w:tcBorders>
              <w:left w:val="single" w:sz="4" w:space="0" w:color="000000"/>
              <w:bottom w:val="single" w:sz="4" w:space="0" w:color="000000"/>
              <w:right w:val="single" w:sz="4" w:space="0" w:color="000000"/>
            </w:tcBorders>
          </w:tcPr>
          <w:p w:rsidR="00E82338" w:rsidRPr="00C61EBD" w:rsidRDefault="00E82338" w:rsidP="00FB63A1">
            <w:pPr>
              <w:tabs>
                <w:tab w:val="left" w:pos="851"/>
              </w:tabs>
              <w:snapToGrid w:val="0"/>
              <w:jc w:val="center"/>
              <w:rPr>
                <w:rFonts w:ascii="Times New Roman" w:hAnsi="Times New Roman" w:cs="Times New Roman"/>
                <w:sz w:val="28"/>
                <w:szCs w:val="28"/>
              </w:rPr>
            </w:pPr>
            <w:r w:rsidRPr="00C61EBD">
              <w:rPr>
                <w:rFonts w:ascii="Times New Roman" w:hAnsi="Times New Roman" w:cs="Times New Roman"/>
                <w:sz w:val="28"/>
                <w:szCs w:val="28"/>
                <w:shd w:val="clear" w:color="auto" w:fill="FFFFFF"/>
              </w:rPr>
              <w:t xml:space="preserve">5 </w:t>
            </w:r>
            <w:r w:rsidRPr="00C61EBD">
              <w:rPr>
                <w:rFonts w:ascii="Times New Roman" w:hAnsi="Times New Roman" w:cs="Times New Roman"/>
                <w:sz w:val="28"/>
                <w:szCs w:val="28"/>
              </w:rPr>
              <w:t>прим.</w:t>
            </w:r>
          </w:p>
        </w:tc>
      </w:tr>
    </w:tbl>
    <w:p w:rsidR="00E82338" w:rsidRPr="00C61EBD" w:rsidRDefault="00E82338" w:rsidP="00E82338">
      <w:pPr>
        <w:jc w:val="both"/>
        <w:rPr>
          <w:rFonts w:ascii="Times New Roman" w:hAnsi="Times New Roman" w:cs="Times New Roman"/>
          <w:sz w:val="28"/>
          <w:szCs w:val="28"/>
        </w:rPr>
      </w:pPr>
    </w:p>
    <w:p w:rsidR="00E82338" w:rsidRPr="00C61EBD" w:rsidRDefault="00E82338" w:rsidP="00E82338">
      <w:pPr>
        <w:ind w:firstLine="709"/>
        <w:jc w:val="center"/>
        <w:rPr>
          <w:rFonts w:ascii="Times New Roman" w:hAnsi="Times New Roman" w:cs="Times New Roman"/>
          <w:b/>
          <w:bCs/>
          <w:sz w:val="28"/>
          <w:szCs w:val="28"/>
        </w:rPr>
      </w:pPr>
    </w:p>
    <w:p w:rsidR="0013718B" w:rsidRDefault="0013718B" w:rsidP="00E82338">
      <w:pPr>
        <w:ind w:firstLine="709"/>
        <w:jc w:val="center"/>
        <w:rPr>
          <w:rFonts w:ascii="Times New Roman" w:hAnsi="Times New Roman" w:cs="Times New Roman"/>
          <w:b/>
          <w:bCs/>
          <w:sz w:val="28"/>
          <w:szCs w:val="28"/>
        </w:rPr>
      </w:pPr>
    </w:p>
    <w:p w:rsidR="0013718B" w:rsidRDefault="0013718B" w:rsidP="00E82338">
      <w:pPr>
        <w:ind w:firstLine="709"/>
        <w:jc w:val="center"/>
        <w:rPr>
          <w:rFonts w:ascii="Times New Roman" w:hAnsi="Times New Roman" w:cs="Times New Roman"/>
          <w:b/>
          <w:bCs/>
          <w:sz w:val="28"/>
          <w:szCs w:val="28"/>
        </w:rPr>
      </w:pPr>
    </w:p>
    <w:p w:rsidR="0013718B" w:rsidRDefault="0013718B" w:rsidP="00E82338">
      <w:pPr>
        <w:ind w:firstLine="709"/>
        <w:jc w:val="center"/>
        <w:rPr>
          <w:rFonts w:ascii="Times New Roman" w:hAnsi="Times New Roman" w:cs="Times New Roman"/>
          <w:b/>
          <w:bCs/>
          <w:sz w:val="28"/>
          <w:szCs w:val="28"/>
        </w:rPr>
      </w:pPr>
    </w:p>
    <w:p w:rsidR="0013718B" w:rsidRDefault="0013718B" w:rsidP="00E82338">
      <w:pPr>
        <w:ind w:firstLine="709"/>
        <w:jc w:val="center"/>
        <w:rPr>
          <w:rFonts w:ascii="Times New Roman" w:hAnsi="Times New Roman" w:cs="Times New Roman"/>
          <w:b/>
          <w:bCs/>
          <w:sz w:val="28"/>
          <w:szCs w:val="28"/>
        </w:rPr>
      </w:pPr>
    </w:p>
    <w:p w:rsidR="0013718B" w:rsidRDefault="0013718B" w:rsidP="00E82338">
      <w:pPr>
        <w:ind w:firstLine="709"/>
        <w:jc w:val="center"/>
        <w:rPr>
          <w:rFonts w:ascii="Times New Roman" w:hAnsi="Times New Roman" w:cs="Times New Roman"/>
          <w:b/>
          <w:bCs/>
          <w:sz w:val="28"/>
          <w:szCs w:val="28"/>
        </w:rPr>
      </w:pPr>
    </w:p>
    <w:p w:rsidR="0013718B" w:rsidRDefault="0013718B" w:rsidP="00E82338">
      <w:pPr>
        <w:ind w:firstLine="709"/>
        <w:jc w:val="center"/>
        <w:rPr>
          <w:rFonts w:ascii="Times New Roman" w:hAnsi="Times New Roman" w:cs="Times New Roman"/>
          <w:b/>
          <w:bCs/>
          <w:sz w:val="28"/>
          <w:szCs w:val="28"/>
        </w:rPr>
      </w:pPr>
    </w:p>
    <w:p w:rsidR="00E82338" w:rsidRPr="00C61EBD" w:rsidRDefault="00E82338" w:rsidP="00E82338">
      <w:pPr>
        <w:ind w:firstLine="709"/>
        <w:jc w:val="center"/>
        <w:rPr>
          <w:rFonts w:ascii="Times New Roman" w:hAnsi="Times New Roman" w:cs="Times New Roman"/>
          <w:b/>
          <w:bCs/>
          <w:sz w:val="28"/>
          <w:szCs w:val="28"/>
        </w:rPr>
      </w:pPr>
      <w:r w:rsidRPr="00C61EBD">
        <w:rPr>
          <w:rFonts w:ascii="Times New Roman" w:hAnsi="Times New Roman" w:cs="Times New Roman"/>
          <w:b/>
          <w:bCs/>
          <w:sz w:val="28"/>
          <w:szCs w:val="28"/>
        </w:rPr>
        <w:lastRenderedPageBreak/>
        <w:t>4. РЕЙТИНГОВА СИСТЕМА ОЦІНЮВАННЯ НАБУТИХ</w:t>
      </w:r>
    </w:p>
    <w:p w:rsidR="00E82338" w:rsidRPr="00C61EBD" w:rsidRDefault="00E82338" w:rsidP="00E82338">
      <w:pPr>
        <w:ind w:firstLine="709"/>
        <w:jc w:val="center"/>
        <w:rPr>
          <w:rFonts w:ascii="Times New Roman" w:hAnsi="Times New Roman" w:cs="Times New Roman"/>
          <w:b/>
          <w:bCs/>
          <w:sz w:val="28"/>
          <w:szCs w:val="28"/>
        </w:rPr>
      </w:pPr>
      <w:r w:rsidRPr="00C61EBD">
        <w:rPr>
          <w:rFonts w:ascii="Times New Roman" w:hAnsi="Times New Roman" w:cs="Times New Roman"/>
          <w:b/>
          <w:bCs/>
          <w:sz w:val="28"/>
          <w:szCs w:val="28"/>
        </w:rPr>
        <w:t>СТУДЕНТОМ ЗНАНЬ ТА ВМІНЬ</w:t>
      </w:r>
    </w:p>
    <w:p w:rsidR="00E82338" w:rsidRPr="00C61EBD" w:rsidRDefault="00E82338" w:rsidP="00E82338">
      <w:pPr>
        <w:ind w:firstLine="709"/>
        <w:jc w:val="both"/>
        <w:rPr>
          <w:rFonts w:ascii="Times New Roman" w:hAnsi="Times New Roman" w:cs="Times New Roman"/>
          <w:sz w:val="28"/>
          <w:szCs w:val="28"/>
        </w:rPr>
      </w:pPr>
    </w:p>
    <w:p w:rsidR="00E82338" w:rsidRPr="00C61EBD" w:rsidRDefault="00E82338" w:rsidP="00E82338">
      <w:pPr>
        <w:pStyle w:val="320"/>
        <w:spacing w:before="120"/>
        <w:ind w:firstLine="709"/>
        <w:rPr>
          <w:b w:val="0"/>
          <w:iCs/>
          <w:spacing w:val="-2"/>
          <w:sz w:val="28"/>
          <w:szCs w:val="28"/>
        </w:rPr>
      </w:pPr>
      <w:r w:rsidRPr="00C61EBD">
        <w:rPr>
          <w:b w:val="0"/>
          <w:iCs/>
          <w:spacing w:val="-2"/>
          <w:sz w:val="28"/>
          <w:szCs w:val="28"/>
        </w:rPr>
        <w:t>4.1. Оцінювання окремих видів виконаної студентом навчальної роботи здійснюється в балах відповідно до табл. 4.1.</w:t>
      </w:r>
    </w:p>
    <w:p w:rsidR="00E82338" w:rsidRPr="00C61EBD" w:rsidRDefault="00E82338" w:rsidP="00E82338">
      <w:pPr>
        <w:pStyle w:val="320"/>
        <w:ind w:firstLine="708"/>
        <w:jc w:val="right"/>
        <w:rPr>
          <w:b w:val="0"/>
          <w:iCs/>
          <w:spacing w:val="-2"/>
          <w:sz w:val="28"/>
          <w:szCs w:val="28"/>
        </w:rPr>
      </w:pPr>
      <w:r w:rsidRPr="00C61EBD">
        <w:rPr>
          <w:b w:val="0"/>
          <w:iCs/>
          <w:spacing w:val="-2"/>
          <w:sz w:val="28"/>
          <w:szCs w:val="28"/>
        </w:rPr>
        <w:t>Таблиця 4.1</w:t>
      </w:r>
    </w:p>
    <w:p w:rsidR="00E82338" w:rsidRPr="00C61EBD" w:rsidRDefault="00E82338" w:rsidP="00E82338">
      <w:pPr>
        <w:pStyle w:val="320"/>
        <w:ind w:firstLine="708"/>
        <w:jc w:val="right"/>
        <w:rPr>
          <w:b w:val="0"/>
          <w:iCs/>
          <w:spacing w:val="-2"/>
          <w:sz w:val="28"/>
          <w:szCs w:val="28"/>
        </w:rPr>
      </w:pPr>
    </w:p>
    <w:p w:rsidR="00E82338" w:rsidRPr="00C61EBD" w:rsidRDefault="00E82338" w:rsidP="00E82338">
      <w:pPr>
        <w:pStyle w:val="320"/>
        <w:ind w:firstLine="708"/>
        <w:jc w:val="right"/>
        <w:rPr>
          <w:b w:val="0"/>
          <w:iCs/>
          <w:spacing w:val="-2"/>
          <w:sz w:val="28"/>
          <w:szCs w:val="28"/>
        </w:rPr>
      </w:pPr>
    </w:p>
    <w:tbl>
      <w:tblPr>
        <w:tblW w:w="9485" w:type="dxa"/>
        <w:tblInd w:w="5" w:type="dxa"/>
        <w:tblLayout w:type="fixed"/>
        <w:tblCellMar>
          <w:left w:w="0" w:type="dxa"/>
          <w:right w:w="0" w:type="dxa"/>
        </w:tblCellMar>
        <w:tblLook w:val="0000" w:firstRow="0" w:lastRow="0" w:firstColumn="0" w:lastColumn="0" w:noHBand="0" w:noVBand="0"/>
      </w:tblPr>
      <w:tblGrid>
        <w:gridCol w:w="5791"/>
        <w:gridCol w:w="2559"/>
        <w:gridCol w:w="1135"/>
      </w:tblGrid>
      <w:tr w:rsidR="00E82338" w:rsidRPr="00C61EBD" w:rsidTr="00FB63A1">
        <w:trPr>
          <w:cantSplit/>
          <w:trHeight w:val="299"/>
        </w:trPr>
        <w:tc>
          <w:tcPr>
            <w:tcW w:w="9485" w:type="dxa"/>
            <w:gridSpan w:val="3"/>
            <w:tcBorders>
              <w:top w:val="single" w:sz="4" w:space="0" w:color="000000"/>
              <w:left w:val="single" w:sz="4" w:space="0" w:color="000000"/>
              <w:right w:val="single" w:sz="4" w:space="0" w:color="000000"/>
            </w:tcBorders>
            <w:shd w:val="clear" w:color="auto" w:fill="D9D9D9"/>
            <w:vAlign w:val="center"/>
          </w:tcPr>
          <w:p w:rsidR="00E82338" w:rsidRPr="00C61EBD" w:rsidRDefault="00E82338" w:rsidP="00FB63A1">
            <w:pPr>
              <w:pStyle w:val="320"/>
              <w:snapToGrid w:val="0"/>
              <w:ind w:firstLine="0"/>
              <w:jc w:val="center"/>
              <w:rPr>
                <w:b w:val="0"/>
                <w:bCs/>
                <w:iCs/>
                <w:spacing w:val="-2"/>
                <w:sz w:val="28"/>
                <w:szCs w:val="28"/>
              </w:rPr>
            </w:pPr>
            <w:r w:rsidRPr="00C61EBD">
              <w:rPr>
                <w:bCs/>
                <w:iCs/>
                <w:spacing w:val="-2"/>
                <w:sz w:val="28"/>
                <w:szCs w:val="28"/>
              </w:rPr>
              <w:t>1 семестр</w:t>
            </w:r>
            <w:r w:rsidRPr="00C61EBD">
              <w:rPr>
                <w:b w:val="0"/>
                <w:bCs/>
                <w:iCs/>
                <w:spacing w:val="-2"/>
                <w:sz w:val="28"/>
                <w:szCs w:val="28"/>
              </w:rPr>
              <w:t xml:space="preserve"> </w:t>
            </w:r>
          </w:p>
        </w:tc>
      </w:tr>
      <w:tr w:rsidR="00E82338" w:rsidRPr="00C61EBD" w:rsidTr="00FB63A1">
        <w:trPr>
          <w:cantSplit/>
          <w:trHeight w:val="276"/>
        </w:trPr>
        <w:tc>
          <w:tcPr>
            <w:tcW w:w="8350" w:type="dxa"/>
            <w:gridSpan w:val="2"/>
            <w:tcBorders>
              <w:top w:val="single" w:sz="4" w:space="0" w:color="000000"/>
              <w:left w:val="single" w:sz="4" w:space="0" w:color="000000"/>
              <w:bottom w:val="single" w:sz="4" w:space="0" w:color="000000"/>
            </w:tcBorders>
            <w:vAlign w:val="center"/>
          </w:tcPr>
          <w:p w:rsidR="00E82338" w:rsidRPr="00C61EBD" w:rsidRDefault="00E82338" w:rsidP="00FB63A1">
            <w:pPr>
              <w:pStyle w:val="320"/>
              <w:snapToGrid w:val="0"/>
              <w:ind w:firstLine="0"/>
              <w:jc w:val="center"/>
              <w:rPr>
                <w:bCs/>
                <w:iCs/>
                <w:spacing w:val="-2"/>
                <w:sz w:val="28"/>
                <w:szCs w:val="28"/>
              </w:rPr>
            </w:pPr>
            <w:r w:rsidRPr="00C61EBD">
              <w:rPr>
                <w:bCs/>
                <w:iCs/>
                <w:spacing w:val="-2"/>
                <w:sz w:val="28"/>
                <w:szCs w:val="28"/>
              </w:rPr>
              <w:t>Модуль №1</w:t>
            </w:r>
          </w:p>
        </w:tc>
        <w:tc>
          <w:tcPr>
            <w:tcW w:w="1135" w:type="dxa"/>
            <w:vMerge w:val="restart"/>
            <w:tcBorders>
              <w:top w:val="single" w:sz="4" w:space="0" w:color="000000"/>
              <w:left w:val="single" w:sz="4" w:space="0" w:color="000000"/>
              <w:bottom w:val="single" w:sz="4" w:space="0" w:color="000000"/>
              <w:right w:val="single" w:sz="4" w:space="0" w:color="000000"/>
            </w:tcBorders>
            <w:vAlign w:val="center"/>
          </w:tcPr>
          <w:p w:rsidR="00E82338" w:rsidRPr="00C61EBD" w:rsidRDefault="00E82338" w:rsidP="00FB63A1">
            <w:pPr>
              <w:pStyle w:val="320"/>
              <w:snapToGrid w:val="0"/>
              <w:spacing w:line="216" w:lineRule="auto"/>
              <w:ind w:firstLine="0"/>
              <w:jc w:val="center"/>
              <w:rPr>
                <w:b w:val="0"/>
                <w:bCs/>
                <w:iCs/>
                <w:spacing w:val="-2"/>
                <w:sz w:val="28"/>
                <w:szCs w:val="28"/>
              </w:rPr>
            </w:pPr>
            <w:r w:rsidRPr="00C61EBD">
              <w:rPr>
                <w:b w:val="0"/>
                <w:bCs/>
                <w:iCs/>
                <w:spacing w:val="-2"/>
                <w:sz w:val="28"/>
                <w:szCs w:val="28"/>
              </w:rPr>
              <w:t>Мах</w:t>
            </w:r>
          </w:p>
          <w:p w:rsidR="00E82338" w:rsidRPr="00C61EBD" w:rsidRDefault="00E82338" w:rsidP="00FB63A1">
            <w:pPr>
              <w:pStyle w:val="320"/>
              <w:spacing w:line="216" w:lineRule="auto"/>
              <w:ind w:firstLine="0"/>
              <w:jc w:val="center"/>
              <w:rPr>
                <w:b w:val="0"/>
                <w:bCs/>
                <w:iCs/>
                <w:spacing w:val="-2"/>
                <w:sz w:val="28"/>
                <w:szCs w:val="28"/>
              </w:rPr>
            </w:pPr>
            <w:r w:rsidRPr="00C61EBD">
              <w:rPr>
                <w:b w:val="0"/>
                <w:bCs/>
                <w:iCs/>
                <w:spacing w:val="-2"/>
                <w:sz w:val="28"/>
                <w:szCs w:val="28"/>
              </w:rPr>
              <w:t>кількість</w:t>
            </w:r>
          </w:p>
          <w:p w:rsidR="00E82338" w:rsidRPr="00C61EBD" w:rsidRDefault="00E82338" w:rsidP="00FB63A1">
            <w:pPr>
              <w:pStyle w:val="320"/>
              <w:snapToGrid w:val="0"/>
              <w:spacing w:line="216" w:lineRule="auto"/>
              <w:ind w:firstLine="0"/>
              <w:jc w:val="center"/>
              <w:rPr>
                <w:bCs/>
                <w:iCs/>
                <w:spacing w:val="-2"/>
                <w:sz w:val="28"/>
                <w:szCs w:val="28"/>
              </w:rPr>
            </w:pPr>
            <w:r w:rsidRPr="00C61EBD">
              <w:rPr>
                <w:b w:val="0"/>
                <w:bCs/>
                <w:iCs/>
                <w:spacing w:val="-2"/>
                <w:sz w:val="28"/>
                <w:szCs w:val="28"/>
              </w:rPr>
              <w:t>балів</w:t>
            </w:r>
          </w:p>
        </w:tc>
      </w:tr>
      <w:tr w:rsidR="00E82338" w:rsidRPr="00C61EBD" w:rsidTr="00FB63A1">
        <w:trPr>
          <w:cantSplit/>
          <w:trHeight w:val="248"/>
        </w:trPr>
        <w:tc>
          <w:tcPr>
            <w:tcW w:w="5791" w:type="dxa"/>
            <w:tcBorders>
              <w:top w:val="single" w:sz="4" w:space="0" w:color="000000"/>
              <w:left w:val="single" w:sz="4" w:space="0" w:color="000000"/>
              <w:bottom w:val="single" w:sz="4" w:space="0" w:color="000000"/>
            </w:tcBorders>
            <w:vAlign w:val="center"/>
          </w:tcPr>
          <w:p w:rsidR="00E82338" w:rsidRPr="00C61EBD" w:rsidRDefault="00E82338" w:rsidP="00FB63A1">
            <w:pPr>
              <w:pStyle w:val="320"/>
              <w:snapToGrid w:val="0"/>
              <w:spacing w:line="216" w:lineRule="auto"/>
              <w:ind w:firstLine="0"/>
              <w:jc w:val="center"/>
              <w:rPr>
                <w:b w:val="0"/>
                <w:iCs/>
                <w:spacing w:val="-2"/>
                <w:sz w:val="28"/>
                <w:szCs w:val="28"/>
              </w:rPr>
            </w:pPr>
            <w:r w:rsidRPr="00C61EBD">
              <w:rPr>
                <w:b w:val="0"/>
                <w:iCs/>
                <w:spacing w:val="-2"/>
                <w:sz w:val="28"/>
                <w:szCs w:val="28"/>
              </w:rPr>
              <w:t>Вид</w:t>
            </w:r>
          </w:p>
          <w:p w:rsidR="00E82338" w:rsidRPr="00C61EBD" w:rsidRDefault="00E82338" w:rsidP="00FB63A1">
            <w:pPr>
              <w:pStyle w:val="320"/>
              <w:spacing w:line="216" w:lineRule="auto"/>
              <w:ind w:firstLine="0"/>
              <w:jc w:val="center"/>
              <w:rPr>
                <w:iCs/>
                <w:spacing w:val="-2"/>
                <w:sz w:val="28"/>
                <w:szCs w:val="28"/>
              </w:rPr>
            </w:pPr>
            <w:r w:rsidRPr="00C61EBD">
              <w:rPr>
                <w:b w:val="0"/>
                <w:iCs/>
                <w:spacing w:val="-2"/>
                <w:sz w:val="28"/>
                <w:szCs w:val="28"/>
              </w:rPr>
              <w:t>навчальної роботи</w:t>
            </w:r>
          </w:p>
        </w:tc>
        <w:tc>
          <w:tcPr>
            <w:tcW w:w="2559" w:type="dxa"/>
            <w:tcBorders>
              <w:top w:val="single" w:sz="4" w:space="0" w:color="000000"/>
              <w:left w:val="single" w:sz="4" w:space="0" w:color="000000"/>
              <w:bottom w:val="single" w:sz="4" w:space="0" w:color="000000"/>
            </w:tcBorders>
            <w:vAlign w:val="center"/>
          </w:tcPr>
          <w:p w:rsidR="00E82338" w:rsidRPr="00C61EBD" w:rsidRDefault="00E82338" w:rsidP="00FB63A1">
            <w:pPr>
              <w:pStyle w:val="320"/>
              <w:snapToGrid w:val="0"/>
              <w:spacing w:line="216" w:lineRule="auto"/>
              <w:ind w:firstLine="0"/>
              <w:jc w:val="center"/>
              <w:rPr>
                <w:b w:val="0"/>
                <w:iCs/>
                <w:spacing w:val="-2"/>
                <w:sz w:val="28"/>
                <w:szCs w:val="28"/>
              </w:rPr>
            </w:pPr>
            <w:r w:rsidRPr="00C61EBD">
              <w:rPr>
                <w:b w:val="0"/>
                <w:iCs/>
                <w:spacing w:val="-2"/>
                <w:sz w:val="28"/>
                <w:szCs w:val="28"/>
              </w:rPr>
              <w:t>Мах</w:t>
            </w:r>
          </w:p>
          <w:p w:rsidR="00E82338" w:rsidRPr="00C61EBD" w:rsidRDefault="00E82338" w:rsidP="00FB63A1">
            <w:pPr>
              <w:pStyle w:val="320"/>
              <w:spacing w:line="216" w:lineRule="auto"/>
              <w:ind w:firstLine="0"/>
              <w:jc w:val="center"/>
              <w:rPr>
                <w:b w:val="0"/>
                <w:iCs/>
                <w:spacing w:val="-2"/>
                <w:sz w:val="28"/>
                <w:szCs w:val="28"/>
              </w:rPr>
            </w:pPr>
            <w:r w:rsidRPr="00C61EBD">
              <w:rPr>
                <w:b w:val="0"/>
                <w:iCs/>
                <w:spacing w:val="-2"/>
                <w:sz w:val="28"/>
                <w:szCs w:val="28"/>
              </w:rPr>
              <w:t>кількість</w:t>
            </w:r>
          </w:p>
          <w:p w:rsidR="00E82338" w:rsidRPr="00C61EBD" w:rsidRDefault="00E82338" w:rsidP="00FB63A1">
            <w:pPr>
              <w:pStyle w:val="320"/>
              <w:spacing w:line="216" w:lineRule="auto"/>
              <w:ind w:firstLine="0"/>
              <w:jc w:val="center"/>
              <w:rPr>
                <w:iCs/>
                <w:spacing w:val="-2"/>
                <w:sz w:val="28"/>
                <w:szCs w:val="28"/>
              </w:rPr>
            </w:pPr>
            <w:r w:rsidRPr="00C61EBD">
              <w:rPr>
                <w:b w:val="0"/>
                <w:iCs/>
                <w:spacing w:val="-2"/>
                <w:sz w:val="28"/>
                <w:szCs w:val="28"/>
              </w:rPr>
              <w:t>балів</w:t>
            </w:r>
          </w:p>
        </w:tc>
        <w:tc>
          <w:tcPr>
            <w:tcW w:w="1135" w:type="dxa"/>
            <w:vMerge/>
            <w:tcBorders>
              <w:top w:val="single" w:sz="4" w:space="0" w:color="000000"/>
              <w:left w:val="single" w:sz="4" w:space="0" w:color="000000"/>
              <w:bottom w:val="single" w:sz="4" w:space="0" w:color="000000"/>
              <w:right w:val="single" w:sz="4" w:space="0" w:color="000000"/>
            </w:tcBorders>
            <w:vAlign w:val="center"/>
          </w:tcPr>
          <w:p w:rsidR="00E82338" w:rsidRPr="00C61EBD" w:rsidRDefault="00E82338" w:rsidP="00FB63A1">
            <w:pPr>
              <w:pStyle w:val="320"/>
              <w:snapToGrid w:val="0"/>
              <w:spacing w:line="216" w:lineRule="auto"/>
              <w:ind w:firstLine="0"/>
              <w:jc w:val="center"/>
              <w:rPr>
                <w:iCs/>
                <w:spacing w:val="-2"/>
                <w:sz w:val="28"/>
                <w:szCs w:val="28"/>
              </w:rPr>
            </w:pPr>
          </w:p>
        </w:tc>
      </w:tr>
      <w:tr w:rsidR="00E82338" w:rsidRPr="00C61EBD" w:rsidTr="00FB63A1">
        <w:trPr>
          <w:cantSplit/>
          <w:trHeight w:val="248"/>
        </w:trPr>
        <w:tc>
          <w:tcPr>
            <w:tcW w:w="5791" w:type="dxa"/>
            <w:tcBorders>
              <w:top w:val="single" w:sz="4" w:space="0" w:color="000000"/>
              <w:left w:val="single" w:sz="4" w:space="0" w:color="000000"/>
              <w:bottom w:val="single" w:sz="4" w:space="0" w:color="000000"/>
            </w:tcBorders>
          </w:tcPr>
          <w:p w:rsidR="00E82338" w:rsidRPr="00C61EBD" w:rsidRDefault="00E82338" w:rsidP="00FB63A1">
            <w:pPr>
              <w:pStyle w:val="320"/>
              <w:snapToGrid w:val="0"/>
              <w:spacing w:line="216" w:lineRule="auto"/>
              <w:ind w:firstLine="0"/>
              <w:rPr>
                <w:b w:val="0"/>
                <w:iCs/>
                <w:spacing w:val="-6"/>
                <w:sz w:val="28"/>
                <w:szCs w:val="28"/>
              </w:rPr>
            </w:pPr>
            <w:r w:rsidRPr="00C61EBD">
              <w:rPr>
                <w:b w:val="0"/>
                <w:iCs/>
                <w:spacing w:val="-6"/>
                <w:sz w:val="28"/>
                <w:szCs w:val="28"/>
              </w:rPr>
              <w:t>Виконання та захист лабораторних завдань (6х10б)</w:t>
            </w:r>
          </w:p>
        </w:tc>
        <w:tc>
          <w:tcPr>
            <w:tcW w:w="2559" w:type="dxa"/>
            <w:tcBorders>
              <w:top w:val="single" w:sz="4" w:space="0" w:color="000000"/>
              <w:left w:val="single" w:sz="4" w:space="0" w:color="000000"/>
              <w:bottom w:val="single" w:sz="4" w:space="0" w:color="000000"/>
            </w:tcBorders>
          </w:tcPr>
          <w:p w:rsidR="00E82338" w:rsidRPr="00C61EBD" w:rsidRDefault="00E82338" w:rsidP="00FB63A1">
            <w:pPr>
              <w:pStyle w:val="320"/>
              <w:snapToGrid w:val="0"/>
              <w:spacing w:line="216" w:lineRule="auto"/>
              <w:ind w:firstLine="0"/>
              <w:jc w:val="center"/>
              <w:rPr>
                <w:b w:val="0"/>
                <w:iCs/>
                <w:spacing w:val="-2"/>
                <w:sz w:val="28"/>
                <w:szCs w:val="28"/>
              </w:rPr>
            </w:pPr>
            <w:r w:rsidRPr="00C61EBD">
              <w:rPr>
                <w:b w:val="0"/>
                <w:iCs/>
                <w:spacing w:val="-2"/>
                <w:sz w:val="28"/>
                <w:szCs w:val="28"/>
              </w:rPr>
              <w:t>60</w:t>
            </w:r>
          </w:p>
        </w:tc>
        <w:tc>
          <w:tcPr>
            <w:tcW w:w="1135" w:type="dxa"/>
            <w:vMerge w:val="restart"/>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320"/>
              <w:snapToGrid w:val="0"/>
              <w:spacing w:line="216" w:lineRule="auto"/>
              <w:ind w:firstLine="0"/>
              <w:jc w:val="right"/>
              <w:rPr>
                <w:b w:val="0"/>
                <w:iCs/>
                <w:spacing w:val="-2"/>
                <w:sz w:val="28"/>
                <w:szCs w:val="28"/>
              </w:rPr>
            </w:pPr>
          </w:p>
        </w:tc>
      </w:tr>
      <w:tr w:rsidR="00E82338" w:rsidRPr="00C61EBD" w:rsidTr="00FB63A1">
        <w:trPr>
          <w:cantSplit/>
          <w:trHeight w:val="248"/>
        </w:trPr>
        <w:tc>
          <w:tcPr>
            <w:tcW w:w="5791" w:type="dxa"/>
            <w:tcBorders>
              <w:left w:val="single" w:sz="4" w:space="0" w:color="000000"/>
              <w:bottom w:val="single" w:sz="4" w:space="0" w:color="000000"/>
            </w:tcBorders>
          </w:tcPr>
          <w:p w:rsidR="00E82338" w:rsidRPr="00C61EBD" w:rsidRDefault="00E82338" w:rsidP="00FB63A1">
            <w:pPr>
              <w:pStyle w:val="340"/>
              <w:tabs>
                <w:tab w:val="clear" w:pos="993"/>
              </w:tabs>
              <w:snapToGrid w:val="0"/>
              <w:spacing w:line="216" w:lineRule="auto"/>
              <w:ind w:firstLine="0"/>
              <w:jc w:val="left"/>
              <w:rPr>
                <w:iCs/>
                <w:spacing w:val="-2"/>
              </w:rPr>
            </w:pPr>
            <w:r w:rsidRPr="00C61EBD">
              <w:rPr>
                <w:iCs/>
                <w:spacing w:val="-2"/>
              </w:rPr>
              <w:t xml:space="preserve">Виконання та захист домашнього завдання </w:t>
            </w:r>
          </w:p>
        </w:tc>
        <w:tc>
          <w:tcPr>
            <w:tcW w:w="2559" w:type="dxa"/>
            <w:tcBorders>
              <w:left w:val="single" w:sz="4" w:space="0" w:color="000000"/>
              <w:bottom w:val="single" w:sz="4" w:space="0" w:color="000000"/>
            </w:tcBorders>
          </w:tcPr>
          <w:p w:rsidR="00E82338" w:rsidRPr="00C61EBD" w:rsidRDefault="00E82338" w:rsidP="00FB63A1">
            <w:pPr>
              <w:pStyle w:val="320"/>
              <w:snapToGrid w:val="0"/>
              <w:spacing w:line="216" w:lineRule="auto"/>
              <w:ind w:firstLine="0"/>
              <w:jc w:val="center"/>
              <w:rPr>
                <w:b w:val="0"/>
                <w:iCs/>
                <w:spacing w:val="-2"/>
                <w:sz w:val="28"/>
                <w:szCs w:val="28"/>
              </w:rPr>
            </w:pPr>
            <w:r w:rsidRPr="00C61EBD">
              <w:rPr>
                <w:b w:val="0"/>
                <w:iCs/>
                <w:spacing w:val="-2"/>
                <w:sz w:val="28"/>
                <w:szCs w:val="28"/>
              </w:rPr>
              <w:t>8</w:t>
            </w:r>
          </w:p>
        </w:tc>
        <w:tc>
          <w:tcPr>
            <w:tcW w:w="1135" w:type="dxa"/>
            <w:vMerge/>
            <w:tcBorders>
              <w:left w:val="single" w:sz="4" w:space="0" w:color="000000"/>
              <w:bottom w:val="single" w:sz="4" w:space="0" w:color="000000"/>
              <w:right w:val="single" w:sz="4" w:space="0" w:color="000000"/>
            </w:tcBorders>
          </w:tcPr>
          <w:p w:rsidR="00E82338" w:rsidRPr="00C61EBD" w:rsidRDefault="00E82338" w:rsidP="00FB63A1">
            <w:pPr>
              <w:pStyle w:val="320"/>
              <w:snapToGrid w:val="0"/>
              <w:spacing w:line="216" w:lineRule="auto"/>
              <w:ind w:firstLine="0"/>
              <w:jc w:val="right"/>
              <w:rPr>
                <w:b w:val="0"/>
                <w:iCs/>
                <w:spacing w:val="-2"/>
                <w:sz w:val="28"/>
                <w:szCs w:val="28"/>
              </w:rPr>
            </w:pPr>
          </w:p>
        </w:tc>
      </w:tr>
      <w:tr w:rsidR="00E82338" w:rsidRPr="00C61EBD" w:rsidTr="00FB63A1">
        <w:trPr>
          <w:cantSplit/>
          <w:trHeight w:val="248"/>
        </w:trPr>
        <w:tc>
          <w:tcPr>
            <w:tcW w:w="8350" w:type="dxa"/>
            <w:gridSpan w:val="2"/>
            <w:tcBorders>
              <w:top w:val="single" w:sz="4" w:space="0" w:color="000000"/>
              <w:left w:val="single" w:sz="4" w:space="0" w:color="000000"/>
              <w:bottom w:val="single" w:sz="4" w:space="0" w:color="000000"/>
            </w:tcBorders>
          </w:tcPr>
          <w:p w:rsidR="00E82338" w:rsidRPr="00C61EBD" w:rsidRDefault="00E82338" w:rsidP="00FB63A1">
            <w:pPr>
              <w:pStyle w:val="330"/>
              <w:tabs>
                <w:tab w:val="clear" w:pos="993"/>
              </w:tabs>
              <w:snapToGrid w:val="0"/>
              <w:ind w:firstLine="0"/>
              <w:jc w:val="left"/>
              <w:rPr>
                <w:i/>
                <w:iCs/>
                <w:spacing w:val="-2"/>
              </w:rPr>
            </w:pPr>
            <w:r w:rsidRPr="00C61EBD">
              <w:rPr>
                <w:i/>
                <w:iCs/>
                <w:spacing w:val="-2"/>
              </w:rPr>
              <w:t>Для допуску до виконання модульної контрольної роботи №1 студент має набрати не менше 41 бала</w:t>
            </w:r>
          </w:p>
        </w:tc>
        <w:tc>
          <w:tcPr>
            <w:tcW w:w="1135" w:type="dxa"/>
            <w:vMerge/>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320"/>
              <w:snapToGrid w:val="0"/>
              <w:spacing w:line="216" w:lineRule="auto"/>
              <w:ind w:firstLine="0"/>
              <w:jc w:val="right"/>
              <w:rPr>
                <w:b w:val="0"/>
                <w:iCs/>
                <w:spacing w:val="-2"/>
                <w:sz w:val="28"/>
                <w:szCs w:val="28"/>
              </w:rPr>
            </w:pPr>
          </w:p>
        </w:tc>
      </w:tr>
      <w:tr w:rsidR="00E82338" w:rsidRPr="00C61EBD" w:rsidTr="00FB63A1">
        <w:trPr>
          <w:cantSplit/>
          <w:trHeight w:val="248"/>
        </w:trPr>
        <w:tc>
          <w:tcPr>
            <w:tcW w:w="5791" w:type="dxa"/>
            <w:tcBorders>
              <w:top w:val="single" w:sz="4" w:space="0" w:color="000000"/>
              <w:left w:val="single" w:sz="4" w:space="0" w:color="000000"/>
              <w:bottom w:val="single" w:sz="4" w:space="0" w:color="000000"/>
            </w:tcBorders>
          </w:tcPr>
          <w:p w:rsidR="00E82338" w:rsidRPr="00C61EBD" w:rsidRDefault="00E82338" w:rsidP="00FB63A1">
            <w:pPr>
              <w:pStyle w:val="320"/>
              <w:snapToGrid w:val="0"/>
              <w:spacing w:line="216" w:lineRule="auto"/>
              <w:ind w:firstLine="0"/>
              <w:rPr>
                <w:b w:val="0"/>
                <w:iCs/>
                <w:spacing w:val="-2"/>
                <w:sz w:val="28"/>
                <w:szCs w:val="28"/>
              </w:rPr>
            </w:pPr>
            <w:r w:rsidRPr="00C61EBD">
              <w:rPr>
                <w:b w:val="0"/>
                <w:iCs/>
                <w:spacing w:val="-2"/>
                <w:sz w:val="28"/>
                <w:szCs w:val="28"/>
              </w:rPr>
              <w:t>Виконання модульної контрольної роботи №1</w:t>
            </w:r>
          </w:p>
        </w:tc>
        <w:tc>
          <w:tcPr>
            <w:tcW w:w="2559" w:type="dxa"/>
            <w:tcBorders>
              <w:top w:val="single" w:sz="4" w:space="0" w:color="000000"/>
              <w:left w:val="single" w:sz="4" w:space="0" w:color="000000"/>
              <w:bottom w:val="single" w:sz="4" w:space="0" w:color="000000"/>
            </w:tcBorders>
          </w:tcPr>
          <w:p w:rsidR="00E82338" w:rsidRPr="00C61EBD" w:rsidRDefault="00E82338" w:rsidP="00FB63A1">
            <w:pPr>
              <w:pStyle w:val="320"/>
              <w:snapToGrid w:val="0"/>
              <w:spacing w:line="216" w:lineRule="auto"/>
              <w:ind w:firstLine="0"/>
              <w:jc w:val="center"/>
              <w:rPr>
                <w:b w:val="0"/>
                <w:iCs/>
                <w:spacing w:val="-2"/>
                <w:sz w:val="28"/>
                <w:szCs w:val="28"/>
              </w:rPr>
            </w:pPr>
            <w:r w:rsidRPr="00C61EBD">
              <w:rPr>
                <w:b w:val="0"/>
                <w:iCs/>
                <w:spacing w:val="-2"/>
                <w:sz w:val="28"/>
                <w:szCs w:val="28"/>
              </w:rPr>
              <w:t>20</w:t>
            </w:r>
          </w:p>
        </w:tc>
        <w:tc>
          <w:tcPr>
            <w:tcW w:w="1135" w:type="dxa"/>
            <w:vMerge/>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320"/>
              <w:snapToGrid w:val="0"/>
              <w:spacing w:line="216" w:lineRule="auto"/>
              <w:ind w:firstLine="0"/>
              <w:jc w:val="right"/>
              <w:rPr>
                <w:iCs/>
                <w:spacing w:val="-2"/>
                <w:sz w:val="28"/>
                <w:szCs w:val="28"/>
              </w:rPr>
            </w:pPr>
          </w:p>
        </w:tc>
      </w:tr>
      <w:tr w:rsidR="00E82338" w:rsidRPr="00C61EBD" w:rsidTr="00FB63A1">
        <w:trPr>
          <w:cantSplit/>
          <w:trHeight w:val="248"/>
        </w:trPr>
        <w:tc>
          <w:tcPr>
            <w:tcW w:w="5791" w:type="dxa"/>
            <w:tcBorders>
              <w:top w:val="single" w:sz="4" w:space="0" w:color="000000"/>
              <w:left w:val="single" w:sz="4" w:space="0" w:color="000000"/>
              <w:bottom w:val="single" w:sz="4" w:space="0" w:color="000000"/>
            </w:tcBorders>
          </w:tcPr>
          <w:p w:rsidR="00E82338" w:rsidRPr="00C61EBD" w:rsidRDefault="00E82338" w:rsidP="00FB63A1">
            <w:pPr>
              <w:pStyle w:val="320"/>
              <w:snapToGrid w:val="0"/>
              <w:spacing w:line="216" w:lineRule="auto"/>
              <w:ind w:firstLine="0"/>
              <w:rPr>
                <w:bCs/>
                <w:iCs/>
                <w:spacing w:val="-2"/>
                <w:sz w:val="28"/>
                <w:szCs w:val="28"/>
              </w:rPr>
            </w:pPr>
            <w:r w:rsidRPr="00C61EBD">
              <w:rPr>
                <w:bCs/>
                <w:iCs/>
                <w:spacing w:val="-2"/>
                <w:sz w:val="28"/>
                <w:szCs w:val="28"/>
              </w:rPr>
              <w:t>Усього за модулем №1</w:t>
            </w:r>
          </w:p>
        </w:tc>
        <w:tc>
          <w:tcPr>
            <w:tcW w:w="2559" w:type="dxa"/>
            <w:tcBorders>
              <w:top w:val="single" w:sz="4" w:space="0" w:color="000000"/>
              <w:left w:val="single" w:sz="4" w:space="0" w:color="000000"/>
              <w:bottom w:val="single" w:sz="4" w:space="0" w:color="000000"/>
            </w:tcBorders>
          </w:tcPr>
          <w:p w:rsidR="00E82338" w:rsidRPr="00C61EBD" w:rsidRDefault="00E82338" w:rsidP="00FB63A1">
            <w:pPr>
              <w:pStyle w:val="320"/>
              <w:snapToGrid w:val="0"/>
              <w:spacing w:line="216" w:lineRule="auto"/>
              <w:ind w:firstLine="0"/>
              <w:jc w:val="center"/>
              <w:rPr>
                <w:bCs/>
                <w:iCs/>
                <w:spacing w:val="-2"/>
                <w:sz w:val="28"/>
                <w:szCs w:val="28"/>
              </w:rPr>
            </w:pPr>
            <w:r w:rsidRPr="00C61EBD">
              <w:rPr>
                <w:bCs/>
                <w:iCs/>
                <w:spacing w:val="-2"/>
                <w:sz w:val="28"/>
                <w:szCs w:val="28"/>
              </w:rPr>
              <w:t>88</w:t>
            </w:r>
          </w:p>
        </w:tc>
        <w:tc>
          <w:tcPr>
            <w:tcW w:w="1135" w:type="dxa"/>
            <w:vMerge/>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320"/>
              <w:snapToGrid w:val="0"/>
              <w:spacing w:line="216" w:lineRule="auto"/>
              <w:ind w:firstLine="0"/>
              <w:jc w:val="right"/>
              <w:rPr>
                <w:bCs/>
                <w:iCs/>
                <w:spacing w:val="-2"/>
                <w:sz w:val="28"/>
                <w:szCs w:val="28"/>
              </w:rPr>
            </w:pPr>
          </w:p>
        </w:tc>
      </w:tr>
      <w:tr w:rsidR="00E82338" w:rsidRPr="00C61EBD" w:rsidTr="00FB63A1">
        <w:trPr>
          <w:cantSplit/>
          <w:trHeight w:val="252"/>
        </w:trPr>
        <w:tc>
          <w:tcPr>
            <w:tcW w:w="8350" w:type="dxa"/>
            <w:gridSpan w:val="2"/>
            <w:tcBorders>
              <w:top w:val="single" w:sz="4" w:space="0" w:color="000000"/>
              <w:left w:val="single" w:sz="4" w:space="0" w:color="000000"/>
              <w:bottom w:val="single" w:sz="4" w:space="0" w:color="000000"/>
            </w:tcBorders>
          </w:tcPr>
          <w:p w:rsidR="00E82338" w:rsidRPr="00C61EBD" w:rsidRDefault="00E82338" w:rsidP="00FB63A1">
            <w:pPr>
              <w:pStyle w:val="320"/>
              <w:snapToGrid w:val="0"/>
              <w:spacing w:line="216" w:lineRule="auto"/>
              <w:ind w:firstLine="0"/>
              <w:jc w:val="center"/>
              <w:rPr>
                <w:bCs/>
                <w:iCs/>
                <w:spacing w:val="-2"/>
                <w:sz w:val="28"/>
                <w:szCs w:val="28"/>
              </w:rPr>
            </w:pPr>
            <w:r w:rsidRPr="00C61EBD">
              <w:rPr>
                <w:bCs/>
                <w:iCs/>
                <w:spacing w:val="-2"/>
                <w:sz w:val="28"/>
                <w:szCs w:val="28"/>
              </w:rPr>
              <w:t>Семестровий диференційований залік</w:t>
            </w:r>
          </w:p>
        </w:tc>
        <w:tc>
          <w:tcPr>
            <w:tcW w:w="1135"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320"/>
              <w:snapToGrid w:val="0"/>
              <w:spacing w:line="216" w:lineRule="auto"/>
              <w:ind w:firstLine="0"/>
              <w:jc w:val="center"/>
              <w:rPr>
                <w:bCs/>
                <w:iCs/>
                <w:spacing w:val="-2"/>
                <w:sz w:val="28"/>
                <w:szCs w:val="28"/>
              </w:rPr>
            </w:pPr>
            <w:r w:rsidRPr="00C61EBD">
              <w:rPr>
                <w:bCs/>
                <w:iCs/>
                <w:spacing w:val="-2"/>
                <w:sz w:val="28"/>
                <w:szCs w:val="28"/>
              </w:rPr>
              <w:t>12</w:t>
            </w:r>
          </w:p>
        </w:tc>
      </w:tr>
      <w:tr w:rsidR="00E82338" w:rsidRPr="00C61EBD" w:rsidTr="00FB63A1">
        <w:trPr>
          <w:cantSplit/>
          <w:trHeight w:val="248"/>
        </w:trPr>
        <w:tc>
          <w:tcPr>
            <w:tcW w:w="8350" w:type="dxa"/>
            <w:gridSpan w:val="2"/>
            <w:tcBorders>
              <w:top w:val="single" w:sz="4" w:space="0" w:color="000000"/>
              <w:left w:val="single" w:sz="4" w:space="0" w:color="000000"/>
              <w:bottom w:val="single" w:sz="4" w:space="0" w:color="000000"/>
            </w:tcBorders>
          </w:tcPr>
          <w:p w:rsidR="00E82338" w:rsidRPr="00C61EBD" w:rsidRDefault="00E82338" w:rsidP="00FB63A1">
            <w:pPr>
              <w:pStyle w:val="320"/>
              <w:snapToGrid w:val="0"/>
              <w:spacing w:line="216" w:lineRule="auto"/>
              <w:ind w:firstLine="0"/>
              <w:jc w:val="center"/>
              <w:rPr>
                <w:bCs/>
                <w:iCs/>
                <w:spacing w:val="-2"/>
                <w:sz w:val="28"/>
                <w:szCs w:val="28"/>
              </w:rPr>
            </w:pPr>
            <w:r w:rsidRPr="00C61EBD">
              <w:rPr>
                <w:bCs/>
                <w:iCs/>
                <w:spacing w:val="-2"/>
                <w:sz w:val="28"/>
                <w:szCs w:val="28"/>
              </w:rPr>
              <w:t>Усього за 1 семестр</w:t>
            </w:r>
          </w:p>
        </w:tc>
        <w:tc>
          <w:tcPr>
            <w:tcW w:w="1135"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320"/>
              <w:snapToGrid w:val="0"/>
              <w:spacing w:line="216" w:lineRule="auto"/>
              <w:ind w:firstLine="0"/>
              <w:jc w:val="center"/>
              <w:rPr>
                <w:bCs/>
                <w:iCs/>
                <w:spacing w:val="-2"/>
                <w:sz w:val="28"/>
                <w:szCs w:val="28"/>
              </w:rPr>
            </w:pPr>
            <w:r w:rsidRPr="00C61EBD">
              <w:rPr>
                <w:bCs/>
                <w:iCs/>
                <w:spacing w:val="-2"/>
                <w:sz w:val="28"/>
                <w:szCs w:val="28"/>
              </w:rPr>
              <w:t>100</w:t>
            </w:r>
          </w:p>
        </w:tc>
      </w:tr>
      <w:tr w:rsidR="00E82338" w:rsidRPr="00C61EBD" w:rsidTr="00FB63A1">
        <w:trPr>
          <w:cantSplit/>
          <w:trHeight w:val="299"/>
        </w:trPr>
        <w:tc>
          <w:tcPr>
            <w:tcW w:w="9485" w:type="dxa"/>
            <w:gridSpan w:val="3"/>
            <w:tcBorders>
              <w:top w:val="single" w:sz="4" w:space="0" w:color="000000"/>
              <w:left w:val="single" w:sz="4" w:space="0" w:color="000000"/>
              <w:right w:val="single" w:sz="4" w:space="0" w:color="000000"/>
            </w:tcBorders>
            <w:shd w:val="clear" w:color="auto" w:fill="D9D9D9"/>
            <w:vAlign w:val="center"/>
          </w:tcPr>
          <w:p w:rsidR="00E82338" w:rsidRPr="00C61EBD" w:rsidRDefault="00E82338" w:rsidP="00FB63A1">
            <w:pPr>
              <w:pStyle w:val="320"/>
              <w:snapToGrid w:val="0"/>
              <w:ind w:firstLine="0"/>
              <w:jc w:val="center"/>
              <w:rPr>
                <w:bCs/>
                <w:iCs/>
                <w:spacing w:val="-2"/>
                <w:sz w:val="28"/>
                <w:szCs w:val="28"/>
              </w:rPr>
            </w:pPr>
            <w:r w:rsidRPr="00C61EBD">
              <w:rPr>
                <w:bCs/>
                <w:iCs/>
                <w:spacing w:val="-2"/>
                <w:sz w:val="28"/>
                <w:szCs w:val="28"/>
              </w:rPr>
              <w:t xml:space="preserve">2 семестр </w:t>
            </w:r>
          </w:p>
        </w:tc>
      </w:tr>
      <w:tr w:rsidR="00E82338" w:rsidRPr="00C61EBD" w:rsidTr="00FB63A1">
        <w:trPr>
          <w:cantSplit/>
          <w:trHeight w:val="276"/>
        </w:trPr>
        <w:tc>
          <w:tcPr>
            <w:tcW w:w="8350" w:type="dxa"/>
            <w:gridSpan w:val="2"/>
            <w:tcBorders>
              <w:top w:val="single" w:sz="4" w:space="0" w:color="000000"/>
              <w:left w:val="single" w:sz="4" w:space="0" w:color="000000"/>
              <w:bottom w:val="single" w:sz="4" w:space="0" w:color="000000"/>
            </w:tcBorders>
            <w:vAlign w:val="center"/>
          </w:tcPr>
          <w:p w:rsidR="00E82338" w:rsidRPr="00C61EBD" w:rsidRDefault="00E82338" w:rsidP="00FB63A1">
            <w:pPr>
              <w:pStyle w:val="320"/>
              <w:snapToGrid w:val="0"/>
              <w:ind w:firstLine="0"/>
              <w:jc w:val="center"/>
              <w:rPr>
                <w:bCs/>
                <w:iCs/>
                <w:spacing w:val="-2"/>
                <w:sz w:val="28"/>
                <w:szCs w:val="28"/>
              </w:rPr>
            </w:pPr>
            <w:r w:rsidRPr="00C61EBD">
              <w:rPr>
                <w:bCs/>
                <w:iCs/>
                <w:spacing w:val="-2"/>
                <w:sz w:val="28"/>
                <w:szCs w:val="28"/>
              </w:rPr>
              <w:t>Модуль №2</w:t>
            </w:r>
          </w:p>
        </w:tc>
        <w:tc>
          <w:tcPr>
            <w:tcW w:w="1135" w:type="dxa"/>
            <w:vMerge w:val="restart"/>
            <w:tcBorders>
              <w:top w:val="single" w:sz="4" w:space="0" w:color="000000"/>
              <w:left w:val="single" w:sz="4" w:space="0" w:color="000000"/>
              <w:bottom w:val="single" w:sz="4" w:space="0" w:color="000000"/>
              <w:right w:val="single" w:sz="4" w:space="0" w:color="000000"/>
            </w:tcBorders>
            <w:vAlign w:val="center"/>
          </w:tcPr>
          <w:p w:rsidR="00E82338" w:rsidRPr="00C61EBD" w:rsidRDefault="00E82338" w:rsidP="00FB63A1">
            <w:pPr>
              <w:pStyle w:val="320"/>
              <w:snapToGrid w:val="0"/>
              <w:spacing w:line="216" w:lineRule="auto"/>
              <w:ind w:firstLine="0"/>
              <w:jc w:val="center"/>
              <w:rPr>
                <w:b w:val="0"/>
                <w:bCs/>
                <w:iCs/>
                <w:spacing w:val="-2"/>
                <w:sz w:val="28"/>
                <w:szCs w:val="28"/>
              </w:rPr>
            </w:pPr>
            <w:r w:rsidRPr="00C61EBD">
              <w:rPr>
                <w:b w:val="0"/>
                <w:bCs/>
                <w:iCs/>
                <w:spacing w:val="-2"/>
                <w:sz w:val="28"/>
                <w:szCs w:val="28"/>
              </w:rPr>
              <w:t>Мах</w:t>
            </w:r>
          </w:p>
          <w:p w:rsidR="00E82338" w:rsidRPr="00C61EBD" w:rsidRDefault="00E82338" w:rsidP="00FB63A1">
            <w:pPr>
              <w:pStyle w:val="320"/>
              <w:spacing w:line="216" w:lineRule="auto"/>
              <w:ind w:firstLine="0"/>
              <w:jc w:val="center"/>
              <w:rPr>
                <w:b w:val="0"/>
                <w:bCs/>
                <w:iCs/>
                <w:spacing w:val="-2"/>
                <w:sz w:val="28"/>
                <w:szCs w:val="28"/>
              </w:rPr>
            </w:pPr>
            <w:r w:rsidRPr="00C61EBD">
              <w:rPr>
                <w:b w:val="0"/>
                <w:bCs/>
                <w:iCs/>
                <w:spacing w:val="-2"/>
                <w:sz w:val="28"/>
                <w:szCs w:val="28"/>
              </w:rPr>
              <w:t>кількість</w:t>
            </w:r>
          </w:p>
          <w:p w:rsidR="00E82338" w:rsidRPr="00C61EBD" w:rsidRDefault="00E82338" w:rsidP="00FB63A1">
            <w:pPr>
              <w:pStyle w:val="320"/>
              <w:snapToGrid w:val="0"/>
              <w:spacing w:line="216" w:lineRule="auto"/>
              <w:ind w:firstLine="0"/>
              <w:jc w:val="center"/>
              <w:rPr>
                <w:bCs/>
                <w:iCs/>
                <w:spacing w:val="-2"/>
                <w:sz w:val="28"/>
                <w:szCs w:val="28"/>
              </w:rPr>
            </w:pPr>
            <w:r w:rsidRPr="00C61EBD">
              <w:rPr>
                <w:b w:val="0"/>
                <w:bCs/>
                <w:iCs/>
                <w:spacing w:val="-2"/>
                <w:sz w:val="28"/>
                <w:szCs w:val="28"/>
              </w:rPr>
              <w:t>балів</w:t>
            </w:r>
          </w:p>
        </w:tc>
      </w:tr>
      <w:tr w:rsidR="00E82338" w:rsidRPr="00C61EBD" w:rsidTr="00FB63A1">
        <w:trPr>
          <w:cantSplit/>
          <w:trHeight w:val="248"/>
        </w:trPr>
        <w:tc>
          <w:tcPr>
            <w:tcW w:w="5791" w:type="dxa"/>
            <w:tcBorders>
              <w:top w:val="single" w:sz="4" w:space="0" w:color="000000"/>
              <w:left w:val="single" w:sz="4" w:space="0" w:color="000000"/>
              <w:bottom w:val="single" w:sz="4" w:space="0" w:color="000000"/>
            </w:tcBorders>
            <w:vAlign w:val="center"/>
          </w:tcPr>
          <w:p w:rsidR="00E82338" w:rsidRPr="00C61EBD" w:rsidRDefault="00E82338" w:rsidP="00FB63A1">
            <w:pPr>
              <w:pStyle w:val="320"/>
              <w:snapToGrid w:val="0"/>
              <w:spacing w:line="216" w:lineRule="auto"/>
              <w:ind w:firstLine="0"/>
              <w:jc w:val="center"/>
              <w:rPr>
                <w:b w:val="0"/>
                <w:iCs/>
                <w:spacing w:val="-2"/>
                <w:sz w:val="28"/>
                <w:szCs w:val="28"/>
              </w:rPr>
            </w:pPr>
            <w:r w:rsidRPr="00C61EBD">
              <w:rPr>
                <w:b w:val="0"/>
                <w:iCs/>
                <w:spacing w:val="-2"/>
                <w:sz w:val="28"/>
                <w:szCs w:val="28"/>
              </w:rPr>
              <w:t>Вид</w:t>
            </w:r>
          </w:p>
          <w:p w:rsidR="00E82338" w:rsidRPr="00C61EBD" w:rsidRDefault="00E82338" w:rsidP="00FB63A1">
            <w:pPr>
              <w:pStyle w:val="320"/>
              <w:spacing w:line="216" w:lineRule="auto"/>
              <w:ind w:firstLine="0"/>
              <w:jc w:val="center"/>
              <w:rPr>
                <w:iCs/>
                <w:spacing w:val="-2"/>
                <w:sz w:val="28"/>
                <w:szCs w:val="28"/>
              </w:rPr>
            </w:pPr>
            <w:r w:rsidRPr="00C61EBD">
              <w:rPr>
                <w:b w:val="0"/>
                <w:iCs/>
                <w:spacing w:val="-2"/>
                <w:sz w:val="28"/>
                <w:szCs w:val="28"/>
              </w:rPr>
              <w:t>навчальної роботи</w:t>
            </w:r>
          </w:p>
        </w:tc>
        <w:tc>
          <w:tcPr>
            <w:tcW w:w="2559" w:type="dxa"/>
            <w:tcBorders>
              <w:top w:val="single" w:sz="4" w:space="0" w:color="000000"/>
              <w:left w:val="single" w:sz="4" w:space="0" w:color="000000"/>
              <w:bottom w:val="single" w:sz="4" w:space="0" w:color="000000"/>
            </w:tcBorders>
            <w:vAlign w:val="center"/>
          </w:tcPr>
          <w:p w:rsidR="00E82338" w:rsidRPr="00C61EBD" w:rsidRDefault="00E82338" w:rsidP="00FB63A1">
            <w:pPr>
              <w:pStyle w:val="320"/>
              <w:snapToGrid w:val="0"/>
              <w:spacing w:line="216" w:lineRule="auto"/>
              <w:ind w:firstLine="0"/>
              <w:jc w:val="center"/>
              <w:rPr>
                <w:b w:val="0"/>
                <w:iCs/>
                <w:spacing w:val="-2"/>
                <w:sz w:val="28"/>
                <w:szCs w:val="28"/>
              </w:rPr>
            </w:pPr>
            <w:r w:rsidRPr="00C61EBD">
              <w:rPr>
                <w:b w:val="0"/>
                <w:iCs/>
                <w:spacing w:val="-2"/>
                <w:sz w:val="28"/>
                <w:szCs w:val="28"/>
              </w:rPr>
              <w:t>Мах</w:t>
            </w:r>
          </w:p>
          <w:p w:rsidR="00E82338" w:rsidRPr="00C61EBD" w:rsidRDefault="00E82338" w:rsidP="00FB63A1">
            <w:pPr>
              <w:pStyle w:val="320"/>
              <w:spacing w:line="216" w:lineRule="auto"/>
              <w:ind w:firstLine="0"/>
              <w:jc w:val="center"/>
              <w:rPr>
                <w:b w:val="0"/>
                <w:iCs/>
                <w:spacing w:val="-2"/>
                <w:sz w:val="28"/>
                <w:szCs w:val="28"/>
              </w:rPr>
            </w:pPr>
            <w:r w:rsidRPr="00C61EBD">
              <w:rPr>
                <w:b w:val="0"/>
                <w:iCs/>
                <w:spacing w:val="-2"/>
                <w:sz w:val="28"/>
                <w:szCs w:val="28"/>
              </w:rPr>
              <w:t>кількість</w:t>
            </w:r>
          </w:p>
          <w:p w:rsidR="00E82338" w:rsidRPr="00C61EBD" w:rsidRDefault="00E82338" w:rsidP="00FB63A1">
            <w:pPr>
              <w:pStyle w:val="320"/>
              <w:spacing w:line="216" w:lineRule="auto"/>
              <w:ind w:firstLine="0"/>
              <w:jc w:val="center"/>
              <w:rPr>
                <w:iCs/>
                <w:spacing w:val="-2"/>
                <w:sz w:val="28"/>
                <w:szCs w:val="28"/>
              </w:rPr>
            </w:pPr>
            <w:r w:rsidRPr="00C61EBD">
              <w:rPr>
                <w:b w:val="0"/>
                <w:iCs/>
                <w:spacing w:val="-2"/>
                <w:sz w:val="28"/>
                <w:szCs w:val="28"/>
              </w:rPr>
              <w:t>балів</w:t>
            </w:r>
          </w:p>
        </w:tc>
        <w:tc>
          <w:tcPr>
            <w:tcW w:w="1135" w:type="dxa"/>
            <w:vMerge/>
            <w:tcBorders>
              <w:top w:val="single" w:sz="4" w:space="0" w:color="000000"/>
              <w:left w:val="single" w:sz="4" w:space="0" w:color="000000"/>
              <w:bottom w:val="single" w:sz="4" w:space="0" w:color="000000"/>
              <w:right w:val="single" w:sz="4" w:space="0" w:color="000000"/>
            </w:tcBorders>
            <w:vAlign w:val="center"/>
          </w:tcPr>
          <w:p w:rsidR="00E82338" w:rsidRPr="00C61EBD" w:rsidRDefault="00E82338" w:rsidP="00FB63A1">
            <w:pPr>
              <w:pStyle w:val="320"/>
              <w:snapToGrid w:val="0"/>
              <w:spacing w:line="216" w:lineRule="auto"/>
              <w:ind w:firstLine="0"/>
              <w:jc w:val="center"/>
              <w:rPr>
                <w:iCs/>
                <w:spacing w:val="-2"/>
                <w:sz w:val="28"/>
                <w:szCs w:val="28"/>
              </w:rPr>
            </w:pPr>
          </w:p>
        </w:tc>
      </w:tr>
      <w:tr w:rsidR="00E82338" w:rsidRPr="00C61EBD" w:rsidTr="00FB63A1">
        <w:trPr>
          <w:cantSplit/>
          <w:trHeight w:val="248"/>
        </w:trPr>
        <w:tc>
          <w:tcPr>
            <w:tcW w:w="5791" w:type="dxa"/>
            <w:tcBorders>
              <w:top w:val="single" w:sz="4" w:space="0" w:color="000000"/>
              <w:left w:val="single" w:sz="4" w:space="0" w:color="000000"/>
              <w:bottom w:val="single" w:sz="4" w:space="0" w:color="000000"/>
            </w:tcBorders>
          </w:tcPr>
          <w:p w:rsidR="00E82338" w:rsidRPr="00C61EBD" w:rsidRDefault="00E82338" w:rsidP="00FB63A1">
            <w:pPr>
              <w:pStyle w:val="320"/>
              <w:snapToGrid w:val="0"/>
              <w:spacing w:line="216" w:lineRule="auto"/>
              <w:ind w:firstLine="0"/>
              <w:rPr>
                <w:b w:val="0"/>
                <w:iCs/>
                <w:spacing w:val="-6"/>
                <w:sz w:val="28"/>
                <w:szCs w:val="28"/>
              </w:rPr>
            </w:pPr>
            <w:r w:rsidRPr="00C61EBD">
              <w:rPr>
                <w:b w:val="0"/>
                <w:iCs/>
                <w:spacing w:val="-6"/>
                <w:sz w:val="28"/>
                <w:szCs w:val="28"/>
              </w:rPr>
              <w:t>Виконання  та захист лабораторних завдань (6х10б)</w:t>
            </w:r>
          </w:p>
        </w:tc>
        <w:tc>
          <w:tcPr>
            <w:tcW w:w="2559" w:type="dxa"/>
            <w:tcBorders>
              <w:top w:val="single" w:sz="4" w:space="0" w:color="000000"/>
              <w:left w:val="single" w:sz="4" w:space="0" w:color="000000"/>
              <w:bottom w:val="single" w:sz="4" w:space="0" w:color="000000"/>
            </w:tcBorders>
          </w:tcPr>
          <w:p w:rsidR="00E82338" w:rsidRPr="00C61EBD" w:rsidRDefault="00E82338" w:rsidP="00FB63A1">
            <w:pPr>
              <w:pStyle w:val="320"/>
              <w:snapToGrid w:val="0"/>
              <w:spacing w:line="216" w:lineRule="auto"/>
              <w:ind w:firstLine="0"/>
              <w:jc w:val="center"/>
              <w:rPr>
                <w:b w:val="0"/>
                <w:iCs/>
                <w:spacing w:val="-2"/>
                <w:sz w:val="28"/>
                <w:szCs w:val="28"/>
              </w:rPr>
            </w:pPr>
            <w:r w:rsidRPr="00C61EBD">
              <w:rPr>
                <w:b w:val="0"/>
                <w:iCs/>
                <w:spacing w:val="-2"/>
                <w:sz w:val="28"/>
                <w:szCs w:val="28"/>
              </w:rPr>
              <w:t>60</w:t>
            </w:r>
          </w:p>
        </w:tc>
        <w:tc>
          <w:tcPr>
            <w:tcW w:w="1135" w:type="dxa"/>
            <w:vMerge w:val="restart"/>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320"/>
              <w:snapToGrid w:val="0"/>
              <w:spacing w:line="216" w:lineRule="auto"/>
              <w:ind w:firstLine="0"/>
              <w:jc w:val="right"/>
              <w:rPr>
                <w:b w:val="0"/>
                <w:iCs/>
                <w:spacing w:val="-2"/>
                <w:sz w:val="28"/>
                <w:szCs w:val="28"/>
              </w:rPr>
            </w:pPr>
          </w:p>
        </w:tc>
      </w:tr>
      <w:tr w:rsidR="00E82338" w:rsidRPr="00C61EBD" w:rsidTr="00FB63A1">
        <w:trPr>
          <w:cantSplit/>
          <w:trHeight w:val="248"/>
        </w:trPr>
        <w:tc>
          <w:tcPr>
            <w:tcW w:w="5791" w:type="dxa"/>
            <w:tcBorders>
              <w:top w:val="single" w:sz="4" w:space="0" w:color="000000"/>
              <w:left w:val="single" w:sz="4" w:space="0" w:color="000000"/>
              <w:bottom w:val="single" w:sz="4" w:space="0" w:color="000000"/>
            </w:tcBorders>
          </w:tcPr>
          <w:p w:rsidR="00E82338" w:rsidRPr="00C61EBD" w:rsidRDefault="00E82338" w:rsidP="00FB63A1">
            <w:pPr>
              <w:pStyle w:val="320"/>
              <w:snapToGrid w:val="0"/>
              <w:spacing w:line="216" w:lineRule="auto"/>
              <w:ind w:firstLine="0"/>
              <w:rPr>
                <w:b w:val="0"/>
                <w:iCs/>
                <w:spacing w:val="-2"/>
                <w:sz w:val="28"/>
                <w:szCs w:val="28"/>
              </w:rPr>
            </w:pPr>
            <w:r w:rsidRPr="00C61EBD">
              <w:rPr>
                <w:b w:val="0"/>
                <w:iCs/>
                <w:spacing w:val="-2"/>
                <w:sz w:val="28"/>
                <w:szCs w:val="28"/>
              </w:rPr>
              <w:t>Виконання та захист домашнього завдання</w:t>
            </w:r>
          </w:p>
        </w:tc>
        <w:tc>
          <w:tcPr>
            <w:tcW w:w="2559" w:type="dxa"/>
            <w:tcBorders>
              <w:top w:val="single" w:sz="4" w:space="0" w:color="000000"/>
              <w:left w:val="single" w:sz="4" w:space="0" w:color="000000"/>
              <w:bottom w:val="single" w:sz="4" w:space="0" w:color="000000"/>
            </w:tcBorders>
          </w:tcPr>
          <w:p w:rsidR="00E82338" w:rsidRPr="00C61EBD" w:rsidRDefault="00E82338" w:rsidP="00FB63A1">
            <w:pPr>
              <w:pStyle w:val="320"/>
              <w:snapToGrid w:val="0"/>
              <w:spacing w:line="216" w:lineRule="auto"/>
              <w:ind w:firstLine="0"/>
              <w:jc w:val="center"/>
              <w:rPr>
                <w:b w:val="0"/>
                <w:iCs/>
                <w:spacing w:val="-2"/>
                <w:sz w:val="28"/>
                <w:szCs w:val="28"/>
              </w:rPr>
            </w:pPr>
            <w:r w:rsidRPr="00C61EBD">
              <w:rPr>
                <w:b w:val="0"/>
                <w:iCs/>
                <w:spacing w:val="-2"/>
                <w:sz w:val="28"/>
                <w:szCs w:val="28"/>
              </w:rPr>
              <w:t>8</w:t>
            </w:r>
          </w:p>
        </w:tc>
        <w:tc>
          <w:tcPr>
            <w:tcW w:w="1135" w:type="dxa"/>
            <w:vMerge/>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320"/>
              <w:snapToGrid w:val="0"/>
              <w:spacing w:line="216" w:lineRule="auto"/>
              <w:ind w:firstLine="0"/>
              <w:jc w:val="right"/>
              <w:rPr>
                <w:b w:val="0"/>
                <w:iCs/>
                <w:spacing w:val="-2"/>
                <w:sz w:val="28"/>
                <w:szCs w:val="28"/>
              </w:rPr>
            </w:pPr>
          </w:p>
        </w:tc>
      </w:tr>
      <w:tr w:rsidR="00E82338" w:rsidRPr="00C61EBD" w:rsidTr="00FB63A1">
        <w:trPr>
          <w:cantSplit/>
          <w:trHeight w:val="248"/>
        </w:trPr>
        <w:tc>
          <w:tcPr>
            <w:tcW w:w="8350" w:type="dxa"/>
            <w:gridSpan w:val="2"/>
            <w:tcBorders>
              <w:top w:val="single" w:sz="4" w:space="0" w:color="000000"/>
              <w:left w:val="single" w:sz="4" w:space="0" w:color="000000"/>
              <w:bottom w:val="single" w:sz="4" w:space="0" w:color="000000"/>
            </w:tcBorders>
          </w:tcPr>
          <w:p w:rsidR="00E82338" w:rsidRPr="00C61EBD" w:rsidRDefault="00E82338" w:rsidP="00FB63A1">
            <w:pPr>
              <w:pStyle w:val="330"/>
              <w:tabs>
                <w:tab w:val="clear" w:pos="993"/>
              </w:tabs>
              <w:snapToGrid w:val="0"/>
              <w:ind w:firstLine="0"/>
              <w:jc w:val="left"/>
              <w:rPr>
                <w:i/>
                <w:iCs/>
                <w:spacing w:val="-2"/>
              </w:rPr>
            </w:pPr>
            <w:r w:rsidRPr="00C61EBD">
              <w:rPr>
                <w:i/>
                <w:iCs/>
                <w:spacing w:val="-2"/>
              </w:rPr>
              <w:t>Для допуску до виконання модульної контрольної роботи №2 студент має набрати не менше 41 балів</w:t>
            </w:r>
          </w:p>
        </w:tc>
        <w:tc>
          <w:tcPr>
            <w:tcW w:w="1135" w:type="dxa"/>
            <w:vMerge/>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320"/>
              <w:snapToGrid w:val="0"/>
              <w:spacing w:line="216" w:lineRule="auto"/>
              <w:ind w:firstLine="0"/>
              <w:jc w:val="right"/>
              <w:rPr>
                <w:iCs/>
                <w:spacing w:val="-2"/>
                <w:sz w:val="28"/>
                <w:szCs w:val="28"/>
              </w:rPr>
            </w:pPr>
          </w:p>
        </w:tc>
      </w:tr>
      <w:tr w:rsidR="00E82338" w:rsidRPr="00C61EBD" w:rsidTr="00FB63A1">
        <w:trPr>
          <w:cantSplit/>
          <w:trHeight w:val="248"/>
        </w:trPr>
        <w:tc>
          <w:tcPr>
            <w:tcW w:w="5791" w:type="dxa"/>
            <w:tcBorders>
              <w:top w:val="single" w:sz="4" w:space="0" w:color="000000"/>
              <w:left w:val="single" w:sz="4" w:space="0" w:color="000000"/>
              <w:bottom w:val="single" w:sz="4" w:space="0" w:color="000000"/>
            </w:tcBorders>
          </w:tcPr>
          <w:p w:rsidR="00E82338" w:rsidRPr="00C61EBD" w:rsidRDefault="00E82338" w:rsidP="00FB63A1">
            <w:pPr>
              <w:pStyle w:val="320"/>
              <w:snapToGrid w:val="0"/>
              <w:spacing w:line="216" w:lineRule="auto"/>
              <w:ind w:firstLine="0"/>
              <w:rPr>
                <w:b w:val="0"/>
                <w:iCs/>
                <w:spacing w:val="-2"/>
                <w:sz w:val="28"/>
                <w:szCs w:val="28"/>
              </w:rPr>
            </w:pPr>
            <w:r w:rsidRPr="00C61EBD">
              <w:rPr>
                <w:b w:val="0"/>
                <w:iCs/>
                <w:spacing w:val="-2"/>
                <w:sz w:val="28"/>
                <w:szCs w:val="28"/>
              </w:rPr>
              <w:t>Виконання модульної контрольної роботи №2</w:t>
            </w:r>
          </w:p>
        </w:tc>
        <w:tc>
          <w:tcPr>
            <w:tcW w:w="2559" w:type="dxa"/>
            <w:tcBorders>
              <w:top w:val="single" w:sz="4" w:space="0" w:color="000000"/>
              <w:left w:val="single" w:sz="4" w:space="0" w:color="000000"/>
              <w:bottom w:val="single" w:sz="4" w:space="0" w:color="000000"/>
            </w:tcBorders>
          </w:tcPr>
          <w:p w:rsidR="00E82338" w:rsidRPr="00C61EBD" w:rsidRDefault="00E82338" w:rsidP="00FB63A1">
            <w:pPr>
              <w:pStyle w:val="320"/>
              <w:snapToGrid w:val="0"/>
              <w:spacing w:line="216" w:lineRule="auto"/>
              <w:ind w:firstLine="0"/>
              <w:jc w:val="center"/>
              <w:rPr>
                <w:b w:val="0"/>
                <w:iCs/>
                <w:spacing w:val="-2"/>
                <w:sz w:val="28"/>
                <w:szCs w:val="28"/>
              </w:rPr>
            </w:pPr>
            <w:r w:rsidRPr="00C61EBD">
              <w:rPr>
                <w:b w:val="0"/>
                <w:iCs/>
                <w:spacing w:val="-2"/>
                <w:sz w:val="28"/>
                <w:szCs w:val="28"/>
              </w:rPr>
              <w:t>20</w:t>
            </w:r>
          </w:p>
        </w:tc>
        <w:tc>
          <w:tcPr>
            <w:tcW w:w="1135" w:type="dxa"/>
            <w:vMerge/>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320"/>
              <w:snapToGrid w:val="0"/>
              <w:spacing w:line="216" w:lineRule="auto"/>
              <w:ind w:firstLine="0"/>
              <w:jc w:val="right"/>
              <w:rPr>
                <w:iCs/>
                <w:spacing w:val="-2"/>
                <w:sz w:val="28"/>
                <w:szCs w:val="28"/>
              </w:rPr>
            </w:pPr>
          </w:p>
        </w:tc>
      </w:tr>
      <w:tr w:rsidR="00E82338" w:rsidRPr="00C61EBD" w:rsidTr="00FB63A1">
        <w:trPr>
          <w:cantSplit/>
          <w:trHeight w:val="248"/>
        </w:trPr>
        <w:tc>
          <w:tcPr>
            <w:tcW w:w="5791" w:type="dxa"/>
            <w:tcBorders>
              <w:top w:val="single" w:sz="4" w:space="0" w:color="000000"/>
              <w:left w:val="single" w:sz="4" w:space="0" w:color="000000"/>
              <w:bottom w:val="single" w:sz="4" w:space="0" w:color="000000"/>
            </w:tcBorders>
          </w:tcPr>
          <w:p w:rsidR="00E82338" w:rsidRPr="00C61EBD" w:rsidRDefault="00E82338" w:rsidP="00FB63A1">
            <w:pPr>
              <w:pStyle w:val="320"/>
              <w:snapToGrid w:val="0"/>
              <w:spacing w:line="216" w:lineRule="auto"/>
              <w:ind w:firstLine="0"/>
              <w:rPr>
                <w:bCs/>
                <w:iCs/>
                <w:spacing w:val="-2"/>
                <w:sz w:val="28"/>
                <w:szCs w:val="28"/>
              </w:rPr>
            </w:pPr>
            <w:r w:rsidRPr="00C61EBD">
              <w:rPr>
                <w:bCs/>
                <w:iCs/>
                <w:spacing w:val="-2"/>
                <w:sz w:val="28"/>
                <w:szCs w:val="28"/>
              </w:rPr>
              <w:t>Усього за модулем №2</w:t>
            </w:r>
          </w:p>
        </w:tc>
        <w:tc>
          <w:tcPr>
            <w:tcW w:w="2559" w:type="dxa"/>
            <w:tcBorders>
              <w:top w:val="single" w:sz="4" w:space="0" w:color="000000"/>
              <w:left w:val="single" w:sz="4" w:space="0" w:color="000000"/>
              <w:bottom w:val="single" w:sz="4" w:space="0" w:color="000000"/>
            </w:tcBorders>
          </w:tcPr>
          <w:p w:rsidR="00E82338" w:rsidRPr="00C61EBD" w:rsidRDefault="00E82338" w:rsidP="00FB63A1">
            <w:pPr>
              <w:pStyle w:val="320"/>
              <w:snapToGrid w:val="0"/>
              <w:spacing w:line="216" w:lineRule="auto"/>
              <w:ind w:firstLine="0"/>
              <w:jc w:val="center"/>
              <w:rPr>
                <w:bCs/>
                <w:iCs/>
                <w:spacing w:val="-2"/>
                <w:sz w:val="28"/>
                <w:szCs w:val="28"/>
              </w:rPr>
            </w:pPr>
            <w:r w:rsidRPr="00C61EBD">
              <w:rPr>
                <w:bCs/>
                <w:iCs/>
                <w:spacing w:val="-2"/>
                <w:sz w:val="28"/>
                <w:szCs w:val="28"/>
              </w:rPr>
              <w:t>88</w:t>
            </w:r>
          </w:p>
        </w:tc>
        <w:tc>
          <w:tcPr>
            <w:tcW w:w="1135" w:type="dxa"/>
            <w:vMerge/>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320"/>
              <w:snapToGrid w:val="0"/>
              <w:spacing w:line="216" w:lineRule="auto"/>
              <w:ind w:firstLine="0"/>
              <w:jc w:val="right"/>
              <w:rPr>
                <w:bCs/>
                <w:iCs/>
                <w:spacing w:val="-2"/>
                <w:sz w:val="28"/>
                <w:szCs w:val="28"/>
              </w:rPr>
            </w:pPr>
          </w:p>
        </w:tc>
      </w:tr>
      <w:tr w:rsidR="00E82338" w:rsidRPr="00C61EBD" w:rsidTr="00FB63A1">
        <w:trPr>
          <w:cantSplit/>
          <w:trHeight w:val="252"/>
        </w:trPr>
        <w:tc>
          <w:tcPr>
            <w:tcW w:w="8350" w:type="dxa"/>
            <w:gridSpan w:val="2"/>
            <w:tcBorders>
              <w:top w:val="single" w:sz="4" w:space="0" w:color="000000"/>
              <w:left w:val="single" w:sz="4" w:space="0" w:color="000000"/>
              <w:bottom w:val="single" w:sz="4" w:space="0" w:color="000000"/>
            </w:tcBorders>
          </w:tcPr>
          <w:p w:rsidR="00E82338" w:rsidRPr="00C61EBD" w:rsidRDefault="00E82338" w:rsidP="00FB63A1">
            <w:pPr>
              <w:pStyle w:val="320"/>
              <w:snapToGrid w:val="0"/>
              <w:spacing w:line="216" w:lineRule="auto"/>
              <w:ind w:firstLine="0"/>
              <w:jc w:val="center"/>
              <w:rPr>
                <w:bCs/>
                <w:iCs/>
                <w:spacing w:val="-2"/>
                <w:sz w:val="28"/>
                <w:szCs w:val="28"/>
              </w:rPr>
            </w:pPr>
            <w:r w:rsidRPr="00C61EBD">
              <w:rPr>
                <w:bCs/>
                <w:iCs/>
                <w:spacing w:val="-2"/>
                <w:sz w:val="28"/>
                <w:szCs w:val="28"/>
              </w:rPr>
              <w:t>Семестровий диференційований залік</w:t>
            </w:r>
          </w:p>
        </w:tc>
        <w:tc>
          <w:tcPr>
            <w:tcW w:w="1135"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320"/>
              <w:snapToGrid w:val="0"/>
              <w:spacing w:line="216" w:lineRule="auto"/>
              <w:ind w:firstLine="0"/>
              <w:jc w:val="center"/>
              <w:rPr>
                <w:bCs/>
                <w:iCs/>
                <w:spacing w:val="-2"/>
                <w:sz w:val="28"/>
                <w:szCs w:val="28"/>
              </w:rPr>
            </w:pPr>
            <w:r w:rsidRPr="00C61EBD">
              <w:rPr>
                <w:bCs/>
                <w:iCs/>
                <w:spacing w:val="-2"/>
                <w:sz w:val="28"/>
                <w:szCs w:val="28"/>
              </w:rPr>
              <w:t>12</w:t>
            </w:r>
          </w:p>
        </w:tc>
      </w:tr>
      <w:tr w:rsidR="00E82338" w:rsidRPr="00C61EBD" w:rsidTr="00FB63A1">
        <w:trPr>
          <w:cantSplit/>
          <w:trHeight w:val="248"/>
        </w:trPr>
        <w:tc>
          <w:tcPr>
            <w:tcW w:w="8350" w:type="dxa"/>
            <w:gridSpan w:val="2"/>
            <w:tcBorders>
              <w:top w:val="single" w:sz="4" w:space="0" w:color="000000"/>
              <w:left w:val="single" w:sz="4" w:space="0" w:color="000000"/>
              <w:bottom w:val="single" w:sz="4" w:space="0" w:color="000000"/>
            </w:tcBorders>
          </w:tcPr>
          <w:p w:rsidR="00E82338" w:rsidRPr="00C61EBD" w:rsidRDefault="00E82338" w:rsidP="00FB63A1">
            <w:pPr>
              <w:pStyle w:val="320"/>
              <w:snapToGrid w:val="0"/>
              <w:spacing w:line="216" w:lineRule="auto"/>
              <w:ind w:firstLine="0"/>
              <w:jc w:val="center"/>
              <w:rPr>
                <w:bCs/>
                <w:iCs/>
                <w:spacing w:val="-2"/>
                <w:sz w:val="28"/>
                <w:szCs w:val="28"/>
              </w:rPr>
            </w:pPr>
            <w:r w:rsidRPr="00C61EBD">
              <w:rPr>
                <w:bCs/>
                <w:iCs/>
                <w:spacing w:val="-2"/>
                <w:sz w:val="28"/>
                <w:szCs w:val="28"/>
              </w:rPr>
              <w:t>Усього за 2 семестр</w:t>
            </w:r>
          </w:p>
        </w:tc>
        <w:tc>
          <w:tcPr>
            <w:tcW w:w="1135"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320"/>
              <w:snapToGrid w:val="0"/>
              <w:spacing w:line="216" w:lineRule="auto"/>
              <w:ind w:firstLine="0"/>
              <w:jc w:val="center"/>
              <w:rPr>
                <w:bCs/>
                <w:iCs/>
                <w:spacing w:val="-2"/>
                <w:sz w:val="28"/>
                <w:szCs w:val="28"/>
              </w:rPr>
            </w:pPr>
            <w:r w:rsidRPr="00C61EBD">
              <w:rPr>
                <w:bCs/>
                <w:iCs/>
                <w:spacing w:val="-2"/>
                <w:sz w:val="28"/>
                <w:szCs w:val="28"/>
              </w:rPr>
              <w:t>100</w:t>
            </w:r>
          </w:p>
        </w:tc>
      </w:tr>
      <w:tr w:rsidR="00E82338" w:rsidRPr="00C61EBD" w:rsidTr="00FB63A1">
        <w:trPr>
          <w:cantSplit/>
          <w:trHeight w:val="299"/>
        </w:trPr>
        <w:tc>
          <w:tcPr>
            <w:tcW w:w="9485" w:type="dxa"/>
            <w:gridSpan w:val="3"/>
            <w:tcBorders>
              <w:top w:val="single" w:sz="4" w:space="0" w:color="000000"/>
              <w:left w:val="single" w:sz="4" w:space="0" w:color="000000"/>
              <w:right w:val="single" w:sz="4" w:space="0" w:color="000000"/>
            </w:tcBorders>
            <w:shd w:val="clear" w:color="auto" w:fill="D9D9D9"/>
            <w:vAlign w:val="center"/>
          </w:tcPr>
          <w:p w:rsidR="00E82338" w:rsidRPr="00C61EBD" w:rsidRDefault="00E82338" w:rsidP="00FB63A1">
            <w:pPr>
              <w:pStyle w:val="320"/>
              <w:snapToGrid w:val="0"/>
              <w:ind w:firstLine="0"/>
              <w:jc w:val="center"/>
              <w:rPr>
                <w:bCs/>
                <w:iCs/>
                <w:spacing w:val="-2"/>
                <w:sz w:val="28"/>
                <w:szCs w:val="28"/>
              </w:rPr>
            </w:pPr>
            <w:r w:rsidRPr="00C61EBD">
              <w:rPr>
                <w:bCs/>
                <w:iCs/>
                <w:spacing w:val="-2"/>
                <w:sz w:val="28"/>
                <w:szCs w:val="28"/>
              </w:rPr>
              <w:t xml:space="preserve">3 семестр </w:t>
            </w:r>
          </w:p>
        </w:tc>
      </w:tr>
      <w:tr w:rsidR="00E82338" w:rsidRPr="00C61EBD" w:rsidTr="00FB63A1">
        <w:trPr>
          <w:cantSplit/>
          <w:trHeight w:val="276"/>
        </w:trPr>
        <w:tc>
          <w:tcPr>
            <w:tcW w:w="8350" w:type="dxa"/>
            <w:gridSpan w:val="2"/>
            <w:tcBorders>
              <w:top w:val="single" w:sz="4" w:space="0" w:color="000000"/>
              <w:left w:val="single" w:sz="4" w:space="0" w:color="000000"/>
              <w:bottom w:val="single" w:sz="4" w:space="0" w:color="000000"/>
            </w:tcBorders>
            <w:vAlign w:val="center"/>
          </w:tcPr>
          <w:p w:rsidR="00E82338" w:rsidRPr="00C61EBD" w:rsidRDefault="00E82338" w:rsidP="00FB63A1">
            <w:pPr>
              <w:pStyle w:val="320"/>
              <w:snapToGrid w:val="0"/>
              <w:ind w:firstLine="0"/>
              <w:jc w:val="center"/>
              <w:rPr>
                <w:bCs/>
                <w:iCs/>
                <w:spacing w:val="-2"/>
                <w:sz w:val="28"/>
                <w:szCs w:val="28"/>
              </w:rPr>
            </w:pPr>
            <w:r w:rsidRPr="00C61EBD">
              <w:rPr>
                <w:bCs/>
                <w:iCs/>
                <w:spacing w:val="-2"/>
                <w:sz w:val="28"/>
                <w:szCs w:val="28"/>
              </w:rPr>
              <w:t>Модуль №3</w:t>
            </w:r>
          </w:p>
        </w:tc>
        <w:tc>
          <w:tcPr>
            <w:tcW w:w="1135" w:type="dxa"/>
            <w:vMerge w:val="restart"/>
            <w:tcBorders>
              <w:top w:val="single" w:sz="4" w:space="0" w:color="000000"/>
              <w:left w:val="single" w:sz="4" w:space="0" w:color="000000"/>
              <w:bottom w:val="single" w:sz="4" w:space="0" w:color="000000"/>
              <w:right w:val="single" w:sz="4" w:space="0" w:color="000000"/>
            </w:tcBorders>
            <w:vAlign w:val="center"/>
          </w:tcPr>
          <w:p w:rsidR="00E82338" w:rsidRPr="00C61EBD" w:rsidRDefault="00E82338" w:rsidP="00FB63A1">
            <w:pPr>
              <w:pStyle w:val="320"/>
              <w:snapToGrid w:val="0"/>
              <w:spacing w:line="216" w:lineRule="auto"/>
              <w:ind w:firstLine="0"/>
              <w:jc w:val="center"/>
              <w:rPr>
                <w:b w:val="0"/>
                <w:bCs/>
                <w:iCs/>
                <w:spacing w:val="-2"/>
                <w:sz w:val="28"/>
                <w:szCs w:val="28"/>
              </w:rPr>
            </w:pPr>
            <w:r w:rsidRPr="00C61EBD">
              <w:rPr>
                <w:b w:val="0"/>
                <w:bCs/>
                <w:iCs/>
                <w:spacing w:val="-2"/>
                <w:sz w:val="28"/>
                <w:szCs w:val="28"/>
              </w:rPr>
              <w:t>Мах</w:t>
            </w:r>
          </w:p>
          <w:p w:rsidR="00E82338" w:rsidRPr="00C61EBD" w:rsidRDefault="00E82338" w:rsidP="00FB63A1">
            <w:pPr>
              <w:pStyle w:val="320"/>
              <w:spacing w:line="216" w:lineRule="auto"/>
              <w:ind w:firstLine="0"/>
              <w:jc w:val="center"/>
              <w:rPr>
                <w:b w:val="0"/>
                <w:bCs/>
                <w:iCs/>
                <w:spacing w:val="-2"/>
                <w:sz w:val="28"/>
                <w:szCs w:val="28"/>
              </w:rPr>
            </w:pPr>
            <w:r w:rsidRPr="00C61EBD">
              <w:rPr>
                <w:b w:val="0"/>
                <w:bCs/>
                <w:iCs/>
                <w:spacing w:val="-2"/>
                <w:sz w:val="28"/>
                <w:szCs w:val="28"/>
              </w:rPr>
              <w:t>кількість</w:t>
            </w:r>
          </w:p>
          <w:p w:rsidR="00E82338" w:rsidRPr="00C61EBD" w:rsidRDefault="00E82338" w:rsidP="00FB63A1">
            <w:pPr>
              <w:pStyle w:val="320"/>
              <w:snapToGrid w:val="0"/>
              <w:spacing w:line="216" w:lineRule="auto"/>
              <w:ind w:firstLine="0"/>
              <w:jc w:val="center"/>
              <w:rPr>
                <w:bCs/>
                <w:iCs/>
                <w:spacing w:val="-2"/>
                <w:sz w:val="28"/>
                <w:szCs w:val="28"/>
              </w:rPr>
            </w:pPr>
            <w:r w:rsidRPr="00C61EBD">
              <w:rPr>
                <w:b w:val="0"/>
                <w:bCs/>
                <w:iCs/>
                <w:spacing w:val="-2"/>
                <w:sz w:val="28"/>
                <w:szCs w:val="28"/>
              </w:rPr>
              <w:t>балів</w:t>
            </w:r>
          </w:p>
        </w:tc>
      </w:tr>
      <w:tr w:rsidR="00E82338" w:rsidRPr="00C61EBD" w:rsidTr="00FB63A1">
        <w:trPr>
          <w:cantSplit/>
          <w:trHeight w:val="248"/>
        </w:trPr>
        <w:tc>
          <w:tcPr>
            <w:tcW w:w="5791" w:type="dxa"/>
            <w:tcBorders>
              <w:top w:val="single" w:sz="4" w:space="0" w:color="000000"/>
              <w:left w:val="single" w:sz="4" w:space="0" w:color="000000"/>
              <w:bottom w:val="single" w:sz="4" w:space="0" w:color="000000"/>
            </w:tcBorders>
            <w:vAlign w:val="center"/>
          </w:tcPr>
          <w:p w:rsidR="00E82338" w:rsidRPr="00C61EBD" w:rsidRDefault="00E82338" w:rsidP="00FB63A1">
            <w:pPr>
              <w:pStyle w:val="320"/>
              <w:snapToGrid w:val="0"/>
              <w:spacing w:line="216" w:lineRule="auto"/>
              <w:ind w:firstLine="0"/>
              <w:jc w:val="center"/>
              <w:rPr>
                <w:b w:val="0"/>
                <w:iCs/>
                <w:spacing w:val="-2"/>
                <w:sz w:val="28"/>
                <w:szCs w:val="28"/>
              </w:rPr>
            </w:pPr>
            <w:r w:rsidRPr="00C61EBD">
              <w:rPr>
                <w:b w:val="0"/>
                <w:iCs/>
                <w:spacing w:val="-2"/>
                <w:sz w:val="28"/>
                <w:szCs w:val="28"/>
              </w:rPr>
              <w:t>Вид</w:t>
            </w:r>
          </w:p>
          <w:p w:rsidR="00E82338" w:rsidRPr="00C61EBD" w:rsidRDefault="00E82338" w:rsidP="00FB63A1">
            <w:pPr>
              <w:pStyle w:val="320"/>
              <w:spacing w:line="216" w:lineRule="auto"/>
              <w:ind w:firstLine="0"/>
              <w:jc w:val="center"/>
              <w:rPr>
                <w:iCs/>
                <w:spacing w:val="-2"/>
                <w:sz w:val="28"/>
                <w:szCs w:val="28"/>
              </w:rPr>
            </w:pPr>
            <w:r w:rsidRPr="00C61EBD">
              <w:rPr>
                <w:b w:val="0"/>
                <w:iCs/>
                <w:spacing w:val="-2"/>
                <w:sz w:val="28"/>
                <w:szCs w:val="28"/>
              </w:rPr>
              <w:t>навчальної роботи</w:t>
            </w:r>
          </w:p>
        </w:tc>
        <w:tc>
          <w:tcPr>
            <w:tcW w:w="2559" w:type="dxa"/>
            <w:tcBorders>
              <w:top w:val="single" w:sz="4" w:space="0" w:color="000000"/>
              <w:left w:val="single" w:sz="4" w:space="0" w:color="000000"/>
              <w:bottom w:val="single" w:sz="4" w:space="0" w:color="000000"/>
            </w:tcBorders>
            <w:vAlign w:val="center"/>
          </w:tcPr>
          <w:p w:rsidR="00E82338" w:rsidRPr="00C61EBD" w:rsidRDefault="00E82338" w:rsidP="00FB63A1">
            <w:pPr>
              <w:pStyle w:val="320"/>
              <w:snapToGrid w:val="0"/>
              <w:spacing w:line="216" w:lineRule="auto"/>
              <w:ind w:firstLine="0"/>
              <w:jc w:val="center"/>
              <w:rPr>
                <w:b w:val="0"/>
                <w:iCs/>
                <w:spacing w:val="-2"/>
                <w:sz w:val="28"/>
                <w:szCs w:val="28"/>
              </w:rPr>
            </w:pPr>
            <w:r w:rsidRPr="00C61EBD">
              <w:rPr>
                <w:b w:val="0"/>
                <w:iCs/>
                <w:spacing w:val="-2"/>
                <w:sz w:val="28"/>
                <w:szCs w:val="28"/>
              </w:rPr>
              <w:t>Мах</w:t>
            </w:r>
          </w:p>
          <w:p w:rsidR="00E82338" w:rsidRPr="00C61EBD" w:rsidRDefault="00E82338" w:rsidP="00FB63A1">
            <w:pPr>
              <w:pStyle w:val="320"/>
              <w:spacing w:line="216" w:lineRule="auto"/>
              <w:ind w:firstLine="0"/>
              <w:jc w:val="center"/>
              <w:rPr>
                <w:b w:val="0"/>
                <w:iCs/>
                <w:spacing w:val="-2"/>
                <w:sz w:val="28"/>
                <w:szCs w:val="28"/>
              </w:rPr>
            </w:pPr>
            <w:r w:rsidRPr="00C61EBD">
              <w:rPr>
                <w:b w:val="0"/>
                <w:iCs/>
                <w:spacing w:val="-2"/>
                <w:sz w:val="28"/>
                <w:szCs w:val="28"/>
              </w:rPr>
              <w:t>кількість</w:t>
            </w:r>
          </w:p>
          <w:p w:rsidR="00E82338" w:rsidRPr="00C61EBD" w:rsidRDefault="00E82338" w:rsidP="00FB63A1">
            <w:pPr>
              <w:pStyle w:val="320"/>
              <w:spacing w:line="216" w:lineRule="auto"/>
              <w:ind w:firstLine="0"/>
              <w:jc w:val="center"/>
              <w:rPr>
                <w:iCs/>
                <w:spacing w:val="-2"/>
                <w:sz w:val="28"/>
                <w:szCs w:val="28"/>
              </w:rPr>
            </w:pPr>
            <w:r w:rsidRPr="00C61EBD">
              <w:rPr>
                <w:b w:val="0"/>
                <w:iCs/>
                <w:spacing w:val="-2"/>
                <w:sz w:val="28"/>
                <w:szCs w:val="28"/>
              </w:rPr>
              <w:t>балів</w:t>
            </w:r>
          </w:p>
        </w:tc>
        <w:tc>
          <w:tcPr>
            <w:tcW w:w="1135" w:type="dxa"/>
            <w:vMerge/>
            <w:tcBorders>
              <w:top w:val="single" w:sz="4" w:space="0" w:color="000000"/>
              <w:left w:val="single" w:sz="4" w:space="0" w:color="000000"/>
              <w:bottom w:val="single" w:sz="4" w:space="0" w:color="000000"/>
              <w:right w:val="single" w:sz="4" w:space="0" w:color="000000"/>
            </w:tcBorders>
            <w:vAlign w:val="center"/>
          </w:tcPr>
          <w:p w:rsidR="00E82338" w:rsidRPr="00C61EBD" w:rsidRDefault="00E82338" w:rsidP="00FB63A1">
            <w:pPr>
              <w:pStyle w:val="320"/>
              <w:snapToGrid w:val="0"/>
              <w:spacing w:line="216" w:lineRule="auto"/>
              <w:ind w:firstLine="0"/>
              <w:jc w:val="center"/>
              <w:rPr>
                <w:iCs/>
                <w:spacing w:val="-2"/>
                <w:sz w:val="28"/>
                <w:szCs w:val="28"/>
              </w:rPr>
            </w:pPr>
          </w:p>
        </w:tc>
      </w:tr>
      <w:tr w:rsidR="00E82338" w:rsidRPr="00C61EBD" w:rsidTr="00FB63A1">
        <w:trPr>
          <w:cantSplit/>
          <w:trHeight w:val="248"/>
        </w:trPr>
        <w:tc>
          <w:tcPr>
            <w:tcW w:w="5791" w:type="dxa"/>
            <w:tcBorders>
              <w:top w:val="single" w:sz="4" w:space="0" w:color="000000"/>
              <w:left w:val="single" w:sz="4" w:space="0" w:color="000000"/>
              <w:bottom w:val="single" w:sz="4" w:space="0" w:color="000000"/>
            </w:tcBorders>
          </w:tcPr>
          <w:p w:rsidR="00E82338" w:rsidRPr="00C61EBD" w:rsidRDefault="00E82338" w:rsidP="00FB63A1">
            <w:pPr>
              <w:pStyle w:val="320"/>
              <w:snapToGrid w:val="0"/>
              <w:spacing w:line="216" w:lineRule="auto"/>
              <w:ind w:firstLine="0"/>
              <w:rPr>
                <w:b w:val="0"/>
                <w:iCs/>
                <w:spacing w:val="-6"/>
                <w:sz w:val="28"/>
                <w:szCs w:val="28"/>
              </w:rPr>
            </w:pPr>
            <w:r w:rsidRPr="00C61EBD">
              <w:rPr>
                <w:b w:val="0"/>
                <w:iCs/>
                <w:spacing w:val="-6"/>
                <w:sz w:val="28"/>
                <w:szCs w:val="28"/>
              </w:rPr>
              <w:lastRenderedPageBreak/>
              <w:t>Виконання  та захист лабораторних завдань (6х10б)</w:t>
            </w:r>
          </w:p>
        </w:tc>
        <w:tc>
          <w:tcPr>
            <w:tcW w:w="2559" w:type="dxa"/>
            <w:tcBorders>
              <w:top w:val="single" w:sz="4" w:space="0" w:color="000000"/>
              <w:left w:val="single" w:sz="4" w:space="0" w:color="000000"/>
              <w:bottom w:val="single" w:sz="4" w:space="0" w:color="000000"/>
            </w:tcBorders>
          </w:tcPr>
          <w:p w:rsidR="00E82338" w:rsidRPr="00C61EBD" w:rsidRDefault="00E82338" w:rsidP="00FB63A1">
            <w:pPr>
              <w:pStyle w:val="320"/>
              <w:snapToGrid w:val="0"/>
              <w:spacing w:line="216" w:lineRule="auto"/>
              <w:ind w:firstLine="0"/>
              <w:jc w:val="center"/>
              <w:rPr>
                <w:b w:val="0"/>
                <w:iCs/>
                <w:spacing w:val="-2"/>
                <w:sz w:val="28"/>
                <w:szCs w:val="28"/>
              </w:rPr>
            </w:pPr>
            <w:r w:rsidRPr="00C61EBD">
              <w:rPr>
                <w:b w:val="0"/>
                <w:iCs/>
                <w:spacing w:val="-2"/>
                <w:sz w:val="28"/>
                <w:szCs w:val="28"/>
              </w:rPr>
              <w:t>60</w:t>
            </w:r>
          </w:p>
        </w:tc>
        <w:tc>
          <w:tcPr>
            <w:tcW w:w="1135" w:type="dxa"/>
            <w:vMerge w:val="restart"/>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320"/>
              <w:snapToGrid w:val="0"/>
              <w:spacing w:line="216" w:lineRule="auto"/>
              <w:ind w:firstLine="0"/>
              <w:jc w:val="right"/>
              <w:rPr>
                <w:b w:val="0"/>
                <w:iCs/>
                <w:spacing w:val="-2"/>
                <w:sz w:val="28"/>
                <w:szCs w:val="28"/>
              </w:rPr>
            </w:pPr>
          </w:p>
        </w:tc>
      </w:tr>
      <w:tr w:rsidR="00E82338" w:rsidRPr="00C61EBD" w:rsidTr="00FB63A1">
        <w:trPr>
          <w:cantSplit/>
          <w:trHeight w:val="248"/>
        </w:trPr>
        <w:tc>
          <w:tcPr>
            <w:tcW w:w="5791" w:type="dxa"/>
            <w:tcBorders>
              <w:top w:val="single" w:sz="4" w:space="0" w:color="000000"/>
              <w:left w:val="single" w:sz="4" w:space="0" w:color="000000"/>
              <w:bottom w:val="single" w:sz="4" w:space="0" w:color="000000"/>
            </w:tcBorders>
          </w:tcPr>
          <w:p w:rsidR="00E82338" w:rsidRPr="00C61EBD" w:rsidRDefault="00E82338" w:rsidP="00FB63A1">
            <w:pPr>
              <w:pStyle w:val="320"/>
              <w:snapToGrid w:val="0"/>
              <w:spacing w:line="216" w:lineRule="auto"/>
              <w:ind w:firstLine="0"/>
              <w:rPr>
                <w:b w:val="0"/>
                <w:iCs/>
                <w:spacing w:val="-2"/>
                <w:sz w:val="28"/>
                <w:szCs w:val="28"/>
              </w:rPr>
            </w:pPr>
            <w:r w:rsidRPr="00C61EBD">
              <w:rPr>
                <w:b w:val="0"/>
                <w:iCs/>
                <w:spacing w:val="-2"/>
                <w:sz w:val="28"/>
                <w:szCs w:val="28"/>
              </w:rPr>
              <w:t>Експрес-контрольна робота</w:t>
            </w:r>
          </w:p>
        </w:tc>
        <w:tc>
          <w:tcPr>
            <w:tcW w:w="2559" w:type="dxa"/>
            <w:tcBorders>
              <w:top w:val="single" w:sz="4" w:space="0" w:color="000000"/>
              <w:left w:val="single" w:sz="4" w:space="0" w:color="000000"/>
              <w:bottom w:val="single" w:sz="4" w:space="0" w:color="000000"/>
            </w:tcBorders>
          </w:tcPr>
          <w:p w:rsidR="00E82338" w:rsidRPr="00C61EBD" w:rsidRDefault="00E82338" w:rsidP="00FB63A1">
            <w:pPr>
              <w:pStyle w:val="320"/>
              <w:snapToGrid w:val="0"/>
              <w:spacing w:line="216" w:lineRule="auto"/>
              <w:ind w:firstLine="0"/>
              <w:jc w:val="center"/>
              <w:rPr>
                <w:b w:val="0"/>
                <w:iCs/>
                <w:spacing w:val="-2"/>
                <w:sz w:val="28"/>
                <w:szCs w:val="28"/>
              </w:rPr>
            </w:pPr>
            <w:r w:rsidRPr="00C61EBD">
              <w:rPr>
                <w:b w:val="0"/>
                <w:iCs/>
                <w:spacing w:val="-2"/>
                <w:sz w:val="28"/>
                <w:szCs w:val="28"/>
              </w:rPr>
              <w:t>8</w:t>
            </w:r>
          </w:p>
        </w:tc>
        <w:tc>
          <w:tcPr>
            <w:tcW w:w="1135" w:type="dxa"/>
            <w:vMerge/>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320"/>
              <w:snapToGrid w:val="0"/>
              <w:spacing w:line="216" w:lineRule="auto"/>
              <w:ind w:firstLine="0"/>
              <w:jc w:val="right"/>
              <w:rPr>
                <w:b w:val="0"/>
                <w:iCs/>
                <w:spacing w:val="-2"/>
                <w:sz w:val="28"/>
                <w:szCs w:val="28"/>
              </w:rPr>
            </w:pPr>
          </w:p>
        </w:tc>
      </w:tr>
      <w:tr w:rsidR="00E82338" w:rsidRPr="00C61EBD" w:rsidTr="00FB63A1">
        <w:trPr>
          <w:cantSplit/>
          <w:trHeight w:val="248"/>
        </w:trPr>
        <w:tc>
          <w:tcPr>
            <w:tcW w:w="8350" w:type="dxa"/>
            <w:gridSpan w:val="2"/>
            <w:tcBorders>
              <w:top w:val="single" w:sz="4" w:space="0" w:color="000000"/>
              <w:left w:val="single" w:sz="4" w:space="0" w:color="000000"/>
              <w:bottom w:val="single" w:sz="4" w:space="0" w:color="000000"/>
            </w:tcBorders>
          </w:tcPr>
          <w:p w:rsidR="00E82338" w:rsidRPr="00C61EBD" w:rsidRDefault="00E82338" w:rsidP="00FB63A1">
            <w:pPr>
              <w:pStyle w:val="320"/>
              <w:snapToGrid w:val="0"/>
              <w:spacing w:line="216" w:lineRule="auto"/>
              <w:ind w:firstLine="0"/>
              <w:jc w:val="left"/>
              <w:rPr>
                <w:b w:val="0"/>
                <w:i/>
                <w:iCs/>
                <w:spacing w:val="-2"/>
                <w:sz w:val="28"/>
                <w:szCs w:val="28"/>
              </w:rPr>
            </w:pPr>
            <w:r w:rsidRPr="00C61EBD">
              <w:rPr>
                <w:b w:val="0"/>
                <w:i/>
                <w:iCs/>
                <w:spacing w:val="-2"/>
                <w:sz w:val="28"/>
                <w:szCs w:val="28"/>
              </w:rPr>
              <w:t>Для допуску до виконання модульної контрольної роботи №3 студент має набрати не менше 41 балів</w:t>
            </w:r>
          </w:p>
        </w:tc>
        <w:tc>
          <w:tcPr>
            <w:tcW w:w="1135" w:type="dxa"/>
            <w:vMerge/>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320"/>
              <w:snapToGrid w:val="0"/>
              <w:spacing w:line="216" w:lineRule="auto"/>
              <w:ind w:firstLine="0"/>
              <w:jc w:val="right"/>
              <w:rPr>
                <w:b w:val="0"/>
                <w:iCs/>
                <w:spacing w:val="-2"/>
                <w:sz w:val="28"/>
                <w:szCs w:val="28"/>
              </w:rPr>
            </w:pPr>
          </w:p>
        </w:tc>
      </w:tr>
      <w:tr w:rsidR="00E82338" w:rsidRPr="00C61EBD" w:rsidTr="00FB63A1">
        <w:trPr>
          <w:cantSplit/>
          <w:trHeight w:val="248"/>
        </w:trPr>
        <w:tc>
          <w:tcPr>
            <w:tcW w:w="5791" w:type="dxa"/>
            <w:tcBorders>
              <w:top w:val="single" w:sz="4" w:space="0" w:color="000000"/>
              <w:left w:val="single" w:sz="4" w:space="0" w:color="000000"/>
              <w:bottom w:val="single" w:sz="4" w:space="0" w:color="000000"/>
            </w:tcBorders>
          </w:tcPr>
          <w:p w:rsidR="00E82338" w:rsidRPr="00C61EBD" w:rsidRDefault="00E82338" w:rsidP="00FB63A1">
            <w:pPr>
              <w:pStyle w:val="320"/>
              <w:snapToGrid w:val="0"/>
              <w:spacing w:line="216" w:lineRule="auto"/>
              <w:ind w:firstLine="0"/>
              <w:rPr>
                <w:b w:val="0"/>
                <w:iCs/>
                <w:spacing w:val="-2"/>
                <w:sz w:val="28"/>
                <w:szCs w:val="28"/>
              </w:rPr>
            </w:pPr>
            <w:r w:rsidRPr="00C61EBD">
              <w:rPr>
                <w:b w:val="0"/>
                <w:iCs/>
                <w:spacing w:val="-2"/>
                <w:sz w:val="28"/>
                <w:szCs w:val="28"/>
              </w:rPr>
              <w:t>Виконання модульної контрольної роботи №3</w:t>
            </w:r>
          </w:p>
        </w:tc>
        <w:tc>
          <w:tcPr>
            <w:tcW w:w="2559" w:type="dxa"/>
            <w:tcBorders>
              <w:top w:val="single" w:sz="4" w:space="0" w:color="000000"/>
              <w:left w:val="single" w:sz="4" w:space="0" w:color="000000"/>
              <w:bottom w:val="single" w:sz="4" w:space="0" w:color="000000"/>
            </w:tcBorders>
          </w:tcPr>
          <w:p w:rsidR="00E82338" w:rsidRPr="00C61EBD" w:rsidRDefault="00E82338" w:rsidP="00FB63A1">
            <w:pPr>
              <w:pStyle w:val="320"/>
              <w:snapToGrid w:val="0"/>
              <w:spacing w:line="216" w:lineRule="auto"/>
              <w:ind w:firstLine="0"/>
              <w:jc w:val="center"/>
              <w:rPr>
                <w:iCs/>
                <w:spacing w:val="-2"/>
                <w:sz w:val="28"/>
                <w:szCs w:val="28"/>
              </w:rPr>
            </w:pPr>
            <w:r w:rsidRPr="00C61EBD">
              <w:rPr>
                <w:iCs/>
                <w:spacing w:val="-2"/>
                <w:sz w:val="28"/>
                <w:szCs w:val="28"/>
              </w:rPr>
              <w:t>20</w:t>
            </w:r>
          </w:p>
        </w:tc>
        <w:tc>
          <w:tcPr>
            <w:tcW w:w="1135" w:type="dxa"/>
            <w:vMerge/>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320"/>
              <w:snapToGrid w:val="0"/>
              <w:spacing w:line="216" w:lineRule="auto"/>
              <w:ind w:firstLine="0"/>
              <w:jc w:val="right"/>
              <w:rPr>
                <w:iCs/>
                <w:spacing w:val="-2"/>
                <w:sz w:val="28"/>
                <w:szCs w:val="28"/>
              </w:rPr>
            </w:pPr>
          </w:p>
        </w:tc>
      </w:tr>
      <w:tr w:rsidR="00E82338" w:rsidRPr="00C61EBD" w:rsidTr="00FB63A1">
        <w:trPr>
          <w:cantSplit/>
          <w:trHeight w:val="248"/>
        </w:trPr>
        <w:tc>
          <w:tcPr>
            <w:tcW w:w="5791" w:type="dxa"/>
            <w:tcBorders>
              <w:top w:val="single" w:sz="4" w:space="0" w:color="000000"/>
              <w:left w:val="single" w:sz="4" w:space="0" w:color="000000"/>
              <w:bottom w:val="single" w:sz="4" w:space="0" w:color="000000"/>
            </w:tcBorders>
          </w:tcPr>
          <w:p w:rsidR="00E82338" w:rsidRPr="00C61EBD" w:rsidRDefault="00E82338" w:rsidP="00FB63A1">
            <w:pPr>
              <w:pStyle w:val="320"/>
              <w:snapToGrid w:val="0"/>
              <w:spacing w:line="216" w:lineRule="auto"/>
              <w:ind w:firstLine="0"/>
              <w:rPr>
                <w:bCs/>
                <w:iCs/>
                <w:spacing w:val="-2"/>
                <w:sz w:val="28"/>
                <w:szCs w:val="28"/>
              </w:rPr>
            </w:pPr>
            <w:r w:rsidRPr="00C61EBD">
              <w:rPr>
                <w:bCs/>
                <w:iCs/>
                <w:spacing w:val="-2"/>
                <w:sz w:val="28"/>
                <w:szCs w:val="28"/>
              </w:rPr>
              <w:t>Усього за модулем №3</w:t>
            </w:r>
          </w:p>
        </w:tc>
        <w:tc>
          <w:tcPr>
            <w:tcW w:w="2559" w:type="dxa"/>
            <w:tcBorders>
              <w:top w:val="single" w:sz="4" w:space="0" w:color="000000"/>
              <w:left w:val="single" w:sz="4" w:space="0" w:color="000000"/>
              <w:bottom w:val="single" w:sz="4" w:space="0" w:color="000000"/>
            </w:tcBorders>
          </w:tcPr>
          <w:p w:rsidR="00E82338" w:rsidRPr="00C61EBD" w:rsidRDefault="00E82338" w:rsidP="00FB63A1">
            <w:pPr>
              <w:pStyle w:val="320"/>
              <w:snapToGrid w:val="0"/>
              <w:spacing w:line="216" w:lineRule="auto"/>
              <w:ind w:firstLine="0"/>
              <w:jc w:val="center"/>
              <w:rPr>
                <w:bCs/>
                <w:iCs/>
                <w:spacing w:val="-2"/>
                <w:sz w:val="28"/>
                <w:szCs w:val="28"/>
              </w:rPr>
            </w:pPr>
            <w:r w:rsidRPr="00C61EBD">
              <w:rPr>
                <w:bCs/>
                <w:iCs/>
                <w:spacing w:val="-2"/>
                <w:sz w:val="28"/>
                <w:szCs w:val="28"/>
              </w:rPr>
              <w:t>88</w:t>
            </w:r>
          </w:p>
        </w:tc>
        <w:tc>
          <w:tcPr>
            <w:tcW w:w="1135" w:type="dxa"/>
            <w:vMerge/>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320"/>
              <w:snapToGrid w:val="0"/>
              <w:spacing w:line="216" w:lineRule="auto"/>
              <w:ind w:firstLine="0"/>
              <w:jc w:val="right"/>
              <w:rPr>
                <w:bCs/>
                <w:iCs/>
                <w:spacing w:val="-2"/>
                <w:sz w:val="28"/>
                <w:szCs w:val="28"/>
              </w:rPr>
            </w:pPr>
          </w:p>
        </w:tc>
      </w:tr>
      <w:tr w:rsidR="00E82338" w:rsidRPr="00C61EBD" w:rsidTr="00FB63A1">
        <w:trPr>
          <w:cantSplit/>
          <w:trHeight w:val="252"/>
        </w:trPr>
        <w:tc>
          <w:tcPr>
            <w:tcW w:w="8350" w:type="dxa"/>
            <w:gridSpan w:val="2"/>
            <w:tcBorders>
              <w:top w:val="single" w:sz="4" w:space="0" w:color="000000"/>
              <w:left w:val="single" w:sz="4" w:space="0" w:color="000000"/>
              <w:bottom w:val="single" w:sz="4" w:space="0" w:color="000000"/>
            </w:tcBorders>
          </w:tcPr>
          <w:p w:rsidR="00E82338" w:rsidRPr="00C61EBD" w:rsidRDefault="00E82338" w:rsidP="00FB63A1">
            <w:pPr>
              <w:pStyle w:val="320"/>
              <w:snapToGrid w:val="0"/>
              <w:spacing w:line="216" w:lineRule="auto"/>
              <w:ind w:firstLine="0"/>
              <w:jc w:val="center"/>
              <w:rPr>
                <w:bCs/>
                <w:iCs/>
                <w:spacing w:val="-2"/>
                <w:sz w:val="28"/>
                <w:szCs w:val="28"/>
              </w:rPr>
            </w:pPr>
            <w:r w:rsidRPr="00C61EBD">
              <w:rPr>
                <w:bCs/>
                <w:iCs/>
                <w:spacing w:val="-2"/>
                <w:sz w:val="28"/>
                <w:szCs w:val="28"/>
              </w:rPr>
              <w:t>Семестровий диференційований залік</w:t>
            </w:r>
          </w:p>
        </w:tc>
        <w:tc>
          <w:tcPr>
            <w:tcW w:w="1135"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320"/>
              <w:snapToGrid w:val="0"/>
              <w:spacing w:line="216" w:lineRule="auto"/>
              <w:ind w:firstLine="0"/>
              <w:jc w:val="center"/>
              <w:rPr>
                <w:bCs/>
                <w:iCs/>
                <w:spacing w:val="-2"/>
                <w:sz w:val="28"/>
                <w:szCs w:val="28"/>
              </w:rPr>
            </w:pPr>
            <w:r w:rsidRPr="00C61EBD">
              <w:rPr>
                <w:bCs/>
                <w:iCs/>
                <w:spacing w:val="-2"/>
                <w:sz w:val="28"/>
                <w:szCs w:val="28"/>
              </w:rPr>
              <w:t>12</w:t>
            </w:r>
          </w:p>
        </w:tc>
      </w:tr>
      <w:tr w:rsidR="00E82338" w:rsidRPr="00C61EBD" w:rsidTr="00FB63A1">
        <w:trPr>
          <w:cantSplit/>
          <w:trHeight w:val="248"/>
        </w:trPr>
        <w:tc>
          <w:tcPr>
            <w:tcW w:w="8350" w:type="dxa"/>
            <w:gridSpan w:val="2"/>
            <w:tcBorders>
              <w:top w:val="single" w:sz="4" w:space="0" w:color="000000"/>
              <w:left w:val="single" w:sz="4" w:space="0" w:color="000000"/>
              <w:bottom w:val="single" w:sz="4" w:space="0" w:color="000000"/>
            </w:tcBorders>
          </w:tcPr>
          <w:p w:rsidR="00E82338" w:rsidRPr="00C61EBD" w:rsidRDefault="00E82338" w:rsidP="00FB63A1">
            <w:pPr>
              <w:pStyle w:val="320"/>
              <w:snapToGrid w:val="0"/>
              <w:spacing w:line="216" w:lineRule="auto"/>
              <w:ind w:firstLine="0"/>
              <w:jc w:val="center"/>
              <w:rPr>
                <w:bCs/>
                <w:iCs/>
                <w:spacing w:val="-2"/>
                <w:sz w:val="28"/>
                <w:szCs w:val="28"/>
              </w:rPr>
            </w:pPr>
            <w:r w:rsidRPr="00C61EBD">
              <w:rPr>
                <w:bCs/>
                <w:iCs/>
                <w:spacing w:val="-2"/>
                <w:sz w:val="28"/>
                <w:szCs w:val="28"/>
              </w:rPr>
              <w:t>Усього за 3 семестр</w:t>
            </w:r>
          </w:p>
        </w:tc>
        <w:tc>
          <w:tcPr>
            <w:tcW w:w="1135"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320"/>
              <w:snapToGrid w:val="0"/>
              <w:spacing w:line="216" w:lineRule="auto"/>
              <w:ind w:firstLine="0"/>
              <w:jc w:val="center"/>
              <w:rPr>
                <w:bCs/>
                <w:iCs/>
                <w:spacing w:val="-2"/>
                <w:sz w:val="28"/>
                <w:szCs w:val="28"/>
              </w:rPr>
            </w:pPr>
            <w:r w:rsidRPr="00C61EBD">
              <w:rPr>
                <w:bCs/>
                <w:iCs/>
                <w:spacing w:val="-2"/>
                <w:sz w:val="28"/>
                <w:szCs w:val="28"/>
              </w:rPr>
              <w:t>100</w:t>
            </w:r>
          </w:p>
        </w:tc>
      </w:tr>
      <w:tr w:rsidR="00E82338" w:rsidRPr="00C61EBD" w:rsidTr="00FB63A1">
        <w:trPr>
          <w:cantSplit/>
          <w:trHeight w:val="299"/>
        </w:trPr>
        <w:tc>
          <w:tcPr>
            <w:tcW w:w="9485" w:type="dxa"/>
            <w:gridSpan w:val="3"/>
            <w:tcBorders>
              <w:top w:val="single" w:sz="4" w:space="0" w:color="000000"/>
              <w:left w:val="single" w:sz="4" w:space="0" w:color="000000"/>
              <w:right w:val="single" w:sz="4" w:space="0" w:color="000000"/>
            </w:tcBorders>
            <w:shd w:val="clear" w:color="auto" w:fill="D9D9D9"/>
            <w:vAlign w:val="center"/>
          </w:tcPr>
          <w:p w:rsidR="00E82338" w:rsidRPr="00C61EBD" w:rsidRDefault="00E82338" w:rsidP="00FB63A1">
            <w:pPr>
              <w:pStyle w:val="320"/>
              <w:keepNext/>
              <w:snapToGrid w:val="0"/>
              <w:ind w:firstLine="0"/>
              <w:jc w:val="center"/>
              <w:rPr>
                <w:bCs/>
                <w:iCs/>
                <w:spacing w:val="-2"/>
                <w:sz w:val="28"/>
                <w:szCs w:val="28"/>
              </w:rPr>
            </w:pPr>
            <w:r w:rsidRPr="00C61EBD">
              <w:rPr>
                <w:bCs/>
                <w:iCs/>
                <w:spacing w:val="-2"/>
                <w:sz w:val="28"/>
                <w:szCs w:val="28"/>
              </w:rPr>
              <w:t xml:space="preserve">4 семестр </w:t>
            </w:r>
          </w:p>
        </w:tc>
      </w:tr>
      <w:tr w:rsidR="00E82338" w:rsidRPr="00C61EBD" w:rsidTr="00FB63A1">
        <w:trPr>
          <w:cantSplit/>
          <w:trHeight w:val="276"/>
        </w:trPr>
        <w:tc>
          <w:tcPr>
            <w:tcW w:w="8350" w:type="dxa"/>
            <w:gridSpan w:val="2"/>
            <w:tcBorders>
              <w:top w:val="single" w:sz="4" w:space="0" w:color="000000"/>
              <w:left w:val="single" w:sz="4" w:space="0" w:color="000000"/>
              <w:bottom w:val="single" w:sz="4" w:space="0" w:color="000000"/>
            </w:tcBorders>
            <w:vAlign w:val="center"/>
          </w:tcPr>
          <w:p w:rsidR="00E82338" w:rsidRPr="00C61EBD" w:rsidRDefault="00E82338" w:rsidP="00FB63A1">
            <w:pPr>
              <w:pStyle w:val="320"/>
              <w:snapToGrid w:val="0"/>
              <w:ind w:firstLine="0"/>
              <w:jc w:val="center"/>
              <w:rPr>
                <w:bCs/>
                <w:iCs/>
                <w:spacing w:val="-2"/>
                <w:sz w:val="28"/>
                <w:szCs w:val="28"/>
              </w:rPr>
            </w:pPr>
            <w:r w:rsidRPr="00C61EBD">
              <w:rPr>
                <w:bCs/>
                <w:iCs/>
                <w:spacing w:val="-2"/>
                <w:sz w:val="28"/>
                <w:szCs w:val="28"/>
              </w:rPr>
              <w:t>Модуль №4</w:t>
            </w:r>
          </w:p>
        </w:tc>
        <w:tc>
          <w:tcPr>
            <w:tcW w:w="1135" w:type="dxa"/>
            <w:vMerge w:val="restart"/>
            <w:tcBorders>
              <w:top w:val="single" w:sz="4" w:space="0" w:color="000000"/>
              <w:left w:val="single" w:sz="4" w:space="0" w:color="000000"/>
              <w:bottom w:val="single" w:sz="4" w:space="0" w:color="000000"/>
              <w:right w:val="single" w:sz="4" w:space="0" w:color="000000"/>
            </w:tcBorders>
            <w:vAlign w:val="center"/>
          </w:tcPr>
          <w:p w:rsidR="00E82338" w:rsidRPr="00C61EBD" w:rsidRDefault="00E82338" w:rsidP="00FB63A1">
            <w:pPr>
              <w:pStyle w:val="320"/>
              <w:snapToGrid w:val="0"/>
              <w:spacing w:line="216" w:lineRule="auto"/>
              <w:ind w:firstLine="0"/>
              <w:jc w:val="center"/>
              <w:rPr>
                <w:b w:val="0"/>
                <w:bCs/>
                <w:iCs/>
                <w:spacing w:val="-2"/>
                <w:sz w:val="28"/>
                <w:szCs w:val="28"/>
              </w:rPr>
            </w:pPr>
            <w:r w:rsidRPr="00C61EBD">
              <w:rPr>
                <w:b w:val="0"/>
                <w:bCs/>
                <w:iCs/>
                <w:spacing w:val="-2"/>
                <w:sz w:val="28"/>
                <w:szCs w:val="28"/>
              </w:rPr>
              <w:t>Мах</w:t>
            </w:r>
          </w:p>
          <w:p w:rsidR="00E82338" w:rsidRPr="00C61EBD" w:rsidRDefault="00E82338" w:rsidP="00FB63A1">
            <w:pPr>
              <w:pStyle w:val="320"/>
              <w:spacing w:line="216" w:lineRule="auto"/>
              <w:ind w:firstLine="0"/>
              <w:jc w:val="center"/>
              <w:rPr>
                <w:b w:val="0"/>
                <w:bCs/>
                <w:iCs/>
                <w:spacing w:val="-2"/>
                <w:sz w:val="28"/>
                <w:szCs w:val="28"/>
              </w:rPr>
            </w:pPr>
            <w:r w:rsidRPr="00C61EBD">
              <w:rPr>
                <w:b w:val="0"/>
                <w:bCs/>
                <w:iCs/>
                <w:spacing w:val="-2"/>
                <w:sz w:val="28"/>
                <w:szCs w:val="28"/>
              </w:rPr>
              <w:t>кількість</w:t>
            </w:r>
          </w:p>
          <w:p w:rsidR="00E82338" w:rsidRPr="00C61EBD" w:rsidRDefault="00E82338" w:rsidP="00FB63A1">
            <w:pPr>
              <w:pStyle w:val="320"/>
              <w:snapToGrid w:val="0"/>
              <w:spacing w:line="216" w:lineRule="auto"/>
              <w:ind w:firstLine="0"/>
              <w:jc w:val="center"/>
              <w:rPr>
                <w:bCs/>
                <w:iCs/>
                <w:spacing w:val="-2"/>
                <w:sz w:val="28"/>
                <w:szCs w:val="28"/>
              </w:rPr>
            </w:pPr>
            <w:r w:rsidRPr="00C61EBD">
              <w:rPr>
                <w:b w:val="0"/>
                <w:bCs/>
                <w:iCs/>
                <w:spacing w:val="-2"/>
                <w:sz w:val="28"/>
                <w:szCs w:val="28"/>
              </w:rPr>
              <w:t>балів</w:t>
            </w:r>
          </w:p>
        </w:tc>
      </w:tr>
      <w:tr w:rsidR="00E82338" w:rsidRPr="00C61EBD" w:rsidTr="00FB63A1">
        <w:trPr>
          <w:cantSplit/>
          <w:trHeight w:val="248"/>
        </w:trPr>
        <w:tc>
          <w:tcPr>
            <w:tcW w:w="5791" w:type="dxa"/>
            <w:tcBorders>
              <w:top w:val="single" w:sz="4" w:space="0" w:color="000000"/>
              <w:left w:val="single" w:sz="4" w:space="0" w:color="000000"/>
              <w:bottom w:val="single" w:sz="4" w:space="0" w:color="000000"/>
            </w:tcBorders>
            <w:vAlign w:val="center"/>
          </w:tcPr>
          <w:p w:rsidR="00E82338" w:rsidRPr="00C61EBD" w:rsidRDefault="00E82338" w:rsidP="00FB63A1">
            <w:pPr>
              <w:pStyle w:val="320"/>
              <w:snapToGrid w:val="0"/>
              <w:spacing w:line="216" w:lineRule="auto"/>
              <w:ind w:firstLine="0"/>
              <w:jc w:val="center"/>
              <w:rPr>
                <w:b w:val="0"/>
                <w:iCs/>
                <w:spacing w:val="-2"/>
                <w:sz w:val="28"/>
                <w:szCs w:val="28"/>
              </w:rPr>
            </w:pPr>
            <w:r w:rsidRPr="00C61EBD">
              <w:rPr>
                <w:b w:val="0"/>
                <w:iCs/>
                <w:spacing w:val="-2"/>
                <w:sz w:val="28"/>
                <w:szCs w:val="28"/>
              </w:rPr>
              <w:t>Вид</w:t>
            </w:r>
          </w:p>
          <w:p w:rsidR="00E82338" w:rsidRPr="00C61EBD" w:rsidRDefault="00E82338" w:rsidP="00FB63A1">
            <w:pPr>
              <w:pStyle w:val="320"/>
              <w:spacing w:line="216" w:lineRule="auto"/>
              <w:ind w:firstLine="0"/>
              <w:jc w:val="center"/>
              <w:rPr>
                <w:iCs/>
                <w:spacing w:val="-2"/>
                <w:sz w:val="28"/>
                <w:szCs w:val="28"/>
              </w:rPr>
            </w:pPr>
            <w:r w:rsidRPr="00C61EBD">
              <w:rPr>
                <w:b w:val="0"/>
                <w:iCs/>
                <w:spacing w:val="-2"/>
                <w:sz w:val="28"/>
                <w:szCs w:val="28"/>
              </w:rPr>
              <w:t>навчальної роботи</w:t>
            </w:r>
          </w:p>
        </w:tc>
        <w:tc>
          <w:tcPr>
            <w:tcW w:w="2559" w:type="dxa"/>
            <w:tcBorders>
              <w:top w:val="single" w:sz="4" w:space="0" w:color="000000"/>
              <w:left w:val="single" w:sz="4" w:space="0" w:color="000000"/>
              <w:bottom w:val="single" w:sz="4" w:space="0" w:color="000000"/>
            </w:tcBorders>
            <w:vAlign w:val="center"/>
          </w:tcPr>
          <w:p w:rsidR="00E82338" w:rsidRPr="00C61EBD" w:rsidRDefault="00E82338" w:rsidP="00FB63A1">
            <w:pPr>
              <w:pStyle w:val="320"/>
              <w:snapToGrid w:val="0"/>
              <w:spacing w:line="216" w:lineRule="auto"/>
              <w:ind w:firstLine="0"/>
              <w:jc w:val="center"/>
              <w:rPr>
                <w:b w:val="0"/>
                <w:iCs/>
                <w:spacing w:val="-2"/>
                <w:sz w:val="28"/>
                <w:szCs w:val="28"/>
              </w:rPr>
            </w:pPr>
            <w:r w:rsidRPr="00C61EBD">
              <w:rPr>
                <w:b w:val="0"/>
                <w:iCs/>
                <w:spacing w:val="-2"/>
                <w:sz w:val="28"/>
                <w:szCs w:val="28"/>
              </w:rPr>
              <w:t>Мах</w:t>
            </w:r>
          </w:p>
          <w:p w:rsidR="00E82338" w:rsidRPr="00C61EBD" w:rsidRDefault="00E82338" w:rsidP="00FB63A1">
            <w:pPr>
              <w:pStyle w:val="320"/>
              <w:spacing w:line="216" w:lineRule="auto"/>
              <w:ind w:firstLine="0"/>
              <w:jc w:val="center"/>
              <w:rPr>
                <w:b w:val="0"/>
                <w:iCs/>
                <w:spacing w:val="-2"/>
                <w:sz w:val="28"/>
                <w:szCs w:val="28"/>
              </w:rPr>
            </w:pPr>
            <w:r w:rsidRPr="00C61EBD">
              <w:rPr>
                <w:b w:val="0"/>
                <w:iCs/>
                <w:spacing w:val="-2"/>
                <w:sz w:val="28"/>
                <w:szCs w:val="28"/>
              </w:rPr>
              <w:t>кількість</w:t>
            </w:r>
          </w:p>
          <w:p w:rsidR="00E82338" w:rsidRPr="00C61EBD" w:rsidRDefault="00E82338" w:rsidP="00FB63A1">
            <w:pPr>
              <w:pStyle w:val="320"/>
              <w:spacing w:line="216" w:lineRule="auto"/>
              <w:ind w:firstLine="0"/>
              <w:jc w:val="center"/>
              <w:rPr>
                <w:iCs/>
                <w:spacing w:val="-2"/>
                <w:sz w:val="28"/>
                <w:szCs w:val="28"/>
              </w:rPr>
            </w:pPr>
            <w:r w:rsidRPr="00C61EBD">
              <w:rPr>
                <w:b w:val="0"/>
                <w:iCs/>
                <w:spacing w:val="-2"/>
                <w:sz w:val="28"/>
                <w:szCs w:val="28"/>
              </w:rPr>
              <w:t>балів</w:t>
            </w:r>
          </w:p>
        </w:tc>
        <w:tc>
          <w:tcPr>
            <w:tcW w:w="1135" w:type="dxa"/>
            <w:vMerge/>
            <w:tcBorders>
              <w:top w:val="single" w:sz="4" w:space="0" w:color="000000"/>
              <w:left w:val="single" w:sz="4" w:space="0" w:color="000000"/>
              <w:bottom w:val="single" w:sz="4" w:space="0" w:color="000000"/>
              <w:right w:val="single" w:sz="4" w:space="0" w:color="000000"/>
            </w:tcBorders>
            <w:vAlign w:val="center"/>
          </w:tcPr>
          <w:p w:rsidR="00E82338" w:rsidRPr="00C61EBD" w:rsidRDefault="00E82338" w:rsidP="00FB63A1">
            <w:pPr>
              <w:pStyle w:val="320"/>
              <w:snapToGrid w:val="0"/>
              <w:spacing w:line="216" w:lineRule="auto"/>
              <w:ind w:firstLine="0"/>
              <w:jc w:val="center"/>
              <w:rPr>
                <w:iCs/>
                <w:spacing w:val="-2"/>
                <w:sz w:val="28"/>
                <w:szCs w:val="28"/>
              </w:rPr>
            </w:pPr>
          </w:p>
        </w:tc>
      </w:tr>
      <w:tr w:rsidR="00E82338" w:rsidRPr="00C61EBD" w:rsidTr="00FB63A1">
        <w:trPr>
          <w:cantSplit/>
          <w:trHeight w:val="248"/>
        </w:trPr>
        <w:tc>
          <w:tcPr>
            <w:tcW w:w="5791" w:type="dxa"/>
            <w:tcBorders>
              <w:top w:val="single" w:sz="4" w:space="0" w:color="000000"/>
              <w:left w:val="single" w:sz="4" w:space="0" w:color="000000"/>
              <w:bottom w:val="single" w:sz="4" w:space="0" w:color="000000"/>
            </w:tcBorders>
          </w:tcPr>
          <w:p w:rsidR="00E82338" w:rsidRPr="00C61EBD" w:rsidRDefault="00E82338" w:rsidP="00FB63A1">
            <w:pPr>
              <w:pStyle w:val="320"/>
              <w:snapToGrid w:val="0"/>
              <w:spacing w:line="216" w:lineRule="auto"/>
              <w:ind w:firstLine="0"/>
              <w:rPr>
                <w:b w:val="0"/>
                <w:iCs/>
                <w:spacing w:val="-2"/>
                <w:sz w:val="28"/>
                <w:szCs w:val="28"/>
              </w:rPr>
            </w:pPr>
            <w:r w:rsidRPr="00C61EBD">
              <w:rPr>
                <w:b w:val="0"/>
                <w:iCs/>
                <w:spacing w:val="-6"/>
                <w:sz w:val="28"/>
                <w:szCs w:val="28"/>
              </w:rPr>
              <w:t>Виконання  та захист лабораторних завдань (6х10б)</w:t>
            </w:r>
          </w:p>
        </w:tc>
        <w:tc>
          <w:tcPr>
            <w:tcW w:w="2559" w:type="dxa"/>
            <w:tcBorders>
              <w:top w:val="single" w:sz="4" w:space="0" w:color="000000"/>
              <w:left w:val="single" w:sz="4" w:space="0" w:color="000000"/>
              <w:bottom w:val="single" w:sz="4" w:space="0" w:color="000000"/>
            </w:tcBorders>
          </w:tcPr>
          <w:p w:rsidR="00E82338" w:rsidRPr="00C61EBD" w:rsidRDefault="00E82338" w:rsidP="00FB63A1">
            <w:pPr>
              <w:pStyle w:val="320"/>
              <w:snapToGrid w:val="0"/>
              <w:spacing w:line="216" w:lineRule="auto"/>
              <w:ind w:firstLine="0"/>
              <w:jc w:val="center"/>
              <w:rPr>
                <w:b w:val="0"/>
                <w:iCs/>
                <w:spacing w:val="-2"/>
                <w:sz w:val="28"/>
                <w:szCs w:val="28"/>
              </w:rPr>
            </w:pPr>
            <w:r w:rsidRPr="00C61EBD">
              <w:rPr>
                <w:b w:val="0"/>
                <w:iCs/>
                <w:spacing w:val="-2"/>
                <w:sz w:val="28"/>
                <w:szCs w:val="28"/>
              </w:rPr>
              <w:t>60</w:t>
            </w:r>
          </w:p>
        </w:tc>
        <w:tc>
          <w:tcPr>
            <w:tcW w:w="1135" w:type="dxa"/>
            <w:vMerge w:val="restart"/>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320"/>
              <w:snapToGrid w:val="0"/>
              <w:spacing w:line="216" w:lineRule="auto"/>
              <w:ind w:firstLine="0"/>
              <w:jc w:val="right"/>
              <w:rPr>
                <w:b w:val="0"/>
                <w:iCs/>
                <w:spacing w:val="-2"/>
                <w:sz w:val="28"/>
                <w:szCs w:val="28"/>
              </w:rPr>
            </w:pPr>
          </w:p>
        </w:tc>
      </w:tr>
      <w:tr w:rsidR="00E82338" w:rsidRPr="00C61EBD" w:rsidTr="00FB63A1">
        <w:trPr>
          <w:cantSplit/>
          <w:trHeight w:val="248"/>
        </w:trPr>
        <w:tc>
          <w:tcPr>
            <w:tcW w:w="5791" w:type="dxa"/>
            <w:tcBorders>
              <w:top w:val="single" w:sz="4" w:space="0" w:color="000000"/>
              <w:left w:val="single" w:sz="4" w:space="0" w:color="000000"/>
              <w:bottom w:val="single" w:sz="4" w:space="0" w:color="000000"/>
            </w:tcBorders>
          </w:tcPr>
          <w:p w:rsidR="00E82338" w:rsidRPr="00C61EBD" w:rsidRDefault="00E82338" w:rsidP="00FB63A1">
            <w:pPr>
              <w:pStyle w:val="320"/>
              <w:snapToGrid w:val="0"/>
              <w:spacing w:line="216" w:lineRule="auto"/>
              <w:ind w:firstLine="0"/>
              <w:rPr>
                <w:b w:val="0"/>
                <w:iCs/>
                <w:spacing w:val="-2"/>
                <w:sz w:val="28"/>
                <w:szCs w:val="28"/>
              </w:rPr>
            </w:pPr>
            <w:r w:rsidRPr="00C61EBD">
              <w:rPr>
                <w:b w:val="0"/>
                <w:iCs/>
                <w:spacing w:val="-2"/>
                <w:sz w:val="28"/>
                <w:szCs w:val="28"/>
              </w:rPr>
              <w:t>Експрес-контрольна робота</w:t>
            </w:r>
          </w:p>
        </w:tc>
        <w:tc>
          <w:tcPr>
            <w:tcW w:w="2559" w:type="dxa"/>
            <w:tcBorders>
              <w:top w:val="single" w:sz="4" w:space="0" w:color="000000"/>
              <w:left w:val="single" w:sz="4" w:space="0" w:color="000000"/>
              <w:bottom w:val="single" w:sz="4" w:space="0" w:color="000000"/>
            </w:tcBorders>
          </w:tcPr>
          <w:p w:rsidR="00E82338" w:rsidRPr="00C61EBD" w:rsidRDefault="00E82338" w:rsidP="00FB63A1">
            <w:pPr>
              <w:pStyle w:val="320"/>
              <w:snapToGrid w:val="0"/>
              <w:spacing w:line="216" w:lineRule="auto"/>
              <w:ind w:firstLine="0"/>
              <w:jc w:val="center"/>
              <w:rPr>
                <w:b w:val="0"/>
                <w:iCs/>
                <w:spacing w:val="-2"/>
                <w:sz w:val="28"/>
                <w:szCs w:val="28"/>
              </w:rPr>
            </w:pPr>
            <w:r w:rsidRPr="00C61EBD">
              <w:rPr>
                <w:b w:val="0"/>
                <w:iCs/>
                <w:spacing w:val="-2"/>
                <w:sz w:val="28"/>
                <w:szCs w:val="28"/>
              </w:rPr>
              <w:t>8</w:t>
            </w:r>
          </w:p>
        </w:tc>
        <w:tc>
          <w:tcPr>
            <w:tcW w:w="1135" w:type="dxa"/>
            <w:vMerge/>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320"/>
              <w:snapToGrid w:val="0"/>
              <w:spacing w:line="216" w:lineRule="auto"/>
              <w:ind w:firstLine="0"/>
              <w:jc w:val="right"/>
              <w:rPr>
                <w:b w:val="0"/>
                <w:iCs/>
                <w:spacing w:val="-2"/>
                <w:sz w:val="28"/>
                <w:szCs w:val="28"/>
              </w:rPr>
            </w:pPr>
          </w:p>
        </w:tc>
      </w:tr>
      <w:tr w:rsidR="00E82338" w:rsidRPr="00C61EBD" w:rsidTr="00FB63A1">
        <w:trPr>
          <w:cantSplit/>
          <w:trHeight w:val="248"/>
        </w:trPr>
        <w:tc>
          <w:tcPr>
            <w:tcW w:w="8350" w:type="dxa"/>
            <w:gridSpan w:val="2"/>
            <w:tcBorders>
              <w:top w:val="single" w:sz="4" w:space="0" w:color="000000"/>
              <w:left w:val="single" w:sz="4" w:space="0" w:color="000000"/>
              <w:bottom w:val="single" w:sz="4" w:space="0" w:color="000000"/>
            </w:tcBorders>
          </w:tcPr>
          <w:p w:rsidR="00E82338" w:rsidRPr="00C61EBD" w:rsidRDefault="00E82338" w:rsidP="00FB63A1">
            <w:pPr>
              <w:pStyle w:val="320"/>
              <w:snapToGrid w:val="0"/>
              <w:spacing w:line="216" w:lineRule="auto"/>
              <w:ind w:firstLine="0"/>
              <w:jc w:val="left"/>
              <w:rPr>
                <w:b w:val="0"/>
                <w:i/>
                <w:iCs/>
                <w:spacing w:val="-2"/>
                <w:sz w:val="28"/>
                <w:szCs w:val="28"/>
              </w:rPr>
            </w:pPr>
            <w:r w:rsidRPr="00C61EBD">
              <w:rPr>
                <w:b w:val="0"/>
                <w:i/>
                <w:iCs/>
                <w:spacing w:val="-2"/>
                <w:sz w:val="28"/>
                <w:szCs w:val="28"/>
              </w:rPr>
              <w:t xml:space="preserve"> Для допуску до виконання модульної контрольної роботи №4 студент має набрати не менше 41 балів</w:t>
            </w:r>
          </w:p>
        </w:tc>
        <w:tc>
          <w:tcPr>
            <w:tcW w:w="1135" w:type="dxa"/>
            <w:vMerge/>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320"/>
              <w:snapToGrid w:val="0"/>
              <w:spacing w:line="216" w:lineRule="auto"/>
              <w:ind w:firstLine="0"/>
              <w:jc w:val="right"/>
              <w:rPr>
                <w:iCs/>
                <w:spacing w:val="-2"/>
                <w:sz w:val="28"/>
                <w:szCs w:val="28"/>
              </w:rPr>
            </w:pPr>
          </w:p>
        </w:tc>
      </w:tr>
      <w:tr w:rsidR="00E82338" w:rsidRPr="00C61EBD" w:rsidTr="00FB63A1">
        <w:trPr>
          <w:cantSplit/>
          <w:trHeight w:val="248"/>
        </w:trPr>
        <w:tc>
          <w:tcPr>
            <w:tcW w:w="5791" w:type="dxa"/>
            <w:tcBorders>
              <w:top w:val="single" w:sz="4" w:space="0" w:color="000000"/>
              <w:left w:val="single" w:sz="4" w:space="0" w:color="000000"/>
              <w:bottom w:val="single" w:sz="4" w:space="0" w:color="000000"/>
            </w:tcBorders>
          </w:tcPr>
          <w:p w:rsidR="00E82338" w:rsidRPr="00C61EBD" w:rsidRDefault="00E82338" w:rsidP="00FB63A1">
            <w:pPr>
              <w:pStyle w:val="320"/>
              <w:snapToGrid w:val="0"/>
              <w:spacing w:line="216" w:lineRule="auto"/>
              <w:ind w:firstLine="0"/>
              <w:rPr>
                <w:b w:val="0"/>
                <w:iCs/>
                <w:spacing w:val="-2"/>
                <w:sz w:val="28"/>
                <w:szCs w:val="28"/>
              </w:rPr>
            </w:pPr>
            <w:r w:rsidRPr="00C61EBD">
              <w:rPr>
                <w:b w:val="0"/>
                <w:iCs/>
                <w:spacing w:val="-2"/>
                <w:sz w:val="28"/>
                <w:szCs w:val="28"/>
              </w:rPr>
              <w:t>Виконання модульної контрольної роботи №4</w:t>
            </w:r>
          </w:p>
        </w:tc>
        <w:tc>
          <w:tcPr>
            <w:tcW w:w="2559" w:type="dxa"/>
            <w:tcBorders>
              <w:top w:val="single" w:sz="4" w:space="0" w:color="000000"/>
              <w:left w:val="single" w:sz="4" w:space="0" w:color="000000"/>
              <w:bottom w:val="single" w:sz="4" w:space="0" w:color="000000"/>
            </w:tcBorders>
          </w:tcPr>
          <w:p w:rsidR="00E82338" w:rsidRPr="00C61EBD" w:rsidRDefault="00E82338" w:rsidP="00FB63A1">
            <w:pPr>
              <w:pStyle w:val="320"/>
              <w:snapToGrid w:val="0"/>
              <w:spacing w:line="216" w:lineRule="auto"/>
              <w:ind w:firstLine="0"/>
              <w:jc w:val="center"/>
              <w:rPr>
                <w:iCs/>
                <w:spacing w:val="-2"/>
                <w:sz w:val="28"/>
                <w:szCs w:val="28"/>
              </w:rPr>
            </w:pPr>
            <w:r w:rsidRPr="00C61EBD">
              <w:rPr>
                <w:iCs/>
                <w:spacing w:val="-2"/>
                <w:sz w:val="28"/>
                <w:szCs w:val="28"/>
              </w:rPr>
              <w:t>20</w:t>
            </w:r>
          </w:p>
        </w:tc>
        <w:tc>
          <w:tcPr>
            <w:tcW w:w="1135" w:type="dxa"/>
            <w:vMerge/>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320"/>
              <w:snapToGrid w:val="0"/>
              <w:spacing w:line="216" w:lineRule="auto"/>
              <w:ind w:firstLine="0"/>
              <w:jc w:val="right"/>
              <w:rPr>
                <w:iCs/>
                <w:spacing w:val="-2"/>
                <w:sz w:val="28"/>
                <w:szCs w:val="28"/>
              </w:rPr>
            </w:pPr>
          </w:p>
        </w:tc>
      </w:tr>
      <w:tr w:rsidR="00E82338" w:rsidRPr="00C61EBD" w:rsidTr="00FB63A1">
        <w:trPr>
          <w:cantSplit/>
          <w:trHeight w:val="248"/>
        </w:trPr>
        <w:tc>
          <w:tcPr>
            <w:tcW w:w="5791" w:type="dxa"/>
            <w:tcBorders>
              <w:top w:val="single" w:sz="4" w:space="0" w:color="000000"/>
              <w:left w:val="single" w:sz="4" w:space="0" w:color="000000"/>
              <w:bottom w:val="single" w:sz="4" w:space="0" w:color="000000"/>
            </w:tcBorders>
          </w:tcPr>
          <w:p w:rsidR="00E82338" w:rsidRPr="00C61EBD" w:rsidRDefault="00E82338" w:rsidP="00FB63A1">
            <w:pPr>
              <w:pStyle w:val="320"/>
              <w:snapToGrid w:val="0"/>
              <w:spacing w:line="216" w:lineRule="auto"/>
              <w:ind w:firstLine="0"/>
              <w:rPr>
                <w:bCs/>
                <w:iCs/>
                <w:spacing w:val="-2"/>
                <w:sz w:val="28"/>
                <w:szCs w:val="28"/>
              </w:rPr>
            </w:pPr>
            <w:r w:rsidRPr="00C61EBD">
              <w:rPr>
                <w:bCs/>
                <w:iCs/>
                <w:spacing w:val="-2"/>
                <w:sz w:val="28"/>
                <w:szCs w:val="28"/>
              </w:rPr>
              <w:t>Усього за модулем №4</w:t>
            </w:r>
          </w:p>
        </w:tc>
        <w:tc>
          <w:tcPr>
            <w:tcW w:w="2559" w:type="dxa"/>
            <w:tcBorders>
              <w:top w:val="single" w:sz="4" w:space="0" w:color="000000"/>
              <w:left w:val="single" w:sz="4" w:space="0" w:color="000000"/>
              <w:bottom w:val="single" w:sz="4" w:space="0" w:color="000000"/>
            </w:tcBorders>
          </w:tcPr>
          <w:p w:rsidR="00E82338" w:rsidRPr="00C61EBD" w:rsidRDefault="00E82338" w:rsidP="00FB63A1">
            <w:pPr>
              <w:pStyle w:val="320"/>
              <w:snapToGrid w:val="0"/>
              <w:spacing w:line="216" w:lineRule="auto"/>
              <w:ind w:firstLine="0"/>
              <w:jc w:val="center"/>
              <w:rPr>
                <w:bCs/>
                <w:iCs/>
                <w:spacing w:val="-2"/>
                <w:sz w:val="28"/>
                <w:szCs w:val="28"/>
              </w:rPr>
            </w:pPr>
            <w:r w:rsidRPr="00C61EBD">
              <w:rPr>
                <w:bCs/>
                <w:iCs/>
                <w:spacing w:val="-2"/>
                <w:sz w:val="28"/>
                <w:szCs w:val="28"/>
              </w:rPr>
              <w:t>88</w:t>
            </w:r>
          </w:p>
        </w:tc>
        <w:tc>
          <w:tcPr>
            <w:tcW w:w="1135" w:type="dxa"/>
            <w:vMerge/>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320"/>
              <w:snapToGrid w:val="0"/>
              <w:spacing w:line="216" w:lineRule="auto"/>
              <w:ind w:firstLine="0"/>
              <w:jc w:val="right"/>
              <w:rPr>
                <w:bCs/>
                <w:iCs/>
                <w:spacing w:val="-2"/>
                <w:sz w:val="28"/>
                <w:szCs w:val="28"/>
              </w:rPr>
            </w:pPr>
          </w:p>
        </w:tc>
      </w:tr>
      <w:tr w:rsidR="00E82338" w:rsidRPr="00C61EBD" w:rsidTr="00FB63A1">
        <w:trPr>
          <w:cantSplit/>
          <w:trHeight w:val="252"/>
        </w:trPr>
        <w:tc>
          <w:tcPr>
            <w:tcW w:w="8350" w:type="dxa"/>
            <w:gridSpan w:val="2"/>
            <w:tcBorders>
              <w:top w:val="single" w:sz="4" w:space="0" w:color="000000"/>
              <w:left w:val="single" w:sz="4" w:space="0" w:color="000000"/>
              <w:bottom w:val="single" w:sz="4" w:space="0" w:color="000000"/>
            </w:tcBorders>
          </w:tcPr>
          <w:p w:rsidR="00E82338" w:rsidRPr="00C61EBD" w:rsidRDefault="00E82338" w:rsidP="00FB63A1">
            <w:pPr>
              <w:pStyle w:val="320"/>
              <w:snapToGrid w:val="0"/>
              <w:spacing w:line="216" w:lineRule="auto"/>
              <w:ind w:firstLine="0"/>
              <w:jc w:val="center"/>
              <w:rPr>
                <w:bCs/>
                <w:iCs/>
                <w:spacing w:val="-2"/>
                <w:sz w:val="28"/>
                <w:szCs w:val="28"/>
              </w:rPr>
            </w:pPr>
            <w:r w:rsidRPr="00C61EBD">
              <w:rPr>
                <w:bCs/>
                <w:iCs/>
                <w:spacing w:val="-2"/>
                <w:sz w:val="28"/>
                <w:szCs w:val="28"/>
              </w:rPr>
              <w:t>Семестровий диференційований залік</w:t>
            </w:r>
          </w:p>
        </w:tc>
        <w:tc>
          <w:tcPr>
            <w:tcW w:w="1135"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320"/>
              <w:snapToGrid w:val="0"/>
              <w:spacing w:line="216" w:lineRule="auto"/>
              <w:ind w:firstLine="0"/>
              <w:jc w:val="center"/>
              <w:rPr>
                <w:bCs/>
                <w:iCs/>
                <w:spacing w:val="-2"/>
                <w:sz w:val="28"/>
                <w:szCs w:val="28"/>
              </w:rPr>
            </w:pPr>
            <w:r w:rsidRPr="00C61EBD">
              <w:rPr>
                <w:bCs/>
                <w:iCs/>
                <w:spacing w:val="-2"/>
                <w:sz w:val="28"/>
                <w:szCs w:val="28"/>
              </w:rPr>
              <w:t>12</w:t>
            </w:r>
          </w:p>
        </w:tc>
      </w:tr>
      <w:tr w:rsidR="00E82338" w:rsidRPr="00C61EBD" w:rsidTr="00FB63A1">
        <w:trPr>
          <w:cantSplit/>
          <w:trHeight w:val="248"/>
        </w:trPr>
        <w:tc>
          <w:tcPr>
            <w:tcW w:w="8350" w:type="dxa"/>
            <w:gridSpan w:val="2"/>
            <w:tcBorders>
              <w:top w:val="single" w:sz="4" w:space="0" w:color="000000"/>
              <w:left w:val="single" w:sz="4" w:space="0" w:color="000000"/>
              <w:bottom w:val="single" w:sz="4" w:space="0" w:color="000000"/>
            </w:tcBorders>
          </w:tcPr>
          <w:p w:rsidR="00E82338" w:rsidRPr="00C61EBD" w:rsidRDefault="00E82338" w:rsidP="00FB63A1">
            <w:pPr>
              <w:pStyle w:val="320"/>
              <w:snapToGrid w:val="0"/>
              <w:spacing w:line="216" w:lineRule="auto"/>
              <w:ind w:firstLine="0"/>
              <w:jc w:val="center"/>
              <w:rPr>
                <w:bCs/>
                <w:iCs/>
                <w:spacing w:val="-2"/>
                <w:sz w:val="28"/>
                <w:szCs w:val="28"/>
              </w:rPr>
            </w:pPr>
            <w:r w:rsidRPr="00C61EBD">
              <w:rPr>
                <w:bCs/>
                <w:iCs/>
                <w:spacing w:val="-2"/>
                <w:sz w:val="28"/>
                <w:szCs w:val="28"/>
              </w:rPr>
              <w:t>Усього за 4 семестр</w:t>
            </w:r>
          </w:p>
        </w:tc>
        <w:tc>
          <w:tcPr>
            <w:tcW w:w="1135"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320"/>
              <w:snapToGrid w:val="0"/>
              <w:spacing w:line="216" w:lineRule="auto"/>
              <w:ind w:firstLine="0"/>
              <w:jc w:val="center"/>
              <w:rPr>
                <w:bCs/>
                <w:iCs/>
                <w:spacing w:val="-2"/>
                <w:sz w:val="28"/>
                <w:szCs w:val="28"/>
              </w:rPr>
            </w:pPr>
            <w:r w:rsidRPr="00C61EBD">
              <w:rPr>
                <w:bCs/>
                <w:iCs/>
                <w:spacing w:val="-2"/>
                <w:sz w:val="28"/>
                <w:szCs w:val="28"/>
              </w:rPr>
              <w:t>100</w:t>
            </w:r>
          </w:p>
        </w:tc>
      </w:tr>
      <w:tr w:rsidR="00E82338" w:rsidRPr="00C61EBD" w:rsidTr="00FB63A1">
        <w:trPr>
          <w:cantSplit/>
          <w:trHeight w:val="299"/>
        </w:trPr>
        <w:tc>
          <w:tcPr>
            <w:tcW w:w="9485" w:type="dxa"/>
            <w:gridSpan w:val="3"/>
            <w:tcBorders>
              <w:top w:val="single" w:sz="4" w:space="0" w:color="000000"/>
              <w:left w:val="single" w:sz="4" w:space="0" w:color="000000"/>
              <w:right w:val="single" w:sz="4" w:space="0" w:color="000000"/>
            </w:tcBorders>
            <w:shd w:val="clear" w:color="auto" w:fill="D9D9D9"/>
            <w:vAlign w:val="center"/>
          </w:tcPr>
          <w:p w:rsidR="00E82338" w:rsidRPr="00C61EBD" w:rsidRDefault="00E82338" w:rsidP="00FB63A1">
            <w:pPr>
              <w:pStyle w:val="320"/>
              <w:snapToGrid w:val="0"/>
              <w:ind w:firstLine="0"/>
              <w:jc w:val="center"/>
              <w:rPr>
                <w:bCs/>
                <w:iCs/>
                <w:spacing w:val="-2"/>
                <w:sz w:val="28"/>
                <w:szCs w:val="28"/>
              </w:rPr>
            </w:pPr>
            <w:r w:rsidRPr="00C61EBD">
              <w:rPr>
                <w:bCs/>
                <w:iCs/>
                <w:spacing w:val="-2"/>
                <w:sz w:val="28"/>
                <w:szCs w:val="28"/>
              </w:rPr>
              <w:t xml:space="preserve">5 семестр </w:t>
            </w:r>
          </w:p>
        </w:tc>
      </w:tr>
      <w:tr w:rsidR="00E82338" w:rsidRPr="00C61EBD" w:rsidTr="00FB63A1">
        <w:trPr>
          <w:cantSplit/>
          <w:trHeight w:val="276"/>
        </w:trPr>
        <w:tc>
          <w:tcPr>
            <w:tcW w:w="8350" w:type="dxa"/>
            <w:gridSpan w:val="2"/>
            <w:tcBorders>
              <w:top w:val="single" w:sz="4" w:space="0" w:color="000000"/>
              <w:left w:val="single" w:sz="4" w:space="0" w:color="000000"/>
              <w:bottom w:val="single" w:sz="4" w:space="0" w:color="000000"/>
            </w:tcBorders>
            <w:vAlign w:val="center"/>
          </w:tcPr>
          <w:p w:rsidR="00E82338" w:rsidRPr="00C61EBD" w:rsidRDefault="00E82338" w:rsidP="00FB63A1">
            <w:pPr>
              <w:pStyle w:val="320"/>
              <w:snapToGrid w:val="0"/>
              <w:ind w:firstLine="0"/>
              <w:jc w:val="center"/>
              <w:rPr>
                <w:bCs/>
                <w:iCs/>
                <w:spacing w:val="-2"/>
                <w:sz w:val="28"/>
                <w:szCs w:val="28"/>
              </w:rPr>
            </w:pPr>
            <w:r w:rsidRPr="00C61EBD">
              <w:rPr>
                <w:bCs/>
                <w:iCs/>
                <w:spacing w:val="-2"/>
                <w:sz w:val="28"/>
                <w:szCs w:val="28"/>
              </w:rPr>
              <w:t>Модуль №5</w:t>
            </w:r>
          </w:p>
        </w:tc>
        <w:tc>
          <w:tcPr>
            <w:tcW w:w="1135" w:type="dxa"/>
            <w:vMerge w:val="restart"/>
            <w:tcBorders>
              <w:top w:val="single" w:sz="4" w:space="0" w:color="000000"/>
              <w:left w:val="single" w:sz="4" w:space="0" w:color="000000"/>
              <w:bottom w:val="single" w:sz="4" w:space="0" w:color="000000"/>
              <w:right w:val="single" w:sz="4" w:space="0" w:color="000000"/>
            </w:tcBorders>
            <w:vAlign w:val="center"/>
          </w:tcPr>
          <w:p w:rsidR="00E82338" w:rsidRPr="00C61EBD" w:rsidRDefault="00E82338" w:rsidP="00FB63A1">
            <w:pPr>
              <w:pStyle w:val="320"/>
              <w:snapToGrid w:val="0"/>
              <w:spacing w:line="216" w:lineRule="auto"/>
              <w:ind w:firstLine="0"/>
              <w:jc w:val="center"/>
              <w:rPr>
                <w:b w:val="0"/>
                <w:bCs/>
                <w:iCs/>
                <w:spacing w:val="-2"/>
                <w:sz w:val="28"/>
                <w:szCs w:val="28"/>
              </w:rPr>
            </w:pPr>
            <w:r w:rsidRPr="00C61EBD">
              <w:rPr>
                <w:b w:val="0"/>
                <w:bCs/>
                <w:iCs/>
                <w:spacing w:val="-2"/>
                <w:sz w:val="28"/>
                <w:szCs w:val="28"/>
              </w:rPr>
              <w:t>Мах</w:t>
            </w:r>
          </w:p>
          <w:p w:rsidR="00E82338" w:rsidRPr="00C61EBD" w:rsidRDefault="00E82338" w:rsidP="00FB63A1">
            <w:pPr>
              <w:pStyle w:val="320"/>
              <w:spacing w:line="216" w:lineRule="auto"/>
              <w:ind w:firstLine="0"/>
              <w:jc w:val="center"/>
              <w:rPr>
                <w:b w:val="0"/>
                <w:bCs/>
                <w:iCs/>
                <w:spacing w:val="-2"/>
                <w:sz w:val="28"/>
                <w:szCs w:val="28"/>
              </w:rPr>
            </w:pPr>
            <w:r w:rsidRPr="00C61EBD">
              <w:rPr>
                <w:b w:val="0"/>
                <w:bCs/>
                <w:iCs/>
                <w:spacing w:val="-2"/>
                <w:sz w:val="28"/>
                <w:szCs w:val="28"/>
              </w:rPr>
              <w:t>кількість</w:t>
            </w:r>
          </w:p>
          <w:p w:rsidR="00E82338" w:rsidRPr="00C61EBD" w:rsidRDefault="00E82338" w:rsidP="00FB63A1">
            <w:pPr>
              <w:pStyle w:val="320"/>
              <w:snapToGrid w:val="0"/>
              <w:spacing w:line="216" w:lineRule="auto"/>
              <w:ind w:firstLine="0"/>
              <w:jc w:val="center"/>
              <w:rPr>
                <w:bCs/>
                <w:iCs/>
                <w:spacing w:val="-2"/>
                <w:sz w:val="28"/>
                <w:szCs w:val="28"/>
              </w:rPr>
            </w:pPr>
            <w:r w:rsidRPr="00C61EBD">
              <w:rPr>
                <w:b w:val="0"/>
                <w:bCs/>
                <w:iCs/>
                <w:spacing w:val="-2"/>
                <w:sz w:val="28"/>
                <w:szCs w:val="28"/>
              </w:rPr>
              <w:t>балів</w:t>
            </w:r>
          </w:p>
        </w:tc>
      </w:tr>
      <w:tr w:rsidR="00E82338" w:rsidRPr="00C61EBD" w:rsidTr="00FB63A1">
        <w:trPr>
          <w:cantSplit/>
          <w:trHeight w:val="248"/>
        </w:trPr>
        <w:tc>
          <w:tcPr>
            <w:tcW w:w="5791" w:type="dxa"/>
            <w:tcBorders>
              <w:top w:val="single" w:sz="4" w:space="0" w:color="000000"/>
              <w:left w:val="single" w:sz="4" w:space="0" w:color="000000"/>
              <w:bottom w:val="single" w:sz="4" w:space="0" w:color="000000"/>
            </w:tcBorders>
            <w:vAlign w:val="center"/>
          </w:tcPr>
          <w:p w:rsidR="00E82338" w:rsidRPr="00C61EBD" w:rsidRDefault="00E82338" w:rsidP="00FB63A1">
            <w:pPr>
              <w:pStyle w:val="320"/>
              <w:snapToGrid w:val="0"/>
              <w:spacing w:line="216" w:lineRule="auto"/>
              <w:ind w:firstLine="0"/>
              <w:jc w:val="center"/>
              <w:rPr>
                <w:b w:val="0"/>
                <w:iCs/>
                <w:spacing w:val="-2"/>
                <w:sz w:val="28"/>
                <w:szCs w:val="28"/>
              </w:rPr>
            </w:pPr>
            <w:r w:rsidRPr="00C61EBD">
              <w:rPr>
                <w:b w:val="0"/>
                <w:iCs/>
                <w:spacing w:val="-2"/>
                <w:sz w:val="28"/>
                <w:szCs w:val="28"/>
              </w:rPr>
              <w:t>Вид</w:t>
            </w:r>
          </w:p>
          <w:p w:rsidR="00E82338" w:rsidRPr="00C61EBD" w:rsidRDefault="00E82338" w:rsidP="00FB63A1">
            <w:pPr>
              <w:pStyle w:val="320"/>
              <w:spacing w:line="216" w:lineRule="auto"/>
              <w:ind w:firstLine="0"/>
              <w:jc w:val="center"/>
              <w:rPr>
                <w:iCs/>
                <w:spacing w:val="-2"/>
                <w:sz w:val="28"/>
                <w:szCs w:val="28"/>
              </w:rPr>
            </w:pPr>
            <w:r w:rsidRPr="00C61EBD">
              <w:rPr>
                <w:b w:val="0"/>
                <w:iCs/>
                <w:spacing w:val="-2"/>
                <w:sz w:val="28"/>
                <w:szCs w:val="28"/>
              </w:rPr>
              <w:t>навчальної роботи</w:t>
            </w:r>
          </w:p>
        </w:tc>
        <w:tc>
          <w:tcPr>
            <w:tcW w:w="2559" w:type="dxa"/>
            <w:tcBorders>
              <w:top w:val="single" w:sz="4" w:space="0" w:color="000000"/>
              <w:left w:val="single" w:sz="4" w:space="0" w:color="000000"/>
              <w:bottom w:val="single" w:sz="4" w:space="0" w:color="000000"/>
            </w:tcBorders>
            <w:vAlign w:val="center"/>
          </w:tcPr>
          <w:p w:rsidR="00E82338" w:rsidRPr="00C61EBD" w:rsidRDefault="00E82338" w:rsidP="00FB63A1">
            <w:pPr>
              <w:pStyle w:val="320"/>
              <w:snapToGrid w:val="0"/>
              <w:spacing w:line="216" w:lineRule="auto"/>
              <w:ind w:firstLine="0"/>
              <w:jc w:val="center"/>
              <w:rPr>
                <w:b w:val="0"/>
                <w:iCs/>
                <w:spacing w:val="-2"/>
                <w:sz w:val="28"/>
                <w:szCs w:val="28"/>
              </w:rPr>
            </w:pPr>
            <w:r w:rsidRPr="00C61EBD">
              <w:rPr>
                <w:b w:val="0"/>
                <w:iCs/>
                <w:spacing w:val="-2"/>
                <w:sz w:val="28"/>
                <w:szCs w:val="28"/>
              </w:rPr>
              <w:t>Мах</w:t>
            </w:r>
          </w:p>
          <w:p w:rsidR="00E82338" w:rsidRPr="00C61EBD" w:rsidRDefault="00E82338" w:rsidP="00FB63A1">
            <w:pPr>
              <w:pStyle w:val="320"/>
              <w:spacing w:line="216" w:lineRule="auto"/>
              <w:ind w:firstLine="0"/>
              <w:jc w:val="center"/>
              <w:rPr>
                <w:b w:val="0"/>
                <w:iCs/>
                <w:spacing w:val="-2"/>
                <w:sz w:val="28"/>
                <w:szCs w:val="28"/>
              </w:rPr>
            </w:pPr>
            <w:r w:rsidRPr="00C61EBD">
              <w:rPr>
                <w:b w:val="0"/>
                <w:iCs/>
                <w:spacing w:val="-2"/>
                <w:sz w:val="28"/>
                <w:szCs w:val="28"/>
              </w:rPr>
              <w:t>кількість</w:t>
            </w:r>
          </w:p>
          <w:p w:rsidR="00E82338" w:rsidRPr="00C61EBD" w:rsidRDefault="00E82338" w:rsidP="00FB63A1">
            <w:pPr>
              <w:pStyle w:val="320"/>
              <w:spacing w:line="216" w:lineRule="auto"/>
              <w:ind w:firstLine="0"/>
              <w:jc w:val="center"/>
              <w:rPr>
                <w:iCs/>
                <w:spacing w:val="-2"/>
                <w:sz w:val="28"/>
                <w:szCs w:val="28"/>
              </w:rPr>
            </w:pPr>
            <w:r w:rsidRPr="00C61EBD">
              <w:rPr>
                <w:b w:val="0"/>
                <w:iCs/>
                <w:spacing w:val="-2"/>
                <w:sz w:val="28"/>
                <w:szCs w:val="28"/>
              </w:rPr>
              <w:t>балів</w:t>
            </w:r>
          </w:p>
        </w:tc>
        <w:tc>
          <w:tcPr>
            <w:tcW w:w="1135" w:type="dxa"/>
            <w:vMerge/>
            <w:tcBorders>
              <w:top w:val="single" w:sz="4" w:space="0" w:color="000000"/>
              <w:left w:val="single" w:sz="4" w:space="0" w:color="000000"/>
              <w:bottom w:val="single" w:sz="4" w:space="0" w:color="000000"/>
              <w:right w:val="single" w:sz="4" w:space="0" w:color="000000"/>
            </w:tcBorders>
            <w:vAlign w:val="center"/>
          </w:tcPr>
          <w:p w:rsidR="00E82338" w:rsidRPr="00C61EBD" w:rsidRDefault="00E82338" w:rsidP="00FB63A1">
            <w:pPr>
              <w:pStyle w:val="320"/>
              <w:snapToGrid w:val="0"/>
              <w:spacing w:line="216" w:lineRule="auto"/>
              <w:ind w:firstLine="0"/>
              <w:jc w:val="center"/>
              <w:rPr>
                <w:iCs/>
                <w:spacing w:val="-2"/>
                <w:sz w:val="28"/>
                <w:szCs w:val="28"/>
              </w:rPr>
            </w:pPr>
          </w:p>
        </w:tc>
      </w:tr>
      <w:tr w:rsidR="00E82338" w:rsidRPr="00C61EBD" w:rsidTr="00FB63A1">
        <w:trPr>
          <w:cantSplit/>
          <w:trHeight w:val="248"/>
        </w:trPr>
        <w:tc>
          <w:tcPr>
            <w:tcW w:w="5791" w:type="dxa"/>
            <w:tcBorders>
              <w:top w:val="single" w:sz="4" w:space="0" w:color="000000"/>
              <w:left w:val="single" w:sz="4" w:space="0" w:color="000000"/>
              <w:bottom w:val="single" w:sz="4" w:space="0" w:color="000000"/>
            </w:tcBorders>
          </w:tcPr>
          <w:p w:rsidR="00E82338" w:rsidRPr="00C61EBD" w:rsidRDefault="00E82338" w:rsidP="00FB63A1">
            <w:pPr>
              <w:pStyle w:val="320"/>
              <w:snapToGrid w:val="0"/>
              <w:spacing w:line="216" w:lineRule="auto"/>
              <w:ind w:firstLine="0"/>
              <w:rPr>
                <w:b w:val="0"/>
                <w:iCs/>
                <w:spacing w:val="-2"/>
                <w:sz w:val="28"/>
                <w:szCs w:val="28"/>
              </w:rPr>
            </w:pPr>
            <w:r w:rsidRPr="00C61EBD">
              <w:rPr>
                <w:b w:val="0"/>
                <w:iCs/>
                <w:spacing w:val="-6"/>
                <w:sz w:val="28"/>
                <w:szCs w:val="28"/>
              </w:rPr>
              <w:t>Виконання  та захист лабораторних завдань (6х10б)</w:t>
            </w:r>
          </w:p>
        </w:tc>
        <w:tc>
          <w:tcPr>
            <w:tcW w:w="2559" w:type="dxa"/>
            <w:tcBorders>
              <w:top w:val="single" w:sz="4" w:space="0" w:color="000000"/>
              <w:left w:val="single" w:sz="4" w:space="0" w:color="000000"/>
              <w:bottom w:val="single" w:sz="4" w:space="0" w:color="000000"/>
            </w:tcBorders>
          </w:tcPr>
          <w:p w:rsidR="00E82338" w:rsidRPr="00C61EBD" w:rsidRDefault="00E82338" w:rsidP="00FB63A1">
            <w:pPr>
              <w:pStyle w:val="320"/>
              <w:snapToGrid w:val="0"/>
              <w:spacing w:line="216" w:lineRule="auto"/>
              <w:ind w:firstLine="0"/>
              <w:jc w:val="center"/>
              <w:rPr>
                <w:b w:val="0"/>
                <w:iCs/>
                <w:spacing w:val="-2"/>
                <w:sz w:val="28"/>
                <w:szCs w:val="28"/>
              </w:rPr>
            </w:pPr>
            <w:r w:rsidRPr="00C61EBD">
              <w:rPr>
                <w:b w:val="0"/>
                <w:iCs/>
                <w:spacing w:val="-2"/>
                <w:sz w:val="28"/>
                <w:szCs w:val="28"/>
              </w:rPr>
              <w:t>60</w:t>
            </w:r>
          </w:p>
        </w:tc>
        <w:tc>
          <w:tcPr>
            <w:tcW w:w="1135" w:type="dxa"/>
            <w:vMerge w:val="restart"/>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320"/>
              <w:snapToGrid w:val="0"/>
              <w:spacing w:line="216" w:lineRule="auto"/>
              <w:ind w:firstLine="0"/>
              <w:jc w:val="right"/>
              <w:rPr>
                <w:b w:val="0"/>
                <w:iCs/>
                <w:spacing w:val="-2"/>
                <w:sz w:val="28"/>
                <w:szCs w:val="28"/>
              </w:rPr>
            </w:pPr>
          </w:p>
        </w:tc>
      </w:tr>
      <w:tr w:rsidR="00E82338" w:rsidRPr="00C61EBD" w:rsidTr="00FB63A1">
        <w:trPr>
          <w:cantSplit/>
          <w:trHeight w:val="248"/>
        </w:trPr>
        <w:tc>
          <w:tcPr>
            <w:tcW w:w="5791" w:type="dxa"/>
            <w:tcBorders>
              <w:top w:val="single" w:sz="4" w:space="0" w:color="000000"/>
              <w:left w:val="single" w:sz="4" w:space="0" w:color="000000"/>
              <w:bottom w:val="single" w:sz="4" w:space="0" w:color="000000"/>
            </w:tcBorders>
          </w:tcPr>
          <w:p w:rsidR="00E82338" w:rsidRPr="00C61EBD" w:rsidRDefault="00E82338" w:rsidP="00FB63A1">
            <w:pPr>
              <w:pStyle w:val="320"/>
              <w:snapToGrid w:val="0"/>
              <w:spacing w:line="216" w:lineRule="auto"/>
              <w:ind w:firstLine="0"/>
              <w:rPr>
                <w:b w:val="0"/>
                <w:iCs/>
                <w:spacing w:val="-2"/>
                <w:sz w:val="28"/>
                <w:szCs w:val="28"/>
              </w:rPr>
            </w:pPr>
            <w:r w:rsidRPr="00C61EBD">
              <w:rPr>
                <w:b w:val="0"/>
                <w:iCs/>
                <w:spacing w:val="-2"/>
                <w:sz w:val="28"/>
                <w:szCs w:val="28"/>
              </w:rPr>
              <w:t>Експрес-контрольна робота</w:t>
            </w:r>
          </w:p>
        </w:tc>
        <w:tc>
          <w:tcPr>
            <w:tcW w:w="2559" w:type="dxa"/>
            <w:tcBorders>
              <w:top w:val="single" w:sz="4" w:space="0" w:color="000000"/>
              <w:left w:val="single" w:sz="4" w:space="0" w:color="000000"/>
              <w:bottom w:val="single" w:sz="4" w:space="0" w:color="000000"/>
            </w:tcBorders>
          </w:tcPr>
          <w:p w:rsidR="00E82338" w:rsidRPr="00C61EBD" w:rsidRDefault="00E82338" w:rsidP="00FB63A1">
            <w:pPr>
              <w:pStyle w:val="320"/>
              <w:snapToGrid w:val="0"/>
              <w:spacing w:line="216" w:lineRule="auto"/>
              <w:ind w:firstLine="0"/>
              <w:jc w:val="center"/>
              <w:rPr>
                <w:b w:val="0"/>
                <w:iCs/>
                <w:spacing w:val="-2"/>
                <w:sz w:val="28"/>
                <w:szCs w:val="28"/>
              </w:rPr>
            </w:pPr>
            <w:r w:rsidRPr="00C61EBD">
              <w:rPr>
                <w:b w:val="0"/>
                <w:iCs/>
                <w:spacing w:val="-2"/>
                <w:sz w:val="28"/>
                <w:szCs w:val="28"/>
              </w:rPr>
              <w:t>8</w:t>
            </w:r>
          </w:p>
        </w:tc>
        <w:tc>
          <w:tcPr>
            <w:tcW w:w="1135" w:type="dxa"/>
            <w:vMerge/>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320"/>
              <w:snapToGrid w:val="0"/>
              <w:spacing w:line="216" w:lineRule="auto"/>
              <w:ind w:firstLine="0"/>
              <w:jc w:val="right"/>
              <w:rPr>
                <w:b w:val="0"/>
                <w:iCs/>
                <w:spacing w:val="-2"/>
                <w:sz w:val="28"/>
                <w:szCs w:val="28"/>
              </w:rPr>
            </w:pPr>
          </w:p>
        </w:tc>
      </w:tr>
      <w:tr w:rsidR="00E82338" w:rsidRPr="00C61EBD" w:rsidTr="00FB63A1">
        <w:trPr>
          <w:cantSplit/>
          <w:trHeight w:val="248"/>
        </w:trPr>
        <w:tc>
          <w:tcPr>
            <w:tcW w:w="8350" w:type="dxa"/>
            <w:gridSpan w:val="2"/>
            <w:tcBorders>
              <w:top w:val="single" w:sz="4" w:space="0" w:color="000000"/>
              <w:left w:val="single" w:sz="4" w:space="0" w:color="000000"/>
              <w:bottom w:val="single" w:sz="4" w:space="0" w:color="000000"/>
            </w:tcBorders>
          </w:tcPr>
          <w:p w:rsidR="00E82338" w:rsidRPr="00C61EBD" w:rsidRDefault="00E82338" w:rsidP="00FB63A1">
            <w:pPr>
              <w:pStyle w:val="320"/>
              <w:tabs>
                <w:tab w:val="left" w:pos="639"/>
              </w:tabs>
              <w:snapToGrid w:val="0"/>
              <w:spacing w:line="216" w:lineRule="auto"/>
              <w:ind w:firstLine="0"/>
              <w:jc w:val="left"/>
              <w:rPr>
                <w:b w:val="0"/>
                <w:i/>
                <w:iCs/>
                <w:spacing w:val="-2"/>
                <w:sz w:val="28"/>
                <w:szCs w:val="28"/>
              </w:rPr>
            </w:pPr>
            <w:r w:rsidRPr="00C61EBD">
              <w:rPr>
                <w:b w:val="0"/>
                <w:i/>
                <w:iCs/>
                <w:spacing w:val="-2"/>
                <w:sz w:val="28"/>
                <w:szCs w:val="28"/>
              </w:rPr>
              <w:t>Для допуску до виконання модульної контрольної роботи №5 студент має набрати не менше 41 балів</w:t>
            </w:r>
          </w:p>
        </w:tc>
        <w:tc>
          <w:tcPr>
            <w:tcW w:w="1135" w:type="dxa"/>
            <w:vMerge/>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320"/>
              <w:tabs>
                <w:tab w:val="left" w:pos="639"/>
              </w:tabs>
              <w:snapToGrid w:val="0"/>
              <w:spacing w:line="216" w:lineRule="auto"/>
              <w:ind w:firstLine="0"/>
              <w:jc w:val="right"/>
              <w:rPr>
                <w:iCs/>
                <w:spacing w:val="-2"/>
                <w:sz w:val="28"/>
                <w:szCs w:val="28"/>
              </w:rPr>
            </w:pPr>
          </w:p>
        </w:tc>
      </w:tr>
      <w:tr w:rsidR="00E82338" w:rsidRPr="00C61EBD" w:rsidTr="00FB63A1">
        <w:trPr>
          <w:cantSplit/>
          <w:trHeight w:val="248"/>
        </w:trPr>
        <w:tc>
          <w:tcPr>
            <w:tcW w:w="5791" w:type="dxa"/>
            <w:tcBorders>
              <w:top w:val="single" w:sz="4" w:space="0" w:color="000000"/>
              <w:left w:val="single" w:sz="4" w:space="0" w:color="000000"/>
              <w:bottom w:val="single" w:sz="4" w:space="0" w:color="000000"/>
            </w:tcBorders>
          </w:tcPr>
          <w:p w:rsidR="00E82338" w:rsidRPr="00C61EBD" w:rsidRDefault="00E82338" w:rsidP="00FB63A1">
            <w:pPr>
              <w:pStyle w:val="320"/>
              <w:tabs>
                <w:tab w:val="left" w:pos="639"/>
              </w:tabs>
              <w:snapToGrid w:val="0"/>
              <w:spacing w:line="216" w:lineRule="auto"/>
              <w:ind w:firstLine="0"/>
              <w:rPr>
                <w:b w:val="0"/>
                <w:iCs/>
                <w:spacing w:val="-2"/>
                <w:sz w:val="28"/>
                <w:szCs w:val="28"/>
              </w:rPr>
            </w:pPr>
            <w:r w:rsidRPr="00C61EBD">
              <w:rPr>
                <w:b w:val="0"/>
                <w:iCs/>
                <w:spacing w:val="-2"/>
                <w:sz w:val="28"/>
                <w:szCs w:val="28"/>
              </w:rPr>
              <w:t>Виконання модульної контрольної роботи №5</w:t>
            </w:r>
          </w:p>
        </w:tc>
        <w:tc>
          <w:tcPr>
            <w:tcW w:w="2559" w:type="dxa"/>
            <w:tcBorders>
              <w:top w:val="single" w:sz="4" w:space="0" w:color="000000"/>
              <w:left w:val="single" w:sz="4" w:space="0" w:color="000000"/>
              <w:bottom w:val="single" w:sz="4" w:space="0" w:color="000000"/>
            </w:tcBorders>
          </w:tcPr>
          <w:p w:rsidR="00E82338" w:rsidRPr="00C61EBD" w:rsidRDefault="00E82338" w:rsidP="00FB63A1">
            <w:pPr>
              <w:pStyle w:val="320"/>
              <w:tabs>
                <w:tab w:val="left" w:pos="639"/>
              </w:tabs>
              <w:snapToGrid w:val="0"/>
              <w:spacing w:line="216" w:lineRule="auto"/>
              <w:ind w:firstLine="0"/>
              <w:jc w:val="center"/>
              <w:rPr>
                <w:iCs/>
                <w:spacing w:val="-2"/>
                <w:sz w:val="28"/>
                <w:szCs w:val="28"/>
              </w:rPr>
            </w:pPr>
            <w:r w:rsidRPr="00C61EBD">
              <w:rPr>
                <w:iCs/>
                <w:spacing w:val="-2"/>
                <w:sz w:val="28"/>
                <w:szCs w:val="28"/>
              </w:rPr>
              <w:t>20</w:t>
            </w:r>
          </w:p>
        </w:tc>
        <w:tc>
          <w:tcPr>
            <w:tcW w:w="1135" w:type="dxa"/>
            <w:vMerge/>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320"/>
              <w:tabs>
                <w:tab w:val="left" w:pos="639"/>
              </w:tabs>
              <w:snapToGrid w:val="0"/>
              <w:spacing w:line="216" w:lineRule="auto"/>
              <w:ind w:firstLine="0"/>
              <w:jc w:val="right"/>
              <w:rPr>
                <w:iCs/>
                <w:spacing w:val="-2"/>
                <w:sz w:val="28"/>
                <w:szCs w:val="28"/>
              </w:rPr>
            </w:pPr>
          </w:p>
        </w:tc>
      </w:tr>
      <w:tr w:rsidR="00E82338" w:rsidRPr="00C61EBD" w:rsidTr="00FB63A1">
        <w:trPr>
          <w:cantSplit/>
          <w:trHeight w:val="248"/>
        </w:trPr>
        <w:tc>
          <w:tcPr>
            <w:tcW w:w="5791" w:type="dxa"/>
            <w:tcBorders>
              <w:top w:val="single" w:sz="4" w:space="0" w:color="000000"/>
              <w:left w:val="single" w:sz="4" w:space="0" w:color="000000"/>
              <w:bottom w:val="single" w:sz="4" w:space="0" w:color="000000"/>
            </w:tcBorders>
          </w:tcPr>
          <w:p w:rsidR="00E82338" w:rsidRPr="00C61EBD" w:rsidRDefault="00E82338" w:rsidP="00FB63A1">
            <w:pPr>
              <w:pStyle w:val="320"/>
              <w:tabs>
                <w:tab w:val="left" w:pos="639"/>
              </w:tabs>
              <w:snapToGrid w:val="0"/>
              <w:spacing w:line="216" w:lineRule="auto"/>
              <w:ind w:firstLine="0"/>
              <w:jc w:val="center"/>
              <w:rPr>
                <w:bCs/>
                <w:iCs/>
                <w:spacing w:val="-2"/>
                <w:sz w:val="28"/>
                <w:szCs w:val="28"/>
              </w:rPr>
            </w:pPr>
            <w:r w:rsidRPr="00C61EBD">
              <w:rPr>
                <w:bCs/>
                <w:iCs/>
                <w:spacing w:val="-2"/>
                <w:sz w:val="28"/>
                <w:szCs w:val="28"/>
              </w:rPr>
              <w:t>Усього за модулем №5</w:t>
            </w:r>
          </w:p>
        </w:tc>
        <w:tc>
          <w:tcPr>
            <w:tcW w:w="2559" w:type="dxa"/>
            <w:tcBorders>
              <w:top w:val="single" w:sz="4" w:space="0" w:color="000000"/>
              <w:left w:val="single" w:sz="4" w:space="0" w:color="000000"/>
              <w:bottom w:val="single" w:sz="4" w:space="0" w:color="000000"/>
            </w:tcBorders>
          </w:tcPr>
          <w:p w:rsidR="00E82338" w:rsidRPr="00C61EBD" w:rsidRDefault="00E82338" w:rsidP="00FB63A1">
            <w:pPr>
              <w:pStyle w:val="320"/>
              <w:tabs>
                <w:tab w:val="left" w:pos="639"/>
              </w:tabs>
              <w:snapToGrid w:val="0"/>
              <w:spacing w:line="216" w:lineRule="auto"/>
              <w:ind w:firstLine="0"/>
              <w:jc w:val="center"/>
              <w:rPr>
                <w:bCs/>
                <w:iCs/>
                <w:spacing w:val="-2"/>
                <w:sz w:val="28"/>
                <w:szCs w:val="28"/>
              </w:rPr>
            </w:pPr>
            <w:r w:rsidRPr="00C61EBD">
              <w:rPr>
                <w:bCs/>
                <w:iCs/>
                <w:spacing w:val="-2"/>
                <w:sz w:val="28"/>
                <w:szCs w:val="28"/>
              </w:rPr>
              <w:t>88</w:t>
            </w:r>
          </w:p>
        </w:tc>
        <w:tc>
          <w:tcPr>
            <w:tcW w:w="1135" w:type="dxa"/>
            <w:vMerge/>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320"/>
              <w:tabs>
                <w:tab w:val="left" w:pos="639"/>
              </w:tabs>
              <w:snapToGrid w:val="0"/>
              <w:spacing w:line="216" w:lineRule="auto"/>
              <w:ind w:firstLine="0"/>
              <w:jc w:val="right"/>
              <w:rPr>
                <w:bCs/>
                <w:iCs/>
                <w:spacing w:val="-2"/>
                <w:sz w:val="28"/>
                <w:szCs w:val="28"/>
              </w:rPr>
            </w:pPr>
          </w:p>
        </w:tc>
      </w:tr>
      <w:tr w:rsidR="00E82338" w:rsidRPr="00C61EBD" w:rsidTr="00FB63A1">
        <w:trPr>
          <w:cantSplit/>
          <w:trHeight w:val="252"/>
        </w:trPr>
        <w:tc>
          <w:tcPr>
            <w:tcW w:w="8350" w:type="dxa"/>
            <w:gridSpan w:val="2"/>
            <w:tcBorders>
              <w:top w:val="single" w:sz="4" w:space="0" w:color="000000"/>
              <w:left w:val="single" w:sz="4" w:space="0" w:color="000000"/>
              <w:bottom w:val="single" w:sz="4" w:space="0" w:color="000000"/>
            </w:tcBorders>
          </w:tcPr>
          <w:p w:rsidR="00E82338" w:rsidRPr="00C61EBD" w:rsidRDefault="00E82338" w:rsidP="00FB63A1">
            <w:pPr>
              <w:pStyle w:val="320"/>
              <w:tabs>
                <w:tab w:val="left" w:pos="639"/>
              </w:tabs>
              <w:snapToGrid w:val="0"/>
              <w:spacing w:line="216" w:lineRule="auto"/>
              <w:ind w:firstLine="0"/>
              <w:jc w:val="center"/>
              <w:rPr>
                <w:bCs/>
                <w:iCs/>
                <w:spacing w:val="-2"/>
                <w:sz w:val="28"/>
                <w:szCs w:val="28"/>
              </w:rPr>
            </w:pPr>
            <w:r w:rsidRPr="00C61EBD">
              <w:rPr>
                <w:bCs/>
                <w:iCs/>
                <w:spacing w:val="-2"/>
                <w:sz w:val="28"/>
                <w:szCs w:val="28"/>
              </w:rPr>
              <w:t>Семестровий диференційований залік</w:t>
            </w:r>
          </w:p>
        </w:tc>
        <w:tc>
          <w:tcPr>
            <w:tcW w:w="1135"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320"/>
              <w:tabs>
                <w:tab w:val="left" w:pos="639"/>
              </w:tabs>
              <w:snapToGrid w:val="0"/>
              <w:spacing w:line="216" w:lineRule="auto"/>
              <w:ind w:firstLine="0"/>
              <w:jc w:val="center"/>
              <w:rPr>
                <w:bCs/>
                <w:iCs/>
                <w:spacing w:val="-2"/>
                <w:sz w:val="28"/>
                <w:szCs w:val="28"/>
              </w:rPr>
            </w:pPr>
            <w:r w:rsidRPr="00C61EBD">
              <w:rPr>
                <w:bCs/>
                <w:iCs/>
                <w:spacing w:val="-2"/>
                <w:sz w:val="28"/>
                <w:szCs w:val="28"/>
              </w:rPr>
              <w:t>12</w:t>
            </w:r>
          </w:p>
        </w:tc>
      </w:tr>
      <w:tr w:rsidR="00E82338" w:rsidRPr="00C61EBD" w:rsidTr="00FB63A1">
        <w:trPr>
          <w:cantSplit/>
          <w:trHeight w:val="248"/>
        </w:trPr>
        <w:tc>
          <w:tcPr>
            <w:tcW w:w="8350" w:type="dxa"/>
            <w:gridSpan w:val="2"/>
            <w:tcBorders>
              <w:top w:val="single" w:sz="4" w:space="0" w:color="000000"/>
              <w:left w:val="single" w:sz="4" w:space="0" w:color="000000"/>
              <w:bottom w:val="single" w:sz="4" w:space="0" w:color="000000"/>
            </w:tcBorders>
          </w:tcPr>
          <w:p w:rsidR="00E82338" w:rsidRPr="00C61EBD" w:rsidRDefault="00E82338" w:rsidP="00FB63A1">
            <w:pPr>
              <w:pStyle w:val="320"/>
              <w:tabs>
                <w:tab w:val="left" w:pos="639"/>
              </w:tabs>
              <w:snapToGrid w:val="0"/>
              <w:spacing w:line="216" w:lineRule="auto"/>
              <w:ind w:firstLine="0"/>
              <w:jc w:val="center"/>
              <w:rPr>
                <w:bCs/>
                <w:iCs/>
                <w:spacing w:val="-2"/>
                <w:sz w:val="28"/>
                <w:szCs w:val="28"/>
              </w:rPr>
            </w:pPr>
            <w:r w:rsidRPr="00C61EBD">
              <w:rPr>
                <w:bCs/>
                <w:iCs/>
                <w:spacing w:val="-2"/>
                <w:sz w:val="28"/>
                <w:szCs w:val="28"/>
              </w:rPr>
              <w:t>Усього за 5 семестр</w:t>
            </w:r>
          </w:p>
        </w:tc>
        <w:tc>
          <w:tcPr>
            <w:tcW w:w="1135"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320"/>
              <w:tabs>
                <w:tab w:val="left" w:pos="639"/>
              </w:tabs>
              <w:snapToGrid w:val="0"/>
              <w:spacing w:line="216" w:lineRule="auto"/>
              <w:ind w:firstLine="0"/>
              <w:jc w:val="center"/>
              <w:rPr>
                <w:bCs/>
                <w:iCs/>
                <w:spacing w:val="-2"/>
                <w:sz w:val="28"/>
                <w:szCs w:val="28"/>
              </w:rPr>
            </w:pPr>
            <w:r w:rsidRPr="00C61EBD">
              <w:rPr>
                <w:bCs/>
                <w:iCs/>
                <w:spacing w:val="-2"/>
                <w:sz w:val="28"/>
                <w:szCs w:val="28"/>
              </w:rPr>
              <w:t>100</w:t>
            </w:r>
          </w:p>
        </w:tc>
      </w:tr>
    </w:tbl>
    <w:p w:rsidR="00E82338" w:rsidRPr="00C61EBD" w:rsidRDefault="00E82338" w:rsidP="00E82338">
      <w:pPr>
        <w:pStyle w:val="330"/>
        <w:tabs>
          <w:tab w:val="clear" w:pos="993"/>
        </w:tabs>
        <w:rPr>
          <w:spacing w:val="-2"/>
        </w:rPr>
      </w:pPr>
      <w:r w:rsidRPr="00C61EBD">
        <w:rPr>
          <w:spacing w:val="-2"/>
        </w:rPr>
        <w:t>4.2. Виконаний  вид  навчальної  роботи зараховується студенту, якщо він отримав за нього позитивну оцінку за національною шкалою відповідно до табл. 4.2.</w:t>
      </w:r>
    </w:p>
    <w:p w:rsidR="0013718B" w:rsidRDefault="00E82338" w:rsidP="00E82338">
      <w:pPr>
        <w:pStyle w:val="330"/>
        <w:tabs>
          <w:tab w:val="clear" w:pos="993"/>
        </w:tabs>
        <w:ind w:firstLine="0"/>
        <w:rPr>
          <w:spacing w:val="-2"/>
        </w:rPr>
      </w:pPr>
      <w:r w:rsidRPr="00C61EBD">
        <w:rPr>
          <w:spacing w:val="-2"/>
        </w:rPr>
        <w:t xml:space="preserve">                                                                                                                </w:t>
      </w:r>
    </w:p>
    <w:p w:rsidR="0013718B" w:rsidRDefault="0013718B" w:rsidP="00E82338">
      <w:pPr>
        <w:pStyle w:val="330"/>
        <w:tabs>
          <w:tab w:val="clear" w:pos="993"/>
        </w:tabs>
        <w:ind w:firstLine="0"/>
        <w:rPr>
          <w:spacing w:val="-2"/>
        </w:rPr>
      </w:pPr>
    </w:p>
    <w:p w:rsidR="0013718B" w:rsidRDefault="0013718B" w:rsidP="00E82338">
      <w:pPr>
        <w:pStyle w:val="330"/>
        <w:tabs>
          <w:tab w:val="clear" w:pos="993"/>
        </w:tabs>
        <w:ind w:firstLine="0"/>
        <w:rPr>
          <w:spacing w:val="-2"/>
        </w:rPr>
      </w:pPr>
    </w:p>
    <w:p w:rsidR="0013718B" w:rsidRDefault="0013718B" w:rsidP="00E82338">
      <w:pPr>
        <w:pStyle w:val="330"/>
        <w:tabs>
          <w:tab w:val="clear" w:pos="993"/>
        </w:tabs>
        <w:ind w:firstLine="0"/>
        <w:rPr>
          <w:spacing w:val="-2"/>
        </w:rPr>
      </w:pPr>
    </w:p>
    <w:p w:rsidR="00E82338" w:rsidRPr="00C61EBD" w:rsidRDefault="00E82338" w:rsidP="00E82338">
      <w:pPr>
        <w:pStyle w:val="330"/>
        <w:tabs>
          <w:tab w:val="clear" w:pos="993"/>
        </w:tabs>
        <w:ind w:firstLine="0"/>
        <w:rPr>
          <w:spacing w:val="-2"/>
        </w:rPr>
      </w:pPr>
      <w:r w:rsidRPr="00C61EBD">
        <w:rPr>
          <w:spacing w:val="-2"/>
        </w:rPr>
        <w:lastRenderedPageBreak/>
        <w:t xml:space="preserve">     Таблиця 4.2</w:t>
      </w:r>
    </w:p>
    <w:p w:rsidR="00E82338" w:rsidRPr="00C61EBD" w:rsidRDefault="00E82338" w:rsidP="00E82338">
      <w:pPr>
        <w:pStyle w:val="330"/>
        <w:tabs>
          <w:tab w:val="clear" w:pos="993"/>
        </w:tabs>
        <w:ind w:firstLine="0"/>
        <w:jc w:val="center"/>
        <w:rPr>
          <w:spacing w:val="-2"/>
        </w:rPr>
      </w:pPr>
      <w:r w:rsidRPr="00C61EBD">
        <w:rPr>
          <w:spacing w:val="-2"/>
        </w:rPr>
        <w:t>Відповідність рейтингових оцінок за окремі види навчальної роботи</w:t>
      </w:r>
    </w:p>
    <w:p w:rsidR="00E82338" w:rsidRPr="00C61EBD" w:rsidRDefault="00E82338" w:rsidP="00E82338">
      <w:pPr>
        <w:pStyle w:val="330"/>
        <w:tabs>
          <w:tab w:val="clear" w:pos="993"/>
        </w:tabs>
        <w:ind w:firstLine="0"/>
        <w:jc w:val="center"/>
        <w:rPr>
          <w:spacing w:val="-2"/>
        </w:rPr>
      </w:pPr>
      <w:r w:rsidRPr="00C61EBD">
        <w:rPr>
          <w:spacing w:val="-2"/>
        </w:rPr>
        <w:t>у балах оцінкам за національною шкалою</w:t>
      </w:r>
    </w:p>
    <w:p w:rsidR="00E82338" w:rsidRPr="00C61EBD" w:rsidRDefault="00E82338" w:rsidP="00E82338">
      <w:pPr>
        <w:pStyle w:val="330"/>
        <w:tabs>
          <w:tab w:val="clear" w:pos="993"/>
        </w:tabs>
        <w:ind w:firstLine="0"/>
        <w:jc w:val="center"/>
        <w:rPr>
          <w:spacing w:val="-2"/>
          <w:lang w:val="ru-RU"/>
        </w:rPr>
      </w:pPr>
    </w:p>
    <w:tbl>
      <w:tblPr>
        <w:tblW w:w="9639" w:type="dxa"/>
        <w:tblInd w:w="108" w:type="dxa"/>
        <w:tblLayout w:type="fixed"/>
        <w:tblLook w:val="0000" w:firstRow="0" w:lastRow="0" w:firstColumn="0" w:lastColumn="0" w:noHBand="0" w:noVBand="0"/>
      </w:tblPr>
      <w:tblGrid>
        <w:gridCol w:w="1985"/>
        <w:gridCol w:w="1417"/>
        <w:gridCol w:w="4379"/>
        <w:gridCol w:w="16"/>
        <w:gridCol w:w="1835"/>
        <w:gridCol w:w="7"/>
      </w:tblGrid>
      <w:tr w:rsidR="00E82338" w:rsidRPr="00C61EBD" w:rsidTr="00FB63A1">
        <w:trPr>
          <w:gridAfter w:val="1"/>
          <w:wAfter w:w="7" w:type="dxa"/>
          <w:cantSplit/>
          <w:trHeight w:val="489"/>
        </w:trPr>
        <w:tc>
          <w:tcPr>
            <w:tcW w:w="7781" w:type="dxa"/>
            <w:gridSpan w:val="3"/>
            <w:tcBorders>
              <w:top w:val="single" w:sz="4" w:space="0" w:color="000000"/>
              <w:left w:val="single" w:sz="4" w:space="0" w:color="000000"/>
              <w:bottom w:val="single" w:sz="4" w:space="0" w:color="000000"/>
            </w:tcBorders>
            <w:vAlign w:val="center"/>
          </w:tcPr>
          <w:p w:rsidR="00E82338" w:rsidRPr="00C61EBD" w:rsidRDefault="00E82338" w:rsidP="00FB63A1">
            <w:pPr>
              <w:snapToGrid w:val="0"/>
              <w:spacing w:line="228" w:lineRule="auto"/>
              <w:jc w:val="center"/>
              <w:rPr>
                <w:rFonts w:ascii="Times New Roman" w:hAnsi="Times New Roman" w:cs="Times New Roman"/>
                <w:sz w:val="28"/>
                <w:szCs w:val="28"/>
              </w:rPr>
            </w:pPr>
            <w:r w:rsidRPr="00C61EBD">
              <w:rPr>
                <w:rFonts w:ascii="Times New Roman" w:hAnsi="Times New Roman" w:cs="Times New Roman"/>
                <w:sz w:val="28"/>
                <w:szCs w:val="28"/>
              </w:rPr>
              <w:t>Рейтингова оцінка в балах</w:t>
            </w:r>
          </w:p>
        </w:tc>
        <w:tc>
          <w:tcPr>
            <w:tcW w:w="1851" w:type="dxa"/>
            <w:gridSpan w:val="2"/>
            <w:tcBorders>
              <w:top w:val="single" w:sz="4" w:space="0" w:color="000000"/>
              <w:left w:val="single" w:sz="4" w:space="0" w:color="000000"/>
              <w:bottom w:val="single" w:sz="4" w:space="0" w:color="000000"/>
              <w:right w:val="single" w:sz="4" w:space="0" w:color="000000"/>
            </w:tcBorders>
            <w:vAlign w:val="center"/>
          </w:tcPr>
          <w:p w:rsidR="00E82338" w:rsidRPr="00C61EBD" w:rsidRDefault="00E82338" w:rsidP="00FB63A1">
            <w:pPr>
              <w:pStyle w:val="340"/>
              <w:tabs>
                <w:tab w:val="clear" w:pos="993"/>
              </w:tabs>
              <w:snapToGrid w:val="0"/>
              <w:spacing w:line="228" w:lineRule="auto"/>
              <w:ind w:firstLine="0"/>
              <w:jc w:val="center"/>
              <w:rPr>
                <w:iCs/>
                <w:spacing w:val="-2"/>
              </w:rPr>
            </w:pPr>
            <w:r w:rsidRPr="00C61EBD">
              <w:rPr>
                <w:iCs/>
                <w:spacing w:val="-2"/>
              </w:rPr>
              <w:t>Оцінка</w:t>
            </w:r>
          </w:p>
          <w:p w:rsidR="00E82338" w:rsidRPr="00C61EBD" w:rsidRDefault="00E82338" w:rsidP="00FB63A1">
            <w:pPr>
              <w:pStyle w:val="340"/>
              <w:tabs>
                <w:tab w:val="clear" w:pos="993"/>
              </w:tabs>
              <w:spacing w:line="228" w:lineRule="auto"/>
              <w:ind w:firstLine="0"/>
              <w:jc w:val="center"/>
              <w:rPr>
                <w:iCs/>
                <w:spacing w:val="-2"/>
              </w:rPr>
            </w:pPr>
            <w:r w:rsidRPr="00C61EBD">
              <w:rPr>
                <w:iCs/>
                <w:spacing w:val="-2"/>
              </w:rPr>
              <w:t>за національною шкалою</w:t>
            </w:r>
          </w:p>
        </w:tc>
      </w:tr>
      <w:tr w:rsidR="00E82338" w:rsidRPr="00C61EBD" w:rsidTr="00FB63A1">
        <w:trPr>
          <w:cantSplit/>
        </w:trPr>
        <w:tc>
          <w:tcPr>
            <w:tcW w:w="1985" w:type="dxa"/>
            <w:tcBorders>
              <w:top w:val="single" w:sz="4" w:space="0" w:color="000000"/>
              <w:left w:val="single" w:sz="4" w:space="0" w:color="000000"/>
              <w:bottom w:val="single" w:sz="4" w:space="0" w:color="000000"/>
            </w:tcBorders>
            <w:vAlign w:val="center"/>
          </w:tcPr>
          <w:p w:rsidR="00E82338" w:rsidRPr="00C61EBD" w:rsidRDefault="00E82338" w:rsidP="00FB63A1">
            <w:pPr>
              <w:snapToGrid w:val="0"/>
              <w:spacing w:line="228" w:lineRule="auto"/>
              <w:ind w:left="-57" w:right="-57"/>
              <w:jc w:val="center"/>
              <w:rPr>
                <w:rFonts w:ascii="Times New Roman" w:hAnsi="Times New Roman" w:cs="Times New Roman"/>
                <w:iCs/>
                <w:spacing w:val="-2"/>
                <w:sz w:val="28"/>
                <w:szCs w:val="28"/>
              </w:rPr>
            </w:pPr>
            <w:r w:rsidRPr="00C61EBD">
              <w:rPr>
                <w:rFonts w:ascii="Times New Roman" w:hAnsi="Times New Roman" w:cs="Times New Roman"/>
                <w:iCs/>
                <w:spacing w:val="-2"/>
                <w:sz w:val="28"/>
                <w:szCs w:val="28"/>
              </w:rPr>
              <w:t>Виконання</w:t>
            </w:r>
          </w:p>
          <w:p w:rsidR="00E82338" w:rsidRPr="00C61EBD" w:rsidRDefault="00E82338" w:rsidP="00FB63A1">
            <w:pPr>
              <w:spacing w:line="228" w:lineRule="auto"/>
              <w:ind w:left="-57" w:right="-57"/>
              <w:jc w:val="center"/>
              <w:rPr>
                <w:rFonts w:ascii="Times New Roman" w:hAnsi="Times New Roman" w:cs="Times New Roman"/>
                <w:iCs/>
                <w:spacing w:val="-2"/>
                <w:sz w:val="28"/>
                <w:szCs w:val="28"/>
              </w:rPr>
            </w:pPr>
            <w:r w:rsidRPr="00C61EBD">
              <w:rPr>
                <w:rFonts w:ascii="Times New Roman" w:hAnsi="Times New Roman" w:cs="Times New Roman"/>
                <w:iCs/>
                <w:spacing w:val="-2"/>
                <w:sz w:val="28"/>
                <w:szCs w:val="28"/>
              </w:rPr>
              <w:t>та захист</w:t>
            </w:r>
          </w:p>
          <w:p w:rsidR="00E82338" w:rsidRPr="00C61EBD" w:rsidRDefault="00E82338" w:rsidP="00FB63A1">
            <w:pPr>
              <w:spacing w:line="228" w:lineRule="auto"/>
              <w:ind w:left="-57" w:right="-57"/>
              <w:jc w:val="center"/>
              <w:rPr>
                <w:rFonts w:ascii="Times New Roman" w:hAnsi="Times New Roman" w:cs="Times New Roman"/>
                <w:sz w:val="28"/>
                <w:szCs w:val="28"/>
              </w:rPr>
            </w:pPr>
            <w:r w:rsidRPr="00C61EBD">
              <w:rPr>
                <w:rFonts w:ascii="Times New Roman" w:hAnsi="Times New Roman" w:cs="Times New Roman"/>
                <w:iCs/>
                <w:spacing w:val="-6"/>
                <w:sz w:val="28"/>
                <w:szCs w:val="28"/>
              </w:rPr>
              <w:t>лабораторних</w:t>
            </w:r>
            <w:r w:rsidRPr="00C61EBD">
              <w:rPr>
                <w:rFonts w:ascii="Times New Roman" w:hAnsi="Times New Roman" w:cs="Times New Roman"/>
                <w:sz w:val="28"/>
                <w:szCs w:val="28"/>
              </w:rPr>
              <w:t xml:space="preserve"> завдань</w:t>
            </w:r>
          </w:p>
        </w:tc>
        <w:tc>
          <w:tcPr>
            <w:tcW w:w="1417" w:type="dxa"/>
            <w:tcBorders>
              <w:top w:val="single" w:sz="4" w:space="0" w:color="000000"/>
              <w:left w:val="single" w:sz="4" w:space="0" w:color="000000"/>
              <w:bottom w:val="single" w:sz="4" w:space="0" w:color="000000"/>
            </w:tcBorders>
            <w:vAlign w:val="center"/>
          </w:tcPr>
          <w:p w:rsidR="00E82338" w:rsidRPr="00C61EBD" w:rsidRDefault="00E82338" w:rsidP="00FB63A1">
            <w:pPr>
              <w:snapToGrid w:val="0"/>
              <w:spacing w:before="20" w:line="228" w:lineRule="auto"/>
              <w:ind w:left="-57" w:right="-57"/>
              <w:jc w:val="center"/>
              <w:rPr>
                <w:rFonts w:ascii="Times New Roman" w:hAnsi="Times New Roman" w:cs="Times New Roman"/>
                <w:iCs/>
                <w:spacing w:val="-2"/>
                <w:sz w:val="28"/>
                <w:szCs w:val="28"/>
              </w:rPr>
            </w:pPr>
            <w:r w:rsidRPr="00C61EBD">
              <w:rPr>
                <w:rFonts w:ascii="Times New Roman" w:hAnsi="Times New Roman" w:cs="Times New Roman"/>
                <w:iCs/>
                <w:spacing w:val="-2"/>
                <w:sz w:val="28"/>
                <w:szCs w:val="28"/>
              </w:rPr>
              <w:t>Виконання</w:t>
            </w:r>
          </w:p>
          <w:p w:rsidR="00E82338" w:rsidRPr="00C61EBD" w:rsidRDefault="00E82338" w:rsidP="00FB63A1">
            <w:pPr>
              <w:spacing w:line="228" w:lineRule="auto"/>
              <w:ind w:left="-57" w:right="-57"/>
              <w:jc w:val="center"/>
              <w:rPr>
                <w:rFonts w:ascii="Times New Roman" w:hAnsi="Times New Roman" w:cs="Times New Roman"/>
                <w:iCs/>
                <w:spacing w:val="-2"/>
                <w:sz w:val="28"/>
                <w:szCs w:val="28"/>
              </w:rPr>
            </w:pPr>
            <w:r w:rsidRPr="00C61EBD">
              <w:rPr>
                <w:rFonts w:ascii="Times New Roman" w:hAnsi="Times New Roman" w:cs="Times New Roman"/>
                <w:iCs/>
                <w:spacing w:val="-2"/>
                <w:sz w:val="28"/>
                <w:szCs w:val="28"/>
              </w:rPr>
              <w:t>та захист</w:t>
            </w:r>
          </w:p>
          <w:p w:rsidR="00E82338" w:rsidRPr="00C61EBD" w:rsidRDefault="00E82338" w:rsidP="00FB63A1">
            <w:pPr>
              <w:spacing w:line="228" w:lineRule="auto"/>
              <w:ind w:left="-57" w:right="-57"/>
              <w:jc w:val="center"/>
              <w:rPr>
                <w:rFonts w:ascii="Times New Roman" w:hAnsi="Times New Roman" w:cs="Times New Roman"/>
                <w:sz w:val="28"/>
                <w:szCs w:val="28"/>
              </w:rPr>
            </w:pPr>
            <w:r w:rsidRPr="00C61EBD">
              <w:rPr>
                <w:rFonts w:ascii="Times New Roman" w:hAnsi="Times New Roman" w:cs="Times New Roman"/>
                <w:sz w:val="28"/>
                <w:szCs w:val="28"/>
              </w:rPr>
              <w:t>домашнього завдання</w:t>
            </w:r>
          </w:p>
        </w:tc>
        <w:tc>
          <w:tcPr>
            <w:tcW w:w="4395" w:type="dxa"/>
            <w:gridSpan w:val="2"/>
            <w:tcBorders>
              <w:top w:val="single" w:sz="4" w:space="0" w:color="000000"/>
              <w:left w:val="single" w:sz="4" w:space="0" w:color="000000"/>
              <w:bottom w:val="single" w:sz="4" w:space="0" w:color="000000"/>
            </w:tcBorders>
            <w:vAlign w:val="center"/>
          </w:tcPr>
          <w:p w:rsidR="00E82338" w:rsidRPr="00C61EBD" w:rsidRDefault="00E82338" w:rsidP="00FB63A1">
            <w:pPr>
              <w:snapToGrid w:val="0"/>
              <w:spacing w:line="228" w:lineRule="auto"/>
              <w:jc w:val="center"/>
              <w:rPr>
                <w:rFonts w:ascii="Times New Roman" w:hAnsi="Times New Roman" w:cs="Times New Roman"/>
                <w:iCs/>
                <w:spacing w:val="-2"/>
                <w:sz w:val="28"/>
                <w:szCs w:val="28"/>
              </w:rPr>
            </w:pPr>
            <w:r w:rsidRPr="00C61EBD">
              <w:rPr>
                <w:rFonts w:ascii="Times New Roman" w:hAnsi="Times New Roman" w:cs="Times New Roman"/>
                <w:iCs/>
                <w:spacing w:val="-2"/>
                <w:sz w:val="28"/>
                <w:szCs w:val="28"/>
              </w:rPr>
              <w:t>Виконання</w:t>
            </w:r>
          </w:p>
          <w:p w:rsidR="00E82338" w:rsidRPr="00C61EBD" w:rsidRDefault="00E82338" w:rsidP="00FB63A1">
            <w:pPr>
              <w:spacing w:line="228" w:lineRule="auto"/>
              <w:jc w:val="center"/>
              <w:rPr>
                <w:rFonts w:ascii="Times New Roman" w:hAnsi="Times New Roman" w:cs="Times New Roman"/>
                <w:iCs/>
                <w:spacing w:val="-2"/>
                <w:sz w:val="28"/>
                <w:szCs w:val="28"/>
              </w:rPr>
            </w:pPr>
            <w:r w:rsidRPr="00C61EBD">
              <w:rPr>
                <w:rFonts w:ascii="Times New Roman" w:hAnsi="Times New Roman" w:cs="Times New Roman"/>
                <w:iCs/>
                <w:spacing w:val="-2"/>
                <w:sz w:val="28"/>
                <w:szCs w:val="28"/>
              </w:rPr>
              <w:t>модульної</w:t>
            </w:r>
          </w:p>
          <w:p w:rsidR="00E82338" w:rsidRPr="00C61EBD" w:rsidRDefault="00E82338" w:rsidP="00FB63A1">
            <w:pPr>
              <w:spacing w:line="228" w:lineRule="auto"/>
              <w:jc w:val="center"/>
              <w:rPr>
                <w:rFonts w:ascii="Times New Roman" w:hAnsi="Times New Roman" w:cs="Times New Roman"/>
                <w:iCs/>
                <w:spacing w:val="-2"/>
                <w:sz w:val="28"/>
                <w:szCs w:val="28"/>
              </w:rPr>
            </w:pPr>
            <w:r w:rsidRPr="00C61EBD">
              <w:rPr>
                <w:rFonts w:ascii="Times New Roman" w:hAnsi="Times New Roman" w:cs="Times New Roman"/>
                <w:iCs/>
                <w:spacing w:val="-2"/>
                <w:sz w:val="28"/>
                <w:szCs w:val="28"/>
              </w:rPr>
              <w:t>контрольної</w:t>
            </w:r>
          </w:p>
          <w:p w:rsidR="00E82338" w:rsidRPr="00C61EBD" w:rsidRDefault="00E82338" w:rsidP="00FB63A1">
            <w:pPr>
              <w:snapToGrid w:val="0"/>
              <w:spacing w:line="228" w:lineRule="auto"/>
              <w:jc w:val="center"/>
              <w:rPr>
                <w:rFonts w:ascii="Times New Roman" w:hAnsi="Times New Roman" w:cs="Times New Roman"/>
                <w:iCs/>
                <w:spacing w:val="-2"/>
                <w:sz w:val="28"/>
                <w:szCs w:val="28"/>
              </w:rPr>
            </w:pPr>
            <w:r w:rsidRPr="00C61EBD">
              <w:rPr>
                <w:rFonts w:ascii="Times New Roman" w:hAnsi="Times New Roman" w:cs="Times New Roman"/>
                <w:iCs/>
                <w:spacing w:val="-2"/>
                <w:sz w:val="28"/>
                <w:szCs w:val="28"/>
              </w:rPr>
              <w:t>роботи</w:t>
            </w: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rsidR="00E82338" w:rsidRPr="00C61EBD" w:rsidRDefault="00E82338" w:rsidP="00FB63A1">
            <w:pPr>
              <w:pStyle w:val="340"/>
              <w:tabs>
                <w:tab w:val="clear" w:pos="993"/>
              </w:tabs>
              <w:snapToGrid w:val="0"/>
              <w:spacing w:line="228" w:lineRule="auto"/>
              <w:ind w:firstLine="0"/>
              <w:jc w:val="center"/>
              <w:rPr>
                <w:iCs/>
                <w:spacing w:val="-2"/>
              </w:rPr>
            </w:pPr>
          </w:p>
        </w:tc>
      </w:tr>
      <w:tr w:rsidR="00E82338" w:rsidRPr="00C61EBD" w:rsidTr="00FB63A1">
        <w:trPr>
          <w:cantSplit/>
        </w:trPr>
        <w:tc>
          <w:tcPr>
            <w:tcW w:w="1985" w:type="dxa"/>
            <w:tcBorders>
              <w:top w:val="single" w:sz="4" w:space="0" w:color="000000"/>
              <w:left w:val="single" w:sz="4" w:space="0" w:color="000000"/>
              <w:bottom w:val="single" w:sz="4" w:space="0" w:color="000000"/>
            </w:tcBorders>
            <w:vAlign w:val="center"/>
          </w:tcPr>
          <w:p w:rsidR="00E82338" w:rsidRPr="00C61EBD" w:rsidRDefault="00E82338" w:rsidP="00FB63A1">
            <w:pPr>
              <w:pStyle w:val="340"/>
              <w:tabs>
                <w:tab w:val="clear" w:pos="993"/>
              </w:tabs>
              <w:snapToGrid w:val="0"/>
              <w:ind w:firstLine="0"/>
              <w:jc w:val="center"/>
              <w:rPr>
                <w:iCs/>
                <w:spacing w:val="-2"/>
              </w:rPr>
            </w:pPr>
            <w:r w:rsidRPr="00C61EBD">
              <w:rPr>
                <w:iCs/>
                <w:spacing w:val="-2"/>
              </w:rPr>
              <w:t>9-10</w:t>
            </w:r>
          </w:p>
        </w:tc>
        <w:tc>
          <w:tcPr>
            <w:tcW w:w="1417" w:type="dxa"/>
            <w:tcBorders>
              <w:top w:val="single" w:sz="4" w:space="0" w:color="000000"/>
              <w:left w:val="single" w:sz="4" w:space="0" w:color="000000"/>
              <w:bottom w:val="single" w:sz="4" w:space="0" w:color="000000"/>
            </w:tcBorders>
            <w:vAlign w:val="center"/>
          </w:tcPr>
          <w:p w:rsidR="00E82338" w:rsidRPr="00C61EBD" w:rsidRDefault="00E82338" w:rsidP="00FB63A1">
            <w:pPr>
              <w:pStyle w:val="340"/>
              <w:tabs>
                <w:tab w:val="clear" w:pos="993"/>
              </w:tabs>
              <w:snapToGrid w:val="0"/>
              <w:ind w:firstLine="0"/>
              <w:jc w:val="center"/>
              <w:rPr>
                <w:iCs/>
                <w:spacing w:val="-2"/>
              </w:rPr>
            </w:pPr>
            <w:r w:rsidRPr="00C61EBD">
              <w:rPr>
                <w:iCs/>
                <w:spacing w:val="-2"/>
              </w:rPr>
              <w:t>8</w:t>
            </w:r>
          </w:p>
        </w:tc>
        <w:tc>
          <w:tcPr>
            <w:tcW w:w="4395" w:type="dxa"/>
            <w:gridSpan w:val="2"/>
            <w:tcBorders>
              <w:top w:val="single" w:sz="4" w:space="0" w:color="000000"/>
              <w:left w:val="single" w:sz="4" w:space="0" w:color="000000"/>
              <w:bottom w:val="single" w:sz="4" w:space="0" w:color="000000"/>
            </w:tcBorders>
            <w:vAlign w:val="center"/>
          </w:tcPr>
          <w:p w:rsidR="00E82338" w:rsidRPr="00C61EBD" w:rsidRDefault="00E82338" w:rsidP="00FB63A1">
            <w:pPr>
              <w:pStyle w:val="340"/>
              <w:tabs>
                <w:tab w:val="clear" w:pos="993"/>
              </w:tabs>
              <w:snapToGrid w:val="0"/>
              <w:ind w:firstLine="0"/>
              <w:jc w:val="center"/>
              <w:rPr>
                <w:iCs/>
                <w:spacing w:val="-2"/>
              </w:rPr>
            </w:pPr>
            <w:r w:rsidRPr="00C61EBD">
              <w:rPr>
                <w:iCs/>
                <w:spacing w:val="-2"/>
              </w:rPr>
              <w:t>18-20</w:t>
            </w: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rsidR="00E82338" w:rsidRPr="00C61EBD" w:rsidRDefault="00E82338" w:rsidP="00FB63A1">
            <w:pPr>
              <w:pStyle w:val="340"/>
              <w:tabs>
                <w:tab w:val="clear" w:pos="993"/>
              </w:tabs>
              <w:snapToGrid w:val="0"/>
              <w:ind w:firstLine="0"/>
              <w:jc w:val="center"/>
              <w:rPr>
                <w:iCs/>
                <w:spacing w:val="-2"/>
              </w:rPr>
            </w:pPr>
            <w:r w:rsidRPr="00C61EBD">
              <w:rPr>
                <w:iCs/>
                <w:spacing w:val="-2"/>
              </w:rPr>
              <w:t>Відмінно</w:t>
            </w:r>
          </w:p>
        </w:tc>
      </w:tr>
      <w:tr w:rsidR="00E82338" w:rsidRPr="00C61EBD" w:rsidTr="00FB63A1">
        <w:trPr>
          <w:cantSplit/>
        </w:trPr>
        <w:tc>
          <w:tcPr>
            <w:tcW w:w="1985" w:type="dxa"/>
            <w:tcBorders>
              <w:top w:val="single" w:sz="4" w:space="0" w:color="000000"/>
              <w:left w:val="single" w:sz="4" w:space="0" w:color="000000"/>
              <w:bottom w:val="single" w:sz="4" w:space="0" w:color="000000"/>
            </w:tcBorders>
            <w:vAlign w:val="center"/>
          </w:tcPr>
          <w:p w:rsidR="00E82338" w:rsidRPr="00C61EBD" w:rsidRDefault="00E82338" w:rsidP="00FB63A1">
            <w:pPr>
              <w:pStyle w:val="340"/>
              <w:tabs>
                <w:tab w:val="clear" w:pos="993"/>
              </w:tabs>
              <w:snapToGrid w:val="0"/>
              <w:ind w:firstLine="0"/>
              <w:jc w:val="center"/>
              <w:rPr>
                <w:iCs/>
                <w:spacing w:val="-2"/>
              </w:rPr>
            </w:pPr>
            <w:r w:rsidRPr="00C61EBD">
              <w:rPr>
                <w:iCs/>
                <w:spacing w:val="-2"/>
              </w:rPr>
              <w:t>8</w:t>
            </w:r>
          </w:p>
        </w:tc>
        <w:tc>
          <w:tcPr>
            <w:tcW w:w="1417" w:type="dxa"/>
            <w:tcBorders>
              <w:top w:val="single" w:sz="4" w:space="0" w:color="000000"/>
              <w:left w:val="single" w:sz="4" w:space="0" w:color="000000"/>
              <w:bottom w:val="single" w:sz="4" w:space="0" w:color="000000"/>
            </w:tcBorders>
            <w:vAlign w:val="center"/>
          </w:tcPr>
          <w:p w:rsidR="00E82338" w:rsidRPr="00C61EBD" w:rsidRDefault="00E82338" w:rsidP="00FB63A1">
            <w:pPr>
              <w:pStyle w:val="340"/>
              <w:tabs>
                <w:tab w:val="clear" w:pos="993"/>
              </w:tabs>
              <w:snapToGrid w:val="0"/>
              <w:ind w:firstLine="0"/>
              <w:jc w:val="center"/>
              <w:rPr>
                <w:iCs/>
                <w:spacing w:val="-2"/>
              </w:rPr>
            </w:pPr>
            <w:r w:rsidRPr="00C61EBD">
              <w:rPr>
                <w:iCs/>
                <w:spacing w:val="-2"/>
              </w:rPr>
              <w:t>6-7</w:t>
            </w:r>
          </w:p>
        </w:tc>
        <w:tc>
          <w:tcPr>
            <w:tcW w:w="4395" w:type="dxa"/>
            <w:gridSpan w:val="2"/>
            <w:tcBorders>
              <w:top w:val="single" w:sz="4" w:space="0" w:color="000000"/>
              <w:left w:val="single" w:sz="4" w:space="0" w:color="000000"/>
              <w:bottom w:val="single" w:sz="4" w:space="0" w:color="000000"/>
            </w:tcBorders>
            <w:vAlign w:val="center"/>
          </w:tcPr>
          <w:p w:rsidR="00E82338" w:rsidRPr="00C61EBD" w:rsidRDefault="00E82338" w:rsidP="00FB63A1">
            <w:pPr>
              <w:pStyle w:val="340"/>
              <w:tabs>
                <w:tab w:val="clear" w:pos="993"/>
              </w:tabs>
              <w:snapToGrid w:val="0"/>
              <w:ind w:firstLine="0"/>
              <w:jc w:val="center"/>
              <w:rPr>
                <w:iCs/>
                <w:spacing w:val="-2"/>
              </w:rPr>
            </w:pPr>
            <w:r w:rsidRPr="00C61EBD">
              <w:rPr>
                <w:iCs/>
                <w:spacing w:val="-2"/>
              </w:rPr>
              <w:t>15-17</w:t>
            </w: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rsidR="00E82338" w:rsidRPr="00C61EBD" w:rsidRDefault="00E82338" w:rsidP="00FB63A1">
            <w:pPr>
              <w:pStyle w:val="340"/>
              <w:tabs>
                <w:tab w:val="clear" w:pos="993"/>
              </w:tabs>
              <w:snapToGrid w:val="0"/>
              <w:ind w:firstLine="0"/>
              <w:jc w:val="center"/>
              <w:rPr>
                <w:iCs/>
                <w:spacing w:val="-2"/>
              </w:rPr>
            </w:pPr>
            <w:r w:rsidRPr="00C61EBD">
              <w:rPr>
                <w:iCs/>
                <w:spacing w:val="-2"/>
              </w:rPr>
              <w:t>Добре</w:t>
            </w:r>
          </w:p>
        </w:tc>
      </w:tr>
      <w:tr w:rsidR="00E82338" w:rsidRPr="00C61EBD" w:rsidTr="00FB63A1">
        <w:trPr>
          <w:cantSplit/>
        </w:trPr>
        <w:tc>
          <w:tcPr>
            <w:tcW w:w="1985" w:type="dxa"/>
            <w:tcBorders>
              <w:top w:val="single" w:sz="4" w:space="0" w:color="000000"/>
              <w:left w:val="single" w:sz="4" w:space="0" w:color="000000"/>
              <w:bottom w:val="single" w:sz="4" w:space="0" w:color="000000"/>
            </w:tcBorders>
            <w:vAlign w:val="center"/>
          </w:tcPr>
          <w:p w:rsidR="00E82338" w:rsidRPr="00C61EBD" w:rsidRDefault="00E82338" w:rsidP="00FB63A1">
            <w:pPr>
              <w:pStyle w:val="340"/>
              <w:tabs>
                <w:tab w:val="clear" w:pos="993"/>
              </w:tabs>
              <w:snapToGrid w:val="0"/>
              <w:ind w:firstLine="0"/>
              <w:jc w:val="center"/>
              <w:rPr>
                <w:iCs/>
                <w:spacing w:val="-2"/>
              </w:rPr>
            </w:pPr>
            <w:r w:rsidRPr="00C61EBD">
              <w:rPr>
                <w:iCs/>
                <w:spacing w:val="-2"/>
              </w:rPr>
              <w:t>6-7</w:t>
            </w:r>
          </w:p>
        </w:tc>
        <w:tc>
          <w:tcPr>
            <w:tcW w:w="1417" w:type="dxa"/>
            <w:tcBorders>
              <w:top w:val="single" w:sz="4" w:space="0" w:color="000000"/>
              <w:left w:val="single" w:sz="4" w:space="0" w:color="000000"/>
              <w:bottom w:val="single" w:sz="4" w:space="0" w:color="000000"/>
            </w:tcBorders>
            <w:vAlign w:val="center"/>
          </w:tcPr>
          <w:p w:rsidR="00E82338" w:rsidRPr="00C61EBD" w:rsidRDefault="00E82338" w:rsidP="00FB63A1">
            <w:pPr>
              <w:pStyle w:val="340"/>
              <w:tabs>
                <w:tab w:val="clear" w:pos="993"/>
              </w:tabs>
              <w:snapToGrid w:val="0"/>
              <w:ind w:firstLine="0"/>
              <w:jc w:val="center"/>
              <w:rPr>
                <w:iCs/>
                <w:spacing w:val="-2"/>
              </w:rPr>
            </w:pPr>
            <w:r w:rsidRPr="00C61EBD">
              <w:rPr>
                <w:iCs/>
                <w:spacing w:val="-2"/>
              </w:rPr>
              <w:t>5</w:t>
            </w:r>
          </w:p>
        </w:tc>
        <w:tc>
          <w:tcPr>
            <w:tcW w:w="4395" w:type="dxa"/>
            <w:gridSpan w:val="2"/>
            <w:tcBorders>
              <w:top w:val="single" w:sz="4" w:space="0" w:color="000000"/>
              <w:left w:val="single" w:sz="4" w:space="0" w:color="000000"/>
              <w:bottom w:val="single" w:sz="4" w:space="0" w:color="000000"/>
            </w:tcBorders>
            <w:vAlign w:val="center"/>
          </w:tcPr>
          <w:p w:rsidR="00E82338" w:rsidRPr="00C61EBD" w:rsidRDefault="00E82338" w:rsidP="00FB63A1">
            <w:pPr>
              <w:pStyle w:val="340"/>
              <w:tabs>
                <w:tab w:val="clear" w:pos="993"/>
              </w:tabs>
              <w:snapToGrid w:val="0"/>
              <w:ind w:firstLine="0"/>
              <w:jc w:val="center"/>
              <w:rPr>
                <w:iCs/>
                <w:spacing w:val="-2"/>
              </w:rPr>
            </w:pPr>
            <w:r w:rsidRPr="00C61EBD">
              <w:rPr>
                <w:iCs/>
                <w:spacing w:val="-2"/>
              </w:rPr>
              <w:t>12-14</w:t>
            </w: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rsidR="00E82338" w:rsidRPr="00C61EBD" w:rsidRDefault="00E82338" w:rsidP="00FB63A1">
            <w:pPr>
              <w:pStyle w:val="340"/>
              <w:tabs>
                <w:tab w:val="clear" w:pos="993"/>
              </w:tabs>
              <w:snapToGrid w:val="0"/>
              <w:ind w:firstLine="0"/>
              <w:jc w:val="center"/>
              <w:rPr>
                <w:iCs/>
                <w:spacing w:val="-2"/>
              </w:rPr>
            </w:pPr>
            <w:r w:rsidRPr="00C61EBD">
              <w:rPr>
                <w:iCs/>
                <w:spacing w:val="-2"/>
              </w:rPr>
              <w:t>Задовільно</w:t>
            </w:r>
          </w:p>
        </w:tc>
      </w:tr>
      <w:tr w:rsidR="00E82338" w:rsidRPr="00C61EBD" w:rsidTr="00FB63A1">
        <w:trPr>
          <w:cantSplit/>
        </w:trPr>
        <w:tc>
          <w:tcPr>
            <w:tcW w:w="1985" w:type="dxa"/>
            <w:tcBorders>
              <w:top w:val="single" w:sz="4" w:space="0" w:color="000000"/>
              <w:left w:val="single" w:sz="4" w:space="0" w:color="000000"/>
              <w:bottom w:val="single" w:sz="4" w:space="0" w:color="000000"/>
            </w:tcBorders>
            <w:vAlign w:val="center"/>
          </w:tcPr>
          <w:p w:rsidR="00E82338" w:rsidRPr="00C61EBD" w:rsidRDefault="00E82338" w:rsidP="00FB63A1">
            <w:pPr>
              <w:pStyle w:val="340"/>
              <w:tabs>
                <w:tab w:val="clear" w:pos="993"/>
              </w:tabs>
              <w:snapToGrid w:val="0"/>
              <w:ind w:firstLine="0"/>
              <w:jc w:val="center"/>
              <w:rPr>
                <w:iCs/>
                <w:spacing w:val="-2"/>
              </w:rPr>
            </w:pPr>
            <w:r w:rsidRPr="00C61EBD">
              <w:rPr>
                <w:iCs/>
                <w:spacing w:val="-2"/>
              </w:rPr>
              <w:t>менше 6</w:t>
            </w:r>
          </w:p>
        </w:tc>
        <w:tc>
          <w:tcPr>
            <w:tcW w:w="1417" w:type="dxa"/>
            <w:tcBorders>
              <w:top w:val="single" w:sz="4" w:space="0" w:color="000000"/>
              <w:left w:val="single" w:sz="4" w:space="0" w:color="000000"/>
              <w:bottom w:val="single" w:sz="4" w:space="0" w:color="000000"/>
            </w:tcBorders>
            <w:vAlign w:val="center"/>
          </w:tcPr>
          <w:p w:rsidR="00E82338" w:rsidRPr="00C61EBD" w:rsidRDefault="00E82338" w:rsidP="00FB63A1">
            <w:pPr>
              <w:pStyle w:val="340"/>
              <w:tabs>
                <w:tab w:val="clear" w:pos="993"/>
              </w:tabs>
              <w:snapToGrid w:val="0"/>
              <w:ind w:firstLine="0"/>
              <w:jc w:val="center"/>
              <w:rPr>
                <w:iCs/>
                <w:spacing w:val="-2"/>
              </w:rPr>
            </w:pPr>
            <w:r w:rsidRPr="00C61EBD">
              <w:rPr>
                <w:iCs/>
                <w:spacing w:val="-2"/>
              </w:rPr>
              <w:t>менше 5</w:t>
            </w:r>
          </w:p>
        </w:tc>
        <w:tc>
          <w:tcPr>
            <w:tcW w:w="4395" w:type="dxa"/>
            <w:gridSpan w:val="2"/>
            <w:tcBorders>
              <w:top w:val="single" w:sz="4" w:space="0" w:color="000000"/>
              <w:left w:val="single" w:sz="4" w:space="0" w:color="000000"/>
              <w:bottom w:val="single" w:sz="4" w:space="0" w:color="000000"/>
            </w:tcBorders>
            <w:vAlign w:val="center"/>
          </w:tcPr>
          <w:p w:rsidR="00E82338" w:rsidRPr="00C61EBD" w:rsidRDefault="00E82338" w:rsidP="00FB63A1">
            <w:pPr>
              <w:pStyle w:val="340"/>
              <w:tabs>
                <w:tab w:val="clear" w:pos="993"/>
              </w:tabs>
              <w:snapToGrid w:val="0"/>
              <w:ind w:firstLine="0"/>
              <w:jc w:val="center"/>
              <w:rPr>
                <w:iCs/>
                <w:spacing w:val="-2"/>
              </w:rPr>
            </w:pPr>
            <w:r w:rsidRPr="00C61EBD">
              <w:rPr>
                <w:iCs/>
                <w:spacing w:val="-2"/>
              </w:rPr>
              <w:t>менше 12</w:t>
            </w: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rsidR="00E82338" w:rsidRPr="00C61EBD" w:rsidRDefault="00E82338" w:rsidP="00FB63A1">
            <w:pPr>
              <w:pStyle w:val="340"/>
              <w:tabs>
                <w:tab w:val="clear" w:pos="993"/>
              </w:tabs>
              <w:snapToGrid w:val="0"/>
              <w:ind w:firstLine="0"/>
              <w:jc w:val="center"/>
              <w:rPr>
                <w:iCs/>
                <w:spacing w:val="-2"/>
              </w:rPr>
            </w:pPr>
            <w:r w:rsidRPr="00C61EBD">
              <w:rPr>
                <w:iCs/>
                <w:spacing w:val="-2"/>
              </w:rPr>
              <w:t>Незадовільно</w:t>
            </w:r>
          </w:p>
        </w:tc>
      </w:tr>
    </w:tbl>
    <w:p w:rsidR="00E82338" w:rsidRPr="00C61EBD" w:rsidRDefault="00E82338" w:rsidP="00E82338">
      <w:pPr>
        <w:rPr>
          <w:rFonts w:ascii="Times New Roman" w:hAnsi="Times New Roman" w:cs="Times New Roman"/>
          <w:sz w:val="28"/>
          <w:szCs w:val="28"/>
        </w:rPr>
      </w:pPr>
    </w:p>
    <w:p w:rsidR="00E82338" w:rsidRPr="00C61EBD" w:rsidRDefault="00E82338" w:rsidP="00E82338">
      <w:pPr>
        <w:pStyle w:val="330"/>
        <w:tabs>
          <w:tab w:val="clear" w:pos="993"/>
        </w:tabs>
        <w:rPr>
          <w:spacing w:val="-2"/>
        </w:rPr>
      </w:pPr>
      <w:r w:rsidRPr="00C61EBD">
        <w:rPr>
          <w:spacing w:val="-2"/>
        </w:rPr>
        <w:t>4</w:t>
      </w:r>
      <w:r w:rsidRPr="00C61EBD">
        <w:t xml:space="preserve">.3. </w:t>
      </w:r>
      <w:r w:rsidRPr="00C61EBD">
        <w:rPr>
          <w:spacing w:val="-2"/>
        </w:rPr>
        <w:t>Сума рейтингових оцінок, отриманих студентом за окремі види виконаної навчальної роботи, становить поточну модульну рейтингову оцінку, яка заноситься до відомості модульного контролю.</w:t>
      </w:r>
    </w:p>
    <w:p w:rsidR="00E82338" w:rsidRPr="00C61EBD" w:rsidRDefault="00E82338" w:rsidP="00E82338">
      <w:pPr>
        <w:pStyle w:val="330"/>
        <w:tabs>
          <w:tab w:val="clear" w:pos="993"/>
        </w:tabs>
        <w:ind w:firstLine="708"/>
        <w:rPr>
          <w:spacing w:val="-2"/>
        </w:rPr>
      </w:pPr>
      <w:r w:rsidRPr="00C61EBD">
        <w:rPr>
          <w:spacing w:val="-2"/>
        </w:rPr>
        <w:t>4.4. Сума поточної та контрольної модульної рейтингових оцінок становить підсумкову модульну рейтингову оцінку, яка виражається в балах та за національною шкалою відповідно до табл. 4.3.</w:t>
      </w:r>
    </w:p>
    <w:p w:rsidR="00E82338" w:rsidRPr="00C61EBD" w:rsidRDefault="00E82338" w:rsidP="00E82338">
      <w:pPr>
        <w:pStyle w:val="330"/>
        <w:tabs>
          <w:tab w:val="clear" w:pos="993"/>
        </w:tabs>
        <w:ind w:firstLine="0"/>
        <w:jc w:val="right"/>
        <w:rPr>
          <w:spacing w:val="-2"/>
        </w:rPr>
      </w:pPr>
      <w:r w:rsidRPr="00C61EBD">
        <w:rPr>
          <w:spacing w:val="-2"/>
        </w:rPr>
        <w:t>Таблиця 4.3</w:t>
      </w:r>
    </w:p>
    <w:p w:rsidR="00E82338" w:rsidRPr="00C61EBD" w:rsidRDefault="00E82338" w:rsidP="00E82338">
      <w:pPr>
        <w:pStyle w:val="330"/>
        <w:tabs>
          <w:tab w:val="clear" w:pos="993"/>
        </w:tabs>
        <w:ind w:firstLine="0"/>
        <w:jc w:val="center"/>
        <w:rPr>
          <w:spacing w:val="-2"/>
        </w:rPr>
      </w:pPr>
      <w:r w:rsidRPr="00C61EBD">
        <w:rPr>
          <w:spacing w:val="-2"/>
        </w:rPr>
        <w:t>Відповідність підсумкових модульних рейтингових оцінок</w:t>
      </w:r>
    </w:p>
    <w:p w:rsidR="00E82338" w:rsidRPr="00C61EBD" w:rsidRDefault="00E82338" w:rsidP="00E82338">
      <w:pPr>
        <w:pStyle w:val="330"/>
        <w:tabs>
          <w:tab w:val="clear" w:pos="993"/>
        </w:tabs>
        <w:ind w:firstLine="0"/>
        <w:jc w:val="center"/>
        <w:rPr>
          <w:spacing w:val="-2"/>
        </w:rPr>
      </w:pPr>
      <w:r w:rsidRPr="00C61EBD">
        <w:rPr>
          <w:spacing w:val="-2"/>
        </w:rPr>
        <w:t>у балах оцінкам за національною шкалою</w:t>
      </w:r>
    </w:p>
    <w:p w:rsidR="00E82338" w:rsidRPr="00C61EBD" w:rsidRDefault="00E82338" w:rsidP="00E82338">
      <w:pPr>
        <w:pStyle w:val="340"/>
        <w:tabs>
          <w:tab w:val="clear" w:pos="993"/>
        </w:tabs>
        <w:spacing w:line="228" w:lineRule="auto"/>
        <w:ind w:firstLine="0"/>
        <w:jc w:val="center"/>
        <w:rPr>
          <w:iCs/>
          <w:spacing w:val="-2"/>
        </w:rPr>
      </w:pPr>
    </w:p>
    <w:tbl>
      <w:tblPr>
        <w:tblW w:w="0" w:type="auto"/>
        <w:jc w:val="center"/>
        <w:tblLayout w:type="fixed"/>
        <w:tblLook w:val="0000" w:firstRow="0" w:lastRow="0" w:firstColumn="0" w:lastColumn="0" w:noHBand="0" w:noVBand="0"/>
      </w:tblPr>
      <w:tblGrid>
        <w:gridCol w:w="2250"/>
        <w:gridCol w:w="2788"/>
      </w:tblGrid>
      <w:tr w:rsidR="00E82338" w:rsidRPr="00C61EBD" w:rsidTr="00FB63A1">
        <w:trPr>
          <w:jc w:val="center"/>
        </w:trPr>
        <w:tc>
          <w:tcPr>
            <w:tcW w:w="2250" w:type="dxa"/>
            <w:tcBorders>
              <w:top w:val="single" w:sz="4" w:space="0" w:color="000000"/>
              <w:left w:val="single" w:sz="4" w:space="0" w:color="000000"/>
              <w:bottom w:val="single" w:sz="4" w:space="0" w:color="000000"/>
            </w:tcBorders>
            <w:vAlign w:val="center"/>
          </w:tcPr>
          <w:p w:rsidR="00E82338" w:rsidRPr="00C61EBD" w:rsidRDefault="00E82338" w:rsidP="00FB63A1">
            <w:pPr>
              <w:pStyle w:val="340"/>
              <w:tabs>
                <w:tab w:val="clear" w:pos="993"/>
              </w:tabs>
              <w:snapToGrid w:val="0"/>
              <w:ind w:firstLine="0"/>
              <w:jc w:val="center"/>
              <w:rPr>
                <w:iCs/>
                <w:spacing w:val="-2"/>
              </w:rPr>
            </w:pPr>
            <w:r w:rsidRPr="00C61EBD">
              <w:rPr>
                <w:iCs/>
                <w:spacing w:val="-2"/>
              </w:rPr>
              <w:t>Модулі №1-7</w:t>
            </w:r>
          </w:p>
        </w:tc>
        <w:tc>
          <w:tcPr>
            <w:tcW w:w="2788" w:type="dxa"/>
            <w:tcBorders>
              <w:top w:val="single" w:sz="4" w:space="0" w:color="000000"/>
              <w:left w:val="single" w:sz="4" w:space="0" w:color="000000"/>
              <w:bottom w:val="single" w:sz="4" w:space="0" w:color="000000"/>
              <w:right w:val="single" w:sz="4" w:space="0" w:color="000000"/>
            </w:tcBorders>
            <w:vAlign w:val="center"/>
          </w:tcPr>
          <w:p w:rsidR="00E82338" w:rsidRPr="00C61EBD" w:rsidRDefault="00E82338" w:rsidP="00FB63A1">
            <w:pPr>
              <w:pStyle w:val="340"/>
              <w:tabs>
                <w:tab w:val="clear" w:pos="993"/>
              </w:tabs>
              <w:snapToGrid w:val="0"/>
              <w:spacing w:line="228" w:lineRule="auto"/>
              <w:ind w:firstLine="0"/>
              <w:jc w:val="center"/>
              <w:rPr>
                <w:iCs/>
                <w:spacing w:val="-2"/>
              </w:rPr>
            </w:pPr>
            <w:r w:rsidRPr="00C61EBD">
              <w:rPr>
                <w:iCs/>
                <w:spacing w:val="-2"/>
              </w:rPr>
              <w:t>Оцінка за національною шкалою</w:t>
            </w:r>
          </w:p>
        </w:tc>
      </w:tr>
      <w:tr w:rsidR="00E82338" w:rsidRPr="00C61EBD" w:rsidTr="00FB63A1">
        <w:trPr>
          <w:jc w:val="center"/>
        </w:trPr>
        <w:tc>
          <w:tcPr>
            <w:tcW w:w="2250" w:type="dxa"/>
            <w:tcBorders>
              <w:top w:val="single" w:sz="4" w:space="0" w:color="000000"/>
              <w:left w:val="single" w:sz="4" w:space="0" w:color="000000"/>
              <w:bottom w:val="single" w:sz="4" w:space="0" w:color="000000"/>
            </w:tcBorders>
          </w:tcPr>
          <w:p w:rsidR="00E82338" w:rsidRPr="00C61EBD" w:rsidRDefault="00E82338" w:rsidP="00FB63A1">
            <w:pPr>
              <w:pStyle w:val="340"/>
              <w:tabs>
                <w:tab w:val="clear" w:pos="993"/>
              </w:tabs>
              <w:snapToGrid w:val="0"/>
              <w:ind w:firstLine="0"/>
              <w:jc w:val="center"/>
              <w:rPr>
                <w:iCs/>
                <w:spacing w:val="-2"/>
              </w:rPr>
            </w:pPr>
            <w:r w:rsidRPr="00C61EBD">
              <w:rPr>
                <w:iCs/>
                <w:spacing w:val="-2"/>
              </w:rPr>
              <w:t>79-88</w:t>
            </w:r>
          </w:p>
        </w:tc>
        <w:tc>
          <w:tcPr>
            <w:tcW w:w="2788" w:type="dxa"/>
            <w:tcBorders>
              <w:top w:val="single" w:sz="4" w:space="0" w:color="000000"/>
              <w:left w:val="single" w:sz="4" w:space="0" w:color="000000"/>
              <w:bottom w:val="single" w:sz="4" w:space="0" w:color="000000"/>
              <w:right w:val="single" w:sz="4" w:space="0" w:color="000000"/>
            </w:tcBorders>
            <w:vAlign w:val="center"/>
          </w:tcPr>
          <w:p w:rsidR="00E82338" w:rsidRPr="00C61EBD" w:rsidRDefault="00E82338" w:rsidP="00FB63A1">
            <w:pPr>
              <w:pStyle w:val="340"/>
              <w:tabs>
                <w:tab w:val="clear" w:pos="993"/>
              </w:tabs>
              <w:snapToGrid w:val="0"/>
              <w:ind w:firstLine="0"/>
              <w:jc w:val="center"/>
              <w:rPr>
                <w:iCs/>
                <w:spacing w:val="-2"/>
              </w:rPr>
            </w:pPr>
            <w:r w:rsidRPr="00C61EBD">
              <w:rPr>
                <w:iCs/>
                <w:spacing w:val="-2"/>
              </w:rPr>
              <w:t>Відмінно</w:t>
            </w:r>
          </w:p>
        </w:tc>
      </w:tr>
      <w:tr w:rsidR="00E82338" w:rsidRPr="00C61EBD" w:rsidTr="00FB63A1">
        <w:trPr>
          <w:jc w:val="center"/>
        </w:trPr>
        <w:tc>
          <w:tcPr>
            <w:tcW w:w="2250" w:type="dxa"/>
            <w:tcBorders>
              <w:top w:val="single" w:sz="4" w:space="0" w:color="000000"/>
              <w:left w:val="single" w:sz="4" w:space="0" w:color="000000"/>
              <w:bottom w:val="single" w:sz="4" w:space="0" w:color="000000"/>
            </w:tcBorders>
          </w:tcPr>
          <w:p w:rsidR="00E82338" w:rsidRPr="00C61EBD" w:rsidRDefault="00E82338" w:rsidP="00FB63A1">
            <w:pPr>
              <w:pStyle w:val="340"/>
              <w:snapToGrid w:val="0"/>
              <w:ind w:firstLine="0"/>
              <w:jc w:val="center"/>
              <w:rPr>
                <w:iCs/>
                <w:spacing w:val="-2"/>
              </w:rPr>
            </w:pPr>
            <w:r w:rsidRPr="00C61EBD">
              <w:rPr>
                <w:iCs/>
                <w:spacing w:val="-2"/>
              </w:rPr>
              <w:t>66-78</w:t>
            </w:r>
          </w:p>
        </w:tc>
        <w:tc>
          <w:tcPr>
            <w:tcW w:w="2788" w:type="dxa"/>
            <w:tcBorders>
              <w:top w:val="single" w:sz="4" w:space="0" w:color="000000"/>
              <w:left w:val="single" w:sz="4" w:space="0" w:color="000000"/>
              <w:bottom w:val="single" w:sz="4" w:space="0" w:color="000000"/>
              <w:right w:val="single" w:sz="4" w:space="0" w:color="000000"/>
            </w:tcBorders>
            <w:vAlign w:val="center"/>
          </w:tcPr>
          <w:p w:rsidR="00E82338" w:rsidRPr="00C61EBD" w:rsidRDefault="00E82338" w:rsidP="00FB63A1">
            <w:pPr>
              <w:pStyle w:val="340"/>
              <w:tabs>
                <w:tab w:val="clear" w:pos="993"/>
              </w:tabs>
              <w:snapToGrid w:val="0"/>
              <w:ind w:firstLine="0"/>
              <w:jc w:val="center"/>
              <w:rPr>
                <w:iCs/>
                <w:spacing w:val="-2"/>
              </w:rPr>
            </w:pPr>
            <w:r w:rsidRPr="00C61EBD">
              <w:rPr>
                <w:iCs/>
                <w:spacing w:val="-2"/>
              </w:rPr>
              <w:t>Добре</w:t>
            </w:r>
          </w:p>
        </w:tc>
      </w:tr>
      <w:tr w:rsidR="00E82338" w:rsidRPr="00C61EBD" w:rsidTr="00FB63A1">
        <w:trPr>
          <w:jc w:val="center"/>
        </w:trPr>
        <w:tc>
          <w:tcPr>
            <w:tcW w:w="2250" w:type="dxa"/>
            <w:tcBorders>
              <w:top w:val="single" w:sz="4" w:space="0" w:color="000000"/>
              <w:left w:val="single" w:sz="4" w:space="0" w:color="000000"/>
              <w:bottom w:val="single" w:sz="4" w:space="0" w:color="000000"/>
            </w:tcBorders>
          </w:tcPr>
          <w:p w:rsidR="00E82338" w:rsidRPr="00C61EBD" w:rsidRDefault="00E82338" w:rsidP="00FB63A1">
            <w:pPr>
              <w:pStyle w:val="340"/>
              <w:snapToGrid w:val="0"/>
              <w:ind w:firstLine="0"/>
              <w:jc w:val="center"/>
              <w:rPr>
                <w:iCs/>
                <w:spacing w:val="-2"/>
              </w:rPr>
            </w:pPr>
            <w:r w:rsidRPr="00C61EBD">
              <w:rPr>
                <w:iCs/>
                <w:spacing w:val="-2"/>
              </w:rPr>
              <w:t>53-65</w:t>
            </w:r>
          </w:p>
        </w:tc>
        <w:tc>
          <w:tcPr>
            <w:tcW w:w="2788" w:type="dxa"/>
            <w:tcBorders>
              <w:top w:val="single" w:sz="4" w:space="0" w:color="000000"/>
              <w:left w:val="single" w:sz="4" w:space="0" w:color="000000"/>
              <w:bottom w:val="single" w:sz="4" w:space="0" w:color="000000"/>
              <w:right w:val="single" w:sz="4" w:space="0" w:color="000000"/>
            </w:tcBorders>
            <w:vAlign w:val="center"/>
          </w:tcPr>
          <w:p w:rsidR="00E82338" w:rsidRPr="00C61EBD" w:rsidRDefault="00E82338" w:rsidP="00FB63A1">
            <w:pPr>
              <w:pStyle w:val="340"/>
              <w:tabs>
                <w:tab w:val="clear" w:pos="993"/>
              </w:tabs>
              <w:snapToGrid w:val="0"/>
              <w:ind w:firstLine="0"/>
              <w:jc w:val="center"/>
              <w:rPr>
                <w:iCs/>
                <w:spacing w:val="-2"/>
              </w:rPr>
            </w:pPr>
            <w:r w:rsidRPr="00C61EBD">
              <w:rPr>
                <w:iCs/>
                <w:spacing w:val="-2"/>
              </w:rPr>
              <w:t>Задовільно</w:t>
            </w:r>
          </w:p>
        </w:tc>
      </w:tr>
      <w:tr w:rsidR="00E82338" w:rsidRPr="00C61EBD" w:rsidTr="00FB63A1">
        <w:trPr>
          <w:jc w:val="center"/>
        </w:trPr>
        <w:tc>
          <w:tcPr>
            <w:tcW w:w="2250" w:type="dxa"/>
            <w:tcBorders>
              <w:top w:val="single" w:sz="4" w:space="0" w:color="000000"/>
              <w:left w:val="single" w:sz="4" w:space="0" w:color="000000"/>
              <w:bottom w:val="single" w:sz="4" w:space="0" w:color="000000"/>
            </w:tcBorders>
          </w:tcPr>
          <w:p w:rsidR="00E82338" w:rsidRPr="00C61EBD" w:rsidRDefault="00E82338" w:rsidP="00FB63A1">
            <w:pPr>
              <w:pStyle w:val="340"/>
              <w:snapToGrid w:val="0"/>
              <w:ind w:firstLine="0"/>
              <w:jc w:val="center"/>
              <w:rPr>
                <w:iCs/>
                <w:spacing w:val="-2"/>
              </w:rPr>
            </w:pPr>
            <w:r w:rsidRPr="00C61EBD">
              <w:rPr>
                <w:iCs/>
                <w:spacing w:val="-2"/>
              </w:rPr>
              <w:t>Менше 53</w:t>
            </w:r>
          </w:p>
        </w:tc>
        <w:tc>
          <w:tcPr>
            <w:tcW w:w="2788" w:type="dxa"/>
            <w:tcBorders>
              <w:top w:val="single" w:sz="4" w:space="0" w:color="000000"/>
              <w:left w:val="single" w:sz="4" w:space="0" w:color="000000"/>
              <w:bottom w:val="single" w:sz="4" w:space="0" w:color="000000"/>
              <w:right w:val="single" w:sz="4" w:space="0" w:color="000000"/>
            </w:tcBorders>
            <w:vAlign w:val="center"/>
          </w:tcPr>
          <w:p w:rsidR="00E82338" w:rsidRPr="00C61EBD" w:rsidRDefault="00E82338" w:rsidP="00FB63A1">
            <w:pPr>
              <w:pStyle w:val="340"/>
              <w:tabs>
                <w:tab w:val="clear" w:pos="993"/>
              </w:tabs>
              <w:snapToGrid w:val="0"/>
              <w:ind w:firstLine="0"/>
              <w:jc w:val="center"/>
              <w:rPr>
                <w:iCs/>
                <w:spacing w:val="-2"/>
              </w:rPr>
            </w:pPr>
            <w:r w:rsidRPr="00C61EBD">
              <w:rPr>
                <w:iCs/>
                <w:spacing w:val="-2"/>
              </w:rPr>
              <w:t>Незадовільно</w:t>
            </w:r>
          </w:p>
        </w:tc>
      </w:tr>
    </w:tbl>
    <w:p w:rsidR="00E82338" w:rsidRPr="00C61EBD" w:rsidRDefault="00E82338" w:rsidP="00E82338">
      <w:pPr>
        <w:pStyle w:val="340"/>
        <w:tabs>
          <w:tab w:val="clear" w:pos="993"/>
        </w:tabs>
        <w:ind w:firstLine="708"/>
        <w:jc w:val="center"/>
      </w:pPr>
    </w:p>
    <w:p w:rsidR="00E82338" w:rsidRPr="00C61EBD" w:rsidRDefault="00E82338" w:rsidP="00E82338">
      <w:pPr>
        <w:pStyle w:val="330"/>
        <w:tabs>
          <w:tab w:val="clear" w:pos="993"/>
        </w:tabs>
        <w:rPr>
          <w:spacing w:val="-2"/>
        </w:rPr>
      </w:pPr>
    </w:p>
    <w:p w:rsidR="00E82338" w:rsidRPr="00C61EBD" w:rsidRDefault="00E82338" w:rsidP="00E82338">
      <w:pPr>
        <w:pStyle w:val="330"/>
        <w:tabs>
          <w:tab w:val="clear" w:pos="993"/>
        </w:tabs>
        <w:rPr>
          <w:spacing w:val="-2"/>
        </w:rPr>
      </w:pPr>
      <w:r w:rsidRPr="00C61EBD">
        <w:rPr>
          <w:spacing w:val="-2"/>
        </w:rPr>
        <w:t>4.5. Сума підсумкових модульних рейтингових оцінок у балах становить підсумкову семестрову модульну рейтингову оцінку, яка переховується в оцінку за національною шкалою (табл. 4.4).</w:t>
      </w:r>
    </w:p>
    <w:p w:rsidR="00E82338" w:rsidRPr="00C61EBD" w:rsidRDefault="00E82338" w:rsidP="00E82338">
      <w:pPr>
        <w:pStyle w:val="330"/>
        <w:tabs>
          <w:tab w:val="clear" w:pos="993"/>
        </w:tabs>
        <w:spacing w:before="100"/>
        <w:ind w:firstLine="0"/>
        <w:rPr>
          <w:spacing w:val="-2"/>
        </w:rPr>
      </w:pPr>
    </w:p>
    <w:p w:rsidR="00E82338" w:rsidRPr="00C61EBD" w:rsidRDefault="00E82338" w:rsidP="00E82338">
      <w:pPr>
        <w:pStyle w:val="330"/>
        <w:tabs>
          <w:tab w:val="clear" w:pos="993"/>
        </w:tabs>
        <w:spacing w:before="100"/>
        <w:ind w:firstLine="0"/>
        <w:rPr>
          <w:spacing w:val="-2"/>
        </w:rPr>
      </w:pPr>
      <w:r w:rsidRPr="00C61EBD">
        <w:rPr>
          <w:spacing w:val="-2"/>
        </w:rPr>
        <w:t>Таблиця 4.4                                                        Таблиця 4.5</w:t>
      </w:r>
    </w:p>
    <w:p w:rsidR="00E82338" w:rsidRPr="00C61EBD" w:rsidRDefault="00E82338" w:rsidP="00E82338">
      <w:pPr>
        <w:pStyle w:val="330"/>
        <w:tabs>
          <w:tab w:val="clear" w:pos="993"/>
        </w:tabs>
        <w:ind w:firstLine="0"/>
        <w:rPr>
          <w:spacing w:val="-2"/>
        </w:rPr>
      </w:pPr>
      <w:r w:rsidRPr="00C61EBD">
        <w:rPr>
          <w:spacing w:val="-2"/>
        </w:rPr>
        <w:t>Відповідність підсумкових семестрових       Відповідність залікової</w:t>
      </w:r>
    </w:p>
    <w:p w:rsidR="00E82338" w:rsidRPr="00C61EBD" w:rsidRDefault="00E82338" w:rsidP="00E82338">
      <w:pPr>
        <w:pStyle w:val="330"/>
        <w:tabs>
          <w:tab w:val="clear" w:pos="993"/>
        </w:tabs>
        <w:ind w:firstLine="0"/>
        <w:rPr>
          <w:spacing w:val="-2"/>
        </w:rPr>
      </w:pPr>
      <w:r w:rsidRPr="00C61EBD">
        <w:rPr>
          <w:spacing w:val="-2"/>
        </w:rPr>
        <w:t>модульних рейтингових оцінок у балах        рейтингової оцінки в балах оцінці</w:t>
      </w:r>
    </w:p>
    <w:p w:rsidR="00E82338" w:rsidRPr="00C61EBD" w:rsidRDefault="00E82338" w:rsidP="00E82338">
      <w:pPr>
        <w:pStyle w:val="330"/>
        <w:tabs>
          <w:tab w:val="clear" w:pos="993"/>
        </w:tabs>
        <w:ind w:firstLine="0"/>
        <w:rPr>
          <w:spacing w:val="-2"/>
        </w:rPr>
      </w:pPr>
      <w:r w:rsidRPr="00C61EBD">
        <w:rPr>
          <w:spacing w:val="-2"/>
        </w:rPr>
        <w:t>оцінкам за національною шкалою                 за національною шкалою</w:t>
      </w:r>
    </w:p>
    <w:p w:rsidR="00E82338" w:rsidRPr="00C61EBD" w:rsidRDefault="00E82338" w:rsidP="00E82338">
      <w:pPr>
        <w:pStyle w:val="330"/>
        <w:tabs>
          <w:tab w:val="clear" w:pos="993"/>
        </w:tabs>
        <w:ind w:firstLine="567"/>
        <w:rPr>
          <w:spacing w:val="-2"/>
        </w:rPr>
      </w:pPr>
    </w:p>
    <w:tbl>
      <w:tblPr>
        <w:tblW w:w="9760" w:type="dxa"/>
        <w:tblInd w:w="-94" w:type="dxa"/>
        <w:tblLayout w:type="fixed"/>
        <w:tblLook w:val="0000" w:firstRow="0" w:lastRow="0" w:firstColumn="0" w:lastColumn="0" w:noHBand="0" w:noVBand="0"/>
      </w:tblPr>
      <w:tblGrid>
        <w:gridCol w:w="2339"/>
        <w:gridCol w:w="2339"/>
        <w:gridCol w:w="284"/>
        <w:gridCol w:w="2339"/>
        <w:gridCol w:w="2459"/>
      </w:tblGrid>
      <w:tr w:rsidR="00E82338" w:rsidRPr="00C61EBD" w:rsidTr="00FB63A1">
        <w:tc>
          <w:tcPr>
            <w:tcW w:w="2339" w:type="dxa"/>
            <w:tcBorders>
              <w:top w:val="single" w:sz="4" w:space="0" w:color="000000"/>
              <w:left w:val="single" w:sz="4" w:space="0" w:color="000000"/>
              <w:bottom w:val="single" w:sz="4" w:space="0" w:color="000000"/>
            </w:tcBorders>
            <w:vAlign w:val="center"/>
          </w:tcPr>
          <w:p w:rsidR="00E82338" w:rsidRPr="00C61EBD" w:rsidRDefault="00E82338" w:rsidP="00FB63A1">
            <w:pPr>
              <w:pStyle w:val="330"/>
              <w:tabs>
                <w:tab w:val="clear" w:pos="993"/>
              </w:tabs>
              <w:snapToGrid w:val="0"/>
              <w:ind w:firstLine="567"/>
              <w:rPr>
                <w:spacing w:val="-2"/>
              </w:rPr>
            </w:pPr>
            <w:r w:rsidRPr="00C61EBD">
              <w:rPr>
                <w:spacing w:val="-2"/>
              </w:rPr>
              <w:t>Оцінка</w:t>
            </w:r>
          </w:p>
          <w:p w:rsidR="00E82338" w:rsidRPr="00C61EBD" w:rsidRDefault="00E82338" w:rsidP="00FB63A1">
            <w:pPr>
              <w:pStyle w:val="330"/>
              <w:tabs>
                <w:tab w:val="clear" w:pos="993"/>
              </w:tabs>
              <w:ind w:firstLine="567"/>
              <w:rPr>
                <w:spacing w:val="-2"/>
              </w:rPr>
            </w:pPr>
            <w:r w:rsidRPr="00C61EBD">
              <w:rPr>
                <w:spacing w:val="-2"/>
              </w:rPr>
              <w:t>в балах</w:t>
            </w:r>
          </w:p>
        </w:tc>
        <w:tc>
          <w:tcPr>
            <w:tcW w:w="2339" w:type="dxa"/>
            <w:tcBorders>
              <w:top w:val="single" w:sz="4" w:space="0" w:color="000000"/>
              <w:left w:val="single" w:sz="4" w:space="0" w:color="000000"/>
              <w:bottom w:val="single" w:sz="4" w:space="0" w:color="000000"/>
            </w:tcBorders>
            <w:vAlign w:val="center"/>
          </w:tcPr>
          <w:p w:rsidR="00E82338" w:rsidRPr="00C61EBD" w:rsidRDefault="00E82338" w:rsidP="00FB63A1">
            <w:pPr>
              <w:pStyle w:val="330"/>
              <w:tabs>
                <w:tab w:val="clear" w:pos="993"/>
              </w:tabs>
              <w:snapToGrid w:val="0"/>
              <w:ind w:firstLine="0"/>
              <w:jc w:val="center"/>
              <w:rPr>
                <w:spacing w:val="-2"/>
              </w:rPr>
            </w:pPr>
            <w:r w:rsidRPr="00C61EBD">
              <w:rPr>
                <w:spacing w:val="-2"/>
              </w:rPr>
              <w:t>Оцінка</w:t>
            </w:r>
            <w:r w:rsidRPr="00C61EBD">
              <w:rPr>
                <w:spacing w:val="-2"/>
                <w:lang w:val="ru-RU"/>
              </w:rPr>
              <w:t xml:space="preserve"> </w:t>
            </w:r>
            <w:r w:rsidRPr="00C61EBD">
              <w:rPr>
                <w:spacing w:val="-2"/>
              </w:rPr>
              <w:t>за національною шкалою</w:t>
            </w:r>
          </w:p>
        </w:tc>
        <w:tc>
          <w:tcPr>
            <w:tcW w:w="284" w:type="dxa"/>
            <w:tcBorders>
              <w:left w:val="single" w:sz="4" w:space="0" w:color="000000"/>
            </w:tcBorders>
            <w:vAlign w:val="center"/>
          </w:tcPr>
          <w:p w:rsidR="00E82338" w:rsidRPr="00C61EBD" w:rsidRDefault="00E82338" w:rsidP="00FB63A1">
            <w:pPr>
              <w:pStyle w:val="330"/>
              <w:tabs>
                <w:tab w:val="clear" w:pos="993"/>
              </w:tabs>
              <w:snapToGrid w:val="0"/>
              <w:ind w:firstLine="567"/>
              <w:rPr>
                <w:spacing w:val="-2"/>
              </w:rPr>
            </w:pPr>
          </w:p>
        </w:tc>
        <w:tc>
          <w:tcPr>
            <w:tcW w:w="2339" w:type="dxa"/>
            <w:tcBorders>
              <w:top w:val="single" w:sz="4" w:space="0" w:color="000000"/>
              <w:left w:val="single" w:sz="4" w:space="0" w:color="000000"/>
              <w:bottom w:val="single" w:sz="4" w:space="0" w:color="000000"/>
            </w:tcBorders>
            <w:vAlign w:val="center"/>
          </w:tcPr>
          <w:p w:rsidR="00E82338" w:rsidRPr="00C61EBD" w:rsidRDefault="00E82338" w:rsidP="00FB63A1">
            <w:pPr>
              <w:pStyle w:val="330"/>
              <w:tabs>
                <w:tab w:val="clear" w:pos="993"/>
              </w:tabs>
              <w:snapToGrid w:val="0"/>
              <w:ind w:firstLine="567"/>
              <w:rPr>
                <w:spacing w:val="-2"/>
              </w:rPr>
            </w:pPr>
            <w:r w:rsidRPr="00C61EBD">
              <w:rPr>
                <w:spacing w:val="-2"/>
              </w:rPr>
              <w:t>Оцінка</w:t>
            </w:r>
          </w:p>
          <w:p w:rsidR="00E82338" w:rsidRPr="00C61EBD" w:rsidRDefault="00E82338" w:rsidP="00FB63A1">
            <w:pPr>
              <w:pStyle w:val="330"/>
              <w:tabs>
                <w:tab w:val="clear" w:pos="993"/>
              </w:tabs>
              <w:ind w:firstLine="567"/>
              <w:rPr>
                <w:spacing w:val="-2"/>
              </w:rPr>
            </w:pPr>
            <w:r w:rsidRPr="00C61EBD">
              <w:rPr>
                <w:spacing w:val="-2"/>
              </w:rPr>
              <w:t>в балах</w:t>
            </w:r>
          </w:p>
        </w:tc>
        <w:tc>
          <w:tcPr>
            <w:tcW w:w="2459" w:type="dxa"/>
            <w:tcBorders>
              <w:top w:val="single" w:sz="4" w:space="0" w:color="000000"/>
              <w:left w:val="single" w:sz="4" w:space="0" w:color="000000"/>
              <w:bottom w:val="single" w:sz="4" w:space="0" w:color="000000"/>
              <w:right w:val="single" w:sz="4" w:space="0" w:color="000000"/>
            </w:tcBorders>
            <w:vAlign w:val="center"/>
          </w:tcPr>
          <w:p w:rsidR="00E82338" w:rsidRPr="00C61EBD" w:rsidRDefault="00E82338" w:rsidP="00FB63A1">
            <w:pPr>
              <w:pStyle w:val="330"/>
              <w:tabs>
                <w:tab w:val="clear" w:pos="993"/>
              </w:tabs>
              <w:snapToGrid w:val="0"/>
              <w:ind w:firstLine="0"/>
              <w:jc w:val="center"/>
              <w:rPr>
                <w:spacing w:val="-2"/>
              </w:rPr>
            </w:pPr>
            <w:r w:rsidRPr="00C61EBD">
              <w:rPr>
                <w:spacing w:val="-2"/>
              </w:rPr>
              <w:t>Оцінка</w:t>
            </w:r>
            <w:r w:rsidRPr="00C61EBD">
              <w:rPr>
                <w:spacing w:val="-2"/>
                <w:lang w:val="ru-RU"/>
              </w:rPr>
              <w:t xml:space="preserve"> </w:t>
            </w:r>
            <w:r w:rsidRPr="00C61EBD">
              <w:rPr>
                <w:spacing w:val="-2"/>
              </w:rPr>
              <w:t>за національною шкалою</w:t>
            </w:r>
          </w:p>
        </w:tc>
      </w:tr>
      <w:tr w:rsidR="00E82338" w:rsidRPr="00C61EBD" w:rsidTr="00FB63A1">
        <w:tc>
          <w:tcPr>
            <w:tcW w:w="2339" w:type="dxa"/>
            <w:tcBorders>
              <w:top w:val="single" w:sz="4" w:space="0" w:color="000000"/>
              <w:left w:val="single" w:sz="4" w:space="0" w:color="000000"/>
              <w:bottom w:val="single" w:sz="4" w:space="0" w:color="000000"/>
            </w:tcBorders>
          </w:tcPr>
          <w:p w:rsidR="00E82338" w:rsidRPr="00C61EBD" w:rsidRDefault="00E82338" w:rsidP="00FB63A1">
            <w:pPr>
              <w:pStyle w:val="330"/>
              <w:tabs>
                <w:tab w:val="clear" w:pos="993"/>
              </w:tabs>
              <w:snapToGrid w:val="0"/>
              <w:ind w:firstLine="567"/>
              <w:rPr>
                <w:spacing w:val="-2"/>
              </w:rPr>
            </w:pPr>
            <w:r w:rsidRPr="00C61EBD">
              <w:rPr>
                <w:spacing w:val="-2"/>
              </w:rPr>
              <w:t>79-88</w:t>
            </w:r>
          </w:p>
        </w:tc>
        <w:tc>
          <w:tcPr>
            <w:tcW w:w="2339" w:type="dxa"/>
            <w:tcBorders>
              <w:top w:val="single" w:sz="4" w:space="0" w:color="000000"/>
              <w:left w:val="single" w:sz="4" w:space="0" w:color="000000"/>
              <w:bottom w:val="single" w:sz="4" w:space="0" w:color="000000"/>
            </w:tcBorders>
            <w:vAlign w:val="center"/>
          </w:tcPr>
          <w:p w:rsidR="00E82338" w:rsidRPr="00C61EBD" w:rsidRDefault="00E82338" w:rsidP="00FB63A1">
            <w:pPr>
              <w:pStyle w:val="330"/>
              <w:tabs>
                <w:tab w:val="clear" w:pos="993"/>
              </w:tabs>
              <w:snapToGrid w:val="0"/>
              <w:ind w:firstLine="567"/>
              <w:rPr>
                <w:spacing w:val="-2"/>
              </w:rPr>
            </w:pPr>
            <w:r w:rsidRPr="00C61EBD">
              <w:rPr>
                <w:spacing w:val="-2"/>
              </w:rPr>
              <w:t>Відмінно</w:t>
            </w:r>
          </w:p>
        </w:tc>
        <w:tc>
          <w:tcPr>
            <w:tcW w:w="284" w:type="dxa"/>
            <w:tcBorders>
              <w:left w:val="single" w:sz="4" w:space="0" w:color="000000"/>
            </w:tcBorders>
          </w:tcPr>
          <w:p w:rsidR="00E82338" w:rsidRPr="00C61EBD" w:rsidRDefault="00E82338" w:rsidP="00FB63A1">
            <w:pPr>
              <w:pStyle w:val="330"/>
              <w:tabs>
                <w:tab w:val="clear" w:pos="993"/>
              </w:tabs>
              <w:snapToGrid w:val="0"/>
              <w:ind w:firstLine="567"/>
              <w:rPr>
                <w:spacing w:val="-2"/>
              </w:rPr>
            </w:pPr>
          </w:p>
        </w:tc>
        <w:tc>
          <w:tcPr>
            <w:tcW w:w="2339" w:type="dxa"/>
            <w:tcBorders>
              <w:top w:val="single" w:sz="4" w:space="0" w:color="000000"/>
              <w:left w:val="single" w:sz="4" w:space="0" w:color="000000"/>
              <w:bottom w:val="single" w:sz="4" w:space="0" w:color="000000"/>
            </w:tcBorders>
          </w:tcPr>
          <w:p w:rsidR="00E82338" w:rsidRPr="00C61EBD" w:rsidRDefault="00E82338" w:rsidP="00FB63A1">
            <w:pPr>
              <w:pStyle w:val="330"/>
              <w:tabs>
                <w:tab w:val="clear" w:pos="993"/>
              </w:tabs>
              <w:snapToGrid w:val="0"/>
              <w:ind w:firstLine="34"/>
              <w:jc w:val="center"/>
              <w:rPr>
                <w:spacing w:val="-2"/>
              </w:rPr>
            </w:pPr>
            <w:r w:rsidRPr="00C61EBD">
              <w:rPr>
                <w:spacing w:val="-2"/>
              </w:rPr>
              <w:t>12</w:t>
            </w:r>
          </w:p>
        </w:tc>
        <w:tc>
          <w:tcPr>
            <w:tcW w:w="2459" w:type="dxa"/>
            <w:tcBorders>
              <w:top w:val="single" w:sz="4" w:space="0" w:color="000000"/>
              <w:left w:val="single" w:sz="4" w:space="0" w:color="000000"/>
              <w:bottom w:val="single" w:sz="4" w:space="0" w:color="000000"/>
              <w:right w:val="single" w:sz="4" w:space="0" w:color="000000"/>
            </w:tcBorders>
            <w:vAlign w:val="center"/>
          </w:tcPr>
          <w:p w:rsidR="00E82338" w:rsidRPr="00C61EBD" w:rsidRDefault="00E82338" w:rsidP="00FB63A1">
            <w:pPr>
              <w:pStyle w:val="330"/>
              <w:tabs>
                <w:tab w:val="clear" w:pos="993"/>
              </w:tabs>
              <w:snapToGrid w:val="0"/>
              <w:ind w:firstLine="567"/>
              <w:rPr>
                <w:spacing w:val="-2"/>
              </w:rPr>
            </w:pPr>
            <w:r w:rsidRPr="00C61EBD">
              <w:rPr>
                <w:spacing w:val="-2"/>
              </w:rPr>
              <w:t>Відмінно</w:t>
            </w:r>
          </w:p>
        </w:tc>
      </w:tr>
      <w:tr w:rsidR="00E82338" w:rsidRPr="00C61EBD" w:rsidTr="00FB63A1">
        <w:tc>
          <w:tcPr>
            <w:tcW w:w="2339" w:type="dxa"/>
            <w:tcBorders>
              <w:top w:val="single" w:sz="4" w:space="0" w:color="000000"/>
              <w:left w:val="single" w:sz="4" w:space="0" w:color="000000"/>
              <w:bottom w:val="single" w:sz="4" w:space="0" w:color="000000"/>
            </w:tcBorders>
          </w:tcPr>
          <w:p w:rsidR="00E82338" w:rsidRPr="00C61EBD" w:rsidRDefault="00E82338" w:rsidP="00FB63A1">
            <w:pPr>
              <w:pStyle w:val="330"/>
              <w:tabs>
                <w:tab w:val="clear" w:pos="993"/>
              </w:tabs>
              <w:snapToGrid w:val="0"/>
              <w:ind w:firstLine="567"/>
              <w:rPr>
                <w:spacing w:val="-2"/>
              </w:rPr>
            </w:pPr>
            <w:r w:rsidRPr="00C61EBD">
              <w:rPr>
                <w:spacing w:val="-2"/>
              </w:rPr>
              <w:t>66-78</w:t>
            </w:r>
          </w:p>
        </w:tc>
        <w:tc>
          <w:tcPr>
            <w:tcW w:w="2339" w:type="dxa"/>
            <w:tcBorders>
              <w:top w:val="single" w:sz="4" w:space="0" w:color="000000"/>
              <w:left w:val="single" w:sz="4" w:space="0" w:color="000000"/>
              <w:bottom w:val="single" w:sz="4" w:space="0" w:color="000000"/>
            </w:tcBorders>
            <w:vAlign w:val="center"/>
          </w:tcPr>
          <w:p w:rsidR="00E82338" w:rsidRPr="00C61EBD" w:rsidRDefault="00E82338" w:rsidP="00FB63A1">
            <w:pPr>
              <w:pStyle w:val="330"/>
              <w:tabs>
                <w:tab w:val="clear" w:pos="993"/>
              </w:tabs>
              <w:snapToGrid w:val="0"/>
              <w:ind w:firstLine="567"/>
              <w:rPr>
                <w:spacing w:val="-2"/>
              </w:rPr>
            </w:pPr>
            <w:r w:rsidRPr="00C61EBD">
              <w:rPr>
                <w:spacing w:val="-2"/>
              </w:rPr>
              <w:t>Добре</w:t>
            </w:r>
          </w:p>
        </w:tc>
        <w:tc>
          <w:tcPr>
            <w:tcW w:w="284" w:type="dxa"/>
            <w:tcBorders>
              <w:left w:val="single" w:sz="4" w:space="0" w:color="000000"/>
            </w:tcBorders>
          </w:tcPr>
          <w:p w:rsidR="00E82338" w:rsidRPr="00C61EBD" w:rsidRDefault="00E82338" w:rsidP="00FB63A1">
            <w:pPr>
              <w:pStyle w:val="330"/>
              <w:tabs>
                <w:tab w:val="clear" w:pos="993"/>
              </w:tabs>
              <w:snapToGrid w:val="0"/>
              <w:ind w:firstLine="567"/>
              <w:rPr>
                <w:spacing w:val="-2"/>
              </w:rPr>
            </w:pPr>
          </w:p>
        </w:tc>
        <w:tc>
          <w:tcPr>
            <w:tcW w:w="2339" w:type="dxa"/>
            <w:tcBorders>
              <w:top w:val="single" w:sz="4" w:space="0" w:color="000000"/>
              <w:left w:val="single" w:sz="4" w:space="0" w:color="000000"/>
              <w:bottom w:val="single" w:sz="4" w:space="0" w:color="000000"/>
            </w:tcBorders>
          </w:tcPr>
          <w:p w:rsidR="00E82338" w:rsidRPr="00C61EBD" w:rsidRDefault="00E82338" w:rsidP="00FB63A1">
            <w:pPr>
              <w:pStyle w:val="330"/>
              <w:tabs>
                <w:tab w:val="clear" w:pos="993"/>
              </w:tabs>
              <w:snapToGrid w:val="0"/>
              <w:ind w:firstLine="34"/>
              <w:jc w:val="center"/>
              <w:rPr>
                <w:spacing w:val="-2"/>
              </w:rPr>
            </w:pPr>
            <w:r w:rsidRPr="00C61EBD">
              <w:rPr>
                <w:spacing w:val="-2"/>
              </w:rPr>
              <w:t>10</w:t>
            </w:r>
          </w:p>
        </w:tc>
        <w:tc>
          <w:tcPr>
            <w:tcW w:w="2459" w:type="dxa"/>
            <w:tcBorders>
              <w:top w:val="single" w:sz="4" w:space="0" w:color="000000"/>
              <w:left w:val="single" w:sz="4" w:space="0" w:color="000000"/>
              <w:bottom w:val="single" w:sz="4" w:space="0" w:color="000000"/>
              <w:right w:val="single" w:sz="4" w:space="0" w:color="000000"/>
            </w:tcBorders>
            <w:vAlign w:val="center"/>
          </w:tcPr>
          <w:p w:rsidR="00E82338" w:rsidRPr="00C61EBD" w:rsidRDefault="00E82338" w:rsidP="00FB63A1">
            <w:pPr>
              <w:pStyle w:val="330"/>
              <w:tabs>
                <w:tab w:val="clear" w:pos="993"/>
              </w:tabs>
              <w:snapToGrid w:val="0"/>
              <w:ind w:firstLine="567"/>
              <w:rPr>
                <w:spacing w:val="-2"/>
              </w:rPr>
            </w:pPr>
            <w:r w:rsidRPr="00C61EBD">
              <w:rPr>
                <w:spacing w:val="-2"/>
              </w:rPr>
              <w:t>Добре</w:t>
            </w:r>
          </w:p>
        </w:tc>
      </w:tr>
      <w:tr w:rsidR="00E82338" w:rsidRPr="00C61EBD" w:rsidTr="00FB63A1">
        <w:tc>
          <w:tcPr>
            <w:tcW w:w="2339" w:type="dxa"/>
            <w:tcBorders>
              <w:top w:val="single" w:sz="4" w:space="0" w:color="000000"/>
              <w:left w:val="single" w:sz="4" w:space="0" w:color="000000"/>
              <w:bottom w:val="single" w:sz="4" w:space="0" w:color="000000"/>
            </w:tcBorders>
          </w:tcPr>
          <w:p w:rsidR="00E82338" w:rsidRPr="00C61EBD" w:rsidRDefault="00E82338" w:rsidP="00FB63A1">
            <w:pPr>
              <w:pStyle w:val="330"/>
              <w:tabs>
                <w:tab w:val="clear" w:pos="993"/>
              </w:tabs>
              <w:snapToGrid w:val="0"/>
              <w:ind w:firstLine="567"/>
              <w:rPr>
                <w:spacing w:val="-2"/>
              </w:rPr>
            </w:pPr>
            <w:r w:rsidRPr="00C61EBD">
              <w:rPr>
                <w:spacing w:val="-2"/>
              </w:rPr>
              <w:t>53-65</w:t>
            </w:r>
          </w:p>
        </w:tc>
        <w:tc>
          <w:tcPr>
            <w:tcW w:w="2339" w:type="dxa"/>
            <w:tcBorders>
              <w:top w:val="single" w:sz="4" w:space="0" w:color="000000"/>
              <w:left w:val="single" w:sz="4" w:space="0" w:color="000000"/>
              <w:bottom w:val="single" w:sz="4" w:space="0" w:color="000000"/>
            </w:tcBorders>
            <w:vAlign w:val="center"/>
          </w:tcPr>
          <w:p w:rsidR="00E82338" w:rsidRPr="00C61EBD" w:rsidRDefault="00E82338" w:rsidP="00FB63A1">
            <w:pPr>
              <w:pStyle w:val="330"/>
              <w:tabs>
                <w:tab w:val="clear" w:pos="993"/>
              </w:tabs>
              <w:snapToGrid w:val="0"/>
              <w:ind w:firstLine="567"/>
              <w:rPr>
                <w:spacing w:val="-2"/>
              </w:rPr>
            </w:pPr>
            <w:r w:rsidRPr="00C61EBD">
              <w:rPr>
                <w:spacing w:val="-2"/>
              </w:rPr>
              <w:t>Задовільно</w:t>
            </w:r>
          </w:p>
        </w:tc>
        <w:tc>
          <w:tcPr>
            <w:tcW w:w="284" w:type="dxa"/>
            <w:tcBorders>
              <w:left w:val="single" w:sz="4" w:space="0" w:color="000000"/>
            </w:tcBorders>
          </w:tcPr>
          <w:p w:rsidR="00E82338" w:rsidRPr="00C61EBD" w:rsidRDefault="00E82338" w:rsidP="00FB63A1">
            <w:pPr>
              <w:pStyle w:val="330"/>
              <w:tabs>
                <w:tab w:val="clear" w:pos="993"/>
              </w:tabs>
              <w:snapToGrid w:val="0"/>
              <w:ind w:firstLine="567"/>
              <w:rPr>
                <w:spacing w:val="-2"/>
              </w:rPr>
            </w:pPr>
          </w:p>
        </w:tc>
        <w:tc>
          <w:tcPr>
            <w:tcW w:w="2339" w:type="dxa"/>
            <w:tcBorders>
              <w:top w:val="single" w:sz="4" w:space="0" w:color="000000"/>
              <w:left w:val="single" w:sz="4" w:space="0" w:color="000000"/>
              <w:bottom w:val="single" w:sz="4" w:space="0" w:color="000000"/>
            </w:tcBorders>
          </w:tcPr>
          <w:p w:rsidR="00E82338" w:rsidRPr="00C61EBD" w:rsidRDefault="00E82338" w:rsidP="00FB63A1">
            <w:pPr>
              <w:pStyle w:val="330"/>
              <w:tabs>
                <w:tab w:val="clear" w:pos="993"/>
              </w:tabs>
              <w:snapToGrid w:val="0"/>
              <w:ind w:firstLine="34"/>
              <w:jc w:val="center"/>
              <w:rPr>
                <w:spacing w:val="-2"/>
              </w:rPr>
            </w:pPr>
            <w:r w:rsidRPr="00C61EBD">
              <w:rPr>
                <w:spacing w:val="-2"/>
              </w:rPr>
              <w:t>8</w:t>
            </w:r>
          </w:p>
        </w:tc>
        <w:tc>
          <w:tcPr>
            <w:tcW w:w="2459" w:type="dxa"/>
            <w:tcBorders>
              <w:top w:val="single" w:sz="4" w:space="0" w:color="000000"/>
              <w:left w:val="single" w:sz="4" w:space="0" w:color="000000"/>
              <w:bottom w:val="single" w:sz="4" w:space="0" w:color="000000"/>
              <w:right w:val="single" w:sz="4" w:space="0" w:color="000000"/>
            </w:tcBorders>
            <w:vAlign w:val="center"/>
          </w:tcPr>
          <w:p w:rsidR="00E82338" w:rsidRPr="00C61EBD" w:rsidRDefault="00E82338" w:rsidP="00FB63A1">
            <w:pPr>
              <w:pStyle w:val="330"/>
              <w:tabs>
                <w:tab w:val="clear" w:pos="993"/>
              </w:tabs>
              <w:snapToGrid w:val="0"/>
              <w:ind w:firstLine="567"/>
              <w:rPr>
                <w:spacing w:val="-2"/>
              </w:rPr>
            </w:pPr>
            <w:r w:rsidRPr="00C61EBD">
              <w:rPr>
                <w:spacing w:val="-2"/>
              </w:rPr>
              <w:t>Задовільно</w:t>
            </w:r>
          </w:p>
        </w:tc>
      </w:tr>
      <w:tr w:rsidR="00E82338" w:rsidRPr="00C61EBD" w:rsidTr="00FB63A1">
        <w:tc>
          <w:tcPr>
            <w:tcW w:w="2339" w:type="dxa"/>
            <w:tcBorders>
              <w:top w:val="single" w:sz="4" w:space="0" w:color="000000"/>
              <w:left w:val="single" w:sz="4" w:space="0" w:color="000000"/>
              <w:bottom w:val="single" w:sz="4" w:space="0" w:color="000000"/>
            </w:tcBorders>
          </w:tcPr>
          <w:p w:rsidR="00E82338" w:rsidRPr="00C61EBD" w:rsidRDefault="00E82338" w:rsidP="00FB63A1">
            <w:pPr>
              <w:pStyle w:val="330"/>
              <w:tabs>
                <w:tab w:val="clear" w:pos="993"/>
              </w:tabs>
              <w:snapToGrid w:val="0"/>
              <w:ind w:firstLine="567"/>
              <w:rPr>
                <w:spacing w:val="-2"/>
              </w:rPr>
            </w:pPr>
            <w:r w:rsidRPr="00C61EBD">
              <w:rPr>
                <w:spacing w:val="-2"/>
              </w:rPr>
              <w:t>менше 53</w:t>
            </w:r>
          </w:p>
        </w:tc>
        <w:tc>
          <w:tcPr>
            <w:tcW w:w="2339" w:type="dxa"/>
            <w:tcBorders>
              <w:top w:val="single" w:sz="4" w:space="0" w:color="000000"/>
              <w:left w:val="single" w:sz="4" w:space="0" w:color="000000"/>
              <w:bottom w:val="single" w:sz="4" w:space="0" w:color="000000"/>
            </w:tcBorders>
            <w:vAlign w:val="center"/>
          </w:tcPr>
          <w:p w:rsidR="00E82338" w:rsidRPr="00C61EBD" w:rsidRDefault="00E82338" w:rsidP="00FB63A1">
            <w:pPr>
              <w:pStyle w:val="330"/>
              <w:tabs>
                <w:tab w:val="clear" w:pos="993"/>
              </w:tabs>
              <w:snapToGrid w:val="0"/>
              <w:ind w:firstLine="105"/>
              <w:jc w:val="center"/>
              <w:rPr>
                <w:spacing w:val="-2"/>
              </w:rPr>
            </w:pPr>
            <w:r w:rsidRPr="00C61EBD">
              <w:rPr>
                <w:spacing w:val="-2"/>
              </w:rPr>
              <w:t>Незадовільно</w:t>
            </w:r>
          </w:p>
        </w:tc>
        <w:tc>
          <w:tcPr>
            <w:tcW w:w="284" w:type="dxa"/>
            <w:tcBorders>
              <w:left w:val="single" w:sz="4" w:space="0" w:color="000000"/>
            </w:tcBorders>
          </w:tcPr>
          <w:p w:rsidR="00E82338" w:rsidRPr="00C61EBD" w:rsidRDefault="00E82338" w:rsidP="00FB63A1">
            <w:pPr>
              <w:pStyle w:val="330"/>
              <w:tabs>
                <w:tab w:val="clear" w:pos="993"/>
              </w:tabs>
              <w:snapToGrid w:val="0"/>
              <w:ind w:firstLine="105"/>
              <w:jc w:val="center"/>
              <w:rPr>
                <w:spacing w:val="-2"/>
              </w:rPr>
            </w:pPr>
          </w:p>
        </w:tc>
        <w:tc>
          <w:tcPr>
            <w:tcW w:w="2339" w:type="dxa"/>
            <w:tcBorders>
              <w:top w:val="single" w:sz="4" w:space="0" w:color="000000"/>
              <w:left w:val="single" w:sz="4" w:space="0" w:color="000000"/>
              <w:bottom w:val="single" w:sz="4" w:space="0" w:color="000000"/>
            </w:tcBorders>
          </w:tcPr>
          <w:p w:rsidR="00E82338" w:rsidRPr="00C61EBD" w:rsidRDefault="00E82338" w:rsidP="00FB63A1">
            <w:pPr>
              <w:pStyle w:val="330"/>
              <w:tabs>
                <w:tab w:val="clear" w:pos="993"/>
              </w:tabs>
              <w:snapToGrid w:val="0"/>
              <w:ind w:firstLine="105"/>
              <w:jc w:val="center"/>
              <w:rPr>
                <w:spacing w:val="-2"/>
              </w:rPr>
            </w:pPr>
            <w:r w:rsidRPr="00C61EBD">
              <w:rPr>
                <w:spacing w:val="-2"/>
              </w:rPr>
              <w:t>-</w:t>
            </w:r>
          </w:p>
        </w:tc>
        <w:tc>
          <w:tcPr>
            <w:tcW w:w="2459" w:type="dxa"/>
            <w:tcBorders>
              <w:top w:val="single" w:sz="4" w:space="0" w:color="000000"/>
              <w:left w:val="single" w:sz="4" w:space="0" w:color="000000"/>
              <w:bottom w:val="single" w:sz="4" w:space="0" w:color="000000"/>
              <w:right w:val="single" w:sz="4" w:space="0" w:color="000000"/>
            </w:tcBorders>
            <w:vAlign w:val="center"/>
          </w:tcPr>
          <w:p w:rsidR="00E82338" w:rsidRPr="00C61EBD" w:rsidRDefault="00E82338" w:rsidP="00FB63A1">
            <w:pPr>
              <w:pStyle w:val="330"/>
              <w:tabs>
                <w:tab w:val="clear" w:pos="993"/>
              </w:tabs>
              <w:snapToGrid w:val="0"/>
              <w:ind w:firstLine="105"/>
              <w:jc w:val="center"/>
              <w:rPr>
                <w:spacing w:val="-2"/>
              </w:rPr>
            </w:pPr>
            <w:r w:rsidRPr="00C61EBD">
              <w:rPr>
                <w:spacing w:val="-2"/>
              </w:rPr>
              <w:t>-</w:t>
            </w:r>
          </w:p>
        </w:tc>
      </w:tr>
    </w:tbl>
    <w:p w:rsidR="00E82338" w:rsidRPr="00C61EBD" w:rsidRDefault="00E82338" w:rsidP="00E82338">
      <w:pPr>
        <w:pStyle w:val="34"/>
        <w:ind w:firstLine="708"/>
        <w:rPr>
          <w:iCs/>
        </w:rPr>
      </w:pPr>
    </w:p>
    <w:p w:rsidR="00E82338" w:rsidRPr="00C61EBD" w:rsidRDefault="00E82338" w:rsidP="00E82338">
      <w:pPr>
        <w:pStyle w:val="34"/>
        <w:rPr>
          <w:iCs/>
        </w:rPr>
      </w:pPr>
      <w:r w:rsidRPr="00C61EBD">
        <w:rPr>
          <w:iCs/>
        </w:rPr>
        <w:t xml:space="preserve">4.6. Сума підсумкової семестрової модульної та залікової рейтингових оцінок у балах становить підсумкову семестрову рейтингову оцінку, яка перераховується в оцінки за національною шкалою та шкалою </w:t>
      </w:r>
      <w:r w:rsidRPr="00C61EBD">
        <w:rPr>
          <w:iCs/>
          <w:lang w:val="en-US"/>
        </w:rPr>
        <w:t>ECTS</w:t>
      </w:r>
      <w:r w:rsidRPr="00C61EBD">
        <w:rPr>
          <w:iCs/>
        </w:rPr>
        <w:t xml:space="preserve"> (табл. 4.6). </w:t>
      </w:r>
    </w:p>
    <w:p w:rsidR="00E82338" w:rsidRPr="00C61EBD" w:rsidRDefault="00E82338" w:rsidP="00E82338">
      <w:pPr>
        <w:ind w:firstLine="703"/>
        <w:jc w:val="both"/>
        <w:rPr>
          <w:rFonts w:ascii="Times New Roman" w:hAnsi="Times New Roman" w:cs="Times New Roman"/>
          <w:sz w:val="28"/>
          <w:szCs w:val="28"/>
        </w:rPr>
      </w:pPr>
      <w:r w:rsidRPr="00C61EBD">
        <w:rPr>
          <w:rFonts w:ascii="Times New Roman" w:hAnsi="Times New Roman" w:cs="Times New Roman"/>
          <w:sz w:val="28"/>
          <w:szCs w:val="28"/>
        </w:rPr>
        <w:t xml:space="preserve">4.7. Підсумкова семестрова рейтингова оцінка в балах, за національною шкалою та за шкалою </w:t>
      </w:r>
      <w:r w:rsidRPr="00C61EBD">
        <w:rPr>
          <w:rFonts w:ascii="Times New Roman" w:hAnsi="Times New Roman" w:cs="Times New Roman"/>
          <w:sz w:val="28"/>
          <w:szCs w:val="28"/>
          <w:lang w:val="en-US"/>
        </w:rPr>
        <w:t>ECTS</w:t>
      </w:r>
      <w:r w:rsidRPr="00C61EBD">
        <w:rPr>
          <w:rFonts w:ascii="Times New Roman" w:hAnsi="Times New Roman" w:cs="Times New Roman"/>
          <w:sz w:val="28"/>
          <w:szCs w:val="28"/>
        </w:rPr>
        <w:t xml:space="preserve"> заноситься до заліково-екзаменаційної відомості, навчальної картки та залікової книжки студента.</w:t>
      </w:r>
    </w:p>
    <w:p w:rsidR="00E82338" w:rsidRPr="00C61EBD" w:rsidRDefault="00E82338" w:rsidP="00E82338">
      <w:pPr>
        <w:pStyle w:val="29"/>
        <w:ind w:left="0" w:right="0" w:firstLine="703"/>
        <w:jc w:val="both"/>
        <w:rPr>
          <w:rFonts w:ascii="Times New Roman" w:hAnsi="Times New Roman" w:cs="Times New Roman"/>
          <w:sz w:val="28"/>
          <w:szCs w:val="28"/>
        </w:rPr>
      </w:pPr>
      <w:r w:rsidRPr="00C61EBD">
        <w:rPr>
          <w:rFonts w:ascii="Times New Roman" w:hAnsi="Times New Roman" w:cs="Times New Roman"/>
          <w:sz w:val="28"/>
          <w:szCs w:val="28"/>
        </w:rPr>
        <w:t xml:space="preserve">4.8. Підсумкова семестрова рейтингова оцінка заноситься до залікової книжки та навчальної картки студента, наприклад, так: </w:t>
      </w:r>
      <w:r w:rsidRPr="00C61EBD">
        <w:rPr>
          <w:rFonts w:ascii="Times New Roman" w:hAnsi="Times New Roman" w:cs="Times New Roman"/>
          <w:b/>
          <w:i/>
          <w:sz w:val="28"/>
          <w:szCs w:val="28"/>
        </w:rPr>
        <w:t>92/Відм./А, 87/Добре/В, 79/Добре/С, 68/Задов./</w:t>
      </w:r>
      <w:r w:rsidRPr="00C61EBD">
        <w:rPr>
          <w:rFonts w:ascii="Times New Roman" w:hAnsi="Times New Roman" w:cs="Times New Roman"/>
          <w:b/>
          <w:i/>
          <w:sz w:val="28"/>
          <w:szCs w:val="28"/>
          <w:lang w:val="en-US"/>
        </w:rPr>
        <w:t>D</w:t>
      </w:r>
      <w:r w:rsidRPr="00C61EBD">
        <w:rPr>
          <w:rFonts w:ascii="Times New Roman" w:hAnsi="Times New Roman" w:cs="Times New Roman"/>
          <w:b/>
          <w:i/>
          <w:sz w:val="28"/>
          <w:szCs w:val="28"/>
        </w:rPr>
        <w:t>, 65/Задов./Е</w:t>
      </w:r>
      <w:r w:rsidRPr="00C61EBD">
        <w:rPr>
          <w:rFonts w:ascii="Times New Roman" w:hAnsi="Times New Roman" w:cs="Times New Roman"/>
          <w:sz w:val="28"/>
          <w:szCs w:val="28"/>
        </w:rPr>
        <w:t xml:space="preserve"> тощо.</w:t>
      </w:r>
    </w:p>
    <w:p w:rsidR="00E82338" w:rsidRPr="00C61EBD" w:rsidRDefault="00E82338" w:rsidP="00E82338">
      <w:pPr>
        <w:pStyle w:val="af0"/>
        <w:ind w:left="0" w:right="-2" w:firstLine="540"/>
        <w:rPr>
          <w:rFonts w:ascii="Times New Roman" w:hAnsi="Times New Roman" w:cs="Times New Roman"/>
          <w:sz w:val="28"/>
          <w:szCs w:val="28"/>
        </w:rPr>
      </w:pPr>
      <w:r w:rsidRPr="00C61EBD">
        <w:rPr>
          <w:rFonts w:ascii="Times New Roman" w:hAnsi="Times New Roman" w:cs="Times New Roman"/>
          <w:sz w:val="28"/>
          <w:szCs w:val="28"/>
        </w:rPr>
        <w:t xml:space="preserve">4.9. Підсумкова рейтингова оцінка з дисципліни визначається як середньоарифметична оцінка з підсумкових семестрових рейтингових оцінок у балах (з цієї дисципліни – за перший та другий семестри) з наступним її переведенням в оцінки за національною шкалою та шкалою </w:t>
      </w:r>
      <w:r w:rsidRPr="00C61EBD">
        <w:rPr>
          <w:rFonts w:ascii="Times New Roman" w:hAnsi="Times New Roman" w:cs="Times New Roman"/>
          <w:sz w:val="28"/>
          <w:szCs w:val="28"/>
          <w:lang w:val="en-US"/>
        </w:rPr>
        <w:t>ECTS</w:t>
      </w:r>
      <w:r w:rsidRPr="00C61EBD">
        <w:rPr>
          <w:rFonts w:ascii="Times New Roman" w:hAnsi="Times New Roman" w:cs="Times New Roman"/>
          <w:sz w:val="28"/>
          <w:szCs w:val="28"/>
        </w:rPr>
        <w:t>.</w:t>
      </w:r>
    </w:p>
    <w:p w:rsidR="00E82338" w:rsidRPr="00C61EBD" w:rsidRDefault="00E82338" w:rsidP="00E82338">
      <w:pPr>
        <w:pStyle w:val="af0"/>
        <w:ind w:left="0" w:right="-2" w:firstLine="540"/>
        <w:rPr>
          <w:rFonts w:ascii="Times New Roman" w:hAnsi="Times New Roman" w:cs="Times New Roman"/>
          <w:color w:val="FF0000"/>
          <w:sz w:val="28"/>
          <w:szCs w:val="28"/>
        </w:rPr>
      </w:pPr>
      <w:r w:rsidRPr="00C61EBD">
        <w:rPr>
          <w:rFonts w:ascii="Times New Roman" w:hAnsi="Times New Roman" w:cs="Times New Roman"/>
          <w:sz w:val="28"/>
          <w:szCs w:val="28"/>
        </w:rPr>
        <w:t>Зазначена підсумкова рейтингова оцінка з дисципліни заноситься до Додатку до диплома</w:t>
      </w:r>
      <w:r w:rsidRPr="00C61EBD">
        <w:rPr>
          <w:rFonts w:ascii="Times New Roman" w:hAnsi="Times New Roman" w:cs="Times New Roman"/>
          <w:color w:val="FF0000"/>
          <w:sz w:val="28"/>
          <w:szCs w:val="28"/>
        </w:rPr>
        <w:t>.</w:t>
      </w:r>
    </w:p>
    <w:p w:rsidR="00E82338" w:rsidRPr="00C61EBD" w:rsidRDefault="00E82338" w:rsidP="00E82338">
      <w:pPr>
        <w:pStyle w:val="29"/>
        <w:ind w:left="0" w:right="0" w:firstLine="703"/>
        <w:jc w:val="both"/>
        <w:rPr>
          <w:rFonts w:ascii="Times New Roman" w:hAnsi="Times New Roman" w:cs="Times New Roman"/>
          <w:sz w:val="28"/>
          <w:szCs w:val="28"/>
        </w:rPr>
      </w:pPr>
    </w:p>
    <w:p w:rsidR="00E82338" w:rsidRPr="00C61EBD" w:rsidRDefault="00E82338" w:rsidP="00E82338">
      <w:pPr>
        <w:pStyle w:val="29"/>
        <w:ind w:left="0" w:right="-2"/>
        <w:jc w:val="right"/>
        <w:rPr>
          <w:rFonts w:ascii="Times New Roman" w:hAnsi="Times New Roman" w:cs="Times New Roman"/>
          <w:sz w:val="28"/>
          <w:szCs w:val="28"/>
        </w:rPr>
      </w:pPr>
      <w:r w:rsidRPr="00C61EBD">
        <w:rPr>
          <w:rFonts w:ascii="Times New Roman" w:hAnsi="Times New Roman" w:cs="Times New Roman"/>
          <w:sz w:val="28"/>
          <w:szCs w:val="28"/>
        </w:rPr>
        <w:t>Таблиця 4.6</w:t>
      </w:r>
    </w:p>
    <w:p w:rsidR="00E82338" w:rsidRPr="00C61EBD" w:rsidRDefault="00E82338" w:rsidP="00E82338">
      <w:pPr>
        <w:jc w:val="center"/>
        <w:rPr>
          <w:rFonts w:ascii="Times New Roman" w:hAnsi="Times New Roman" w:cs="Times New Roman"/>
          <w:sz w:val="28"/>
          <w:szCs w:val="28"/>
          <w:lang w:val="uk-UA"/>
        </w:rPr>
      </w:pPr>
      <w:r w:rsidRPr="00C61EBD">
        <w:rPr>
          <w:rFonts w:ascii="Times New Roman" w:hAnsi="Times New Roman" w:cs="Times New Roman"/>
          <w:sz w:val="28"/>
          <w:szCs w:val="28"/>
          <w:lang w:val="uk-UA"/>
        </w:rPr>
        <w:t>Відповідність підсумкових семестрових рейтингових оцінок</w:t>
      </w:r>
    </w:p>
    <w:p w:rsidR="00E82338" w:rsidRPr="00C61EBD" w:rsidRDefault="00E82338" w:rsidP="00E82338">
      <w:pPr>
        <w:jc w:val="center"/>
        <w:rPr>
          <w:rFonts w:ascii="Times New Roman" w:hAnsi="Times New Roman" w:cs="Times New Roman"/>
          <w:sz w:val="28"/>
          <w:szCs w:val="28"/>
        </w:rPr>
      </w:pPr>
      <w:r w:rsidRPr="00C61EBD">
        <w:rPr>
          <w:rFonts w:ascii="Times New Roman" w:hAnsi="Times New Roman" w:cs="Times New Roman"/>
          <w:sz w:val="28"/>
          <w:szCs w:val="28"/>
        </w:rPr>
        <w:t xml:space="preserve">у балах оцінкам за національною шкалою та шкалою </w:t>
      </w:r>
      <w:r w:rsidRPr="00C61EBD">
        <w:rPr>
          <w:rFonts w:ascii="Times New Roman" w:hAnsi="Times New Roman" w:cs="Times New Roman"/>
          <w:sz w:val="28"/>
          <w:szCs w:val="28"/>
          <w:lang w:val="en-US"/>
        </w:rPr>
        <w:t>ECTS</w:t>
      </w:r>
    </w:p>
    <w:p w:rsidR="00E82338" w:rsidRPr="00C61EBD" w:rsidRDefault="00E82338" w:rsidP="00E82338">
      <w:pPr>
        <w:jc w:val="center"/>
        <w:rPr>
          <w:rFonts w:ascii="Times New Roman" w:hAnsi="Times New Roman" w:cs="Times New Roman"/>
          <w:sz w:val="28"/>
          <w:szCs w:val="28"/>
        </w:rPr>
      </w:pPr>
    </w:p>
    <w:tbl>
      <w:tblPr>
        <w:tblW w:w="9760" w:type="dxa"/>
        <w:tblInd w:w="-94" w:type="dxa"/>
        <w:tblLayout w:type="fixed"/>
        <w:tblLook w:val="0000" w:firstRow="0" w:lastRow="0" w:firstColumn="0" w:lastColumn="0" w:noHBand="0" w:noVBand="0"/>
      </w:tblPr>
      <w:tblGrid>
        <w:gridCol w:w="1843"/>
        <w:gridCol w:w="2127"/>
        <w:gridCol w:w="1984"/>
        <w:gridCol w:w="3806"/>
      </w:tblGrid>
      <w:tr w:rsidR="00E82338" w:rsidRPr="00C61EBD" w:rsidTr="00FB63A1">
        <w:trPr>
          <w:cantSplit/>
          <w:trHeight w:val="504"/>
        </w:trPr>
        <w:tc>
          <w:tcPr>
            <w:tcW w:w="1843" w:type="dxa"/>
            <w:vMerge w:val="restart"/>
            <w:tcBorders>
              <w:top w:val="single" w:sz="4" w:space="0" w:color="000000"/>
              <w:left w:val="single" w:sz="4" w:space="0" w:color="000000"/>
              <w:bottom w:val="single" w:sz="4" w:space="0" w:color="000000"/>
            </w:tcBorders>
            <w:vAlign w:val="center"/>
          </w:tcPr>
          <w:p w:rsidR="00E82338" w:rsidRPr="00C61EBD" w:rsidRDefault="00E82338" w:rsidP="00FB63A1">
            <w:pPr>
              <w:keepNext/>
              <w:tabs>
                <w:tab w:val="left" w:pos="5400"/>
              </w:tabs>
              <w:snapToGrid w:val="0"/>
              <w:spacing w:line="216" w:lineRule="auto"/>
              <w:jc w:val="center"/>
              <w:rPr>
                <w:rFonts w:ascii="Times New Roman" w:hAnsi="Times New Roman" w:cs="Times New Roman"/>
                <w:sz w:val="28"/>
                <w:szCs w:val="28"/>
              </w:rPr>
            </w:pPr>
            <w:r w:rsidRPr="00C61EBD">
              <w:rPr>
                <w:rFonts w:ascii="Times New Roman" w:hAnsi="Times New Roman" w:cs="Times New Roman"/>
                <w:sz w:val="28"/>
                <w:szCs w:val="28"/>
              </w:rPr>
              <w:lastRenderedPageBreak/>
              <w:t>Оцінка</w:t>
            </w:r>
          </w:p>
          <w:p w:rsidR="00E82338" w:rsidRPr="00C61EBD" w:rsidRDefault="00E82338" w:rsidP="00FB63A1">
            <w:pPr>
              <w:keepNext/>
              <w:tabs>
                <w:tab w:val="left" w:pos="5400"/>
              </w:tabs>
              <w:spacing w:line="216" w:lineRule="auto"/>
              <w:jc w:val="center"/>
              <w:rPr>
                <w:rFonts w:ascii="Times New Roman" w:hAnsi="Times New Roman" w:cs="Times New Roman"/>
                <w:sz w:val="28"/>
                <w:szCs w:val="28"/>
              </w:rPr>
            </w:pPr>
            <w:r w:rsidRPr="00C61EBD">
              <w:rPr>
                <w:rFonts w:ascii="Times New Roman" w:hAnsi="Times New Roman" w:cs="Times New Roman"/>
                <w:sz w:val="28"/>
                <w:szCs w:val="28"/>
              </w:rPr>
              <w:t>в балах</w:t>
            </w:r>
          </w:p>
        </w:tc>
        <w:tc>
          <w:tcPr>
            <w:tcW w:w="2127" w:type="dxa"/>
            <w:vMerge w:val="restart"/>
            <w:tcBorders>
              <w:top w:val="single" w:sz="4" w:space="0" w:color="000000"/>
              <w:left w:val="single" w:sz="4" w:space="0" w:color="000000"/>
              <w:bottom w:val="single" w:sz="4" w:space="0" w:color="000000"/>
            </w:tcBorders>
            <w:vAlign w:val="center"/>
          </w:tcPr>
          <w:p w:rsidR="00E82338" w:rsidRPr="00C61EBD" w:rsidRDefault="00E82338" w:rsidP="00FB63A1">
            <w:pPr>
              <w:keepNext/>
              <w:tabs>
                <w:tab w:val="left" w:pos="5400"/>
              </w:tabs>
              <w:snapToGrid w:val="0"/>
              <w:spacing w:line="216" w:lineRule="auto"/>
              <w:jc w:val="center"/>
              <w:rPr>
                <w:rFonts w:ascii="Times New Roman" w:hAnsi="Times New Roman" w:cs="Times New Roman"/>
                <w:sz w:val="28"/>
                <w:szCs w:val="28"/>
              </w:rPr>
            </w:pPr>
            <w:r w:rsidRPr="00C61EBD">
              <w:rPr>
                <w:rFonts w:ascii="Times New Roman" w:hAnsi="Times New Roman" w:cs="Times New Roman"/>
                <w:sz w:val="28"/>
                <w:szCs w:val="28"/>
              </w:rPr>
              <w:t>Оцінка</w:t>
            </w:r>
          </w:p>
          <w:p w:rsidR="00E82338" w:rsidRPr="00C61EBD" w:rsidRDefault="00E82338" w:rsidP="00FB63A1">
            <w:pPr>
              <w:keepNext/>
              <w:tabs>
                <w:tab w:val="left" w:pos="5400"/>
              </w:tabs>
              <w:spacing w:line="216" w:lineRule="auto"/>
              <w:jc w:val="center"/>
              <w:rPr>
                <w:rFonts w:ascii="Times New Roman" w:hAnsi="Times New Roman" w:cs="Times New Roman"/>
                <w:sz w:val="28"/>
                <w:szCs w:val="28"/>
              </w:rPr>
            </w:pPr>
            <w:r w:rsidRPr="00C61EBD">
              <w:rPr>
                <w:rFonts w:ascii="Times New Roman" w:hAnsi="Times New Roman" w:cs="Times New Roman"/>
                <w:sz w:val="28"/>
                <w:szCs w:val="28"/>
              </w:rPr>
              <w:t>за національною шкалою</w:t>
            </w:r>
          </w:p>
        </w:tc>
        <w:tc>
          <w:tcPr>
            <w:tcW w:w="5790" w:type="dxa"/>
            <w:gridSpan w:val="2"/>
            <w:tcBorders>
              <w:top w:val="single" w:sz="4" w:space="0" w:color="000000"/>
              <w:left w:val="single" w:sz="4" w:space="0" w:color="000000"/>
              <w:bottom w:val="single" w:sz="4" w:space="0" w:color="000000"/>
              <w:right w:val="single" w:sz="4" w:space="0" w:color="000000"/>
            </w:tcBorders>
            <w:vAlign w:val="center"/>
          </w:tcPr>
          <w:p w:rsidR="00E82338" w:rsidRPr="00C61EBD" w:rsidRDefault="00E82338" w:rsidP="00FB63A1">
            <w:pPr>
              <w:keepNext/>
              <w:tabs>
                <w:tab w:val="left" w:pos="5400"/>
              </w:tabs>
              <w:snapToGrid w:val="0"/>
              <w:spacing w:line="216" w:lineRule="auto"/>
              <w:jc w:val="center"/>
              <w:rPr>
                <w:rFonts w:ascii="Times New Roman" w:hAnsi="Times New Roman" w:cs="Times New Roman"/>
                <w:sz w:val="28"/>
                <w:szCs w:val="28"/>
              </w:rPr>
            </w:pPr>
            <w:r w:rsidRPr="00C61EBD">
              <w:rPr>
                <w:rFonts w:ascii="Times New Roman" w:hAnsi="Times New Roman" w:cs="Times New Roman"/>
                <w:sz w:val="28"/>
                <w:szCs w:val="28"/>
              </w:rPr>
              <w:t>Оцінка</w:t>
            </w:r>
          </w:p>
          <w:p w:rsidR="00E82338" w:rsidRPr="00C61EBD" w:rsidRDefault="00E82338" w:rsidP="00FB63A1">
            <w:pPr>
              <w:keepNext/>
              <w:tabs>
                <w:tab w:val="left" w:pos="5400"/>
              </w:tabs>
              <w:spacing w:line="216" w:lineRule="auto"/>
              <w:jc w:val="center"/>
              <w:rPr>
                <w:rFonts w:ascii="Times New Roman" w:hAnsi="Times New Roman" w:cs="Times New Roman"/>
                <w:sz w:val="28"/>
                <w:szCs w:val="28"/>
              </w:rPr>
            </w:pPr>
            <w:r w:rsidRPr="00C61EBD">
              <w:rPr>
                <w:rFonts w:ascii="Times New Roman" w:hAnsi="Times New Roman" w:cs="Times New Roman"/>
                <w:sz w:val="28"/>
                <w:szCs w:val="28"/>
              </w:rPr>
              <w:t>за шкалою ECTS</w:t>
            </w:r>
          </w:p>
        </w:tc>
      </w:tr>
      <w:tr w:rsidR="00E82338" w:rsidRPr="00C61EBD" w:rsidTr="00FB63A1">
        <w:trPr>
          <w:cantSplit/>
          <w:trHeight w:val="314"/>
        </w:trPr>
        <w:tc>
          <w:tcPr>
            <w:tcW w:w="1843" w:type="dxa"/>
            <w:vMerge/>
            <w:tcBorders>
              <w:top w:val="single" w:sz="4" w:space="0" w:color="000000"/>
              <w:left w:val="single" w:sz="4" w:space="0" w:color="000000"/>
              <w:bottom w:val="single" w:sz="4" w:space="0" w:color="000000"/>
            </w:tcBorders>
            <w:vAlign w:val="center"/>
          </w:tcPr>
          <w:p w:rsidR="00E82338" w:rsidRPr="00C61EBD" w:rsidRDefault="00E82338" w:rsidP="00FB63A1">
            <w:pPr>
              <w:keepNext/>
              <w:tabs>
                <w:tab w:val="left" w:pos="5400"/>
              </w:tabs>
              <w:snapToGrid w:val="0"/>
              <w:spacing w:line="216" w:lineRule="auto"/>
              <w:jc w:val="center"/>
              <w:rPr>
                <w:rFonts w:ascii="Times New Roman" w:hAnsi="Times New Roman" w:cs="Times New Roman"/>
                <w:sz w:val="28"/>
                <w:szCs w:val="28"/>
              </w:rPr>
            </w:pPr>
          </w:p>
        </w:tc>
        <w:tc>
          <w:tcPr>
            <w:tcW w:w="2127" w:type="dxa"/>
            <w:vMerge/>
            <w:tcBorders>
              <w:top w:val="single" w:sz="4" w:space="0" w:color="000000"/>
              <w:left w:val="single" w:sz="4" w:space="0" w:color="000000"/>
              <w:bottom w:val="single" w:sz="4" w:space="0" w:color="000000"/>
            </w:tcBorders>
            <w:vAlign w:val="center"/>
          </w:tcPr>
          <w:p w:rsidR="00E82338" w:rsidRPr="00C61EBD" w:rsidRDefault="00E82338" w:rsidP="00FB63A1">
            <w:pPr>
              <w:keepNext/>
              <w:tabs>
                <w:tab w:val="left" w:pos="5400"/>
              </w:tabs>
              <w:snapToGrid w:val="0"/>
              <w:spacing w:line="216" w:lineRule="auto"/>
              <w:jc w:val="center"/>
              <w:rPr>
                <w:rFonts w:ascii="Times New Roman" w:hAnsi="Times New Roman" w:cs="Times New Roman"/>
                <w:sz w:val="28"/>
                <w:szCs w:val="28"/>
              </w:rPr>
            </w:pPr>
          </w:p>
        </w:tc>
        <w:tc>
          <w:tcPr>
            <w:tcW w:w="1984" w:type="dxa"/>
            <w:tcBorders>
              <w:top w:val="single" w:sz="4" w:space="0" w:color="000000"/>
              <w:left w:val="single" w:sz="4" w:space="0" w:color="000000"/>
              <w:bottom w:val="single" w:sz="4" w:space="0" w:color="000000"/>
            </w:tcBorders>
            <w:vAlign w:val="center"/>
          </w:tcPr>
          <w:p w:rsidR="00E82338" w:rsidRPr="00C61EBD" w:rsidRDefault="00E82338" w:rsidP="00FB63A1">
            <w:pPr>
              <w:keepNext/>
              <w:tabs>
                <w:tab w:val="left" w:pos="5400"/>
              </w:tabs>
              <w:snapToGrid w:val="0"/>
              <w:spacing w:line="216" w:lineRule="auto"/>
              <w:jc w:val="center"/>
              <w:rPr>
                <w:rFonts w:ascii="Times New Roman" w:hAnsi="Times New Roman" w:cs="Times New Roman"/>
                <w:sz w:val="28"/>
                <w:szCs w:val="28"/>
              </w:rPr>
            </w:pPr>
            <w:r w:rsidRPr="00C61EBD">
              <w:rPr>
                <w:rFonts w:ascii="Times New Roman" w:hAnsi="Times New Roman" w:cs="Times New Roman"/>
                <w:sz w:val="28"/>
                <w:szCs w:val="28"/>
              </w:rPr>
              <w:t>Оцінка</w:t>
            </w:r>
          </w:p>
        </w:tc>
        <w:tc>
          <w:tcPr>
            <w:tcW w:w="3806" w:type="dxa"/>
            <w:tcBorders>
              <w:top w:val="single" w:sz="4" w:space="0" w:color="000000"/>
              <w:left w:val="single" w:sz="4" w:space="0" w:color="000000"/>
              <w:bottom w:val="single" w:sz="4" w:space="0" w:color="000000"/>
              <w:right w:val="single" w:sz="4" w:space="0" w:color="000000"/>
            </w:tcBorders>
            <w:vAlign w:val="center"/>
          </w:tcPr>
          <w:p w:rsidR="00E82338" w:rsidRPr="00C61EBD" w:rsidRDefault="00E82338" w:rsidP="00FB63A1">
            <w:pPr>
              <w:keepNext/>
              <w:tabs>
                <w:tab w:val="left" w:pos="5400"/>
              </w:tabs>
              <w:snapToGrid w:val="0"/>
              <w:spacing w:line="216" w:lineRule="auto"/>
              <w:jc w:val="center"/>
              <w:rPr>
                <w:rFonts w:ascii="Times New Roman" w:hAnsi="Times New Roman" w:cs="Times New Roman"/>
                <w:sz w:val="28"/>
                <w:szCs w:val="28"/>
              </w:rPr>
            </w:pPr>
            <w:r w:rsidRPr="00C61EBD">
              <w:rPr>
                <w:rFonts w:ascii="Times New Roman" w:hAnsi="Times New Roman" w:cs="Times New Roman"/>
                <w:sz w:val="28"/>
                <w:szCs w:val="28"/>
              </w:rPr>
              <w:t>Пояснення</w:t>
            </w:r>
          </w:p>
        </w:tc>
      </w:tr>
      <w:tr w:rsidR="00E82338" w:rsidRPr="00C61EBD" w:rsidTr="00FB63A1">
        <w:tc>
          <w:tcPr>
            <w:tcW w:w="1843" w:type="dxa"/>
            <w:tcBorders>
              <w:top w:val="single" w:sz="4" w:space="0" w:color="000000"/>
              <w:left w:val="single" w:sz="4" w:space="0" w:color="000000"/>
              <w:bottom w:val="single" w:sz="4" w:space="0" w:color="000000"/>
            </w:tcBorders>
          </w:tcPr>
          <w:p w:rsidR="00E82338" w:rsidRPr="00C61EBD" w:rsidRDefault="00E82338" w:rsidP="00FB63A1">
            <w:pPr>
              <w:keepNext/>
              <w:tabs>
                <w:tab w:val="left" w:pos="5400"/>
              </w:tabs>
              <w:snapToGrid w:val="0"/>
              <w:spacing w:line="228" w:lineRule="auto"/>
              <w:jc w:val="center"/>
              <w:rPr>
                <w:rFonts w:ascii="Times New Roman" w:hAnsi="Times New Roman" w:cs="Times New Roman"/>
                <w:b/>
                <w:sz w:val="28"/>
                <w:szCs w:val="28"/>
              </w:rPr>
            </w:pPr>
            <w:r w:rsidRPr="00C61EBD">
              <w:rPr>
                <w:rFonts w:ascii="Times New Roman" w:hAnsi="Times New Roman" w:cs="Times New Roman"/>
                <w:b/>
                <w:sz w:val="28"/>
                <w:szCs w:val="28"/>
              </w:rPr>
              <w:t>90-100</w:t>
            </w:r>
          </w:p>
        </w:tc>
        <w:tc>
          <w:tcPr>
            <w:tcW w:w="2127" w:type="dxa"/>
            <w:tcBorders>
              <w:top w:val="single" w:sz="4" w:space="0" w:color="000000"/>
              <w:left w:val="single" w:sz="4" w:space="0" w:color="000000"/>
              <w:bottom w:val="single" w:sz="4" w:space="0" w:color="000000"/>
            </w:tcBorders>
          </w:tcPr>
          <w:p w:rsidR="00E82338" w:rsidRPr="00C61EBD" w:rsidRDefault="00E82338" w:rsidP="00750A83">
            <w:pPr>
              <w:pStyle w:val="8"/>
              <w:numPr>
                <w:ilvl w:val="7"/>
                <w:numId w:val="14"/>
              </w:numPr>
              <w:tabs>
                <w:tab w:val="clear" w:pos="851"/>
                <w:tab w:val="clear" w:pos="1440"/>
                <w:tab w:val="num" w:pos="171"/>
              </w:tabs>
              <w:suppressAutoHyphens/>
              <w:snapToGrid w:val="0"/>
              <w:spacing w:line="228" w:lineRule="auto"/>
              <w:rPr>
                <w:b/>
                <w:sz w:val="28"/>
                <w:szCs w:val="28"/>
              </w:rPr>
            </w:pPr>
            <w:r w:rsidRPr="00C61EBD">
              <w:rPr>
                <w:b/>
                <w:sz w:val="28"/>
                <w:szCs w:val="28"/>
              </w:rPr>
              <w:t>Відмінно</w:t>
            </w:r>
          </w:p>
        </w:tc>
        <w:tc>
          <w:tcPr>
            <w:tcW w:w="1984" w:type="dxa"/>
            <w:tcBorders>
              <w:top w:val="single" w:sz="4" w:space="0" w:color="000000"/>
              <w:left w:val="single" w:sz="4" w:space="0" w:color="000000"/>
              <w:bottom w:val="single" w:sz="4" w:space="0" w:color="000000"/>
            </w:tcBorders>
          </w:tcPr>
          <w:p w:rsidR="00E82338" w:rsidRPr="00C61EBD" w:rsidRDefault="00E82338" w:rsidP="00FB63A1">
            <w:pPr>
              <w:keepNext/>
              <w:snapToGrid w:val="0"/>
              <w:spacing w:line="228" w:lineRule="auto"/>
              <w:jc w:val="center"/>
              <w:rPr>
                <w:rFonts w:ascii="Times New Roman" w:hAnsi="Times New Roman" w:cs="Times New Roman"/>
                <w:b/>
                <w:sz w:val="28"/>
                <w:szCs w:val="28"/>
              </w:rPr>
            </w:pPr>
            <w:r w:rsidRPr="00C61EBD">
              <w:rPr>
                <w:rFonts w:ascii="Times New Roman" w:hAnsi="Times New Roman" w:cs="Times New Roman"/>
                <w:b/>
                <w:sz w:val="28"/>
                <w:szCs w:val="28"/>
              </w:rPr>
              <w:t>A</w:t>
            </w:r>
          </w:p>
        </w:tc>
        <w:tc>
          <w:tcPr>
            <w:tcW w:w="380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keepNext/>
              <w:snapToGrid w:val="0"/>
              <w:spacing w:line="192" w:lineRule="auto"/>
              <w:ind w:right="176"/>
              <w:jc w:val="center"/>
              <w:rPr>
                <w:rFonts w:ascii="Times New Roman" w:hAnsi="Times New Roman" w:cs="Times New Roman"/>
                <w:b/>
                <w:sz w:val="28"/>
                <w:szCs w:val="28"/>
              </w:rPr>
            </w:pPr>
            <w:r w:rsidRPr="00C61EBD">
              <w:rPr>
                <w:rFonts w:ascii="Times New Roman" w:hAnsi="Times New Roman" w:cs="Times New Roman"/>
                <w:b/>
                <w:sz w:val="28"/>
                <w:szCs w:val="28"/>
              </w:rPr>
              <w:t>Відмінно</w:t>
            </w:r>
          </w:p>
          <w:p w:rsidR="00E82338" w:rsidRPr="00C61EBD" w:rsidRDefault="00E82338" w:rsidP="00FB63A1">
            <w:pPr>
              <w:keepNext/>
              <w:spacing w:after="20" w:line="192" w:lineRule="auto"/>
              <w:ind w:right="176"/>
              <w:jc w:val="center"/>
              <w:rPr>
                <w:rFonts w:ascii="Times New Roman" w:hAnsi="Times New Roman" w:cs="Times New Roman"/>
                <w:sz w:val="28"/>
                <w:szCs w:val="28"/>
              </w:rPr>
            </w:pPr>
            <w:r w:rsidRPr="00C61EBD">
              <w:rPr>
                <w:rFonts w:ascii="Times New Roman" w:hAnsi="Times New Roman" w:cs="Times New Roman"/>
                <w:sz w:val="28"/>
                <w:szCs w:val="28"/>
              </w:rPr>
              <w:t>(відмінне виконання лише з незначною кількістю помилок)</w:t>
            </w:r>
          </w:p>
        </w:tc>
      </w:tr>
      <w:tr w:rsidR="00E82338" w:rsidRPr="00C61EBD" w:rsidTr="00FB63A1">
        <w:trPr>
          <w:cantSplit/>
        </w:trPr>
        <w:tc>
          <w:tcPr>
            <w:tcW w:w="1843" w:type="dxa"/>
            <w:tcBorders>
              <w:top w:val="single" w:sz="4" w:space="0" w:color="000000"/>
              <w:left w:val="single" w:sz="4" w:space="0" w:color="000000"/>
              <w:bottom w:val="single" w:sz="4" w:space="0" w:color="000000"/>
            </w:tcBorders>
          </w:tcPr>
          <w:p w:rsidR="00E82338" w:rsidRPr="00C61EBD" w:rsidRDefault="00E82338" w:rsidP="00FB63A1">
            <w:pPr>
              <w:keepNext/>
              <w:tabs>
                <w:tab w:val="left" w:pos="5400"/>
              </w:tabs>
              <w:snapToGrid w:val="0"/>
              <w:spacing w:line="228" w:lineRule="auto"/>
              <w:jc w:val="center"/>
              <w:rPr>
                <w:rFonts w:ascii="Times New Roman" w:hAnsi="Times New Roman" w:cs="Times New Roman"/>
                <w:b/>
                <w:sz w:val="28"/>
                <w:szCs w:val="28"/>
              </w:rPr>
            </w:pPr>
            <w:r w:rsidRPr="00C61EBD">
              <w:rPr>
                <w:rFonts w:ascii="Times New Roman" w:hAnsi="Times New Roman" w:cs="Times New Roman"/>
                <w:b/>
                <w:sz w:val="28"/>
                <w:szCs w:val="28"/>
              </w:rPr>
              <w:t>82 – 89</w:t>
            </w:r>
          </w:p>
        </w:tc>
        <w:tc>
          <w:tcPr>
            <w:tcW w:w="2127" w:type="dxa"/>
            <w:vMerge w:val="restart"/>
            <w:tcBorders>
              <w:top w:val="single" w:sz="4" w:space="0" w:color="000000"/>
              <w:left w:val="single" w:sz="4" w:space="0" w:color="000000"/>
              <w:bottom w:val="single" w:sz="4" w:space="0" w:color="000000"/>
            </w:tcBorders>
          </w:tcPr>
          <w:p w:rsidR="00E82338" w:rsidRPr="00C61EBD" w:rsidRDefault="00E82338" w:rsidP="00FB63A1">
            <w:pPr>
              <w:keepNext/>
              <w:tabs>
                <w:tab w:val="left" w:pos="5400"/>
              </w:tabs>
              <w:snapToGrid w:val="0"/>
              <w:spacing w:line="228" w:lineRule="auto"/>
              <w:jc w:val="center"/>
              <w:rPr>
                <w:rFonts w:ascii="Times New Roman" w:hAnsi="Times New Roman" w:cs="Times New Roman"/>
                <w:b/>
                <w:sz w:val="28"/>
                <w:szCs w:val="28"/>
              </w:rPr>
            </w:pPr>
            <w:r w:rsidRPr="00C61EBD">
              <w:rPr>
                <w:rFonts w:ascii="Times New Roman" w:hAnsi="Times New Roman" w:cs="Times New Roman"/>
                <w:b/>
                <w:sz w:val="28"/>
                <w:szCs w:val="28"/>
              </w:rPr>
              <w:t>Добре</w:t>
            </w:r>
          </w:p>
        </w:tc>
        <w:tc>
          <w:tcPr>
            <w:tcW w:w="1984" w:type="dxa"/>
            <w:tcBorders>
              <w:top w:val="single" w:sz="4" w:space="0" w:color="000000"/>
              <w:left w:val="single" w:sz="4" w:space="0" w:color="000000"/>
              <w:bottom w:val="single" w:sz="4" w:space="0" w:color="000000"/>
            </w:tcBorders>
          </w:tcPr>
          <w:p w:rsidR="00E82338" w:rsidRPr="00C61EBD" w:rsidRDefault="00E82338" w:rsidP="00FB63A1">
            <w:pPr>
              <w:keepNext/>
              <w:snapToGrid w:val="0"/>
              <w:spacing w:line="228" w:lineRule="auto"/>
              <w:jc w:val="center"/>
              <w:rPr>
                <w:rFonts w:ascii="Times New Roman" w:hAnsi="Times New Roman" w:cs="Times New Roman"/>
                <w:b/>
                <w:sz w:val="28"/>
                <w:szCs w:val="28"/>
              </w:rPr>
            </w:pPr>
            <w:r w:rsidRPr="00C61EBD">
              <w:rPr>
                <w:rFonts w:ascii="Times New Roman" w:hAnsi="Times New Roman" w:cs="Times New Roman"/>
                <w:b/>
                <w:sz w:val="28"/>
                <w:szCs w:val="28"/>
              </w:rPr>
              <w:t>B</w:t>
            </w:r>
          </w:p>
        </w:tc>
        <w:tc>
          <w:tcPr>
            <w:tcW w:w="380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keepNext/>
              <w:snapToGrid w:val="0"/>
              <w:spacing w:line="192" w:lineRule="auto"/>
              <w:ind w:right="176"/>
              <w:jc w:val="center"/>
              <w:rPr>
                <w:rFonts w:ascii="Times New Roman" w:hAnsi="Times New Roman" w:cs="Times New Roman"/>
                <w:b/>
                <w:sz w:val="28"/>
                <w:szCs w:val="28"/>
              </w:rPr>
            </w:pPr>
            <w:r w:rsidRPr="00C61EBD">
              <w:rPr>
                <w:rFonts w:ascii="Times New Roman" w:hAnsi="Times New Roman" w:cs="Times New Roman"/>
                <w:b/>
                <w:sz w:val="28"/>
                <w:szCs w:val="28"/>
              </w:rPr>
              <w:t>Дуже добре</w:t>
            </w:r>
          </w:p>
          <w:p w:rsidR="00E82338" w:rsidRPr="00C61EBD" w:rsidRDefault="00E82338" w:rsidP="00FB63A1">
            <w:pPr>
              <w:keepNext/>
              <w:spacing w:after="20" w:line="192" w:lineRule="auto"/>
              <w:ind w:right="176"/>
              <w:jc w:val="center"/>
              <w:rPr>
                <w:rFonts w:ascii="Times New Roman" w:hAnsi="Times New Roman" w:cs="Times New Roman"/>
                <w:sz w:val="28"/>
                <w:szCs w:val="28"/>
              </w:rPr>
            </w:pPr>
            <w:r w:rsidRPr="00C61EBD">
              <w:rPr>
                <w:rFonts w:ascii="Times New Roman" w:hAnsi="Times New Roman" w:cs="Times New Roman"/>
                <w:sz w:val="28"/>
                <w:szCs w:val="28"/>
              </w:rPr>
              <w:t>(вище середнього рівня з кількома помилками)</w:t>
            </w:r>
          </w:p>
        </w:tc>
      </w:tr>
      <w:tr w:rsidR="00E82338" w:rsidRPr="00C61EBD" w:rsidTr="00FB63A1">
        <w:trPr>
          <w:cantSplit/>
        </w:trPr>
        <w:tc>
          <w:tcPr>
            <w:tcW w:w="1843" w:type="dxa"/>
            <w:tcBorders>
              <w:top w:val="single" w:sz="4" w:space="0" w:color="000000"/>
              <w:left w:val="single" w:sz="4" w:space="0" w:color="000000"/>
              <w:bottom w:val="single" w:sz="4" w:space="0" w:color="000000"/>
            </w:tcBorders>
          </w:tcPr>
          <w:p w:rsidR="00E82338" w:rsidRPr="00C61EBD" w:rsidRDefault="00E82338" w:rsidP="00FB63A1">
            <w:pPr>
              <w:keepNext/>
              <w:tabs>
                <w:tab w:val="left" w:pos="5400"/>
              </w:tabs>
              <w:snapToGrid w:val="0"/>
              <w:spacing w:line="228" w:lineRule="auto"/>
              <w:jc w:val="center"/>
              <w:rPr>
                <w:rFonts w:ascii="Times New Roman" w:hAnsi="Times New Roman" w:cs="Times New Roman"/>
                <w:b/>
                <w:sz w:val="28"/>
                <w:szCs w:val="28"/>
              </w:rPr>
            </w:pPr>
            <w:r w:rsidRPr="00C61EBD">
              <w:rPr>
                <w:rFonts w:ascii="Times New Roman" w:hAnsi="Times New Roman" w:cs="Times New Roman"/>
                <w:b/>
                <w:sz w:val="28"/>
                <w:szCs w:val="28"/>
              </w:rPr>
              <w:t>75 – 81</w:t>
            </w:r>
          </w:p>
        </w:tc>
        <w:tc>
          <w:tcPr>
            <w:tcW w:w="2127" w:type="dxa"/>
            <w:vMerge/>
            <w:tcBorders>
              <w:top w:val="single" w:sz="4" w:space="0" w:color="000000"/>
              <w:left w:val="single" w:sz="4" w:space="0" w:color="000000"/>
              <w:bottom w:val="single" w:sz="4" w:space="0" w:color="000000"/>
            </w:tcBorders>
          </w:tcPr>
          <w:p w:rsidR="00E82338" w:rsidRPr="00C61EBD" w:rsidRDefault="00E82338" w:rsidP="00FB63A1">
            <w:pPr>
              <w:keepNext/>
              <w:tabs>
                <w:tab w:val="left" w:pos="5400"/>
              </w:tabs>
              <w:snapToGrid w:val="0"/>
              <w:spacing w:line="228" w:lineRule="auto"/>
              <w:jc w:val="center"/>
              <w:rPr>
                <w:rFonts w:ascii="Times New Roman" w:hAnsi="Times New Roman" w:cs="Times New Roman"/>
                <w:b/>
                <w:sz w:val="28"/>
                <w:szCs w:val="28"/>
              </w:rPr>
            </w:pPr>
          </w:p>
        </w:tc>
        <w:tc>
          <w:tcPr>
            <w:tcW w:w="1984" w:type="dxa"/>
            <w:tcBorders>
              <w:top w:val="single" w:sz="4" w:space="0" w:color="000000"/>
              <w:left w:val="single" w:sz="4" w:space="0" w:color="000000"/>
              <w:bottom w:val="single" w:sz="4" w:space="0" w:color="000000"/>
            </w:tcBorders>
          </w:tcPr>
          <w:p w:rsidR="00E82338" w:rsidRPr="00C61EBD" w:rsidRDefault="00E82338" w:rsidP="00FB63A1">
            <w:pPr>
              <w:keepNext/>
              <w:snapToGrid w:val="0"/>
              <w:spacing w:line="228" w:lineRule="auto"/>
              <w:jc w:val="center"/>
              <w:rPr>
                <w:rFonts w:ascii="Times New Roman" w:hAnsi="Times New Roman" w:cs="Times New Roman"/>
                <w:b/>
                <w:sz w:val="28"/>
                <w:szCs w:val="28"/>
              </w:rPr>
            </w:pPr>
            <w:r w:rsidRPr="00C61EBD">
              <w:rPr>
                <w:rFonts w:ascii="Times New Roman" w:hAnsi="Times New Roman" w:cs="Times New Roman"/>
                <w:b/>
                <w:sz w:val="28"/>
                <w:szCs w:val="28"/>
              </w:rPr>
              <w:t>C</w:t>
            </w:r>
          </w:p>
        </w:tc>
        <w:tc>
          <w:tcPr>
            <w:tcW w:w="380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keepNext/>
              <w:snapToGrid w:val="0"/>
              <w:spacing w:line="192" w:lineRule="auto"/>
              <w:ind w:right="176"/>
              <w:jc w:val="center"/>
              <w:rPr>
                <w:rFonts w:ascii="Times New Roman" w:hAnsi="Times New Roman" w:cs="Times New Roman"/>
                <w:b/>
                <w:sz w:val="28"/>
                <w:szCs w:val="28"/>
              </w:rPr>
            </w:pPr>
            <w:r w:rsidRPr="00C61EBD">
              <w:rPr>
                <w:rFonts w:ascii="Times New Roman" w:hAnsi="Times New Roman" w:cs="Times New Roman"/>
                <w:b/>
                <w:sz w:val="28"/>
                <w:szCs w:val="28"/>
              </w:rPr>
              <w:t>Добре</w:t>
            </w:r>
          </w:p>
          <w:p w:rsidR="00E82338" w:rsidRPr="00C61EBD" w:rsidRDefault="00E82338" w:rsidP="00FB63A1">
            <w:pPr>
              <w:keepNext/>
              <w:spacing w:line="192" w:lineRule="auto"/>
              <w:ind w:right="176"/>
              <w:jc w:val="center"/>
              <w:rPr>
                <w:rFonts w:ascii="Times New Roman" w:hAnsi="Times New Roman" w:cs="Times New Roman"/>
                <w:sz w:val="28"/>
                <w:szCs w:val="28"/>
              </w:rPr>
            </w:pPr>
            <w:r w:rsidRPr="00C61EBD">
              <w:rPr>
                <w:rFonts w:ascii="Times New Roman" w:hAnsi="Times New Roman" w:cs="Times New Roman"/>
                <w:sz w:val="28"/>
                <w:szCs w:val="28"/>
              </w:rPr>
              <w:t>(в загальному вірне виконання з певною кількістю суттєвих помилок)</w:t>
            </w:r>
          </w:p>
        </w:tc>
      </w:tr>
      <w:tr w:rsidR="00E82338" w:rsidRPr="00C61EBD" w:rsidTr="00FB63A1">
        <w:trPr>
          <w:cantSplit/>
        </w:trPr>
        <w:tc>
          <w:tcPr>
            <w:tcW w:w="1843" w:type="dxa"/>
            <w:tcBorders>
              <w:top w:val="single" w:sz="4" w:space="0" w:color="000000"/>
              <w:left w:val="single" w:sz="4" w:space="0" w:color="000000"/>
              <w:bottom w:val="single" w:sz="4" w:space="0" w:color="000000"/>
            </w:tcBorders>
          </w:tcPr>
          <w:p w:rsidR="00E82338" w:rsidRPr="00C61EBD" w:rsidRDefault="00E82338" w:rsidP="00FB63A1">
            <w:pPr>
              <w:keepNext/>
              <w:tabs>
                <w:tab w:val="left" w:pos="5400"/>
              </w:tabs>
              <w:snapToGrid w:val="0"/>
              <w:spacing w:line="228" w:lineRule="auto"/>
              <w:jc w:val="center"/>
              <w:rPr>
                <w:rFonts w:ascii="Times New Roman" w:hAnsi="Times New Roman" w:cs="Times New Roman"/>
                <w:b/>
                <w:sz w:val="28"/>
                <w:szCs w:val="28"/>
              </w:rPr>
            </w:pPr>
            <w:r w:rsidRPr="00C61EBD">
              <w:rPr>
                <w:rFonts w:ascii="Times New Roman" w:hAnsi="Times New Roman" w:cs="Times New Roman"/>
                <w:b/>
                <w:sz w:val="28"/>
                <w:szCs w:val="28"/>
              </w:rPr>
              <w:t>67 – 74</w:t>
            </w:r>
          </w:p>
        </w:tc>
        <w:tc>
          <w:tcPr>
            <w:tcW w:w="2127" w:type="dxa"/>
            <w:vMerge w:val="restart"/>
            <w:tcBorders>
              <w:top w:val="single" w:sz="4" w:space="0" w:color="000000"/>
              <w:left w:val="single" w:sz="4" w:space="0" w:color="000000"/>
              <w:bottom w:val="single" w:sz="4" w:space="0" w:color="000000"/>
            </w:tcBorders>
          </w:tcPr>
          <w:p w:rsidR="00E82338" w:rsidRPr="00C61EBD" w:rsidRDefault="00E82338" w:rsidP="00FB63A1">
            <w:pPr>
              <w:keepNext/>
              <w:tabs>
                <w:tab w:val="left" w:pos="5400"/>
              </w:tabs>
              <w:snapToGrid w:val="0"/>
              <w:spacing w:line="228" w:lineRule="auto"/>
              <w:jc w:val="center"/>
              <w:rPr>
                <w:rFonts w:ascii="Times New Roman" w:hAnsi="Times New Roman" w:cs="Times New Roman"/>
                <w:b/>
                <w:sz w:val="28"/>
                <w:szCs w:val="28"/>
              </w:rPr>
            </w:pPr>
            <w:r w:rsidRPr="00C61EBD">
              <w:rPr>
                <w:rFonts w:ascii="Times New Roman" w:hAnsi="Times New Roman" w:cs="Times New Roman"/>
                <w:b/>
                <w:sz w:val="28"/>
                <w:szCs w:val="28"/>
              </w:rPr>
              <w:t>Задовільно</w:t>
            </w:r>
          </w:p>
        </w:tc>
        <w:tc>
          <w:tcPr>
            <w:tcW w:w="1984" w:type="dxa"/>
            <w:tcBorders>
              <w:top w:val="single" w:sz="4" w:space="0" w:color="000000"/>
              <w:left w:val="single" w:sz="4" w:space="0" w:color="000000"/>
              <w:bottom w:val="single" w:sz="4" w:space="0" w:color="000000"/>
            </w:tcBorders>
          </w:tcPr>
          <w:p w:rsidR="00E82338" w:rsidRPr="00C61EBD" w:rsidRDefault="00E82338" w:rsidP="00FB63A1">
            <w:pPr>
              <w:keepNext/>
              <w:snapToGrid w:val="0"/>
              <w:spacing w:line="228" w:lineRule="auto"/>
              <w:jc w:val="center"/>
              <w:rPr>
                <w:rFonts w:ascii="Times New Roman" w:hAnsi="Times New Roman" w:cs="Times New Roman"/>
                <w:b/>
                <w:sz w:val="28"/>
                <w:szCs w:val="28"/>
              </w:rPr>
            </w:pPr>
            <w:r w:rsidRPr="00C61EBD">
              <w:rPr>
                <w:rFonts w:ascii="Times New Roman" w:hAnsi="Times New Roman" w:cs="Times New Roman"/>
                <w:b/>
                <w:sz w:val="28"/>
                <w:szCs w:val="28"/>
              </w:rPr>
              <w:t>D</w:t>
            </w:r>
          </w:p>
        </w:tc>
        <w:tc>
          <w:tcPr>
            <w:tcW w:w="380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keepNext/>
              <w:tabs>
                <w:tab w:val="left" w:pos="5400"/>
              </w:tabs>
              <w:snapToGrid w:val="0"/>
              <w:spacing w:line="192" w:lineRule="auto"/>
              <w:ind w:right="176"/>
              <w:jc w:val="center"/>
              <w:rPr>
                <w:rFonts w:ascii="Times New Roman" w:hAnsi="Times New Roman" w:cs="Times New Roman"/>
                <w:b/>
                <w:sz w:val="28"/>
                <w:szCs w:val="28"/>
              </w:rPr>
            </w:pPr>
            <w:r w:rsidRPr="00C61EBD">
              <w:rPr>
                <w:rFonts w:ascii="Times New Roman" w:hAnsi="Times New Roman" w:cs="Times New Roman"/>
                <w:b/>
                <w:sz w:val="28"/>
                <w:szCs w:val="28"/>
              </w:rPr>
              <w:t>Задовільно</w:t>
            </w:r>
          </w:p>
          <w:p w:rsidR="00E82338" w:rsidRPr="00C61EBD" w:rsidRDefault="00E82338" w:rsidP="00FB63A1">
            <w:pPr>
              <w:keepNext/>
              <w:tabs>
                <w:tab w:val="left" w:pos="5400"/>
              </w:tabs>
              <w:spacing w:after="20" w:line="192" w:lineRule="auto"/>
              <w:ind w:right="176"/>
              <w:jc w:val="center"/>
              <w:rPr>
                <w:rFonts w:ascii="Times New Roman" w:hAnsi="Times New Roman" w:cs="Times New Roman"/>
                <w:sz w:val="28"/>
                <w:szCs w:val="28"/>
              </w:rPr>
            </w:pPr>
            <w:r w:rsidRPr="00C61EBD">
              <w:rPr>
                <w:rFonts w:ascii="Times New Roman" w:hAnsi="Times New Roman" w:cs="Times New Roman"/>
                <w:sz w:val="28"/>
                <w:szCs w:val="28"/>
              </w:rPr>
              <w:t>(непогано, але зі значною кількістю недоліків)</w:t>
            </w:r>
          </w:p>
        </w:tc>
      </w:tr>
      <w:tr w:rsidR="00E82338" w:rsidRPr="00C61EBD" w:rsidTr="00FB63A1">
        <w:trPr>
          <w:cantSplit/>
        </w:trPr>
        <w:tc>
          <w:tcPr>
            <w:tcW w:w="1843" w:type="dxa"/>
            <w:tcBorders>
              <w:top w:val="single" w:sz="4" w:space="0" w:color="000000"/>
              <w:left w:val="single" w:sz="4" w:space="0" w:color="000000"/>
              <w:bottom w:val="single" w:sz="4" w:space="0" w:color="000000"/>
            </w:tcBorders>
          </w:tcPr>
          <w:p w:rsidR="00E82338" w:rsidRPr="00C61EBD" w:rsidRDefault="00E82338" w:rsidP="00FB63A1">
            <w:pPr>
              <w:keepNext/>
              <w:tabs>
                <w:tab w:val="left" w:pos="5400"/>
              </w:tabs>
              <w:snapToGrid w:val="0"/>
              <w:spacing w:line="228" w:lineRule="auto"/>
              <w:jc w:val="center"/>
              <w:rPr>
                <w:rFonts w:ascii="Times New Roman" w:hAnsi="Times New Roman" w:cs="Times New Roman"/>
                <w:b/>
                <w:sz w:val="28"/>
                <w:szCs w:val="28"/>
              </w:rPr>
            </w:pPr>
            <w:r w:rsidRPr="00C61EBD">
              <w:rPr>
                <w:rFonts w:ascii="Times New Roman" w:hAnsi="Times New Roman" w:cs="Times New Roman"/>
                <w:b/>
                <w:sz w:val="28"/>
                <w:szCs w:val="28"/>
              </w:rPr>
              <w:t>60 – 66</w:t>
            </w:r>
          </w:p>
        </w:tc>
        <w:tc>
          <w:tcPr>
            <w:tcW w:w="2127" w:type="dxa"/>
            <w:vMerge/>
            <w:tcBorders>
              <w:top w:val="single" w:sz="4" w:space="0" w:color="000000"/>
              <w:left w:val="single" w:sz="4" w:space="0" w:color="000000"/>
              <w:bottom w:val="single" w:sz="4" w:space="0" w:color="000000"/>
            </w:tcBorders>
          </w:tcPr>
          <w:p w:rsidR="00E82338" w:rsidRPr="00C61EBD" w:rsidRDefault="00E82338" w:rsidP="00FB63A1">
            <w:pPr>
              <w:keepNext/>
              <w:tabs>
                <w:tab w:val="left" w:pos="5400"/>
              </w:tabs>
              <w:snapToGrid w:val="0"/>
              <w:spacing w:line="228" w:lineRule="auto"/>
              <w:jc w:val="center"/>
              <w:rPr>
                <w:rFonts w:ascii="Times New Roman" w:hAnsi="Times New Roman" w:cs="Times New Roman"/>
                <w:b/>
                <w:sz w:val="28"/>
                <w:szCs w:val="28"/>
              </w:rPr>
            </w:pPr>
          </w:p>
        </w:tc>
        <w:tc>
          <w:tcPr>
            <w:tcW w:w="1984" w:type="dxa"/>
            <w:tcBorders>
              <w:top w:val="single" w:sz="4" w:space="0" w:color="000000"/>
              <w:left w:val="single" w:sz="4" w:space="0" w:color="000000"/>
              <w:bottom w:val="single" w:sz="4" w:space="0" w:color="000000"/>
            </w:tcBorders>
          </w:tcPr>
          <w:p w:rsidR="00E82338" w:rsidRPr="00C61EBD" w:rsidRDefault="00E82338" w:rsidP="00FB63A1">
            <w:pPr>
              <w:keepNext/>
              <w:snapToGrid w:val="0"/>
              <w:spacing w:line="228" w:lineRule="auto"/>
              <w:jc w:val="center"/>
              <w:rPr>
                <w:rFonts w:ascii="Times New Roman" w:hAnsi="Times New Roman" w:cs="Times New Roman"/>
                <w:b/>
                <w:sz w:val="28"/>
                <w:szCs w:val="28"/>
              </w:rPr>
            </w:pPr>
            <w:r w:rsidRPr="00C61EBD">
              <w:rPr>
                <w:rFonts w:ascii="Times New Roman" w:hAnsi="Times New Roman" w:cs="Times New Roman"/>
                <w:b/>
                <w:sz w:val="28"/>
                <w:szCs w:val="28"/>
              </w:rPr>
              <w:t>E</w:t>
            </w:r>
          </w:p>
        </w:tc>
        <w:tc>
          <w:tcPr>
            <w:tcW w:w="380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keepNext/>
              <w:tabs>
                <w:tab w:val="left" w:pos="5400"/>
              </w:tabs>
              <w:snapToGrid w:val="0"/>
              <w:spacing w:line="192" w:lineRule="auto"/>
              <w:ind w:right="176"/>
              <w:jc w:val="center"/>
              <w:rPr>
                <w:rFonts w:ascii="Times New Roman" w:hAnsi="Times New Roman" w:cs="Times New Roman"/>
                <w:b/>
                <w:sz w:val="28"/>
                <w:szCs w:val="28"/>
              </w:rPr>
            </w:pPr>
            <w:r w:rsidRPr="00C61EBD">
              <w:rPr>
                <w:rFonts w:ascii="Times New Roman" w:hAnsi="Times New Roman" w:cs="Times New Roman"/>
                <w:b/>
                <w:sz w:val="28"/>
                <w:szCs w:val="28"/>
              </w:rPr>
              <w:t>Достатньо</w:t>
            </w:r>
          </w:p>
          <w:p w:rsidR="00E82338" w:rsidRPr="00C61EBD" w:rsidRDefault="00E82338" w:rsidP="00FB63A1">
            <w:pPr>
              <w:keepNext/>
              <w:tabs>
                <w:tab w:val="left" w:pos="5400"/>
              </w:tabs>
              <w:spacing w:line="192" w:lineRule="auto"/>
              <w:ind w:right="176"/>
              <w:jc w:val="center"/>
              <w:rPr>
                <w:rFonts w:ascii="Times New Roman" w:hAnsi="Times New Roman" w:cs="Times New Roman"/>
                <w:sz w:val="28"/>
                <w:szCs w:val="28"/>
              </w:rPr>
            </w:pPr>
            <w:r w:rsidRPr="00C61EBD">
              <w:rPr>
                <w:rFonts w:ascii="Times New Roman" w:hAnsi="Times New Roman" w:cs="Times New Roman"/>
                <w:sz w:val="28"/>
                <w:szCs w:val="28"/>
              </w:rPr>
              <w:t>(виконання задовольняє мінімальним критеріям)</w:t>
            </w:r>
          </w:p>
        </w:tc>
      </w:tr>
      <w:tr w:rsidR="00E82338" w:rsidRPr="00C61EBD" w:rsidTr="00FB63A1">
        <w:trPr>
          <w:cantSplit/>
        </w:trPr>
        <w:tc>
          <w:tcPr>
            <w:tcW w:w="1843" w:type="dxa"/>
            <w:tcBorders>
              <w:top w:val="single" w:sz="4" w:space="0" w:color="000000"/>
              <w:left w:val="single" w:sz="4" w:space="0" w:color="000000"/>
              <w:bottom w:val="single" w:sz="4" w:space="0" w:color="000000"/>
            </w:tcBorders>
          </w:tcPr>
          <w:p w:rsidR="00E82338" w:rsidRPr="00C61EBD" w:rsidRDefault="00E82338" w:rsidP="00FB63A1">
            <w:pPr>
              <w:keepNext/>
              <w:tabs>
                <w:tab w:val="left" w:pos="5400"/>
              </w:tabs>
              <w:snapToGrid w:val="0"/>
              <w:spacing w:line="216" w:lineRule="auto"/>
              <w:jc w:val="center"/>
              <w:rPr>
                <w:rFonts w:ascii="Times New Roman" w:hAnsi="Times New Roman" w:cs="Times New Roman"/>
                <w:b/>
                <w:sz w:val="28"/>
                <w:szCs w:val="28"/>
              </w:rPr>
            </w:pPr>
            <w:r w:rsidRPr="00C61EBD">
              <w:rPr>
                <w:rFonts w:ascii="Times New Roman" w:hAnsi="Times New Roman" w:cs="Times New Roman"/>
                <w:b/>
                <w:sz w:val="28"/>
                <w:szCs w:val="28"/>
              </w:rPr>
              <w:t>35 – 59</w:t>
            </w:r>
          </w:p>
        </w:tc>
        <w:tc>
          <w:tcPr>
            <w:tcW w:w="2127" w:type="dxa"/>
            <w:vMerge w:val="restart"/>
            <w:tcBorders>
              <w:top w:val="single" w:sz="4" w:space="0" w:color="000000"/>
              <w:left w:val="single" w:sz="4" w:space="0" w:color="000000"/>
              <w:bottom w:val="single" w:sz="4" w:space="0" w:color="000000"/>
            </w:tcBorders>
          </w:tcPr>
          <w:p w:rsidR="00E82338" w:rsidRPr="00C61EBD" w:rsidRDefault="00E82338" w:rsidP="00FB63A1">
            <w:pPr>
              <w:keepNext/>
              <w:tabs>
                <w:tab w:val="left" w:pos="5400"/>
              </w:tabs>
              <w:snapToGrid w:val="0"/>
              <w:spacing w:line="216" w:lineRule="auto"/>
              <w:jc w:val="center"/>
              <w:rPr>
                <w:rFonts w:ascii="Times New Roman" w:hAnsi="Times New Roman" w:cs="Times New Roman"/>
                <w:b/>
                <w:sz w:val="28"/>
                <w:szCs w:val="28"/>
              </w:rPr>
            </w:pPr>
            <w:r w:rsidRPr="00C61EBD">
              <w:rPr>
                <w:rFonts w:ascii="Times New Roman" w:hAnsi="Times New Roman" w:cs="Times New Roman"/>
                <w:b/>
                <w:sz w:val="28"/>
                <w:szCs w:val="28"/>
              </w:rPr>
              <w:t>Незадовільно</w:t>
            </w:r>
          </w:p>
          <w:p w:rsidR="00E82338" w:rsidRPr="00C61EBD" w:rsidRDefault="00E82338" w:rsidP="00FB63A1">
            <w:pPr>
              <w:keepNext/>
              <w:tabs>
                <w:tab w:val="left" w:pos="5400"/>
              </w:tabs>
              <w:spacing w:line="216" w:lineRule="auto"/>
              <w:jc w:val="center"/>
              <w:rPr>
                <w:rFonts w:ascii="Times New Roman" w:hAnsi="Times New Roman" w:cs="Times New Roman"/>
                <w:b/>
                <w:sz w:val="28"/>
                <w:szCs w:val="28"/>
              </w:rPr>
            </w:pPr>
          </w:p>
          <w:p w:rsidR="00E82338" w:rsidRPr="00C61EBD" w:rsidRDefault="00E82338" w:rsidP="00FB63A1">
            <w:pPr>
              <w:keepNext/>
              <w:tabs>
                <w:tab w:val="left" w:pos="5400"/>
              </w:tabs>
              <w:spacing w:line="216" w:lineRule="auto"/>
              <w:jc w:val="center"/>
              <w:rPr>
                <w:rFonts w:ascii="Times New Roman" w:hAnsi="Times New Roman" w:cs="Times New Roman"/>
                <w:b/>
                <w:sz w:val="28"/>
                <w:szCs w:val="28"/>
              </w:rPr>
            </w:pPr>
          </w:p>
        </w:tc>
        <w:tc>
          <w:tcPr>
            <w:tcW w:w="1984" w:type="dxa"/>
            <w:tcBorders>
              <w:top w:val="single" w:sz="4" w:space="0" w:color="000000"/>
              <w:left w:val="single" w:sz="4" w:space="0" w:color="000000"/>
              <w:bottom w:val="single" w:sz="4" w:space="0" w:color="000000"/>
            </w:tcBorders>
          </w:tcPr>
          <w:p w:rsidR="00E82338" w:rsidRPr="00C61EBD" w:rsidRDefault="00E82338" w:rsidP="00FB63A1">
            <w:pPr>
              <w:keepNext/>
              <w:snapToGrid w:val="0"/>
              <w:spacing w:line="216" w:lineRule="auto"/>
              <w:jc w:val="center"/>
              <w:rPr>
                <w:rFonts w:ascii="Times New Roman" w:hAnsi="Times New Roman" w:cs="Times New Roman"/>
                <w:b/>
                <w:sz w:val="28"/>
                <w:szCs w:val="28"/>
              </w:rPr>
            </w:pPr>
            <w:r w:rsidRPr="00C61EBD">
              <w:rPr>
                <w:rFonts w:ascii="Times New Roman" w:hAnsi="Times New Roman" w:cs="Times New Roman"/>
                <w:b/>
                <w:sz w:val="28"/>
                <w:szCs w:val="28"/>
              </w:rPr>
              <w:t>FX</w:t>
            </w:r>
          </w:p>
        </w:tc>
        <w:tc>
          <w:tcPr>
            <w:tcW w:w="380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keepNext/>
              <w:tabs>
                <w:tab w:val="left" w:pos="5400"/>
              </w:tabs>
              <w:snapToGrid w:val="0"/>
              <w:spacing w:line="192" w:lineRule="auto"/>
              <w:ind w:right="176"/>
              <w:jc w:val="center"/>
              <w:rPr>
                <w:rFonts w:ascii="Times New Roman" w:hAnsi="Times New Roman" w:cs="Times New Roman"/>
                <w:b/>
                <w:sz w:val="28"/>
                <w:szCs w:val="28"/>
              </w:rPr>
            </w:pPr>
            <w:r w:rsidRPr="00C61EBD">
              <w:rPr>
                <w:rFonts w:ascii="Times New Roman" w:hAnsi="Times New Roman" w:cs="Times New Roman"/>
                <w:b/>
                <w:sz w:val="28"/>
                <w:szCs w:val="28"/>
              </w:rPr>
              <w:t>Незадовільно</w:t>
            </w:r>
          </w:p>
          <w:p w:rsidR="00E82338" w:rsidRPr="00C61EBD" w:rsidRDefault="00E82338" w:rsidP="00FB63A1">
            <w:pPr>
              <w:keepNext/>
              <w:tabs>
                <w:tab w:val="left" w:pos="5400"/>
              </w:tabs>
              <w:spacing w:after="20" w:line="192" w:lineRule="auto"/>
              <w:ind w:right="176"/>
              <w:jc w:val="center"/>
              <w:rPr>
                <w:rFonts w:ascii="Times New Roman" w:hAnsi="Times New Roman" w:cs="Times New Roman"/>
                <w:sz w:val="28"/>
                <w:szCs w:val="28"/>
              </w:rPr>
            </w:pPr>
            <w:r w:rsidRPr="00C61EBD">
              <w:rPr>
                <w:rFonts w:ascii="Times New Roman" w:hAnsi="Times New Roman" w:cs="Times New Roman"/>
                <w:sz w:val="28"/>
                <w:szCs w:val="28"/>
              </w:rPr>
              <w:t>(з можливістю повторного складання)</w:t>
            </w:r>
          </w:p>
        </w:tc>
      </w:tr>
      <w:tr w:rsidR="00E82338" w:rsidRPr="00C61EBD" w:rsidTr="00FB63A1">
        <w:trPr>
          <w:cantSplit/>
        </w:trPr>
        <w:tc>
          <w:tcPr>
            <w:tcW w:w="1843" w:type="dxa"/>
            <w:tcBorders>
              <w:top w:val="single" w:sz="4" w:space="0" w:color="000000"/>
              <w:left w:val="single" w:sz="4" w:space="0" w:color="000000"/>
              <w:bottom w:val="single" w:sz="4" w:space="0" w:color="000000"/>
            </w:tcBorders>
          </w:tcPr>
          <w:p w:rsidR="00E82338" w:rsidRPr="00C61EBD" w:rsidRDefault="00E82338" w:rsidP="00FB63A1">
            <w:pPr>
              <w:keepNext/>
              <w:tabs>
                <w:tab w:val="left" w:pos="5400"/>
              </w:tabs>
              <w:snapToGrid w:val="0"/>
              <w:spacing w:line="216" w:lineRule="auto"/>
              <w:jc w:val="center"/>
              <w:rPr>
                <w:rFonts w:ascii="Times New Roman" w:hAnsi="Times New Roman" w:cs="Times New Roman"/>
                <w:b/>
                <w:sz w:val="28"/>
                <w:szCs w:val="28"/>
              </w:rPr>
            </w:pPr>
            <w:r w:rsidRPr="00C61EBD">
              <w:rPr>
                <w:rFonts w:ascii="Times New Roman" w:hAnsi="Times New Roman" w:cs="Times New Roman"/>
                <w:b/>
                <w:sz w:val="28"/>
                <w:szCs w:val="28"/>
              </w:rPr>
              <w:t>1 – 34</w:t>
            </w:r>
          </w:p>
        </w:tc>
        <w:tc>
          <w:tcPr>
            <w:tcW w:w="2127" w:type="dxa"/>
            <w:vMerge/>
            <w:tcBorders>
              <w:top w:val="single" w:sz="4" w:space="0" w:color="000000"/>
              <w:left w:val="single" w:sz="4" w:space="0" w:color="000000"/>
              <w:bottom w:val="single" w:sz="4" w:space="0" w:color="000000"/>
            </w:tcBorders>
          </w:tcPr>
          <w:p w:rsidR="00E82338" w:rsidRPr="00C61EBD" w:rsidRDefault="00E82338" w:rsidP="00FB63A1">
            <w:pPr>
              <w:keepNext/>
              <w:tabs>
                <w:tab w:val="left" w:pos="5400"/>
              </w:tabs>
              <w:snapToGrid w:val="0"/>
              <w:spacing w:line="216" w:lineRule="auto"/>
              <w:jc w:val="center"/>
              <w:rPr>
                <w:rFonts w:ascii="Times New Roman" w:hAnsi="Times New Roman" w:cs="Times New Roman"/>
                <w:sz w:val="28"/>
                <w:szCs w:val="28"/>
              </w:rPr>
            </w:pPr>
          </w:p>
        </w:tc>
        <w:tc>
          <w:tcPr>
            <w:tcW w:w="1984" w:type="dxa"/>
            <w:tcBorders>
              <w:top w:val="single" w:sz="4" w:space="0" w:color="000000"/>
              <w:left w:val="single" w:sz="4" w:space="0" w:color="000000"/>
              <w:bottom w:val="single" w:sz="4" w:space="0" w:color="000000"/>
            </w:tcBorders>
          </w:tcPr>
          <w:p w:rsidR="00E82338" w:rsidRPr="00C61EBD" w:rsidRDefault="00E82338" w:rsidP="00FB63A1">
            <w:pPr>
              <w:keepNext/>
              <w:snapToGrid w:val="0"/>
              <w:spacing w:line="216" w:lineRule="auto"/>
              <w:jc w:val="center"/>
              <w:rPr>
                <w:rFonts w:ascii="Times New Roman" w:hAnsi="Times New Roman" w:cs="Times New Roman"/>
                <w:b/>
                <w:sz w:val="28"/>
                <w:szCs w:val="28"/>
              </w:rPr>
            </w:pPr>
            <w:r w:rsidRPr="00C61EBD">
              <w:rPr>
                <w:rFonts w:ascii="Times New Roman" w:hAnsi="Times New Roman" w:cs="Times New Roman"/>
                <w:b/>
                <w:sz w:val="28"/>
                <w:szCs w:val="28"/>
              </w:rPr>
              <w:t>F</w:t>
            </w:r>
          </w:p>
        </w:tc>
        <w:tc>
          <w:tcPr>
            <w:tcW w:w="380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6"/>
              <w:snapToGrid w:val="0"/>
              <w:spacing w:line="192" w:lineRule="auto"/>
              <w:ind w:right="176"/>
              <w:rPr>
                <w:b/>
                <w:szCs w:val="28"/>
                <w:u w:val="none"/>
              </w:rPr>
            </w:pPr>
            <w:r w:rsidRPr="00C61EBD">
              <w:rPr>
                <w:b/>
                <w:szCs w:val="28"/>
                <w:u w:val="none"/>
              </w:rPr>
              <w:t>Незадовільно</w:t>
            </w:r>
          </w:p>
          <w:p w:rsidR="00E82338" w:rsidRPr="00C61EBD" w:rsidRDefault="00E82338" w:rsidP="00FB63A1">
            <w:pPr>
              <w:pStyle w:val="6"/>
              <w:spacing w:line="192" w:lineRule="auto"/>
              <w:ind w:right="176"/>
              <w:rPr>
                <w:szCs w:val="28"/>
                <w:u w:val="none"/>
              </w:rPr>
            </w:pPr>
            <w:r w:rsidRPr="00C61EBD">
              <w:rPr>
                <w:szCs w:val="28"/>
                <w:u w:val="none"/>
              </w:rPr>
              <w:t>(з обов’язковим  повторним курсом)</w:t>
            </w:r>
          </w:p>
        </w:tc>
      </w:tr>
    </w:tbl>
    <w:p w:rsidR="00E82338" w:rsidRPr="00C61EBD" w:rsidRDefault="00E82338" w:rsidP="00E82338">
      <w:pPr>
        <w:pStyle w:val="29"/>
        <w:ind w:left="0" w:right="-2"/>
        <w:jc w:val="both"/>
        <w:rPr>
          <w:rFonts w:ascii="Times New Roman" w:hAnsi="Times New Roman" w:cs="Times New Roman"/>
          <w:sz w:val="28"/>
          <w:szCs w:val="28"/>
        </w:rPr>
      </w:pPr>
    </w:p>
    <w:p w:rsidR="00E82338" w:rsidRPr="00C61EBD" w:rsidRDefault="00E82338" w:rsidP="00E82338">
      <w:pPr>
        <w:jc w:val="both"/>
        <w:rPr>
          <w:rFonts w:ascii="Times New Roman" w:hAnsi="Times New Roman" w:cs="Times New Roman"/>
          <w:sz w:val="28"/>
          <w:szCs w:val="28"/>
        </w:rPr>
      </w:pPr>
    </w:p>
    <w:p w:rsidR="00E82338" w:rsidRPr="00C61EBD" w:rsidRDefault="00E82338" w:rsidP="00E82338">
      <w:pPr>
        <w:jc w:val="both"/>
        <w:rPr>
          <w:rFonts w:ascii="Times New Roman" w:hAnsi="Times New Roman" w:cs="Times New Roman"/>
          <w:sz w:val="28"/>
          <w:szCs w:val="28"/>
        </w:rPr>
      </w:pPr>
    </w:p>
    <w:p w:rsidR="00E82338" w:rsidRPr="00C61EBD" w:rsidRDefault="00E82338" w:rsidP="00E82338">
      <w:pPr>
        <w:jc w:val="both"/>
        <w:rPr>
          <w:rFonts w:ascii="Times New Roman" w:hAnsi="Times New Roman" w:cs="Times New Roman"/>
          <w:sz w:val="28"/>
          <w:szCs w:val="28"/>
        </w:rPr>
      </w:pPr>
    </w:p>
    <w:p w:rsidR="00E82338" w:rsidRPr="00C61EBD" w:rsidRDefault="00E82338" w:rsidP="00E82338">
      <w:pPr>
        <w:jc w:val="both"/>
        <w:rPr>
          <w:rFonts w:ascii="Times New Roman" w:hAnsi="Times New Roman" w:cs="Times New Roman"/>
          <w:sz w:val="28"/>
          <w:szCs w:val="28"/>
        </w:rPr>
      </w:pPr>
    </w:p>
    <w:p w:rsidR="00E82338" w:rsidRPr="00C61EBD" w:rsidRDefault="00E82338" w:rsidP="00E82338">
      <w:pPr>
        <w:jc w:val="both"/>
        <w:rPr>
          <w:rFonts w:ascii="Times New Roman" w:hAnsi="Times New Roman" w:cs="Times New Roman"/>
          <w:sz w:val="28"/>
          <w:szCs w:val="28"/>
        </w:rPr>
      </w:pPr>
    </w:p>
    <w:p w:rsidR="00E82338" w:rsidRPr="00C61EBD" w:rsidRDefault="00E82338" w:rsidP="00E82338">
      <w:pPr>
        <w:jc w:val="both"/>
        <w:rPr>
          <w:rFonts w:ascii="Times New Roman" w:hAnsi="Times New Roman" w:cs="Times New Roman"/>
          <w:sz w:val="28"/>
          <w:szCs w:val="28"/>
        </w:rPr>
      </w:pPr>
    </w:p>
    <w:p w:rsidR="00E82338" w:rsidRPr="00C61EBD" w:rsidRDefault="00E82338" w:rsidP="00E82338">
      <w:pPr>
        <w:jc w:val="both"/>
        <w:rPr>
          <w:rFonts w:ascii="Times New Roman" w:hAnsi="Times New Roman" w:cs="Times New Roman"/>
          <w:sz w:val="28"/>
          <w:szCs w:val="28"/>
        </w:rPr>
      </w:pPr>
    </w:p>
    <w:p w:rsidR="00E82338" w:rsidRPr="00C61EBD" w:rsidRDefault="00E82338" w:rsidP="00E82338">
      <w:pPr>
        <w:jc w:val="both"/>
        <w:rPr>
          <w:rFonts w:ascii="Times New Roman" w:hAnsi="Times New Roman" w:cs="Times New Roman"/>
          <w:sz w:val="28"/>
          <w:szCs w:val="28"/>
        </w:rPr>
      </w:pPr>
    </w:p>
    <w:p w:rsidR="00E82338" w:rsidRPr="00C61EBD" w:rsidRDefault="00E82338" w:rsidP="00E82338">
      <w:pPr>
        <w:pStyle w:val="29"/>
        <w:ind w:left="0" w:right="-2" w:firstLine="567"/>
        <w:jc w:val="both"/>
        <w:rPr>
          <w:rFonts w:ascii="Times New Roman" w:hAnsi="Times New Roman" w:cs="Times New Roman"/>
          <w:b/>
          <w:bCs/>
          <w:sz w:val="28"/>
          <w:szCs w:val="28"/>
        </w:rPr>
      </w:pPr>
      <w:r w:rsidRPr="00C61EBD">
        <w:rPr>
          <w:rFonts w:ascii="Times New Roman" w:hAnsi="Times New Roman" w:cs="Times New Roman"/>
          <w:b/>
          <w:bCs/>
          <w:sz w:val="28"/>
          <w:szCs w:val="28"/>
        </w:rPr>
        <w:lastRenderedPageBreak/>
        <w:t>5. ФОРМИ ДОКУМЕНТІВ СИСТЕМИ МЕНЕДЖМЕНТУ ЯКОСТІ</w:t>
      </w:r>
    </w:p>
    <w:p w:rsidR="00E82338" w:rsidRPr="00C61EBD" w:rsidRDefault="00E82338" w:rsidP="00E82338">
      <w:pPr>
        <w:pStyle w:val="29"/>
        <w:ind w:left="0" w:right="-2"/>
        <w:jc w:val="right"/>
        <w:rPr>
          <w:rFonts w:ascii="Times New Roman" w:hAnsi="Times New Roman" w:cs="Times New Roman"/>
          <w:b/>
          <w:bCs/>
          <w:sz w:val="28"/>
          <w:szCs w:val="28"/>
        </w:rPr>
      </w:pPr>
    </w:p>
    <w:p w:rsidR="00E82338" w:rsidRPr="00C61EBD" w:rsidRDefault="00E82338" w:rsidP="00E82338">
      <w:pPr>
        <w:pStyle w:val="29"/>
        <w:ind w:left="0" w:right="-2"/>
        <w:jc w:val="right"/>
        <w:rPr>
          <w:rFonts w:ascii="Times New Roman" w:hAnsi="Times New Roman" w:cs="Times New Roman"/>
          <w:b/>
          <w:bCs/>
          <w:sz w:val="28"/>
          <w:szCs w:val="28"/>
        </w:rPr>
      </w:pPr>
      <w:r w:rsidRPr="00C61EBD">
        <w:rPr>
          <w:rFonts w:ascii="Times New Roman" w:hAnsi="Times New Roman" w:cs="Times New Roman"/>
          <w:b/>
          <w:bCs/>
          <w:sz w:val="28"/>
          <w:szCs w:val="28"/>
        </w:rPr>
        <w:t>(Ф 03.02 – 01)</w:t>
      </w:r>
    </w:p>
    <w:p w:rsidR="00E82338" w:rsidRPr="00C61EBD" w:rsidRDefault="00E82338" w:rsidP="00E82338">
      <w:pPr>
        <w:pStyle w:val="29"/>
        <w:ind w:left="0" w:right="-2"/>
        <w:jc w:val="right"/>
        <w:rPr>
          <w:rFonts w:ascii="Times New Roman" w:hAnsi="Times New Roman" w:cs="Times New Roman"/>
          <w:sz w:val="28"/>
          <w:szCs w:val="28"/>
        </w:rPr>
      </w:pPr>
    </w:p>
    <w:p w:rsidR="00E82338" w:rsidRPr="00C61EBD" w:rsidRDefault="00E82338" w:rsidP="00E82338">
      <w:pPr>
        <w:pStyle w:val="29"/>
        <w:ind w:left="0" w:right="-2"/>
        <w:rPr>
          <w:rFonts w:ascii="Times New Roman" w:hAnsi="Times New Roman" w:cs="Times New Roman"/>
          <w:b/>
          <w:bCs/>
          <w:sz w:val="28"/>
          <w:szCs w:val="28"/>
        </w:rPr>
      </w:pPr>
      <w:r w:rsidRPr="00C61EBD">
        <w:rPr>
          <w:rFonts w:ascii="Times New Roman" w:hAnsi="Times New Roman" w:cs="Times New Roman"/>
          <w:b/>
          <w:bCs/>
          <w:sz w:val="28"/>
          <w:szCs w:val="28"/>
        </w:rPr>
        <w:t>АРКУШ ПОШИРЕННЯ ДОКУМЕНТА</w:t>
      </w:r>
    </w:p>
    <w:tbl>
      <w:tblPr>
        <w:tblW w:w="9476" w:type="dxa"/>
        <w:tblInd w:w="55" w:type="dxa"/>
        <w:tblLayout w:type="fixed"/>
        <w:tblCellMar>
          <w:top w:w="55" w:type="dxa"/>
          <w:left w:w="55" w:type="dxa"/>
          <w:bottom w:w="55" w:type="dxa"/>
          <w:right w:w="55" w:type="dxa"/>
        </w:tblCellMar>
        <w:tblLook w:val="0000" w:firstRow="0" w:lastRow="0" w:firstColumn="0" w:lastColumn="0" w:noHBand="0" w:noVBand="0"/>
      </w:tblPr>
      <w:tblGrid>
        <w:gridCol w:w="709"/>
        <w:gridCol w:w="1418"/>
        <w:gridCol w:w="1275"/>
        <w:gridCol w:w="2835"/>
        <w:gridCol w:w="1437"/>
        <w:gridCol w:w="1802"/>
      </w:tblGrid>
      <w:tr w:rsidR="00E82338" w:rsidRPr="00C61EBD" w:rsidTr="00FB63A1">
        <w:tc>
          <w:tcPr>
            <w:tcW w:w="709" w:type="dxa"/>
            <w:tcBorders>
              <w:top w:val="single" w:sz="4" w:space="0" w:color="000000"/>
              <w:left w:val="single" w:sz="4" w:space="0" w:color="000000"/>
              <w:bottom w:val="single" w:sz="4" w:space="0" w:color="000000"/>
            </w:tcBorders>
            <w:vAlign w:val="center"/>
          </w:tcPr>
          <w:p w:rsidR="00E82338" w:rsidRPr="00C61EBD" w:rsidRDefault="00E82338" w:rsidP="00FB63A1">
            <w:pPr>
              <w:pStyle w:val="TableContents"/>
              <w:snapToGrid w:val="0"/>
              <w:spacing w:line="216" w:lineRule="auto"/>
              <w:ind w:right="-57"/>
              <w:jc w:val="center"/>
              <w:rPr>
                <w:szCs w:val="28"/>
                <w:lang w:val="uk-UA"/>
              </w:rPr>
            </w:pPr>
            <w:r w:rsidRPr="00C61EBD">
              <w:rPr>
                <w:szCs w:val="28"/>
                <w:lang w:val="uk-UA"/>
              </w:rPr>
              <w:t>№</w:t>
            </w:r>
          </w:p>
          <w:p w:rsidR="00E82338" w:rsidRPr="00C61EBD" w:rsidRDefault="00E82338" w:rsidP="00FB63A1">
            <w:pPr>
              <w:pStyle w:val="TableContents"/>
              <w:spacing w:line="216" w:lineRule="auto"/>
              <w:ind w:right="-57"/>
              <w:jc w:val="center"/>
              <w:rPr>
                <w:szCs w:val="28"/>
                <w:lang w:val="uk-UA"/>
              </w:rPr>
            </w:pPr>
            <w:r w:rsidRPr="00C61EBD">
              <w:rPr>
                <w:szCs w:val="28"/>
                <w:lang w:val="uk-UA"/>
              </w:rPr>
              <w:t>прим.</w:t>
            </w:r>
          </w:p>
        </w:tc>
        <w:tc>
          <w:tcPr>
            <w:tcW w:w="1418" w:type="dxa"/>
            <w:tcBorders>
              <w:top w:val="single" w:sz="4" w:space="0" w:color="000000"/>
              <w:left w:val="single" w:sz="4" w:space="0" w:color="000000"/>
              <w:bottom w:val="single" w:sz="4" w:space="0" w:color="000000"/>
            </w:tcBorders>
            <w:vAlign w:val="center"/>
          </w:tcPr>
          <w:p w:rsidR="00E82338" w:rsidRPr="00C61EBD" w:rsidRDefault="00E82338" w:rsidP="00FB63A1">
            <w:pPr>
              <w:pStyle w:val="TableContents"/>
              <w:snapToGrid w:val="0"/>
              <w:spacing w:line="216" w:lineRule="auto"/>
              <w:ind w:right="-57"/>
              <w:jc w:val="center"/>
              <w:rPr>
                <w:szCs w:val="28"/>
                <w:lang w:val="uk-UA"/>
              </w:rPr>
            </w:pPr>
            <w:r w:rsidRPr="00C61EBD">
              <w:rPr>
                <w:szCs w:val="28"/>
                <w:lang w:val="uk-UA"/>
              </w:rPr>
              <w:t>Куди передано (підрозділ)</w:t>
            </w:r>
          </w:p>
        </w:tc>
        <w:tc>
          <w:tcPr>
            <w:tcW w:w="1275" w:type="dxa"/>
            <w:tcBorders>
              <w:top w:val="single" w:sz="4" w:space="0" w:color="000000"/>
              <w:left w:val="single" w:sz="4" w:space="0" w:color="000000"/>
              <w:bottom w:val="single" w:sz="4" w:space="0" w:color="000000"/>
            </w:tcBorders>
            <w:vAlign w:val="center"/>
          </w:tcPr>
          <w:p w:rsidR="00E82338" w:rsidRPr="00C61EBD" w:rsidRDefault="00E82338" w:rsidP="00FB63A1">
            <w:pPr>
              <w:pStyle w:val="TableContents"/>
              <w:snapToGrid w:val="0"/>
              <w:spacing w:line="216" w:lineRule="auto"/>
              <w:ind w:right="-57"/>
              <w:jc w:val="center"/>
              <w:rPr>
                <w:szCs w:val="28"/>
                <w:lang w:val="uk-UA"/>
              </w:rPr>
            </w:pPr>
            <w:r w:rsidRPr="00C61EBD">
              <w:rPr>
                <w:szCs w:val="28"/>
                <w:lang w:val="uk-UA"/>
              </w:rPr>
              <w:t>Дата</w:t>
            </w:r>
          </w:p>
          <w:p w:rsidR="00E82338" w:rsidRPr="00C61EBD" w:rsidRDefault="00E82338" w:rsidP="00FB63A1">
            <w:pPr>
              <w:pStyle w:val="TableContents"/>
              <w:spacing w:line="216" w:lineRule="auto"/>
              <w:ind w:right="-57"/>
              <w:jc w:val="center"/>
              <w:rPr>
                <w:szCs w:val="28"/>
                <w:lang w:val="uk-UA"/>
              </w:rPr>
            </w:pPr>
            <w:r w:rsidRPr="00C61EBD">
              <w:rPr>
                <w:szCs w:val="28"/>
                <w:lang w:val="uk-UA"/>
              </w:rPr>
              <w:t>видачі</w:t>
            </w:r>
          </w:p>
        </w:tc>
        <w:tc>
          <w:tcPr>
            <w:tcW w:w="2835" w:type="dxa"/>
            <w:tcBorders>
              <w:top w:val="single" w:sz="4" w:space="0" w:color="000000"/>
              <w:left w:val="single" w:sz="4" w:space="0" w:color="000000"/>
              <w:bottom w:val="single" w:sz="4" w:space="0" w:color="000000"/>
            </w:tcBorders>
            <w:vAlign w:val="center"/>
          </w:tcPr>
          <w:p w:rsidR="00E82338" w:rsidRPr="00C61EBD" w:rsidRDefault="00E82338" w:rsidP="00FB63A1">
            <w:pPr>
              <w:pStyle w:val="TableContents"/>
              <w:snapToGrid w:val="0"/>
              <w:spacing w:line="216" w:lineRule="auto"/>
              <w:ind w:right="-57"/>
              <w:jc w:val="center"/>
              <w:rPr>
                <w:szCs w:val="28"/>
                <w:lang w:val="uk-UA"/>
              </w:rPr>
            </w:pPr>
            <w:r w:rsidRPr="00C61EBD">
              <w:rPr>
                <w:szCs w:val="28"/>
                <w:lang w:val="uk-UA"/>
              </w:rPr>
              <w:t>П.І.Б. отримувача</w:t>
            </w:r>
          </w:p>
        </w:tc>
        <w:tc>
          <w:tcPr>
            <w:tcW w:w="1437" w:type="dxa"/>
            <w:tcBorders>
              <w:top w:val="single" w:sz="4" w:space="0" w:color="000000"/>
              <w:left w:val="single" w:sz="4" w:space="0" w:color="000000"/>
              <w:bottom w:val="single" w:sz="4" w:space="0" w:color="000000"/>
            </w:tcBorders>
            <w:vAlign w:val="center"/>
          </w:tcPr>
          <w:p w:rsidR="00E82338" w:rsidRPr="00C61EBD" w:rsidRDefault="00E82338" w:rsidP="00FB63A1">
            <w:pPr>
              <w:pStyle w:val="TableContents"/>
              <w:snapToGrid w:val="0"/>
              <w:spacing w:line="216" w:lineRule="auto"/>
              <w:ind w:right="-57"/>
              <w:jc w:val="center"/>
              <w:rPr>
                <w:szCs w:val="28"/>
                <w:lang w:val="uk-UA"/>
              </w:rPr>
            </w:pPr>
            <w:r w:rsidRPr="00C61EBD">
              <w:rPr>
                <w:szCs w:val="28"/>
                <w:lang w:val="uk-UA"/>
              </w:rPr>
              <w:t>Підпис отримувача</w:t>
            </w:r>
          </w:p>
        </w:tc>
        <w:tc>
          <w:tcPr>
            <w:tcW w:w="1802" w:type="dxa"/>
            <w:tcBorders>
              <w:top w:val="single" w:sz="4" w:space="0" w:color="000000"/>
              <w:left w:val="single" w:sz="4" w:space="0" w:color="000000"/>
              <w:bottom w:val="single" w:sz="4" w:space="0" w:color="000000"/>
              <w:right w:val="single" w:sz="4" w:space="0" w:color="000000"/>
            </w:tcBorders>
            <w:vAlign w:val="center"/>
          </w:tcPr>
          <w:p w:rsidR="00E82338" w:rsidRPr="00C61EBD" w:rsidRDefault="00E82338" w:rsidP="00FB63A1">
            <w:pPr>
              <w:pStyle w:val="TableContents"/>
              <w:snapToGrid w:val="0"/>
              <w:spacing w:line="216" w:lineRule="auto"/>
              <w:ind w:right="-57"/>
              <w:jc w:val="center"/>
              <w:rPr>
                <w:szCs w:val="28"/>
                <w:lang w:val="uk-UA"/>
              </w:rPr>
            </w:pPr>
            <w:r w:rsidRPr="00C61EBD">
              <w:rPr>
                <w:szCs w:val="28"/>
                <w:lang w:val="uk-UA"/>
              </w:rPr>
              <w:t>Примітки</w:t>
            </w: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TableContents"/>
              <w:snapToGrid w:val="0"/>
              <w:ind w:right="-55"/>
              <w:rPr>
                <w:szCs w:val="28"/>
                <w:lang w:val="uk-UA"/>
              </w:rPr>
            </w:pPr>
          </w:p>
        </w:tc>
        <w:tc>
          <w:tcPr>
            <w:tcW w:w="1418" w:type="dxa"/>
            <w:tcBorders>
              <w:top w:val="single" w:sz="4" w:space="0" w:color="000000"/>
              <w:left w:val="single" w:sz="4" w:space="0" w:color="000000"/>
              <w:bottom w:val="single" w:sz="4" w:space="0" w:color="000000"/>
            </w:tcBorders>
          </w:tcPr>
          <w:p w:rsidR="00E82338" w:rsidRPr="00C61EBD" w:rsidRDefault="00E82338" w:rsidP="00FB63A1">
            <w:pPr>
              <w:pStyle w:val="TableContents"/>
              <w:snapToGrid w:val="0"/>
              <w:ind w:right="-55"/>
              <w:rPr>
                <w:szCs w:val="28"/>
                <w:lang w:val="uk-UA"/>
              </w:rPr>
            </w:pPr>
          </w:p>
        </w:tc>
        <w:tc>
          <w:tcPr>
            <w:tcW w:w="1275" w:type="dxa"/>
            <w:tcBorders>
              <w:top w:val="single" w:sz="4" w:space="0" w:color="000000"/>
              <w:left w:val="single" w:sz="4" w:space="0" w:color="000000"/>
              <w:bottom w:val="single" w:sz="4" w:space="0" w:color="000000"/>
            </w:tcBorders>
          </w:tcPr>
          <w:p w:rsidR="00E82338" w:rsidRPr="00C61EBD" w:rsidRDefault="00E82338" w:rsidP="00FB63A1">
            <w:pPr>
              <w:pStyle w:val="TableContents"/>
              <w:snapToGrid w:val="0"/>
              <w:ind w:right="-55"/>
              <w:rPr>
                <w:szCs w:val="28"/>
                <w:lang w:val="uk-UA"/>
              </w:rPr>
            </w:pPr>
          </w:p>
        </w:tc>
        <w:tc>
          <w:tcPr>
            <w:tcW w:w="2835" w:type="dxa"/>
            <w:tcBorders>
              <w:top w:val="single" w:sz="4" w:space="0" w:color="000000"/>
              <w:left w:val="single" w:sz="4" w:space="0" w:color="000000"/>
              <w:bottom w:val="single" w:sz="4" w:space="0" w:color="000000"/>
            </w:tcBorders>
          </w:tcPr>
          <w:p w:rsidR="00E82338" w:rsidRPr="00C61EBD" w:rsidRDefault="00E82338" w:rsidP="00FB63A1">
            <w:pPr>
              <w:pStyle w:val="TableContents"/>
              <w:snapToGrid w:val="0"/>
              <w:ind w:right="-55"/>
              <w:rPr>
                <w:szCs w:val="28"/>
                <w:lang w:val="uk-UA"/>
              </w:rPr>
            </w:pPr>
          </w:p>
        </w:tc>
        <w:tc>
          <w:tcPr>
            <w:tcW w:w="1437" w:type="dxa"/>
            <w:tcBorders>
              <w:top w:val="single" w:sz="4" w:space="0" w:color="000000"/>
              <w:left w:val="single" w:sz="4" w:space="0" w:color="000000"/>
              <w:bottom w:val="single" w:sz="4" w:space="0" w:color="000000"/>
            </w:tcBorders>
          </w:tcPr>
          <w:p w:rsidR="00E82338" w:rsidRPr="00C61EBD" w:rsidRDefault="00E82338" w:rsidP="00FB63A1">
            <w:pPr>
              <w:pStyle w:val="TableContents"/>
              <w:snapToGrid w:val="0"/>
              <w:ind w:right="-55"/>
              <w:rPr>
                <w:szCs w:val="28"/>
                <w:lang w:val="uk-UA"/>
              </w:rPr>
            </w:pPr>
          </w:p>
        </w:tc>
        <w:tc>
          <w:tcPr>
            <w:tcW w:w="1802"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TableContents"/>
              <w:snapToGrid w:val="0"/>
              <w:ind w:right="-55"/>
              <w:rPr>
                <w:szCs w:val="28"/>
                <w:lang w:val="uk-UA"/>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TableContents"/>
              <w:snapToGrid w:val="0"/>
              <w:ind w:right="-55"/>
              <w:rPr>
                <w:szCs w:val="28"/>
                <w:lang w:val="uk-UA"/>
              </w:rPr>
            </w:pPr>
          </w:p>
        </w:tc>
        <w:tc>
          <w:tcPr>
            <w:tcW w:w="1418" w:type="dxa"/>
            <w:tcBorders>
              <w:top w:val="single" w:sz="4" w:space="0" w:color="000000"/>
              <w:left w:val="single" w:sz="4" w:space="0" w:color="000000"/>
              <w:bottom w:val="single" w:sz="4" w:space="0" w:color="000000"/>
            </w:tcBorders>
          </w:tcPr>
          <w:p w:rsidR="00E82338" w:rsidRPr="00C61EBD" w:rsidRDefault="00E82338" w:rsidP="00FB63A1">
            <w:pPr>
              <w:pStyle w:val="TableContents"/>
              <w:snapToGrid w:val="0"/>
              <w:ind w:right="-55"/>
              <w:rPr>
                <w:szCs w:val="28"/>
                <w:lang w:val="uk-UA"/>
              </w:rPr>
            </w:pPr>
          </w:p>
        </w:tc>
        <w:tc>
          <w:tcPr>
            <w:tcW w:w="1275" w:type="dxa"/>
            <w:tcBorders>
              <w:top w:val="single" w:sz="4" w:space="0" w:color="000000"/>
              <w:left w:val="single" w:sz="4" w:space="0" w:color="000000"/>
              <w:bottom w:val="single" w:sz="4" w:space="0" w:color="000000"/>
            </w:tcBorders>
          </w:tcPr>
          <w:p w:rsidR="00E82338" w:rsidRPr="00C61EBD" w:rsidRDefault="00E82338" w:rsidP="00FB63A1">
            <w:pPr>
              <w:pStyle w:val="TableContents"/>
              <w:snapToGrid w:val="0"/>
              <w:ind w:right="-55"/>
              <w:rPr>
                <w:szCs w:val="28"/>
                <w:lang w:val="uk-UA"/>
              </w:rPr>
            </w:pPr>
          </w:p>
        </w:tc>
        <w:tc>
          <w:tcPr>
            <w:tcW w:w="2835" w:type="dxa"/>
            <w:tcBorders>
              <w:top w:val="single" w:sz="4" w:space="0" w:color="000000"/>
              <w:left w:val="single" w:sz="4" w:space="0" w:color="000000"/>
              <w:bottom w:val="single" w:sz="4" w:space="0" w:color="000000"/>
            </w:tcBorders>
          </w:tcPr>
          <w:p w:rsidR="00E82338" w:rsidRPr="00C61EBD" w:rsidRDefault="00E82338" w:rsidP="00FB63A1">
            <w:pPr>
              <w:pStyle w:val="TableContents"/>
              <w:snapToGrid w:val="0"/>
              <w:ind w:right="-55"/>
              <w:rPr>
                <w:szCs w:val="28"/>
                <w:lang w:val="uk-UA"/>
              </w:rPr>
            </w:pPr>
          </w:p>
        </w:tc>
        <w:tc>
          <w:tcPr>
            <w:tcW w:w="1437" w:type="dxa"/>
            <w:tcBorders>
              <w:top w:val="single" w:sz="4" w:space="0" w:color="000000"/>
              <w:left w:val="single" w:sz="4" w:space="0" w:color="000000"/>
              <w:bottom w:val="single" w:sz="4" w:space="0" w:color="000000"/>
            </w:tcBorders>
          </w:tcPr>
          <w:p w:rsidR="00E82338" w:rsidRPr="00C61EBD" w:rsidRDefault="00E82338" w:rsidP="00FB63A1">
            <w:pPr>
              <w:pStyle w:val="TableContents"/>
              <w:snapToGrid w:val="0"/>
              <w:ind w:right="-55"/>
              <w:rPr>
                <w:szCs w:val="28"/>
                <w:lang w:val="uk-UA"/>
              </w:rPr>
            </w:pPr>
          </w:p>
        </w:tc>
        <w:tc>
          <w:tcPr>
            <w:tcW w:w="1802"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TableContents"/>
              <w:snapToGrid w:val="0"/>
              <w:ind w:right="-55"/>
              <w:rPr>
                <w:szCs w:val="28"/>
                <w:lang w:val="uk-UA"/>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TableContents"/>
              <w:snapToGrid w:val="0"/>
              <w:ind w:right="-55"/>
              <w:rPr>
                <w:szCs w:val="28"/>
                <w:lang w:val="uk-UA"/>
              </w:rPr>
            </w:pPr>
          </w:p>
        </w:tc>
        <w:tc>
          <w:tcPr>
            <w:tcW w:w="1418" w:type="dxa"/>
            <w:tcBorders>
              <w:top w:val="single" w:sz="4" w:space="0" w:color="000000"/>
              <w:left w:val="single" w:sz="4" w:space="0" w:color="000000"/>
              <w:bottom w:val="single" w:sz="4" w:space="0" w:color="000000"/>
            </w:tcBorders>
          </w:tcPr>
          <w:p w:rsidR="00E82338" w:rsidRPr="00C61EBD" w:rsidRDefault="00E82338" w:rsidP="00FB63A1">
            <w:pPr>
              <w:pStyle w:val="TableContents"/>
              <w:snapToGrid w:val="0"/>
              <w:ind w:right="-55"/>
              <w:rPr>
                <w:szCs w:val="28"/>
                <w:lang w:val="uk-UA"/>
              </w:rPr>
            </w:pPr>
          </w:p>
        </w:tc>
        <w:tc>
          <w:tcPr>
            <w:tcW w:w="1275" w:type="dxa"/>
            <w:tcBorders>
              <w:top w:val="single" w:sz="4" w:space="0" w:color="000000"/>
              <w:left w:val="single" w:sz="4" w:space="0" w:color="000000"/>
              <w:bottom w:val="single" w:sz="4" w:space="0" w:color="000000"/>
            </w:tcBorders>
          </w:tcPr>
          <w:p w:rsidR="00E82338" w:rsidRPr="00C61EBD" w:rsidRDefault="00E82338" w:rsidP="00FB63A1">
            <w:pPr>
              <w:pStyle w:val="TableContents"/>
              <w:snapToGrid w:val="0"/>
              <w:ind w:right="-55"/>
              <w:rPr>
                <w:szCs w:val="28"/>
                <w:lang w:val="uk-UA"/>
              </w:rPr>
            </w:pPr>
          </w:p>
        </w:tc>
        <w:tc>
          <w:tcPr>
            <w:tcW w:w="2835" w:type="dxa"/>
            <w:tcBorders>
              <w:top w:val="single" w:sz="4" w:space="0" w:color="000000"/>
              <w:left w:val="single" w:sz="4" w:space="0" w:color="000000"/>
              <w:bottom w:val="single" w:sz="4" w:space="0" w:color="000000"/>
            </w:tcBorders>
          </w:tcPr>
          <w:p w:rsidR="00E82338" w:rsidRPr="00C61EBD" w:rsidRDefault="00E82338" w:rsidP="00FB63A1">
            <w:pPr>
              <w:pStyle w:val="TableContents"/>
              <w:snapToGrid w:val="0"/>
              <w:ind w:right="-55"/>
              <w:rPr>
                <w:szCs w:val="28"/>
                <w:lang w:val="uk-UA"/>
              </w:rPr>
            </w:pPr>
          </w:p>
        </w:tc>
        <w:tc>
          <w:tcPr>
            <w:tcW w:w="1437" w:type="dxa"/>
            <w:tcBorders>
              <w:top w:val="single" w:sz="4" w:space="0" w:color="000000"/>
              <w:left w:val="single" w:sz="4" w:space="0" w:color="000000"/>
              <w:bottom w:val="single" w:sz="4" w:space="0" w:color="000000"/>
            </w:tcBorders>
          </w:tcPr>
          <w:p w:rsidR="00E82338" w:rsidRPr="00C61EBD" w:rsidRDefault="00E82338" w:rsidP="00FB63A1">
            <w:pPr>
              <w:pStyle w:val="TableContents"/>
              <w:snapToGrid w:val="0"/>
              <w:ind w:right="-55"/>
              <w:rPr>
                <w:szCs w:val="28"/>
                <w:lang w:val="uk-UA"/>
              </w:rPr>
            </w:pPr>
          </w:p>
        </w:tc>
        <w:tc>
          <w:tcPr>
            <w:tcW w:w="1802"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TableContents"/>
              <w:snapToGrid w:val="0"/>
              <w:ind w:right="-55"/>
              <w:rPr>
                <w:szCs w:val="28"/>
                <w:lang w:val="uk-UA"/>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TableContents"/>
              <w:snapToGrid w:val="0"/>
              <w:ind w:right="-55"/>
              <w:rPr>
                <w:szCs w:val="28"/>
                <w:lang w:val="uk-UA"/>
              </w:rPr>
            </w:pPr>
          </w:p>
        </w:tc>
        <w:tc>
          <w:tcPr>
            <w:tcW w:w="1418" w:type="dxa"/>
            <w:tcBorders>
              <w:top w:val="single" w:sz="4" w:space="0" w:color="000000"/>
              <w:left w:val="single" w:sz="4" w:space="0" w:color="000000"/>
              <w:bottom w:val="single" w:sz="4" w:space="0" w:color="000000"/>
            </w:tcBorders>
          </w:tcPr>
          <w:p w:rsidR="00E82338" w:rsidRPr="00C61EBD" w:rsidRDefault="00E82338" w:rsidP="00FB63A1">
            <w:pPr>
              <w:pStyle w:val="TableContents"/>
              <w:snapToGrid w:val="0"/>
              <w:ind w:right="-55"/>
              <w:rPr>
                <w:szCs w:val="28"/>
                <w:lang w:val="uk-UA"/>
              </w:rPr>
            </w:pPr>
          </w:p>
        </w:tc>
        <w:tc>
          <w:tcPr>
            <w:tcW w:w="1275" w:type="dxa"/>
            <w:tcBorders>
              <w:top w:val="single" w:sz="4" w:space="0" w:color="000000"/>
              <w:left w:val="single" w:sz="4" w:space="0" w:color="000000"/>
              <w:bottom w:val="single" w:sz="4" w:space="0" w:color="000000"/>
            </w:tcBorders>
          </w:tcPr>
          <w:p w:rsidR="00E82338" w:rsidRPr="00C61EBD" w:rsidRDefault="00E82338" w:rsidP="00FB63A1">
            <w:pPr>
              <w:pStyle w:val="TableContents"/>
              <w:snapToGrid w:val="0"/>
              <w:ind w:right="-55"/>
              <w:rPr>
                <w:szCs w:val="28"/>
                <w:lang w:val="uk-UA"/>
              </w:rPr>
            </w:pPr>
          </w:p>
        </w:tc>
        <w:tc>
          <w:tcPr>
            <w:tcW w:w="2835" w:type="dxa"/>
            <w:tcBorders>
              <w:top w:val="single" w:sz="4" w:space="0" w:color="000000"/>
              <w:left w:val="single" w:sz="4" w:space="0" w:color="000000"/>
              <w:bottom w:val="single" w:sz="4" w:space="0" w:color="000000"/>
            </w:tcBorders>
          </w:tcPr>
          <w:p w:rsidR="00E82338" w:rsidRPr="00C61EBD" w:rsidRDefault="00E82338" w:rsidP="00FB63A1">
            <w:pPr>
              <w:pStyle w:val="TableContents"/>
              <w:snapToGrid w:val="0"/>
              <w:ind w:right="-55"/>
              <w:rPr>
                <w:szCs w:val="28"/>
                <w:lang w:val="uk-UA"/>
              </w:rPr>
            </w:pPr>
          </w:p>
        </w:tc>
        <w:tc>
          <w:tcPr>
            <w:tcW w:w="1437" w:type="dxa"/>
            <w:tcBorders>
              <w:top w:val="single" w:sz="4" w:space="0" w:color="000000"/>
              <w:left w:val="single" w:sz="4" w:space="0" w:color="000000"/>
              <w:bottom w:val="single" w:sz="4" w:space="0" w:color="000000"/>
            </w:tcBorders>
          </w:tcPr>
          <w:p w:rsidR="00E82338" w:rsidRPr="00C61EBD" w:rsidRDefault="00E82338" w:rsidP="00FB63A1">
            <w:pPr>
              <w:pStyle w:val="TableContents"/>
              <w:snapToGrid w:val="0"/>
              <w:ind w:right="-55"/>
              <w:rPr>
                <w:szCs w:val="28"/>
                <w:lang w:val="uk-UA"/>
              </w:rPr>
            </w:pPr>
          </w:p>
        </w:tc>
        <w:tc>
          <w:tcPr>
            <w:tcW w:w="1802"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TableContents"/>
              <w:snapToGrid w:val="0"/>
              <w:ind w:right="-55"/>
              <w:rPr>
                <w:szCs w:val="28"/>
                <w:lang w:val="uk-UA"/>
              </w:rPr>
            </w:pPr>
          </w:p>
        </w:tc>
      </w:tr>
    </w:tbl>
    <w:p w:rsidR="00E82338" w:rsidRPr="00C61EBD" w:rsidRDefault="00E82338" w:rsidP="00E82338">
      <w:pPr>
        <w:pStyle w:val="29"/>
        <w:ind w:left="0" w:right="-2"/>
        <w:jc w:val="right"/>
        <w:rPr>
          <w:rFonts w:ascii="Times New Roman" w:hAnsi="Times New Roman" w:cs="Times New Roman"/>
          <w:b/>
          <w:bCs/>
          <w:sz w:val="28"/>
          <w:szCs w:val="28"/>
        </w:rPr>
      </w:pPr>
      <w:r w:rsidRPr="00C61EBD">
        <w:rPr>
          <w:rFonts w:ascii="Times New Roman" w:hAnsi="Times New Roman" w:cs="Times New Roman"/>
          <w:b/>
          <w:bCs/>
          <w:sz w:val="28"/>
          <w:szCs w:val="28"/>
        </w:rPr>
        <w:t>(Ф 03.02 – 02)</w:t>
      </w:r>
    </w:p>
    <w:p w:rsidR="00E82338" w:rsidRPr="00C61EBD" w:rsidRDefault="00E82338" w:rsidP="00E82338">
      <w:pPr>
        <w:pStyle w:val="29"/>
        <w:ind w:left="0" w:right="-2"/>
        <w:jc w:val="right"/>
        <w:rPr>
          <w:rFonts w:ascii="Times New Roman" w:hAnsi="Times New Roman" w:cs="Times New Roman"/>
          <w:b/>
          <w:bCs/>
          <w:sz w:val="28"/>
          <w:szCs w:val="28"/>
        </w:rPr>
      </w:pPr>
    </w:p>
    <w:p w:rsidR="00E82338" w:rsidRPr="00C61EBD" w:rsidRDefault="00E82338" w:rsidP="00E82338">
      <w:pPr>
        <w:pStyle w:val="29"/>
        <w:ind w:left="0" w:right="-2"/>
        <w:rPr>
          <w:rFonts w:ascii="Times New Roman" w:hAnsi="Times New Roman" w:cs="Times New Roman"/>
          <w:b/>
          <w:bCs/>
          <w:sz w:val="28"/>
          <w:szCs w:val="28"/>
        </w:rPr>
      </w:pPr>
      <w:r w:rsidRPr="00C61EBD">
        <w:rPr>
          <w:rFonts w:ascii="Times New Roman" w:hAnsi="Times New Roman" w:cs="Times New Roman"/>
          <w:b/>
          <w:bCs/>
          <w:sz w:val="28"/>
          <w:szCs w:val="28"/>
        </w:rPr>
        <w:t>АРКУШ ОЗНАЙОМЛЕННЯ З ДОКУМЕНТОМ</w:t>
      </w:r>
    </w:p>
    <w:tbl>
      <w:tblPr>
        <w:tblW w:w="9476" w:type="dxa"/>
        <w:tblInd w:w="108" w:type="dxa"/>
        <w:tblLayout w:type="fixed"/>
        <w:tblLook w:val="0000" w:firstRow="0" w:lastRow="0" w:firstColumn="0" w:lastColumn="0" w:noHBand="0" w:noVBand="0"/>
      </w:tblPr>
      <w:tblGrid>
        <w:gridCol w:w="709"/>
        <w:gridCol w:w="3820"/>
        <w:gridCol w:w="1920"/>
        <w:gridCol w:w="1306"/>
        <w:gridCol w:w="1721"/>
      </w:tblGrid>
      <w:tr w:rsidR="00E82338" w:rsidRPr="00C61EBD" w:rsidTr="00FB63A1">
        <w:trPr>
          <w:cantSplit/>
          <w:trHeight w:val="683"/>
        </w:trPr>
        <w:tc>
          <w:tcPr>
            <w:tcW w:w="709" w:type="dxa"/>
            <w:tcBorders>
              <w:top w:val="single" w:sz="4" w:space="0" w:color="000000"/>
              <w:left w:val="single" w:sz="4" w:space="0" w:color="000000"/>
              <w:bottom w:val="single" w:sz="4" w:space="0" w:color="000000"/>
            </w:tcBorders>
            <w:vAlign w:val="center"/>
          </w:tcPr>
          <w:p w:rsidR="00E82338" w:rsidRPr="00C61EBD" w:rsidRDefault="00E82338" w:rsidP="00FB63A1">
            <w:pPr>
              <w:pStyle w:val="af1"/>
              <w:tabs>
                <w:tab w:val="center" w:pos="-1421"/>
                <w:tab w:val="right" w:pos="8303"/>
              </w:tabs>
              <w:snapToGrid w:val="0"/>
              <w:spacing w:line="216" w:lineRule="auto"/>
              <w:ind w:right="-6"/>
              <w:jc w:val="both"/>
              <w:rPr>
                <w:sz w:val="28"/>
                <w:szCs w:val="28"/>
              </w:rPr>
            </w:pPr>
            <w:r w:rsidRPr="00C61EBD">
              <w:rPr>
                <w:sz w:val="28"/>
                <w:szCs w:val="28"/>
              </w:rPr>
              <w:t xml:space="preserve"> № пор.</w:t>
            </w:r>
          </w:p>
        </w:tc>
        <w:tc>
          <w:tcPr>
            <w:tcW w:w="3820" w:type="dxa"/>
            <w:tcBorders>
              <w:top w:val="single" w:sz="4" w:space="0" w:color="000000"/>
              <w:left w:val="single" w:sz="4" w:space="0" w:color="000000"/>
              <w:bottom w:val="single" w:sz="4" w:space="0" w:color="000000"/>
            </w:tcBorders>
            <w:vAlign w:val="center"/>
          </w:tcPr>
          <w:p w:rsidR="00E82338" w:rsidRPr="00C61EBD" w:rsidRDefault="00E82338" w:rsidP="00FB63A1">
            <w:pPr>
              <w:pStyle w:val="af1"/>
              <w:tabs>
                <w:tab w:val="center" w:pos="-1421"/>
                <w:tab w:val="right" w:pos="8303"/>
              </w:tabs>
              <w:snapToGrid w:val="0"/>
              <w:spacing w:line="216" w:lineRule="auto"/>
              <w:ind w:right="-6"/>
              <w:jc w:val="center"/>
              <w:rPr>
                <w:sz w:val="28"/>
                <w:szCs w:val="28"/>
              </w:rPr>
            </w:pPr>
            <w:r w:rsidRPr="00C61EBD">
              <w:rPr>
                <w:sz w:val="28"/>
                <w:szCs w:val="28"/>
              </w:rPr>
              <w:t>Прізвище ім'я по-батькові</w:t>
            </w:r>
          </w:p>
        </w:tc>
        <w:tc>
          <w:tcPr>
            <w:tcW w:w="1920" w:type="dxa"/>
            <w:tcBorders>
              <w:top w:val="single" w:sz="4" w:space="0" w:color="000000"/>
              <w:left w:val="single" w:sz="4" w:space="0" w:color="000000"/>
              <w:bottom w:val="single" w:sz="4" w:space="0" w:color="000000"/>
            </w:tcBorders>
            <w:vAlign w:val="center"/>
          </w:tcPr>
          <w:p w:rsidR="00E82338" w:rsidRPr="00C61EBD" w:rsidRDefault="00E82338" w:rsidP="00FB63A1">
            <w:pPr>
              <w:pStyle w:val="af1"/>
              <w:tabs>
                <w:tab w:val="center" w:pos="-1421"/>
                <w:tab w:val="right" w:pos="8303"/>
              </w:tabs>
              <w:snapToGrid w:val="0"/>
              <w:spacing w:line="216" w:lineRule="auto"/>
              <w:ind w:right="-6"/>
              <w:jc w:val="center"/>
              <w:rPr>
                <w:sz w:val="28"/>
                <w:szCs w:val="28"/>
              </w:rPr>
            </w:pPr>
            <w:r w:rsidRPr="00C61EBD">
              <w:rPr>
                <w:sz w:val="28"/>
                <w:szCs w:val="28"/>
              </w:rPr>
              <w:t>Підпис ознайомленої особи</w:t>
            </w:r>
          </w:p>
        </w:tc>
        <w:tc>
          <w:tcPr>
            <w:tcW w:w="1306" w:type="dxa"/>
            <w:tcBorders>
              <w:top w:val="single" w:sz="4" w:space="0" w:color="000000"/>
              <w:left w:val="single" w:sz="4" w:space="0" w:color="000000"/>
              <w:bottom w:val="single" w:sz="4" w:space="0" w:color="000000"/>
            </w:tcBorders>
            <w:vAlign w:val="center"/>
          </w:tcPr>
          <w:p w:rsidR="00E82338" w:rsidRPr="00C61EBD" w:rsidRDefault="00E82338" w:rsidP="00FB63A1">
            <w:pPr>
              <w:pStyle w:val="af1"/>
              <w:tabs>
                <w:tab w:val="center" w:pos="-1421"/>
                <w:tab w:val="right" w:pos="8303"/>
              </w:tabs>
              <w:snapToGrid w:val="0"/>
              <w:spacing w:line="216" w:lineRule="auto"/>
              <w:ind w:right="-6"/>
              <w:jc w:val="center"/>
              <w:rPr>
                <w:sz w:val="28"/>
                <w:szCs w:val="28"/>
              </w:rPr>
            </w:pPr>
            <w:r w:rsidRPr="00C61EBD">
              <w:rPr>
                <w:sz w:val="28"/>
                <w:szCs w:val="28"/>
              </w:rPr>
              <w:t>Дата ознайом-лення</w:t>
            </w:r>
          </w:p>
        </w:tc>
        <w:tc>
          <w:tcPr>
            <w:tcW w:w="1721" w:type="dxa"/>
            <w:tcBorders>
              <w:top w:val="single" w:sz="4" w:space="0" w:color="000000"/>
              <w:left w:val="single" w:sz="4" w:space="0" w:color="000000"/>
              <w:bottom w:val="single" w:sz="4" w:space="0" w:color="000000"/>
              <w:right w:val="single" w:sz="4" w:space="0" w:color="000000"/>
            </w:tcBorders>
            <w:vAlign w:val="center"/>
          </w:tcPr>
          <w:p w:rsidR="00E82338" w:rsidRPr="00C61EBD" w:rsidRDefault="00E82338" w:rsidP="00FB63A1">
            <w:pPr>
              <w:pStyle w:val="af1"/>
              <w:tabs>
                <w:tab w:val="center" w:pos="-1421"/>
                <w:tab w:val="right" w:pos="8303"/>
              </w:tabs>
              <w:snapToGrid w:val="0"/>
              <w:spacing w:line="216" w:lineRule="auto"/>
              <w:ind w:right="-6"/>
              <w:jc w:val="center"/>
              <w:rPr>
                <w:sz w:val="28"/>
                <w:szCs w:val="28"/>
              </w:rPr>
            </w:pPr>
            <w:r w:rsidRPr="00C61EBD">
              <w:rPr>
                <w:sz w:val="28"/>
                <w:szCs w:val="28"/>
              </w:rPr>
              <w:t>Примітки</w:t>
            </w: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rPr>
            </w:pPr>
          </w:p>
        </w:tc>
        <w:tc>
          <w:tcPr>
            <w:tcW w:w="382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rPr>
            </w:pPr>
          </w:p>
        </w:tc>
        <w:tc>
          <w:tcPr>
            <w:tcW w:w="192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rPr>
            </w:pPr>
          </w:p>
        </w:tc>
        <w:tc>
          <w:tcPr>
            <w:tcW w:w="1306" w:type="dxa"/>
            <w:tcBorders>
              <w:top w:val="single" w:sz="4" w:space="0" w:color="000000"/>
              <w:left w:val="single" w:sz="4" w:space="0" w:color="000000"/>
              <w:bottom w:val="single" w:sz="4" w:space="0" w:color="000000"/>
            </w:tcBorders>
          </w:tcPr>
          <w:p w:rsidR="00E82338" w:rsidRPr="00C61EBD" w:rsidRDefault="00E82338" w:rsidP="00FB63A1">
            <w:pPr>
              <w:pStyle w:val="af1"/>
              <w:snapToGrid w:val="0"/>
              <w:jc w:val="both"/>
              <w:rPr>
                <w:sz w:val="28"/>
                <w:szCs w:val="28"/>
              </w:rPr>
            </w:pPr>
          </w:p>
        </w:tc>
        <w:tc>
          <w:tcPr>
            <w:tcW w:w="1721"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jc w:val="both"/>
              <w:rPr>
                <w:sz w:val="28"/>
                <w:szCs w:val="28"/>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rPr>
            </w:pPr>
          </w:p>
        </w:tc>
        <w:tc>
          <w:tcPr>
            <w:tcW w:w="382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rPr>
            </w:pPr>
          </w:p>
        </w:tc>
        <w:tc>
          <w:tcPr>
            <w:tcW w:w="192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rPr>
            </w:pPr>
          </w:p>
        </w:tc>
        <w:tc>
          <w:tcPr>
            <w:tcW w:w="1306" w:type="dxa"/>
            <w:tcBorders>
              <w:top w:val="single" w:sz="4" w:space="0" w:color="000000"/>
              <w:left w:val="single" w:sz="4" w:space="0" w:color="000000"/>
              <w:bottom w:val="single" w:sz="4" w:space="0" w:color="000000"/>
            </w:tcBorders>
          </w:tcPr>
          <w:p w:rsidR="00E82338" w:rsidRPr="00C61EBD" w:rsidRDefault="00E82338" w:rsidP="00FB63A1">
            <w:pPr>
              <w:pStyle w:val="af1"/>
              <w:snapToGrid w:val="0"/>
              <w:jc w:val="both"/>
              <w:rPr>
                <w:sz w:val="28"/>
                <w:szCs w:val="28"/>
              </w:rPr>
            </w:pPr>
          </w:p>
        </w:tc>
        <w:tc>
          <w:tcPr>
            <w:tcW w:w="1721"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jc w:val="both"/>
              <w:rPr>
                <w:sz w:val="28"/>
                <w:szCs w:val="28"/>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rPr>
            </w:pPr>
          </w:p>
        </w:tc>
        <w:tc>
          <w:tcPr>
            <w:tcW w:w="382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rPr>
            </w:pPr>
          </w:p>
        </w:tc>
        <w:tc>
          <w:tcPr>
            <w:tcW w:w="192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rPr>
            </w:pPr>
          </w:p>
        </w:tc>
        <w:tc>
          <w:tcPr>
            <w:tcW w:w="1306" w:type="dxa"/>
            <w:tcBorders>
              <w:top w:val="single" w:sz="4" w:space="0" w:color="000000"/>
              <w:left w:val="single" w:sz="4" w:space="0" w:color="000000"/>
              <w:bottom w:val="single" w:sz="4" w:space="0" w:color="000000"/>
            </w:tcBorders>
          </w:tcPr>
          <w:p w:rsidR="00E82338" w:rsidRPr="00C61EBD" w:rsidRDefault="00E82338" w:rsidP="00FB63A1">
            <w:pPr>
              <w:pStyle w:val="af1"/>
              <w:snapToGrid w:val="0"/>
              <w:jc w:val="both"/>
              <w:rPr>
                <w:sz w:val="28"/>
                <w:szCs w:val="28"/>
              </w:rPr>
            </w:pPr>
          </w:p>
        </w:tc>
        <w:tc>
          <w:tcPr>
            <w:tcW w:w="1721"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jc w:val="both"/>
              <w:rPr>
                <w:sz w:val="28"/>
                <w:szCs w:val="28"/>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rPr>
            </w:pPr>
          </w:p>
        </w:tc>
        <w:tc>
          <w:tcPr>
            <w:tcW w:w="382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rPr>
            </w:pPr>
          </w:p>
        </w:tc>
        <w:tc>
          <w:tcPr>
            <w:tcW w:w="192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rPr>
            </w:pPr>
          </w:p>
        </w:tc>
        <w:tc>
          <w:tcPr>
            <w:tcW w:w="1306" w:type="dxa"/>
            <w:tcBorders>
              <w:top w:val="single" w:sz="4" w:space="0" w:color="000000"/>
              <w:left w:val="single" w:sz="4" w:space="0" w:color="000000"/>
              <w:bottom w:val="single" w:sz="4" w:space="0" w:color="000000"/>
            </w:tcBorders>
          </w:tcPr>
          <w:p w:rsidR="00E82338" w:rsidRPr="00C61EBD" w:rsidRDefault="00E82338" w:rsidP="00FB63A1">
            <w:pPr>
              <w:pStyle w:val="af1"/>
              <w:snapToGrid w:val="0"/>
              <w:jc w:val="both"/>
              <w:rPr>
                <w:sz w:val="28"/>
                <w:szCs w:val="28"/>
              </w:rPr>
            </w:pPr>
          </w:p>
        </w:tc>
        <w:tc>
          <w:tcPr>
            <w:tcW w:w="1721"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jc w:val="both"/>
              <w:rPr>
                <w:sz w:val="28"/>
                <w:szCs w:val="28"/>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rPr>
            </w:pPr>
          </w:p>
        </w:tc>
        <w:tc>
          <w:tcPr>
            <w:tcW w:w="382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rPr>
            </w:pPr>
          </w:p>
        </w:tc>
        <w:tc>
          <w:tcPr>
            <w:tcW w:w="192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rPr>
            </w:pPr>
          </w:p>
        </w:tc>
        <w:tc>
          <w:tcPr>
            <w:tcW w:w="1306" w:type="dxa"/>
            <w:tcBorders>
              <w:top w:val="single" w:sz="4" w:space="0" w:color="000000"/>
              <w:left w:val="single" w:sz="4" w:space="0" w:color="000000"/>
              <w:bottom w:val="single" w:sz="4" w:space="0" w:color="000000"/>
            </w:tcBorders>
          </w:tcPr>
          <w:p w:rsidR="00E82338" w:rsidRPr="00C61EBD" w:rsidRDefault="00E82338" w:rsidP="00FB63A1">
            <w:pPr>
              <w:pStyle w:val="af1"/>
              <w:snapToGrid w:val="0"/>
              <w:jc w:val="both"/>
              <w:rPr>
                <w:sz w:val="28"/>
                <w:szCs w:val="28"/>
              </w:rPr>
            </w:pPr>
          </w:p>
        </w:tc>
        <w:tc>
          <w:tcPr>
            <w:tcW w:w="1721"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jc w:val="both"/>
              <w:rPr>
                <w:sz w:val="28"/>
                <w:szCs w:val="28"/>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rPr>
            </w:pPr>
          </w:p>
        </w:tc>
        <w:tc>
          <w:tcPr>
            <w:tcW w:w="382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rPr>
            </w:pPr>
          </w:p>
        </w:tc>
        <w:tc>
          <w:tcPr>
            <w:tcW w:w="192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rPr>
            </w:pPr>
          </w:p>
        </w:tc>
        <w:tc>
          <w:tcPr>
            <w:tcW w:w="1306" w:type="dxa"/>
            <w:tcBorders>
              <w:top w:val="single" w:sz="4" w:space="0" w:color="000000"/>
              <w:left w:val="single" w:sz="4" w:space="0" w:color="000000"/>
              <w:bottom w:val="single" w:sz="4" w:space="0" w:color="000000"/>
            </w:tcBorders>
          </w:tcPr>
          <w:p w:rsidR="00E82338" w:rsidRPr="00C61EBD" w:rsidRDefault="00E82338" w:rsidP="00FB63A1">
            <w:pPr>
              <w:pStyle w:val="af1"/>
              <w:snapToGrid w:val="0"/>
              <w:jc w:val="both"/>
              <w:rPr>
                <w:sz w:val="28"/>
                <w:szCs w:val="28"/>
              </w:rPr>
            </w:pPr>
          </w:p>
        </w:tc>
        <w:tc>
          <w:tcPr>
            <w:tcW w:w="1721"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jc w:val="both"/>
              <w:rPr>
                <w:sz w:val="28"/>
                <w:szCs w:val="28"/>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rPr>
            </w:pPr>
          </w:p>
        </w:tc>
        <w:tc>
          <w:tcPr>
            <w:tcW w:w="382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rPr>
            </w:pPr>
          </w:p>
        </w:tc>
        <w:tc>
          <w:tcPr>
            <w:tcW w:w="192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rPr>
            </w:pPr>
          </w:p>
        </w:tc>
        <w:tc>
          <w:tcPr>
            <w:tcW w:w="1306" w:type="dxa"/>
            <w:tcBorders>
              <w:top w:val="single" w:sz="4" w:space="0" w:color="000000"/>
              <w:left w:val="single" w:sz="4" w:space="0" w:color="000000"/>
              <w:bottom w:val="single" w:sz="4" w:space="0" w:color="000000"/>
            </w:tcBorders>
          </w:tcPr>
          <w:p w:rsidR="00E82338" w:rsidRPr="00C61EBD" w:rsidRDefault="00E82338" w:rsidP="00FB63A1">
            <w:pPr>
              <w:pStyle w:val="af1"/>
              <w:snapToGrid w:val="0"/>
              <w:jc w:val="both"/>
              <w:rPr>
                <w:sz w:val="28"/>
                <w:szCs w:val="28"/>
              </w:rPr>
            </w:pPr>
          </w:p>
        </w:tc>
        <w:tc>
          <w:tcPr>
            <w:tcW w:w="1721"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jc w:val="both"/>
              <w:rPr>
                <w:sz w:val="28"/>
                <w:szCs w:val="28"/>
              </w:rPr>
            </w:pPr>
          </w:p>
        </w:tc>
      </w:tr>
    </w:tbl>
    <w:p w:rsidR="00E82338" w:rsidRPr="00C61EBD" w:rsidRDefault="00E82338" w:rsidP="00E82338">
      <w:pPr>
        <w:pStyle w:val="29"/>
        <w:ind w:left="0" w:right="-2"/>
        <w:jc w:val="right"/>
        <w:rPr>
          <w:rFonts w:ascii="Times New Roman" w:hAnsi="Times New Roman" w:cs="Times New Roman"/>
          <w:b/>
          <w:bCs/>
          <w:sz w:val="28"/>
          <w:szCs w:val="28"/>
        </w:rPr>
      </w:pPr>
    </w:p>
    <w:p w:rsidR="00E82338" w:rsidRPr="00C61EBD" w:rsidRDefault="00E82338" w:rsidP="00E82338">
      <w:pPr>
        <w:pStyle w:val="29"/>
        <w:ind w:left="0" w:right="-2"/>
        <w:jc w:val="right"/>
        <w:rPr>
          <w:rFonts w:ascii="Times New Roman" w:hAnsi="Times New Roman" w:cs="Times New Roman"/>
          <w:b/>
          <w:bCs/>
          <w:sz w:val="28"/>
          <w:szCs w:val="28"/>
        </w:rPr>
      </w:pPr>
      <w:r w:rsidRPr="00C61EBD">
        <w:rPr>
          <w:rFonts w:ascii="Times New Roman" w:hAnsi="Times New Roman" w:cs="Times New Roman"/>
          <w:b/>
          <w:bCs/>
          <w:sz w:val="28"/>
          <w:szCs w:val="28"/>
        </w:rPr>
        <w:t>(Ф 03.02 – 04)</w:t>
      </w:r>
    </w:p>
    <w:p w:rsidR="00E82338" w:rsidRPr="00C61EBD" w:rsidRDefault="00E82338" w:rsidP="00E82338">
      <w:pPr>
        <w:pStyle w:val="29"/>
        <w:ind w:left="0" w:right="-2"/>
        <w:jc w:val="right"/>
        <w:rPr>
          <w:rFonts w:ascii="Times New Roman" w:hAnsi="Times New Roman" w:cs="Times New Roman"/>
          <w:b/>
          <w:bCs/>
          <w:sz w:val="28"/>
          <w:szCs w:val="28"/>
        </w:rPr>
      </w:pPr>
    </w:p>
    <w:p w:rsidR="00E82338" w:rsidRPr="00C61EBD" w:rsidRDefault="00E82338" w:rsidP="00E82338">
      <w:pPr>
        <w:pStyle w:val="29"/>
        <w:ind w:left="0" w:right="-2"/>
        <w:rPr>
          <w:rFonts w:ascii="Times New Roman" w:hAnsi="Times New Roman" w:cs="Times New Roman"/>
          <w:b/>
          <w:bCs/>
          <w:sz w:val="28"/>
          <w:szCs w:val="28"/>
        </w:rPr>
      </w:pPr>
      <w:r w:rsidRPr="00C61EBD">
        <w:rPr>
          <w:rFonts w:ascii="Times New Roman" w:hAnsi="Times New Roman" w:cs="Times New Roman"/>
          <w:b/>
          <w:bCs/>
          <w:sz w:val="28"/>
          <w:szCs w:val="28"/>
        </w:rPr>
        <w:t>АРКУШ РЕЄСТРАЦІЇ РЕВІЗІЇ</w:t>
      </w:r>
    </w:p>
    <w:tbl>
      <w:tblPr>
        <w:tblW w:w="9476" w:type="dxa"/>
        <w:tblInd w:w="108" w:type="dxa"/>
        <w:tblLayout w:type="fixed"/>
        <w:tblLook w:val="0000" w:firstRow="0" w:lastRow="0" w:firstColumn="0" w:lastColumn="0" w:noHBand="0" w:noVBand="0"/>
      </w:tblPr>
      <w:tblGrid>
        <w:gridCol w:w="709"/>
        <w:gridCol w:w="3402"/>
        <w:gridCol w:w="1559"/>
        <w:gridCol w:w="1418"/>
        <w:gridCol w:w="2388"/>
      </w:tblGrid>
      <w:tr w:rsidR="00E82338" w:rsidRPr="00C61EBD" w:rsidTr="00FB63A1">
        <w:trPr>
          <w:cantSplit/>
          <w:trHeight w:val="517"/>
        </w:trPr>
        <w:tc>
          <w:tcPr>
            <w:tcW w:w="709" w:type="dxa"/>
            <w:tcBorders>
              <w:top w:val="single" w:sz="4" w:space="0" w:color="000000"/>
              <w:left w:val="single" w:sz="4" w:space="0" w:color="000000"/>
              <w:bottom w:val="single" w:sz="4" w:space="0" w:color="000000"/>
            </w:tcBorders>
            <w:vAlign w:val="center"/>
          </w:tcPr>
          <w:p w:rsidR="00E82338" w:rsidRPr="00C61EBD" w:rsidRDefault="00E82338" w:rsidP="00FB63A1">
            <w:pPr>
              <w:pStyle w:val="af1"/>
              <w:tabs>
                <w:tab w:val="center" w:pos="-1418"/>
              </w:tabs>
              <w:snapToGrid w:val="0"/>
              <w:spacing w:line="216" w:lineRule="auto"/>
              <w:jc w:val="both"/>
              <w:rPr>
                <w:sz w:val="28"/>
                <w:szCs w:val="28"/>
              </w:rPr>
            </w:pPr>
            <w:r w:rsidRPr="00C61EBD">
              <w:rPr>
                <w:sz w:val="28"/>
                <w:szCs w:val="28"/>
              </w:rPr>
              <w:t xml:space="preserve"> № пор.</w:t>
            </w:r>
          </w:p>
        </w:tc>
        <w:tc>
          <w:tcPr>
            <w:tcW w:w="3402" w:type="dxa"/>
            <w:tcBorders>
              <w:top w:val="single" w:sz="4" w:space="0" w:color="000000"/>
              <w:left w:val="single" w:sz="4" w:space="0" w:color="000000"/>
              <w:bottom w:val="single" w:sz="4" w:space="0" w:color="000000"/>
            </w:tcBorders>
            <w:vAlign w:val="center"/>
          </w:tcPr>
          <w:p w:rsidR="00E82338" w:rsidRPr="00C61EBD" w:rsidRDefault="00E82338" w:rsidP="00FB63A1">
            <w:pPr>
              <w:pStyle w:val="af1"/>
              <w:tabs>
                <w:tab w:val="center" w:pos="-1418"/>
              </w:tabs>
              <w:snapToGrid w:val="0"/>
              <w:spacing w:line="216" w:lineRule="auto"/>
              <w:jc w:val="center"/>
              <w:rPr>
                <w:sz w:val="28"/>
                <w:szCs w:val="28"/>
              </w:rPr>
            </w:pPr>
            <w:r w:rsidRPr="00C61EBD">
              <w:rPr>
                <w:sz w:val="28"/>
                <w:szCs w:val="28"/>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E82338" w:rsidRPr="00C61EBD" w:rsidRDefault="00E82338" w:rsidP="00FB63A1">
            <w:pPr>
              <w:pStyle w:val="af1"/>
              <w:tabs>
                <w:tab w:val="center" w:pos="-1418"/>
              </w:tabs>
              <w:snapToGrid w:val="0"/>
              <w:spacing w:line="216" w:lineRule="auto"/>
              <w:jc w:val="center"/>
              <w:rPr>
                <w:sz w:val="28"/>
                <w:szCs w:val="28"/>
              </w:rPr>
            </w:pPr>
            <w:r w:rsidRPr="00C61EBD">
              <w:rPr>
                <w:sz w:val="28"/>
                <w:szCs w:val="28"/>
              </w:rPr>
              <w:t>Дата ревізії</w:t>
            </w:r>
          </w:p>
        </w:tc>
        <w:tc>
          <w:tcPr>
            <w:tcW w:w="1418" w:type="dxa"/>
            <w:tcBorders>
              <w:top w:val="single" w:sz="4" w:space="0" w:color="000000"/>
              <w:left w:val="single" w:sz="4" w:space="0" w:color="000000"/>
              <w:bottom w:val="single" w:sz="4" w:space="0" w:color="000000"/>
            </w:tcBorders>
            <w:vAlign w:val="center"/>
          </w:tcPr>
          <w:p w:rsidR="00E82338" w:rsidRPr="00C61EBD" w:rsidRDefault="00E82338" w:rsidP="00FB63A1">
            <w:pPr>
              <w:pStyle w:val="af1"/>
              <w:tabs>
                <w:tab w:val="center" w:pos="-1418"/>
              </w:tabs>
              <w:snapToGrid w:val="0"/>
              <w:spacing w:line="216" w:lineRule="auto"/>
              <w:jc w:val="center"/>
              <w:rPr>
                <w:sz w:val="28"/>
                <w:szCs w:val="28"/>
              </w:rPr>
            </w:pPr>
            <w:r w:rsidRPr="00C61EBD">
              <w:rPr>
                <w:sz w:val="28"/>
                <w:szCs w:val="28"/>
              </w:rPr>
              <w:t>Підпис</w:t>
            </w:r>
          </w:p>
        </w:tc>
        <w:tc>
          <w:tcPr>
            <w:tcW w:w="2388" w:type="dxa"/>
            <w:tcBorders>
              <w:top w:val="single" w:sz="4" w:space="0" w:color="000000"/>
              <w:left w:val="single" w:sz="4" w:space="0" w:color="000000"/>
              <w:bottom w:val="single" w:sz="4" w:space="0" w:color="000000"/>
              <w:right w:val="single" w:sz="4" w:space="0" w:color="000000"/>
            </w:tcBorders>
            <w:vAlign w:val="center"/>
          </w:tcPr>
          <w:p w:rsidR="00E82338" w:rsidRPr="00C61EBD" w:rsidRDefault="00E82338" w:rsidP="00FB63A1">
            <w:pPr>
              <w:pStyle w:val="af1"/>
              <w:tabs>
                <w:tab w:val="center" w:pos="-1418"/>
              </w:tabs>
              <w:snapToGrid w:val="0"/>
              <w:spacing w:line="216" w:lineRule="auto"/>
              <w:jc w:val="center"/>
              <w:rPr>
                <w:sz w:val="28"/>
                <w:szCs w:val="28"/>
              </w:rPr>
            </w:pPr>
            <w:r w:rsidRPr="00C61EBD">
              <w:rPr>
                <w:sz w:val="28"/>
                <w:szCs w:val="28"/>
              </w:rPr>
              <w:t>Висновок щодо адекватності</w:t>
            </w: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rPr>
            </w:pPr>
          </w:p>
        </w:tc>
        <w:tc>
          <w:tcPr>
            <w:tcW w:w="3402"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rPr>
            </w:pPr>
          </w:p>
        </w:tc>
        <w:tc>
          <w:tcPr>
            <w:tcW w:w="155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rPr>
            </w:pPr>
          </w:p>
        </w:tc>
        <w:tc>
          <w:tcPr>
            <w:tcW w:w="1418" w:type="dxa"/>
            <w:tcBorders>
              <w:top w:val="single" w:sz="4" w:space="0" w:color="000000"/>
              <w:left w:val="single" w:sz="4" w:space="0" w:color="000000"/>
              <w:bottom w:val="single" w:sz="4" w:space="0" w:color="000000"/>
            </w:tcBorders>
          </w:tcPr>
          <w:p w:rsidR="00E82338" w:rsidRPr="00C61EBD" w:rsidRDefault="00E82338" w:rsidP="00FB63A1">
            <w:pPr>
              <w:pStyle w:val="af1"/>
              <w:snapToGrid w:val="0"/>
              <w:jc w:val="both"/>
              <w:rPr>
                <w:sz w:val="28"/>
                <w:szCs w:val="28"/>
              </w:rPr>
            </w:pPr>
          </w:p>
        </w:tc>
        <w:tc>
          <w:tcPr>
            <w:tcW w:w="2388"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ind w:right="72"/>
              <w:jc w:val="both"/>
              <w:rPr>
                <w:sz w:val="28"/>
                <w:szCs w:val="28"/>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rPr>
            </w:pPr>
          </w:p>
        </w:tc>
        <w:tc>
          <w:tcPr>
            <w:tcW w:w="3402"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rPr>
            </w:pPr>
          </w:p>
        </w:tc>
        <w:tc>
          <w:tcPr>
            <w:tcW w:w="155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rPr>
            </w:pPr>
          </w:p>
        </w:tc>
        <w:tc>
          <w:tcPr>
            <w:tcW w:w="1418" w:type="dxa"/>
            <w:tcBorders>
              <w:top w:val="single" w:sz="4" w:space="0" w:color="000000"/>
              <w:left w:val="single" w:sz="4" w:space="0" w:color="000000"/>
              <w:bottom w:val="single" w:sz="4" w:space="0" w:color="000000"/>
            </w:tcBorders>
          </w:tcPr>
          <w:p w:rsidR="00E82338" w:rsidRPr="00C61EBD" w:rsidRDefault="00E82338" w:rsidP="00FB63A1">
            <w:pPr>
              <w:pStyle w:val="af1"/>
              <w:snapToGrid w:val="0"/>
              <w:jc w:val="both"/>
              <w:rPr>
                <w:sz w:val="28"/>
                <w:szCs w:val="28"/>
              </w:rPr>
            </w:pPr>
          </w:p>
        </w:tc>
        <w:tc>
          <w:tcPr>
            <w:tcW w:w="2388"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ind w:right="72"/>
              <w:jc w:val="both"/>
              <w:rPr>
                <w:sz w:val="28"/>
                <w:szCs w:val="28"/>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rPr>
            </w:pPr>
          </w:p>
        </w:tc>
        <w:tc>
          <w:tcPr>
            <w:tcW w:w="3402"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rPr>
            </w:pPr>
          </w:p>
        </w:tc>
        <w:tc>
          <w:tcPr>
            <w:tcW w:w="155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rPr>
            </w:pPr>
          </w:p>
        </w:tc>
        <w:tc>
          <w:tcPr>
            <w:tcW w:w="1418" w:type="dxa"/>
            <w:tcBorders>
              <w:top w:val="single" w:sz="4" w:space="0" w:color="000000"/>
              <w:left w:val="single" w:sz="4" w:space="0" w:color="000000"/>
              <w:bottom w:val="single" w:sz="4" w:space="0" w:color="000000"/>
            </w:tcBorders>
          </w:tcPr>
          <w:p w:rsidR="00E82338" w:rsidRPr="00C61EBD" w:rsidRDefault="00E82338" w:rsidP="00FB63A1">
            <w:pPr>
              <w:pStyle w:val="af1"/>
              <w:snapToGrid w:val="0"/>
              <w:jc w:val="both"/>
              <w:rPr>
                <w:sz w:val="28"/>
                <w:szCs w:val="28"/>
              </w:rPr>
            </w:pPr>
          </w:p>
        </w:tc>
        <w:tc>
          <w:tcPr>
            <w:tcW w:w="2388"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ind w:right="72"/>
              <w:jc w:val="both"/>
              <w:rPr>
                <w:sz w:val="28"/>
                <w:szCs w:val="28"/>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rPr>
            </w:pPr>
          </w:p>
        </w:tc>
        <w:tc>
          <w:tcPr>
            <w:tcW w:w="3402"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rPr>
            </w:pPr>
          </w:p>
        </w:tc>
        <w:tc>
          <w:tcPr>
            <w:tcW w:w="155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rPr>
            </w:pPr>
          </w:p>
        </w:tc>
        <w:tc>
          <w:tcPr>
            <w:tcW w:w="1418" w:type="dxa"/>
            <w:tcBorders>
              <w:top w:val="single" w:sz="4" w:space="0" w:color="000000"/>
              <w:left w:val="single" w:sz="4" w:space="0" w:color="000000"/>
              <w:bottom w:val="single" w:sz="4" w:space="0" w:color="000000"/>
            </w:tcBorders>
          </w:tcPr>
          <w:p w:rsidR="00E82338" w:rsidRPr="00C61EBD" w:rsidRDefault="00E82338" w:rsidP="00FB63A1">
            <w:pPr>
              <w:pStyle w:val="af1"/>
              <w:snapToGrid w:val="0"/>
              <w:jc w:val="both"/>
              <w:rPr>
                <w:sz w:val="28"/>
                <w:szCs w:val="28"/>
              </w:rPr>
            </w:pPr>
          </w:p>
        </w:tc>
        <w:tc>
          <w:tcPr>
            <w:tcW w:w="2388"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ind w:right="72"/>
              <w:jc w:val="both"/>
              <w:rPr>
                <w:sz w:val="28"/>
                <w:szCs w:val="28"/>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rPr>
            </w:pPr>
          </w:p>
        </w:tc>
        <w:tc>
          <w:tcPr>
            <w:tcW w:w="3402"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rPr>
            </w:pPr>
          </w:p>
        </w:tc>
        <w:tc>
          <w:tcPr>
            <w:tcW w:w="155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rPr>
            </w:pPr>
          </w:p>
        </w:tc>
        <w:tc>
          <w:tcPr>
            <w:tcW w:w="1418" w:type="dxa"/>
            <w:tcBorders>
              <w:top w:val="single" w:sz="4" w:space="0" w:color="000000"/>
              <w:left w:val="single" w:sz="4" w:space="0" w:color="000000"/>
              <w:bottom w:val="single" w:sz="4" w:space="0" w:color="000000"/>
            </w:tcBorders>
          </w:tcPr>
          <w:p w:rsidR="00E82338" w:rsidRPr="00C61EBD" w:rsidRDefault="00E82338" w:rsidP="00FB63A1">
            <w:pPr>
              <w:pStyle w:val="af1"/>
              <w:snapToGrid w:val="0"/>
              <w:jc w:val="both"/>
              <w:rPr>
                <w:sz w:val="28"/>
                <w:szCs w:val="28"/>
              </w:rPr>
            </w:pPr>
          </w:p>
        </w:tc>
        <w:tc>
          <w:tcPr>
            <w:tcW w:w="2388"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ind w:right="72"/>
              <w:jc w:val="both"/>
              <w:rPr>
                <w:sz w:val="28"/>
                <w:szCs w:val="28"/>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rPr>
            </w:pPr>
          </w:p>
        </w:tc>
        <w:tc>
          <w:tcPr>
            <w:tcW w:w="3402"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rPr>
            </w:pPr>
          </w:p>
        </w:tc>
        <w:tc>
          <w:tcPr>
            <w:tcW w:w="155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rPr>
            </w:pPr>
          </w:p>
        </w:tc>
        <w:tc>
          <w:tcPr>
            <w:tcW w:w="1418" w:type="dxa"/>
            <w:tcBorders>
              <w:top w:val="single" w:sz="4" w:space="0" w:color="000000"/>
              <w:left w:val="single" w:sz="4" w:space="0" w:color="000000"/>
              <w:bottom w:val="single" w:sz="4" w:space="0" w:color="000000"/>
            </w:tcBorders>
          </w:tcPr>
          <w:p w:rsidR="00E82338" w:rsidRPr="00C61EBD" w:rsidRDefault="00E82338" w:rsidP="00FB63A1">
            <w:pPr>
              <w:pStyle w:val="af1"/>
              <w:snapToGrid w:val="0"/>
              <w:jc w:val="both"/>
              <w:rPr>
                <w:sz w:val="28"/>
                <w:szCs w:val="28"/>
              </w:rPr>
            </w:pPr>
          </w:p>
        </w:tc>
        <w:tc>
          <w:tcPr>
            <w:tcW w:w="2388"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ind w:right="72"/>
              <w:jc w:val="both"/>
              <w:rPr>
                <w:sz w:val="28"/>
                <w:szCs w:val="28"/>
              </w:rPr>
            </w:pPr>
          </w:p>
        </w:tc>
      </w:tr>
    </w:tbl>
    <w:p w:rsidR="00E82338" w:rsidRPr="00C61EBD" w:rsidRDefault="00E82338" w:rsidP="00E82338">
      <w:pPr>
        <w:pStyle w:val="29"/>
        <w:ind w:left="0" w:right="-2"/>
        <w:jc w:val="right"/>
        <w:rPr>
          <w:rFonts w:ascii="Times New Roman" w:hAnsi="Times New Roman" w:cs="Times New Roman"/>
          <w:b/>
          <w:bCs/>
          <w:sz w:val="28"/>
          <w:szCs w:val="28"/>
        </w:rPr>
      </w:pPr>
    </w:p>
    <w:p w:rsidR="00E82338" w:rsidRPr="00C61EBD" w:rsidRDefault="00E82338" w:rsidP="00E82338">
      <w:pPr>
        <w:pStyle w:val="29"/>
        <w:ind w:left="0" w:right="-2"/>
        <w:jc w:val="right"/>
        <w:rPr>
          <w:rFonts w:ascii="Times New Roman" w:hAnsi="Times New Roman" w:cs="Times New Roman"/>
          <w:b/>
          <w:bCs/>
          <w:sz w:val="28"/>
          <w:szCs w:val="28"/>
        </w:rPr>
      </w:pPr>
    </w:p>
    <w:p w:rsidR="00E82338" w:rsidRPr="00C61EBD" w:rsidRDefault="00E82338" w:rsidP="00E82338">
      <w:pPr>
        <w:pStyle w:val="29"/>
        <w:ind w:left="0" w:right="-2"/>
        <w:jc w:val="right"/>
        <w:rPr>
          <w:rFonts w:ascii="Times New Roman" w:hAnsi="Times New Roman" w:cs="Times New Roman"/>
          <w:b/>
          <w:bCs/>
          <w:sz w:val="28"/>
          <w:szCs w:val="28"/>
        </w:rPr>
      </w:pPr>
    </w:p>
    <w:p w:rsidR="00E82338" w:rsidRPr="00C61EBD" w:rsidRDefault="00E82338" w:rsidP="00E82338">
      <w:pPr>
        <w:pStyle w:val="29"/>
        <w:ind w:left="0" w:right="-2"/>
        <w:jc w:val="right"/>
        <w:rPr>
          <w:rFonts w:ascii="Times New Roman" w:hAnsi="Times New Roman" w:cs="Times New Roman"/>
          <w:b/>
          <w:bCs/>
          <w:sz w:val="28"/>
          <w:szCs w:val="28"/>
        </w:rPr>
      </w:pPr>
    </w:p>
    <w:p w:rsidR="00E82338" w:rsidRPr="00C61EBD" w:rsidRDefault="00E82338" w:rsidP="00E82338">
      <w:pPr>
        <w:pStyle w:val="29"/>
        <w:ind w:left="0" w:right="-2"/>
        <w:jc w:val="right"/>
        <w:rPr>
          <w:rFonts w:ascii="Times New Roman" w:hAnsi="Times New Roman" w:cs="Times New Roman"/>
          <w:b/>
          <w:bCs/>
          <w:sz w:val="28"/>
          <w:szCs w:val="28"/>
        </w:rPr>
      </w:pPr>
      <w:r w:rsidRPr="00C61EBD">
        <w:rPr>
          <w:rFonts w:ascii="Times New Roman" w:hAnsi="Times New Roman" w:cs="Times New Roman"/>
          <w:b/>
          <w:bCs/>
          <w:sz w:val="28"/>
          <w:szCs w:val="28"/>
        </w:rPr>
        <w:t>(Ф 03.02 – 03)</w:t>
      </w:r>
    </w:p>
    <w:p w:rsidR="00E82338" w:rsidRPr="00C61EBD" w:rsidRDefault="00E82338" w:rsidP="00E82338">
      <w:pPr>
        <w:pStyle w:val="29"/>
        <w:ind w:left="0" w:right="-2"/>
        <w:rPr>
          <w:rFonts w:ascii="Times New Roman" w:hAnsi="Times New Roman" w:cs="Times New Roman"/>
          <w:b/>
          <w:bCs/>
          <w:sz w:val="28"/>
          <w:szCs w:val="28"/>
        </w:rPr>
      </w:pPr>
      <w:r w:rsidRPr="00C61EBD">
        <w:rPr>
          <w:rFonts w:ascii="Times New Roman" w:hAnsi="Times New Roman" w:cs="Times New Roman"/>
          <w:b/>
          <w:bCs/>
          <w:sz w:val="28"/>
          <w:szCs w:val="28"/>
        </w:rPr>
        <w:t>АРКУШ ОБЛІКУ ЗМІН</w:t>
      </w:r>
    </w:p>
    <w:tbl>
      <w:tblPr>
        <w:tblW w:w="9476" w:type="dxa"/>
        <w:tblInd w:w="108" w:type="dxa"/>
        <w:tblLayout w:type="fixed"/>
        <w:tblLook w:val="0000" w:firstRow="0" w:lastRow="0" w:firstColumn="0" w:lastColumn="0" w:noHBand="0" w:noVBand="0"/>
      </w:tblPr>
      <w:tblGrid>
        <w:gridCol w:w="709"/>
        <w:gridCol w:w="1203"/>
        <w:gridCol w:w="1490"/>
        <w:gridCol w:w="1120"/>
        <w:gridCol w:w="1305"/>
        <w:gridCol w:w="1119"/>
        <w:gridCol w:w="1205"/>
        <w:gridCol w:w="1325"/>
      </w:tblGrid>
      <w:tr w:rsidR="00E82338" w:rsidRPr="00C61EBD" w:rsidTr="00FB63A1">
        <w:trPr>
          <w:cantSplit/>
          <w:trHeight w:hRule="exact" w:val="531"/>
        </w:trPr>
        <w:tc>
          <w:tcPr>
            <w:tcW w:w="709" w:type="dxa"/>
            <w:vMerge w:val="restart"/>
            <w:tcBorders>
              <w:top w:val="single" w:sz="4" w:space="0" w:color="000000"/>
              <w:left w:val="single" w:sz="4" w:space="0" w:color="000000"/>
              <w:bottom w:val="single" w:sz="4" w:space="0" w:color="000000"/>
            </w:tcBorders>
            <w:vAlign w:val="center"/>
          </w:tcPr>
          <w:p w:rsidR="00E82338" w:rsidRPr="00C61EBD" w:rsidRDefault="00E82338" w:rsidP="00FB63A1">
            <w:pPr>
              <w:pStyle w:val="af1"/>
              <w:tabs>
                <w:tab w:val="clear" w:pos="4677"/>
                <w:tab w:val="clear" w:pos="9355"/>
                <w:tab w:val="left" w:pos="705"/>
                <w:tab w:val="center" w:pos="4674"/>
                <w:tab w:val="right" w:pos="9352"/>
              </w:tabs>
              <w:snapToGrid w:val="0"/>
              <w:spacing w:line="216" w:lineRule="auto"/>
              <w:ind w:right="-57"/>
              <w:jc w:val="both"/>
              <w:rPr>
                <w:sz w:val="28"/>
                <w:szCs w:val="28"/>
              </w:rPr>
            </w:pPr>
            <w:r w:rsidRPr="00C61EBD">
              <w:rPr>
                <w:sz w:val="28"/>
                <w:szCs w:val="28"/>
              </w:rPr>
              <w:t>№ зміни</w:t>
            </w:r>
          </w:p>
        </w:tc>
        <w:tc>
          <w:tcPr>
            <w:tcW w:w="5118" w:type="dxa"/>
            <w:gridSpan w:val="4"/>
            <w:tcBorders>
              <w:top w:val="single" w:sz="4" w:space="0" w:color="000000"/>
              <w:left w:val="single" w:sz="4" w:space="0" w:color="000000"/>
              <w:bottom w:val="single" w:sz="4" w:space="0" w:color="000000"/>
            </w:tcBorders>
            <w:vAlign w:val="center"/>
          </w:tcPr>
          <w:p w:rsidR="00E82338" w:rsidRPr="00C61EBD" w:rsidRDefault="00E82338" w:rsidP="00FB63A1">
            <w:pPr>
              <w:pStyle w:val="af1"/>
              <w:tabs>
                <w:tab w:val="clear" w:pos="4677"/>
                <w:tab w:val="clear" w:pos="9355"/>
                <w:tab w:val="left" w:pos="705"/>
                <w:tab w:val="center" w:pos="4674"/>
                <w:tab w:val="right" w:pos="9352"/>
              </w:tabs>
              <w:snapToGrid w:val="0"/>
              <w:spacing w:line="216" w:lineRule="auto"/>
              <w:ind w:right="12"/>
              <w:jc w:val="center"/>
              <w:rPr>
                <w:sz w:val="28"/>
                <w:szCs w:val="28"/>
              </w:rPr>
            </w:pPr>
            <w:r w:rsidRPr="00C61EBD">
              <w:rPr>
                <w:sz w:val="28"/>
                <w:szCs w:val="28"/>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E82338" w:rsidRPr="00C61EBD" w:rsidRDefault="00E82338" w:rsidP="00FB63A1">
            <w:pPr>
              <w:pStyle w:val="af1"/>
              <w:tabs>
                <w:tab w:val="clear" w:pos="4677"/>
                <w:tab w:val="clear" w:pos="9355"/>
                <w:tab w:val="left" w:pos="705"/>
                <w:tab w:val="center" w:pos="4674"/>
                <w:tab w:val="right" w:pos="9352"/>
              </w:tabs>
              <w:snapToGrid w:val="0"/>
              <w:spacing w:line="216" w:lineRule="auto"/>
              <w:ind w:right="12"/>
              <w:jc w:val="center"/>
              <w:rPr>
                <w:sz w:val="28"/>
                <w:szCs w:val="28"/>
              </w:rPr>
            </w:pPr>
            <w:r w:rsidRPr="00C61EBD">
              <w:rPr>
                <w:sz w:val="28"/>
                <w:szCs w:val="28"/>
              </w:rPr>
              <w:t>Підпис особи, яка</w:t>
            </w:r>
          </w:p>
          <w:p w:rsidR="00E82338" w:rsidRPr="00C61EBD" w:rsidRDefault="00E82338" w:rsidP="00FB63A1">
            <w:pPr>
              <w:pStyle w:val="af1"/>
              <w:tabs>
                <w:tab w:val="clear" w:pos="4677"/>
                <w:tab w:val="clear" w:pos="9355"/>
                <w:tab w:val="left" w:pos="705"/>
                <w:tab w:val="center" w:pos="4674"/>
                <w:tab w:val="right" w:pos="9352"/>
              </w:tabs>
              <w:snapToGrid w:val="0"/>
              <w:spacing w:line="216" w:lineRule="auto"/>
              <w:ind w:right="12"/>
              <w:jc w:val="center"/>
              <w:rPr>
                <w:sz w:val="28"/>
                <w:szCs w:val="28"/>
              </w:rPr>
            </w:pPr>
            <w:r w:rsidRPr="00C61EBD">
              <w:rPr>
                <w:sz w:val="28"/>
                <w:szCs w:val="28"/>
              </w:rPr>
              <w:t>внесла зміну</w:t>
            </w:r>
          </w:p>
        </w:tc>
        <w:tc>
          <w:tcPr>
            <w:tcW w:w="1205" w:type="dxa"/>
            <w:vMerge w:val="restart"/>
            <w:tcBorders>
              <w:top w:val="single" w:sz="4" w:space="0" w:color="000000"/>
              <w:left w:val="single" w:sz="4" w:space="0" w:color="000000"/>
              <w:bottom w:val="single" w:sz="4" w:space="0" w:color="000000"/>
            </w:tcBorders>
            <w:vAlign w:val="center"/>
          </w:tcPr>
          <w:p w:rsidR="00E82338" w:rsidRPr="00C61EBD" w:rsidRDefault="00E82338" w:rsidP="00FB63A1">
            <w:pPr>
              <w:pStyle w:val="af1"/>
              <w:tabs>
                <w:tab w:val="clear" w:pos="4677"/>
                <w:tab w:val="clear" w:pos="9355"/>
                <w:tab w:val="left" w:pos="705"/>
                <w:tab w:val="center" w:pos="4674"/>
                <w:tab w:val="right" w:pos="9352"/>
              </w:tabs>
              <w:snapToGrid w:val="0"/>
              <w:spacing w:line="216" w:lineRule="auto"/>
              <w:ind w:right="-57"/>
              <w:jc w:val="center"/>
              <w:rPr>
                <w:sz w:val="28"/>
                <w:szCs w:val="28"/>
              </w:rPr>
            </w:pPr>
            <w:r w:rsidRPr="00C61EBD">
              <w:rPr>
                <w:sz w:val="28"/>
                <w:szCs w:val="28"/>
              </w:rPr>
              <w:t>Дата внесення зміни</w:t>
            </w:r>
          </w:p>
        </w:tc>
        <w:tc>
          <w:tcPr>
            <w:tcW w:w="1325" w:type="dxa"/>
            <w:vMerge w:val="restart"/>
            <w:tcBorders>
              <w:top w:val="single" w:sz="4" w:space="0" w:color="000000"/>
              <w:left w:val="single" w:sz="4" w:space="0" w:color="000000"/>
              <w:bottom w:val="single" w:sz="4" w:space="0" w:color="000000"/>
              <w:right w:val="single" w:sz="4" w:space="0" w:color="000000"/>
            </w:tcBorders>
            <w:vAlign w:val="center"/>
          </w:tcPr>
          <w:p w:rsidR="00E82338" w:rsidRPr="00C61EBD" w:rsidRDefault="00E82338" w:rsidP="00FB63A1">
            <w:pPr>
              <w:pStyle w:val="af1"/>
              <w:tabs>
                <w:tab w:val="clear" w:pos="4677"/>
                <w:tab w:val="clear" w:pos="9355"/>
                <w:tab w:val="center" w:pos="4674"/>
                <w:tab w:val="right" w:pos="9352"/>
              </w:tabs>
              <w:snapToGrid w:val="0"/>
              <w:spacing w:line="216" w:lineRule="auto"/>
              <w:ind w:right="-57"/>
              <w:jc w:val="center"/>
              <w:rPr>
                <w:sz w:val="28"/>
                <w:szCs w:val="28"/>
              </w:rPr>
            </w:pPr>
            <w:r w:rsidRPr="00C61EBD">
              <w:rPr>
                <w:sz w:val="28"/>
                <w:szCs w:val="28"/>
              </w:rPr>
              <w:t>Дата</w:t>
            </w:r>
          </w:p>
          <w:p w:rsidR="00E82338" w:rsidRPr="00C61EBD" w:rsidRDefault="00E82338" w:rsidP="00FB63A1">
            <w:pPr>
              <w:pStyle w:val="af1"/>
              <w:tabs>
                <w:tab w:val="clear" w:pos="4677"/>
                <w:tab w:val="clear" w:pos="9355"/>
                <w:tab w:val="center" w:pos="4674"/>
                <w:tab w:val="right" w:pos="9352"/>
              </w:tabs>
              <w:snapToGrid w:val="0"/>
              <w:spacing w:line="216" w:lineRule="auto"/>
              <w:ind w:right="-57"/>
              <w:jc w:val="center"/>
              <w:rPr>
                <w:sz w:val="28"/>
                <w:szCs w:val="28"/>
              </w:rPr>
            </w:pPr>
            <w:r w:rsidRPr="00C61EBD">
              <w:rPr>
                <w:sz w:val="28"/>
                <w:szCs w:val="28"/>
              </w:rPr>
              <w:t>введення зміни</w:t>
            </w:r>
          </w:p>
        </w:tc>
      </w:tr>
      <w:tr w:rsidR="00E82338" w:rsidRPr="00C61EBD" w:rsidTr="00FB63A1">
        <w:trPr>
          <w:cantSplit/>
          <w:trHeight w:hRule="exact" w:val="705"/>
        </w:trPr>
        <w:tc>
          <w:tcPr>
            <w:tcW w:w="709" w:type="dxa"/>
            <w:vMerge/>
            <w:tcBorders>
              <w:top w:val="single" w:sz="4" w:space="0" w:color="000000"/>
              <w:left w:val="single" w:sz="4" w:space="0" w:color="000000"/>
              <w:bottom w:val="single" w:sz="4" w:space="0" w:color="000000"/>
            </w:tcBorders>
            <w:vAlign w:val="center"/>
          </w:tcPr>
          <w:p w:rsidR="00E82338" w:rsidRPr="00C61EBD" w:rsidRDefault="00E82338" w:rsidP="00FB63A1">
            <w:pPr>
              <w:snapToGrid w:val="0"/>
              <w:ind w:right="-57"/>
              <w:jc w:val="both"/>
              <w:rPr>
                <w:rFonts w:ascii="Times New Roman" w:hAnsi="Times New Roman" w:cs="Times New Roman"/>
                <w:sz w:val="28"/>
                <w:szCs w:val="28"/>
              </w:rPr>
            </w:pPr>
          </w:p>
        </w:tc>
        <w:tc>
          <w:tcPr>
            <w:tcW w:w="1203" w:type="dxa"/>
            <w:tcBorders>
              <w:left w:val="single" w:sz="4" w:space="0" w:color="000000"/>
              <w:bottom w:val="single" w:sz="4" w:space="0" w:color="000000"/>
            </w:tcBorders>
            <w:vAlign w:val="center"/>
          </w:tcPr>
          <w:p w:rsidR="00E82338" w:rsidRPr="00C61EBD" w:rsidRDefault="00E82338" w:rsidP="00FB63A1">
            <w:pPr>
              <w:pStyle w:val="af1"/>
              <w:tabs>
                <w:tab w:val="clear" w:pos="4677"/>
                <w:tab w:val="clear" w:pos="9355"/>
                <w:tab w:val="left" w:pos="705"/>
                <w:tab w:val="center" w:pos="4674"/>
                <w:tab w:val="right" w:pos="9352"/>
              </w:tabs>
              <w:snapToGrid w:val="0"/>
              <w:ind w:right="-57"/>
              <w:jc w:val="center"/>
              <w:rPr>
                <w:sz w:val="28"/>
                <w:szCs w:val="28"/>
              </w:rPr>
            </w:pPr>
            <w:r w:rsidRPr="00C61EBD">
              <w:rPr>
                <w:sz w:val="28"/>
                <w:szCs w:val="28"/>
              </w:rPr>
              <w:t>Зміненого</w:t>
            </w:r>
          </w:p>
        </w:tc>
        <w:tc>
          <w:tcPr>
            <w:tcW w:w="1490" w:type="dxa"/>
            <w:tcBorders>
              <w:left w:val="single" w:sz="4" w:space="0" w:color="000000"/>
              <w:bottom w:val="single" w:sz="4" w:space="0" w:color="000000"/>
            </w:tcBorders>
            <w:vAlign w:val="center"/>
          </w:tcPr>
          <w:p w:rsidR="00E82338" w:rsidRPr="00C61EBD" w:rsidRDefault="00E82338" w:rsidP="00FB63A1">
            <w:pPr>
              <w:pStyle w:val="af1"/>
              <w:tabs>
                <w:tab w:val="clear" w:pos="4677"/>
                <w:tab w:val="clear" w:pos="9355"/>
                <w:tab w:val="left" w:pos="705"/>
                <w:tab w:val="center" w:pos="4674"/>
                <w:tab w:val="right" w:pos="9352"/>
              </w:tabs>
              <w:snapToGrid w:val="0"/>
              <w:ind w:right="-57"/>
              <w:jc w:val="center"/>
              <w:rPr>
                <w:sz w:val="28"/>
                <w:szCs w:val="28"/>
              </w:rPr>
            </w:pPr>
            <w:r w:rsidRPr="00C61EBD">
              <w:rPr>
                <w:sz w:val="28"/>
                <w:szCs w:val="28"/>
              </w:rPr>
              <w:t>Заміненого</w:t>
            </w:r>
          </w:p>
        </w:tc>
        <w:tc>
          <w:tcPr>
            <w:tcW w:w="1120" w:type="dxa"/>
            <w:tcBorders>
              <w:left w:val="single" w:sz="4" w:space="0" w:color="000000"/>
              <w:bottom w:val="single" w:sz="4" w:space="0" w:color="000000"/>
            </w:tcBorders>
            <w:vAlign w:val="center"/>
          </w:tcPr>
          <w:p w:rsidR="00E82338" w:rsidRPr="00C61EBD" w:rsidRDefault="00E82338" w:rsidP="00FB63A1">
            <w:pPr>
              <w:pStyle w:val="af1"/>
              <w:tabs>
                <w:tab w:val="clear" w:pos="4677"/>
                <w:tab w:val="clear" w:pos="9355"/>
                <w:tab w:val="left" w:pos="705"/>
                <w:tab w:val="center" w:pos="4674"/>
                <w:tab w:val="right" w:pos="9352"/>
              </w:tabs>
              <w:snapToGrid w:val="0"/>
              <w:ind w:right="-57"/>
              <w:jc w:val="center"/>
              <w:rPr>
                <w:sz w:val="28"/>
                <w:szCs w:val="28"/>
              </w:rPr>
            </w:pPr>
            <w:r w:rsidRPr="00C61EBD">
              <w:rPr>
                <w:sz w:val="28"/>
                <w:szCs w:val="28"/>
              </w:rPr>
              <w:t>Нового</w:t>
            </w:r>
          </w:p>
        </w:tc>
        <w:tc>
          <w:tcPr>
            <w:tcW w:w="1305" w:type="dxa"/>
            <w:tcBorders>
              <w:left w:val="single" w:sz="4" w:space="0" w:color="000000"/>
              <w:bottom w:val="single" w:sz="4" w:space="0" w:color="000000"/>
            </w:tcBorders>
            <w:vAlign w:val="center"/>
          </w:tcPr>
          <w:p w:rsidR="00E82338" w:rsidRPr="00C61EBD" w:rsidRDefault="00E82338" w:rsidP="00FB63A1">
            <w:pPr>
              <w:pStyle w:val="af1"/>
              <w:tabs>
                <w:tab w:val="left" w:pos="585"/>
                <w:tab w:val="center" w:pos="4554"/>
                <w:tab w:val="right" w:pos="9232"/>
              </w:tabs>
              <w:snapToGrid w:val="0"/>
              <w:spacing w:line="216" w:lineRule="auto"/>
              <w:ind w:right="-57"/>
              <w:jc w:val="center"/>
              <w:rPr>
                <w:sz w:val="28"/>
                <w:szCs w:val="28"/>
              </w:rPr>
            </w:pPr>
            <w:r w:rsidRPr="00C61EBD">
              <w:rPr>
                <w:sz w:val="28"/>
                <w:szCs w:val="28"/>
              </w:rPr>
              <w:t>Анульо-</w:t>
            </w:r>
          </w:p>
          <w:p w:rsidR="00E82338" w:rsidRPr="00C61EBD" w:rsidRDefault="00E82338" w:rsidP="00FB63A1">
            <w:pPr>
              <w:pStyle w:val="af1"/>
              <w:tabs>
                <w:tab w:val="left" w:pos="585"/>
                <w:tab w:val="center" w:pos="4554"/>
                <w:tab w:val="right" w:pos="9232"/>
              </w:tabs>
              <w:snapToGrid w:val="0"/>
              <w:spacing w:line="216" w:lineRule="auto"/>
              <w:ind w:right="-57"/>
              <w:jc w:val="center"/>
              <w:rPr>
                <w:sz w:val="28"/>
                <w:szCs w:val="28"/>
              </w:rPr>
            </w:pPr>
            <w:r w:rsidRPr="00C61EBD">
              <w:rPr>
                <w:sz w:val="28"/>
                <w:szCs w:val="28"/>
              </w:rPr>
              <w:t>ваного</w:t>
            </w:r>
          </w:p>
        </w:tc>
        <w:tc>
          <w:tcPr>
            <w:tcW w:w="1119" w:type="dxa"/>
            <w:vMerge/>
            <w:tcBorders>
              <w:top w:val="single" w:sz="4" w:space="0" w:color="000000"/>
              <w:left w:val="single" w:sz="4" w:space="0" w:color="000000"/>
              <w:bottom w:val="single" w:sz="4" w:space="0" w:color="000000"/>
            </w:tcBorders>
            <w:vAlign w:val="center"/>
          </w:tcPr>
          <w:p w:rsidR="00E82338" w:rsidRPr="00C61EBD" w:rsidRDefault="00E82338" w:rsidP="00FB63A1">
            <w:pPr>
              <w:snapToGrid w:val="0"/>
              <w:jc w:val="center"/>
              <w:rPr>
                <w:rFonts w:ascii="Times New Roman" w:hAnsi="Times New Roman" w:cs="Times New Roman"/>
                <w:sz w:val="28"/>
                <w:szCs w:val="28"/>
              </w:rPr>
            </w:pPr>
          </w:p>
        </w:tc>
        <w:tc>
          <w:tcPr>
            <w:tcW w:w="1205" w:type="dxa"/>
            <w:vMerge/>
            <w:tcBorders>
              <w:top w:val="single" w:sz="4" w:space="0" w:color="000000"/>
              <w:left w:val="single" w:sz="4" w:space="0" w:color="000000"/>
              <w:bottom w:val="single" w:sz="4" w:space="0" w:color="000000"/>
            </w:tcBorders>
            <w:vAlign w:val="center"/>
          </w:tcPr>
          <w:p w:rsidR="00E82338" w:rsidRPr="00C61EBD" w:rsidRDefault="00E82338" w:rsidP="00FB63A1">
            <w:pPr>
              <w:snapToGrid w:val="0"/>
              <w:jc w:val="center"/>
              <w:rPr>
                <w:rFonts w:ascii="Times New Roman" w:hAnsi="Times New Roman" w:cs="Times New Roman"/>
                <w:sz w:val="28"/>
                <w:szCs w:val="28"/>
              </w:rPr>
            </w:pPr>
          </w:p>
        </w:tc>
        <w:tc>
          <w:tcPr>
            <w:tcW w:w="1325" w:type="dxa"/>
            <w:vMerge/>
            <w:tcBorders>
              <w:top w:val="single" w:sz="4" w:space="0" w:color="000000"/>
              <w:left w:val="single" w:sz="4" w:space="0" w:color="000000"/>
              <w:bottom w:val="single" w:sz="4" w:space="0" w:color="000000"/>
              <w:right w:val="single" w:sz="4" w:space="0" w:color="000000"/>
            </w:tcBorders>
            <w:vAlign w:val="center"/>
          </w:tcPr>
          <w:p w:rsidR="00E82338" w:rsidRPr="00C61EBD" w:rsidRDefault="00E82338" w:rsidP="00FB63A1">
            <w:pPr>
              <w:snapToGrid w:val="0"/>
              <w:jc w:val="both"/>
              <w:rPr>
                <w:rFonts w:ascii="Times New Roman" w:hAnsi="Times New Roman" w:cs="Times New Roman"/>
                <w:sz w:val="28"/>
                <w:szCs w:val="28"/>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rPr>
            </w:pPr>
          </w:p>
        </w:tc>
        <w:tc>
          <w:tcPr>
            <w:tcW w:w="1203"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rPr>
            </w:pPr>
          </w:p>
        </w:tc>
        <w:tc>
          <w:tcPr>
            <w:tcW w:w="149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rPr>
            </w:pPr>
          </w:p>
        </w:tc>
        <w:tc>
          <w:tcPr>
            <w:tcW w:w="112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rPr>
            </w:pPr>
          </w:p>
        </w:tc>
        <w:tc>
          <w:tcPr>
            <w:tcW w:w="1305"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rPr>
            </w:pPr>
          </w:p>
        </w:tc>
        <w:tc>
          <w:tcPr>
            <w:tcW w:w="111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rPr>
            </w:pPr>
          </w:p>
        </w:tc>
        <w:tc>
          <w:tcPr>
            <w:tcW w:w="1205"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rPr>
            </w:pPr>
          </w:p>
        </w:tc>
        <w:tc>
          <w:tcPr>
            <w:tcW w:w="1325"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jc w:val="both"/>
              <w:rPr>
                <w:sz w:val="28"/>
                <w:szCs w:val="28"/>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rPr>
            </w:pPr>
          </w:p>
        </w:tc>
        <w:tc>
          <w:tcPr>
            <w:tcW w:w="1203"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rPr>
            </w:pPr>
          </w:p>
        </w:tc>
        <w:tc>
          <w:tcPr>
            <w:tcW w:w="149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rPr>
            </w:pPr>
          </w:p>
        </w:tc>
        <w:tc>
          <w:tcPr>
            <w:tcW w:w="112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rPr>
            </w:pPr>
          </w:p>
        </w:tc>
        <w:tc>
          <w:tcPr>
            <w:tcW w:w="1305"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rPr>
            </w:pPr>
          </w:p>
        </w:tc>
        <w:tc>
          <w:tcPr>
            <w:tcW w:w="111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rPr>
            </w:pPr>
          </w:p>
        </w:tc>
        <w:tc>
          <w:tcPr>
            <w:tcW w:w="1205"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rPr>
            </w:pPr>
          </w:p>
        </w:tc>
        <w:tc>
          <w:tcPr>
            <w:tcW w:w="1325"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jc w:val="both"/>
              <w:rPr>
                <w:sz w:val="28"/>
                <w:szCs w:val="28"/>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rPr>
            </w:pPr>
          </w:p>
        </w:tc>
        <w:tc>
          <w:tcPr>
            <w:tcW w:w="1203"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rPr>
            </w:pPr>
          </w:p>
        </w:tc>
        <w:tc>
          <w:tcPr>
            <w:tcW w:w="149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rPr>
            </w:pPr>
          </w:p>
        </w:tc>
        <w:tc>
          <w:tcPr>
            <w:tcW w:w="112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rPr>
            </w:pPr>
          </w:p>
        </w:tc>
        <w:tc>
          <w:tcPr>
            <w:tcW w:w="1305"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rPr>
            </w:pPr>
          </w:p>
        </w:tc>
        <w:tc>
          <w:tcPr>
            <w:tcW w:w="111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rPr>
            </w:pPr>
          </w:p>
        </w:tc>
        <w:tc>
          <w:tcPr>
            <w:tcW w:w="1205"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rPr>
            </w:pPr>
          </w:p>
        </w:tc>
        <w:tc>
          <w:tcPr>
            <w:tcW w:w="1325"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jc w:val="both"/>
              <w:rPr>
                <w:sz w:val="28"/>
                <w:szCs w:val="28"/>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rPr>
            </w:pPr>
          </w:p>
        </w:tc>
        <w:tc>
          <w:tcPr>
            <w:tcW w:w="1203"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rPr>
            </w:pPr>
          </w:p>
        </w:tc>
        <w:tc>
          <w:tcPr>
            <w:tcW w:w="149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rPr>
            </w:pPr>
          </w:p>
        </w:tc>
        <w:tc>
          <w:tcPr>
            <w:tcW w:w="112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rPr>
            </w:pPr>
          </w:p>
        </w:tc>
        <w:tc>
          <w:tcPr>
            <w:tcW w:w="1305"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rPr>
            </w:pPr>
          </w:p>
        </w:tc>
        <w:tc>
          <w:tcPr>
            <w:tcW w:w="111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rPr>
            </w:pPr>
          </w:p>
        </w:tc>
        <w:tc>
          <w:tcPr>
            <w:tcW w:w="1205"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rPr>
            </w:pPr>
          </w:p>
        </w:tc>
        <w:tc>
          <w:tcPr>
            <w:tcW w:w="1325"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jc w:val="both"/>
              <w:rPr>
                <w:sz w:val="28"/>
                <w:szCs w:val="28"/>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rPr>
            </w:pPr>
          </w:p>
        </w:tc>
        <w:tc>
          <w:tcPr>
            <w:tcW w:w="1203"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rPr>
            </w:pPr>
          </w:p>
        </w:tc>
        <w:tc>
          <w:tcPr>
            <w:tcW w:w="149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rPr>
            </w:pPr>
          </w:p>
        </w:tc>
        <w:tc>
          <w:tcPr>
            <w:tcW w:w="112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rPr>
            </w:pPr>
          </w:p>
        </w:tc>
        <w:tc>
          <w:tcPr>
            <w:tcW w:w="1305"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rPr>
            </w:pPr>
          </w:p>
        </w:tc>
        <w:tc>
          <w:tcPr>
            <w:tcW w:w="111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rPr>
            </w:pPr>
          </w:p>
        </w:tc>
        <w:tc>
          <w:tcPr>
            <w:tcW w:w="1205"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rPr>
            </w:pPr>
          </w:p>
        </w:tc>
        <w:tc>
          <w:tcPr>
            <w:tcW w:w="1325"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jc w:val="both"/>
              <w:rPr>
                <w:sz w:val="28"/>
                <w:szCs w:val="28"/>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rPr>
            </w:pPr>
          </w:p>
        </w:tc>
        <w:tc>
          <w:tcPr>
            <w:tcW w:w="1203"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rPr>
            </w:pPr>
          </w:p>
        </w:tc>
        <w:tc>
          <w:tcPr>
            <w:tcW w:w="149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rPr>
            </w:pPr>
          </w:p>
        </w:tc>
        <w:tc>
          <w:tcPr>
            <w:tcW w:w="112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rPr>
            </w:pPr>
          </w:p>
        </w:tc>
        <w:tc>
          <w:tcPr>
            <w:tcW w:w="1305"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rPr>
            </w:pPr>
          </w:p>
        </w:tc>
        <w:tc>
          <w:tcPr>
            <w:tcW w:w="111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rPr>
            </w:pPr>
          </w:p>
        </w:tc>
        <w:tc>
          <w:tcPr>
            <w:tcW w:w="1205"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rPr>
            </w:pPr>
          </w:p>
        </w:tc>
        <w:tc>
          <w:tcPr>
            <w:tcW w:w="1325"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jc w:val="both"/>
              <w:rPr>
                <w:sz w:val="28"/>
                <w:szCs w:val="28"/>
              </w:rPr>
            </w:pPr>
          </w:p>
        </w:tc>
      </w:tr>
      <w:tr w:rsidR="00E82338" w:rsidRPr="00C61EBD" w:rsidTr="00FB63A1">
        <w:trPr>
          <w:trHeight w:hRule="exact" w:val="340"/>
        </w:trPr>
        <w:tc>
          <w:tcPr>
            <w:tcW w:w="70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rPr>
            </w:pPr>
          </w:p>
        </w:tc>
        <w:tc>
          <w:tcPr>
            <w:tcW w:w="1203"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rPr>
            </w:pPr>
          </w:p>
        </w:tc>
        <w:tc>
          <w:tcPr>
            <w:tcW w:w="149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rPr>
            </w:pPr>
          </w:p>
        </w:tc>
        <w:tc>
          <w:tcPr>
            <w:tcW w:w="1120"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rPr>
            </w:pPr>
          </w:p>
        </w:tc>
        <w:tc>
          <w:tcPr>
            <w:tcW w:w="1305"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ind w:right="-57"/>
              <w:jc w:val="both"/>
              <w:rPr>
                <w:sz w:val="28"/>
                <w:szCs w:val="28"/>
              </w:rPr>
            </w:pPr>
          </w:p>
        </w:tc>
        <w:tc>
          <w:tcPr>
            <w:tcW w:w="1119"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rPr>
            </w:pPr>
          </w:p>
        </w:tc>
        <w:tc>
          <w:tcPr>
            <w:tcW w:w="1205" w:type="dxa"/>
            <w:tcBorders>
              <w:top w:val="single" w:sz="4" w:space="0" w:color="000000"/>
              <w:left w:val="single" w:sz="4" w:space="0" w:color="000000"/>
              <w:bottom w:val="single" w:sz="4" w:space="0" w:color="000000"/>
            </w:tcBorders>
          </w:tcPr>
          <w:p w:rsidR="00E82338" w:rsidRPr="00C61EBD" w:rsidRDefault="00E82338" w:rsidP="00FB63A1">
            <w:pPr>
              <w:pStyle w:val="af1"/>
              <w:tabs>
                <w:tab w:val="left" w:pos="708"/>
              </w:tabs>
              <w:snapToGrid w:val="0"/>
              <w:jc w:val="both"/>
              <w:rPr>
                <w:sz w:val="28"/>
                <w:szCs w:val="28"/>
              </w:rPr>
            </w:pPr>
          </w:p>
        </w:tc>
        <w:tc>
          <w:tcPr>
            <w:tcW w:w="1325"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pStyle w:val="af1"/>
              <w:snapToGrid w:val="0"/>
              <w:jc w:val="both"/>
              <w:rPr>
                <w:sz w:val="28"/>
                <w:szCs w:val="28"/>
              </w:rPr>
            </w:pPr>
          </w:p>
        </w:tc>
      </w:tr>
    </w:tbl>
    <w:p w:rsidR="00E82338" w:rsidRPr="00C61EBD" w:rsidRDefault="00E82338" w:rsidP="00E82338">
      <w:pPr>
        <w:pStyle w:val="29"/>
        <w:ind w:left="0" w:right="-2"/>
        <w:jc w:val="right"/>
        <w:rPr>
          <w:rFonts w:ascii="Times New Roman" w:hAnsi="Times New Roman" w:cs="Times New Roman"/>
          <w:sz w:val="28"/>
          <w:szCs w:val="28"/>
        </w:rPr>
      </w:pPr>
    </w:p>
    <w:p w:rsidR="00E82338" w:rsidRPr="00C61EBD" w:rsidRDefault="00E82338" w:rsidP="00E82338">
      <w:pPr>
        <w:pStyle w:val="29"/>
        <w:ind w:left="0" w:right="-2"/>
        <w:jc w:val="right"/>
        <w:rPr>
          <w:rFonts w:ascii="Times New Roman" w:hAnsi="Times New Roman" w:cs="Times New Roman"/>
          <w:b/>
          <w:bCs/>
          <w:sz w:val="28"/>
          <w:szCs w:val="28"/>
        </w:rPr>
      </w:pPr>
      <w:r w:rsidRPr="00C61EBD">
        <w:rPr>
          <w:rFonts w:ascii="Times New Roman" w:hAnsi="Times New Roman" w:cs="Times New Roman"/>
          <w:b/>
          <w:bCs/>
          <w:sz w:val="28"/>
          <w:szCs w:val="28"/>
        </w:rPr>
        <w:t>(Ф 03.02 – 32)</w:t>
      </w:r>
    </w:p>
    <w:p w:rsidR="00E82338" w:rsidRPr="00C61EBD" w:rsidRDefault="00E82338" w:rsidP="00E82338">
      <w:pPr>
        <w:pStyle w:val="29"/>
        <w:ind w:left="0" w:right="-2"/>
        <w:rPr>
          <w:rFonts w:ascii="Times New Roman" w:hAnsi="Times New Roman" w:cs="Times New Roman"/>
          <w:b/>
          <w:bCs/>
          <w:sz w:val="28"/>
          <w:szCs w:val="28"/>
        </w:rPr>
      </w:pPr>
      <w:r w:rsidRPr="00C61EBD">
        <w:rPr>
          <w:rFonts w:ascii="Times New Roman" w:hAnsi="Times New Roman" w:cs="Times New Roman"/>
          <w:b/>
          <w:bCs/>
          <w:sz w:val="28"/>
          <w:szCs w:val="28"/>
        </w:rPr>
        <w:t>УЗГОДЖЕННЯ ЗМІН</w:t>
      </w:r>
    </w:p>
    <w:tbl>
      <w:tblPr>
        <w:tblW w:w="0" w:type="auto"/>
        <w:tblInd w:w="108" w:type="dxa"/>
        <w:tblLayout w:type="fixed"/>
        <w:tblLook w:val="0000" w:firstRow="0" w:lastRow="0" w:firstColumn="0" w:lastColumn="0" w:noHBand="0" w:noVBand="0"/>
      </w:tblPr>
      <w:tblGrid>
        <w:gridCol w:w="1418"/>
        <w:gridCol w:w="1559"/>
        <w:gridCol w:w="2693"/>
        <w:gridCol w:w="2410"/>
        <w:gridCol w:w="1396"/>
      </w:tblGrid>
      <w:tr w:rsidR="00E82338" w:rsidRPr="00C61EBD" w:rsidTr="00FB63A1">
        <w:trPr>
          <w:trHeight w:val="497"/>
        </w:trPr>
        <w:tc>
          <w:tcPr>
            <w:tcW w:w="1418" w:type="dxa"/>
            <w:tcBorders>
              <w:top w:val="single" w:sz="4" w:space="0" w:color="000000"/>
              <w:left w:val="single" w:sz="4" w:space="0" w:color="000000"/>
              <w:bottom w:val="single" w:sz="4" w:space="0" w:color="000000"/>
            </w:tcBorders>
            <w:vAlign w:val="center"/>
          </w:tcPr>
          <w:p w:rsidR="00E82338" w:rsidRPr="00C61EBD" w:rsidRDefault="00E82338" w:rsidP="00FB63A1">
            <w:pPr>
              <w:snapToGrid w:val="0"/>
              <w:jc w:val="both"/>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tcBorders>
            <w:vAlign w:val="center"/>
          </w:tcPr>
          <w:p w:rsidR="00E82338" w:rsidRPr="00C61EBD" w:rsidRDefault="00E82338" w:rsidP="00FB63A1">
            <w:pPr>
              <w:snapToGrid w:val="0"/>
              <w:jc w:val="both"/>
              <w:rPr>
                <w:rFonts w:ascii="Times New Roman" w:hAnsi="Times New Roman" w:cs="Times New Roman"/>
                <w:sz w:val="28"/>
                <w:szCs w:val="28"/>
              </w:rPr>
            </w:pPr>
            <w:r w:rsidRPr="00C61EBD">
              <w:rPr>
                <w:rFonts w:ascii="Times New Roman" w:hAnsi="Times New Roman" w:cs="Times New Roman"/>
                <w:sz w:val="28"/>
                <w:szCs w:val="28"/>
              </w:rPr>
              <w:t>Підпис</w:t>
            </w:r>
          </w:p>
        </w:tc>
        <w:tc>
          <w:tcPr>
            <w:tcW w:w="2693" w:type="dxa"/>
            <w:tcBorders>
              <w:top w:val="single" w:sz="4" w:space="0" w:color="000000"/>
              <w:left w:val="single" w:sz="4" w:space="0" w:color="000000"/>
              <w:bottom w:val="single" w:sz="4" w:space="0" w:color="000000"/>
            </w:tcBorders>
            <w:vAlign w:val="center"/>
          </w:tcPr>
          <w:p w:rsidR="00E82338" w:rsidRPr="00C61EBD" w:rsidRDefault="00E82338" w:rsidP="00FB63A1">
            <w:pPr>
              <w:snapToGrid w:val="0"/>
              <w:jc w:val="both"/>
              <w:rPr>
                <w:rFonts w:ascii="Times New Roman" w:hAnsi="Times New Roman" w:cs="Times New Roman"/>
                <w:sz w:val="28"/>
                <w:szCs w:val="28"/>
              </w:rPr>
            </w:pPr>
            <w:r w:rsidRPr="00C61EBD">
              <w:rPr>
                <w:rFonts w:ascii="Times New Roman" w:hAnsi="Times New Roman" w:cs="Times New Roman"/>
                <w:sz w:val="28"/>
                <w:szCs w:val="28"/>
              </w:rPr>
              <w:t>Ініціали, прізвище</w:t>
            </w:r>
          </w:p>
        </w:tc>
        <w:tc>
          <w:tcPr>
            <w:tcW w:w="2410" w:type="dxa"/>
            <w:tcBorders>
              <w:top w:val="single" w:sz="4" w:space="0" w:color="000000"/>
              <w:left w:val="single" w:sz="4" w:space="0" w:color="000000"/>
              <w:bottom w:val="single" w:sz="4" w:space="0" w:color="000000"/>
            </w:tcBorders>
            <w:vAlign w:val="center"/>
          </w:tcPr>
          <w:p w:rsidR="00E82338" w:rsidRPr="00C61EBD" w:rsidRDefault="00E82338" w:rsidP="00FB63A1">
            <w:pPr>
              <w:snapToGrid w:val="0"/>
              <w:jc w:val="both"/>
              <w:rPr>
                <w:rFonts w:ascii="Times New Roman" w:hAnsi="Times New Roman" w:cs="Times New Roman"/>
                <w:sz w:val="28"/>
                <w:szCs w:val="28"/>
              </w:rPr>
            </w:pPr>
            <w:r w:rsidRPr="00C61EBD">
              <w:rPr>
                <w:rFonts w:ascii="Times New Roman" w:hAnsi="Times New Roman" w:cs="Times New Roman"/>
                <w:sz w:val="28"/>
                <w:szCs w:val="28"/>
              </w:rPr>
              <w:t>Посада</w:t>
            </w:r>
          </w:p>
        </w:tc>
        <w:tc>
          <w:tcPr>
            <w:tcW w:w="1396" w:type="dxa"/>
            <w:tcBorders>
              <w:top w:val="single" w:sz="4" w:space="0" w:color="000000"/>
              <w:left w:val="single" w:sz="4" w:space="0" w:color="000000"/>
              <w:bottom w:val="single" w:sz="4" w:space="0" w:color="000000"/>
              <w:right w:val="single" w:sz="4" w:space="0" w:color="000000"/>
            </w:tcBorders>
            <w:vAlign w:val="center"/>
          </w:tcPr>
          <w:p w:rsidR="00E82338" w:rsidRPr="00C61EBD" w:rsidRDefault="00E82338" w:rsidP="00FB63A1">
            <w:pPr>
              <w:snapToGrid w:val="0"/>
              <w:jc w:val="both"/>
              <w:rPr>
                <w:rFonts w:ascii="Times New Roman" w:hAnsi="Times New Roman" w:cs="Times New Roman"/>
                <w:sz w:val="28"/>
                <w:szCs w:val="28"/>
              </w:rPr>
            </w:pPr>
            <w:r w:rsidRPr="00C61EBD">
              <w:rPr>
                <w:rFonts w:ascii="Times New Roman" w:hAnsi="Times New Roman" w:cs="Times New Roman"/>
                <w:sz w:val="28"/>
                <w:szCs w:val="28"/>
              </w:rPr>
              <w:t>Дата</w:t>
            </w:r>
          </w:p>
        </w:tc>
      </w:tr>
      <w:tr w:rsidR="00E82338" w:rsidRPr="00C61EBD" w:rsidTr="00FB63A1">
        <w:trPr>
          <w:trHeight w:hRule="exact" w:val="340"/>
        </w:trPr>
        <w:tc>
          <w:tcPr>
            <w:tcW w:w="1418" w:type="dxa"/>
            <w:tcBorders>
              <w:top w:val="single" w:sz="4" w:space="0" w:color="000000"/>
              <w:left w:val="single" w:sz="4" w:space="0" w:color="000000"/>
              <w:bottom w:val="single" w:sz="4" w:space="0" w:color="000000"/>
            </w:tcBorders>
          </w:tcPr>
          <w:p w:rsidR="00E82338" w:rsidRPr="00C61EBD" w:rsidRDefault="00E82338" w:rsidP="00FB63A1">
            <w:pPr>
              <w:snapToGrid w:val="0"/>
              <w:jc w:val="both"/>
              <w:rPr>
                <w:rFonts w:ascii="Times New Roman" w:hAnsi="Times New Roman" w:cs="Times New Roman"/>
                <w:sz w:val="28"/>
                <w:szCs w:val="28"/>
              </w:rPr>
            </w:pPr>
            <w:r w:rsidRPr="00C61EBD">
              <w:rPr>
                <w:rFonts w:ascii="Times New Roman" w:hAnsi="Times New Roman" w:cs="Times New Roman"/>
                <w:sz w:val="28"/>
                <w:szCs w:val="28"/>
              </w:rPr>
              <w:t>Розробник</w:t>
            </w:r>
          </w:p>
        </w:tc>
        <w:tc>
          <w:tcPr>
            <w:tcW w:w="1559" w:type="dxa"/>
            <w:tcBorders>
              <w:top w:val="single" w:sz="4" w:space="0" w:color="000000"/>
              <w:left w:val="single" w:sz="4" w:space="0" w:color="000000"/>
              <w:bottom w:val="single" w:sz="4" w:space="0" w:color="000000"/>
            </w:tcBorders>
          </w:tcPr>
          <w:p w:rsidR="00E82338" w:rsidRPr="00C61EBD" w:rsidRDefault="00E82338" w:rsidP="00FB63A1">
            <w:pPr>
              <w:snapToGrid w:val="0"/>
              <w:jc w:val="both"/>
              <w:rPr>
                <w:rFonts w:ascii="Times New Roman" w:hAnsi="Times New Roman" w:cs="Times New Roman"/>
                <w:sz w:val="28"/>
                <w:szCs w:val="28"/>
              </w:rPr>
            </w:pPr>
          </w:p>
        </w:tc>
        <w:tc>
          <w:tcPr>
            <w:tcW w:w="2693" w:type="dxa"/>
            <w:tcBorders>
              <w:top w:val="single" w:sz="4" w:space="0" w:color="000000"/>
              <w:left w:val="single" w:sz="4" w:space="0" w:color="000000"/>
              <w:bottom w:val="single" w:sz="4" w:space="0" w:color="000000"/>
            </w:tcBorders>
          </w:tcPr>
          <w:p w:rsidR="00E82338" w:rsidRPr="00C61EBD" w:rsidRDefault="00E82338" w:rsidP="00FB63A1">
            <w:pPr>
              <w:snapToGrid w:val="0"/>
              <w:jc w:val="both"/>
              <w:rPr>
                <w:rFonts w:ascii="Times New Roman" w:hAnsi="Times New Roman" w:cs="Times New Roman"/>
                <w:sz w:val="28"/>
                <w:szCs w:val="28"/>
              </w:rPr>
            </w:pPr>
          </w:p>
        </w:tc>
        <w:tc>
          <w:tcPr>
            <w:tcW w:w="2410" w:type="dxa"/>
            <w:tcBorders>
              <w:top w:val="single" w:sz="4" w:space="0" w:color="000000"/>
              <w:left w:val="single" w:sz="4" w:space="0" w:color="000000"/>
              <w:bottom w:val="single" w:sz="4" w:space="0" w:color="000000"/>
            </w:tcBorders>
          </w:tcPr>
          <w:p w:rsidR="00E82338" w:rsidRPr="00C61EBD" w:rsidRDefault="00E82338" w:rsidP="00FB63A1">
            <w:pPr>
              <w:snapToGrid w:val="0"/>
              <w:jc w:val="both"/>
              <w:rPr>
                <w:rFonts w:ascii="Times New Roman" w:hAnsi="Times New Roman" w:cs="Times New Roman"/>
                <w:sz w:val="28"/>
                <w:szCs w:val="28"/>
              </w:rPr>
            </w:pPr>
          </w:p>
        </w:tc>
        <w:tc>
          <w:tcPr>
            <w:tcW w:w="139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both"/>
              <w:rPr>
                <w:rFonts w:ascii="Times New Roman" w:hAnsi="Times New Roman" w:cs="Times New Roman"/>
                <w:sz w:val="28"/>
                <w:szCs w:val="28"/>
              </w:rPr>
            </w:pPr>
          </w:p>
        </w:tc>
      </w:tr>
      <w:tr w:rsidR="00E82338" w:rsidRPr="00C61EBD" w:rsidTr="00FB63A1">
        <w:trPr>
          <w:trHeight w:hRule="exact" w:val="340"/>
        </w:trPr>
        <w:tc>
          <w:tcPr>
            <w:tcW w:w="1418" w:type="dxa"/>
            <w:tcBorders>
              <w:top w:val="single" w:sz="4" w:space="0" w:color="000000"/>
              <w:left w:val="single" w:sz="4" w:space="0" w:color="000000"/>
              <w:bottom w:val="single" w:sz="4" w:space="0" w:color="000000"/>
            </w:tcBorders>
          </w:tcPr>
          <w:p w:rsidR="00E82338" w:rsidRPr="00C61EBD" w:rsidRDefault="00E82338" w:rsidP="00FB63A1">
            <w:pPr>
              <w:snapToGrid w:val="0"/>
              <w:jc w:val="both"/>
              <w:rPr>
                <w:rFonts w:ascii="Times New Roman" w:hAnsi="Times New Roman" w:cs="Times New Roman"/>
                <w:sz w:val="28"/>
                <w:szCs w:val="28"/>
              </w:rPr>
            </w:pPr>
            <w:r w:rsidRPr="00C61EBD">
              <w:rPr>
                <w:rFonts w:ascii="Times New Roman" w:hAnsi="Times New Roman" w:cs="Times New Roman"/>
                <w:sz w:val="28"/>
                <w:szCs w:val="28"/>
              </w:rPr>
              <w:t>Узгоджено</w:t>
            </w:r>
          </w:p>
        </w:tc>
        <w:tc>
          <w:tcPr>
            <w:tcW w:w="1559" w:type="dxa"/>
            <w:tcBorders>
              <w:top w:val="single" w:sz="4" w:space="0" w:color="000000"/>
              <w:left w:val="single" w:sz="4" w:space="0" w:color="000000"/>
              <w:bottom w:val="single" w:sz="4" w:space="0" w:color="000000"/>
            </w:tcBorders>
          </w:tcPr>
          <w:p w:rsidR="00E82338" w:rsidRPr="00C61EBD" w:rsidRDefault="00E82338" w:rsidP="00FB63A1">
            <w:pPr>
              <w:snapToGrid w:val="0"/>
              <w:jc w:val="both"/>
              <w:rPr>
                <w:rFonts w:ascii="Times New Roman" w:hAnsi="Times New Roman" w:cs="Times New Roman"/>
                <w:sz w:val="28"/>
                <w:szCs w:val="28"/>
              </w:rPr>
            </w:pPr>
          </w:p>
        </w:tc>
        <w:tc>
          <w:tcPr>
            <w:tcW w:w="2693" w:type="dxa"/>
            <w:tcBorders>
              <w:top w:val="single" w:sz="4" w:space="0" w:color="000000"/>
              <w:left w:val="single" w:sz="4" w:space="0" w:color="000000"/>
              <w:bottom w:val="single" w:sz="4" w:space="0" w:color="000000"/>
            </w:tcBorders>
          </w:tcPr>
          <w:p w:rsidR="00E82338" w:rsidRPr="00C61EBD" w:rsidRDefault="00E82338" w:rsidP="00FB63A1">
            <w:pPr>
              <w:snapToGrid w:val="0"/>
              <w:jc w:val="both"/>
              <w:rPr>
                <w:rFonts w:ascii="Times New Roman" w:hAnsi="Times New Roman" w:cs="Times New Roman"/>
                <w:sz w:val="28"/>
                <w:szCs w:val="28"/>
              </w:rPr>
            </w:pPr>
          </w:p>
        </w:tc>
        <w:tc>
          <w:tcPr>
            <w:tcW w:w="2410" w:type="dxa"/>
            <w:tcBorders>
              <w:top w:val="single" w:sz="4" w:space="0" w:color="000000"/>
              <w:left w:val="single" w:sz="4" w:space="0" w:color="000000"/>
              <w:bottom w:val="single" w:sz="4" w:space="0" w:color="000000"/>
            </w:tcBorders>
          </w:tcPr>
          <w:p w:rsidR="00E82338" w:rsidRPr="00C61EBD" w:rsidRDefault="00E82338" w:rsidP="00FB63A1">
            <w:pPr>
              <w:snapToGrid w:val="0"/>
              <w:jc w:val="both"/>
              <w:rPr>
                <w:rFonts w:ascii="Times New Roman" w:hAnsi="Times New Roman" w:cs="Times New Roman"/>
                <w:sz w:val="28"/>
                <w:szCs w:val="28"/>
              </w:rPr>
            </w:pPr>
          </w:p>
        </w:tc>
        <w:tc>
          <w:tcPr>
            <w:tcW w:w="139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both"/>
              <w:rPr>
                <w:rFonts w:ascii="Times New Roman" w:hAnsi="Times New Roman" w:cs="Times New Roman"/>
                <w:sz w:val="28"/>
                <w:szCs w:val="28"/>
              </w:rPr>
            </w:pPr>
          </w:p>
        </w:tc>
      </w:tr>
      <w:tr w:rsidR="00E82338" w:rsidRPr="00C61EBD" w:rsidTr="00FB63A1">
        <w:trPr>
          <w:trHeight w:hRule="exact" w:val="340"/>
        </w:trPr>
        <w:tc>
          <w:tcPr>
            <w:tcW w:w="1418" w:type="dxa"/>
            <w:tcBorders>
              <w:top w:val="single" w:sz="4" w:space="0" w:color="000000"/>
              <w:left w:val="single" w:sz="4" w:space="0" w:color="000000"/>
              <w:bottom w:val="single" w:sz="4" w:space="0" w:color="000000"/>
            </w:tcBorders>
          </w:tcPr>
          <w:p w:rsidR="00E82338" w:rsidRPr="00C61EBD" w:rsidRDefault="00E82338" w:rsidP="00FB63A1">
            <w:pPr>
              <w:snapToGrid w:val="0"/>
              <w:jc w:val="both"/>
              <w:rPr>
                <w:rFonts w:ascii="Times New Roman" w:hAnsi="Times New Roman" w:cs="Times New Roman"/>
                <w:sz w:val="28"/>
                <w:szCs w:val="28"/>
              </w:rPr>
            </w:pPr>
            <w:r w:rsidRPr="00C61EBD">
              <w:rPr>
                <w:rFonts w:ascii="Times New Roman" w:hAnsi="Times New Roman" w:cs="Times New Roman"/>
                <w:sz w:val="28"/>
                <w:szCs w:val="28"/>
              </w:rPr>
              <w:t>Узгоджено</w:t>
            </w:r>
          </w:p>
        </w:tc>
        <w:tc>
          <w:tcPr>
            <w:tcW w:w="1559" w:type="dxa"/>
            <w:tcBorders>
              <w:top w:val="single" w:sz="4" w:space="0" w:color="000000"/>
              <w:left w:val="single" w:sz="4" w:space="0" w:color="000000"/>
              <w:bottom w:val="single" w:sz="4" w:space="0" w:color="000000"/>
            </w:tcBorders>
          </w:tcPr>
          <w:p w:rsidR="00E82338" w:rsidRPr="00C61EBD" w:rsidRDefault="00E82338" w:rsidP="00FB63A1">
            <w:pPr>
              <w:snapToGrid w:val="0"/>
              <w:jc w:val="both"/>
              <w:rPr>
                <w:rFonts w:ascii="Times New Roman" w:hAnsi="Times New Roman" w:cs="Times New Roman"/>
                <w:sz w:val="28"/>
                <w:szCs w:val="28"/>
              </w:rPr>
            </w:pPr>
          </w:p>
        </w:tc>
        <w:tc>
          <w:tcPr>
            <w:tcW w:w="2693" w:type="dxa"/>
            <w:tcBorders>
              <w:top w:val="single" w:sz="4" w:space="0" w:color="000000"/>
              <w:left w:val="single" w:sz="4" w:space="0" w:color="000000"/>
              <w:bottom w:val="single" w:sz="4" w:space="0" w:color="000000"/>
            </w:tcBorders>
          </w:tcPr>
          <w:p w:rsidR="00E82338" w:rsidRPr="00C61EBD" w:rsidRDefault="00E82338" w:rsidP="00FB63A1">
            <w:pPr>
              <w:snapToGrid w:val="0"/>
              <w:jc w:val="both"/>
              <w:rPr>
                <w:rFonts w:ascii="Times New Roman" w:hAnsi="Times New Roman" w:cs="Times New Roman"/>
                <w:sz w:val="28"/>
                <w:szCs w:val="28"/>
              </w:rPr>
            </w:pPr>
          </w:p>
        </w:tc>
        <w:tc>
          <w:tcPr>
            <w:tcW w:w="2410" w:type="dxa"/>
            <w:tcBorders>
              <w:top w:val="single" w:sz="4" w:space="0" w:color="000000"/>
              <w:left w:val="single" w:sz="4" w:space="0" w:color="000000"/>
              <w:bottom w:val="single" w:sz="4" w:space="0" w:color="000000"/>
            </w:tcBorders>
          </w:tcPr>
          <w:p w:rsidR="00E82338" w:rsidRPr="00C61EBD" w:rsidRDefault="00E82338" w:rsidP="00FB63A1">
            <w:pPr>
              <w:snapToGrid w:val="0"/>
              <w:jc w:val="both"/>
              <w:rPr>
                <w:rFonts w:ascii="Times New Roman" w:hAnsi="Times New Roman" w:cs="Times New Roman"/>
                <w:sz w:val="28"/>
                <w:szCs w:val="28"/>
              </w:rPr>
            </w:pPr>
          </w:p>
        </w:tc>
        <w:tc>
          <w:tcPr>
            <w:tcW w:w="139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both"/>
              <w:rPr>
                <w:rFonts w:ascii="Times New Roman" w:hAnsi="Times New Roman" w:cs="Times New Roman"/>
                <w:sz w:val="28"/>
                <w:szCs w:val="28"/>
              </w:rPr>
            </w:pPr>
          </w:p>
        </w:tc>
      </w:tr>
      <w:tr w:rsidR="00E82338" w:rsidRPr="00C61EBD" w:rsidTr="00FB63A1">
        <w:trPr>
          <w:trHeight w:hRule="exact" w:val="340"/>
        </w:trPr>
        <w:tc>
          <w:tcPr>
            <w:tcW w:w="1418" w:type="dxa"/>
            <w:tcBorders>
              <w:top w:val="single" w:sz="4" w:space="0" w:color="000000"/>
              <w:left w:val="single" w:sz="4" w:space="0" w:color="000000"/>
              <w:bottom w:val="single" w:sz="4" w:space="0" w:color="000000"/>
            </w:tcBorders>
          </w:tcPr>
          <w:p w:rsidR="00E82338" w:rsidRPr="00C61EBD" w:rsidRDefault="00E82338" w:rsidP="00FB63A1">
            <w:pPr>
              <w:snapToGrid w:val="0"/>
              <w:jc w:val="both"/>
              <w:rPr>
                <w:rFonts w:ascii="Times New Roman" w:hAnsi="Times New Roman" w:cs="Times New Roman"/>
                <w:sz w:val="28"/>
                <w:szCs w:val="28"/>
              </w:rPr>
            </w:pPr>
            <w:r w:rsidRPr="00C61EBD">
              <w:rPr>
                <w:rFonts w:ascii="Times New Roman" w:hAnsi="Times New Roman" w:cs="Times New Roman"/>
                <w:sz w:val="28"/>
                <w:szCs w:val="28"/>
              </w:rPr>
              <w:t>згоджено</w:t>
            </w:r>
          </w:p>
        </w:tc>
        <w:tc>
          <w:tcPr>
            <w:tcW w:w="1559" w:type="dxa"/>
            <w:tcBorders>
              <w:top w:val="single" w:sz="4" w:space="0" w:color="000000"/>
              <w:left w:val="single" w:sz="4" w:space="0" w:color="000000"/>
              <w:bottom w:val="single" w:sz="4" w:space="0" w:color="000000"/>
            </w:tcBorders>
          </w:tcPr>
          <w:p w:rsidR="00E82338" w:rsidRPr="00C61EBD" w:rsidRDefault="00E82338" w:rsidP="00FB63A1">
            <w:pPr>
              <w:snapToGrid w:val="0"/>
              <w:jc w:val="both"/>
              <w:rPr>
                <w:rFonts w:ascii="Times New Roman" w:hAnsi="Times New Roman" w:cs="Times New Roman"/>
                <w:sz w:val="28"/>
                <w:szCs w:val="28"/>
              </w:rPr>
            </w:pPr>
          </w:p>
        </w:tc>
        <w:tc>
          <w:tcPr>
            <w:tcW w:w="2693" w:type="dxa"/>
            <w:tcBorders>
              <w:top w:val="single" w:sz="4" w:space="0" w:color="000000"/>
              <w:left w:val="single" w:sz="4" w:space="0" w:color="000000"/>
              <w:bottom w:val="single" w:sz="4" w:space="0" w:color="000000"/>
            </w:tcBorders>
          </w:tcPr>
          <w:p w:rsidR="00E82338" w:rsidRPr="00C61EBD" w:rsidRDefault="00E82338" w:rsidP="00FB63A1">
            <w:pPr>
              <w:snapToGrid w:val="0"/>
              <w:jc w:val="both"/>
              <w:rPr>
                <w:rFonts w:ascii="Times New Roman" w:hAnsi="Times New Roman" w:cs="Times New Roman"/>
                <w:sz w:val="28"/>
                <w:szCs w:val="28"/>
              </w:rPr>
            </w:pPr>
          </w:p>
          <w:p w:rsidR="00E82338" w:rsidRPr="00C61EBD" w:rsidRDefault="00E82338" w:rsidP="00FB63A1">
            <w:pPr>
              <w:rPr>
                <w:rFonts w:ascii="Times New Roman" w:hAnsi="Times New Roman" w:cs="Times New Roman"/>
                <w:sz w:val="28"/>
                <w:szCs w:val="28"/>
              </w:rPr>
            </w:pPr>
          </w:p>
        </w:tc>
        <w:tc>
          <w:tcPr>
            <w:tcW w:w="2410" w:type="dxa"/>
            <w:tcBorders>
              <w:top w:val="single" w:sz="4" w:space="0" w:color="000000"/>
              <w:left w:val="single" w:sz="4" w:space="0" w:color="000000"/>
              <w:bottom w:val="single" w:sz="4" w:space="0" w:color="000000"/>
            </w:tcBorders>
          </w:tcPr>
          <w:p w:rsidR="00E82338" w:rsidRPr="00C61EBD" w:rsidRDefault="00E82338" w:rsidP="00FB63A1">
            <w:pPr>
              <w:snapToGrid w:val="0"/>
              <w:jc w:val="both"/>
              <w:rPr>
                <w:rFonts w:ascii="Times New Roman" w:hAnsi="Times New Roman" w:cs="Times New Roman"/>
                <w:sz w:val="28"/>
                <w:szCs w:val="28"/>
              </w:rPr>
            </w:pPr>
          </w:p>
        </w:tc>
        <w:tc>
          <w:tcPr>
            <w:tcW w:w="139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both"/>
              <w:rPr>
                <w:rFonts w:ascii="Times New Roman" w:hAnsi="Times New Roman" w:cs="Times New Roman"/>
                <w:sz w:val="28"/>
                <w:szCs w:val="28"/>
              </w:rPr>
            </w:pPr>
          </w:p>
        </w:tc>
      </w:tr>
      <w:tr w:rsidR="00E82338" w:rsidRPr="00C61EBD" w:rsidTr="00FB63A1">
        <w:trPr>
          <w:trHeight w:hRule="exact" w:val="340"/>
        </w:trPr>
        <w:tc>
          <w:tcPr>
            <w:tcW w:w="1418" w:type="dxa"/>
            <w:tcBorders>
              <w:top w:val="single" w:sz="4" w:space="0" w:color="000000"/>
              <w:left w:val="single" w:sz="4" w:space="0" w:color="000000"/>
              <w:bottom w:val="single" w:sz="4" w:space="0" w:color="000000"/>
            </w:tcBorders>
          </w:tcPr>
          <w:p w:rsidR="00E82338" w:rsidRPr="00C61EBD" w:rsidRDefault="00E82338" w:rsidP="00FB63A1">
            <w:pPr>
              <w:snapToGrid w:val="0"/>
              <w:jc w:val="both"/>
              <w:rPr>
                <w:rFonts w:ascii="Times New Roman" w:hAnsi="Times New Roman" w:cs="Times New Roman"/>
                <w:sz w:val="28"/>
                <w:szCs w:val="28"/>
              </w:rPr>
            </w:pPr>
            <w:r w:rsidRPr="00C61EBD">
              <w:rPr>
                <w:rFonts w:ascii="Times New Roman" w:hAnsi="Times New Roman" w:cs="Times New Roman"/>
                <w:sz w:val="28"/>
                <w:szCs w:val="28"/>
              </w:rPr>
              <w:t>Узгоджено</w:t>
            </w:r>
          </w:p>
        </w:tc>
        <w:tc>
          <w:tcPr>
            <w:tcW w:w="1559" w:type="dxa"/>
            <w:tcBorders>
              <w:top w:val="single" w:sz="4" w:space="0" w:color="000000"/>
              <w:left w:val="single" w:sz="4" w:space="0" w:color="000000"/>
              <w:bottom w:val="single" w:sz="4" w:space="0" w:color="000000"/>
            </w:tcBorders>
          </w:tcPr>
          <w:p w:rsidR="00E82338" w:rsidRPr="00C61EBD" w:rsidRDefault="00E82338" w:rsidP="00FB63A1">
            <w:pPr>
              <w:snapToGrid w:val="0"/>
              <w:jc w:val="both"/>
              <w:rPr>
                <w:rFonts w:ascii="Times New Roman" w:hAnsi="Times New Roman" w:cs="Times New Roman"/>
                <w:sz w:val="28"/>
                <w:szCs w:val="28"/>
              </w:rPr>
            </w:pPr>
          </w:p>
        </w:tc>
        <w:tc>
          <w:tcPr>
            <w:tcW w:w="2693" w:type="dxa"/>
            <w:tcBorders>
              <w:top w:val="single" w:sz="4" w:space="0" w:color="000000"/>
              <w:left w:val="single" w:sz="4" w:space="0" w:color="000000"/>
              <w:bottom w:val="single" w:sz="4" w:space="0" w:color="000000"/>
            </w:tcBorders>
          </w:tcPr>
          <w:p w:rsidR="00E82338" w:rsidRPr="00C61EBD" w:rsidRDefault="00E82338" w:rsidP="00FB63A1">
            <w:pPr>
              <w:snapToGrid w:val="0"/>
              <w:jc w:val="both"/>
              <w:rPr>
                <w:rFonts w:ascii="Times New Roman" w:hAnsi="Times New Roman" w:cs="Times New Roman"/>
                <w:sz w:val="28"/>
                <w:szCs w:val="28"/>
              </w:rPr>
            </w:pPr>
          </w:p>
        </w:tc>
        <w:tc>
          <w:tcPr>
            <w:tcW w:w="2410" w:type="dxa"/>
            <w:tcBorders>
              <w:top w:val="single" w:sz="4" w:space="0" w:color="000000"/>
              <w:left w:val="single" w:sz="4" w:space="0" w:color="000000"/>
              <w:bottom w:val="single" w:sz="4" w:space="0" w:color="000000"/>
            </w:tcBorders>
          </w:tcPr>
          <w:p w:rsidR="00E82338" w:rsidRPr="00C61EBD" w:rsidRDefault="00E82338" w:rsidP="00FB63A1">
            <w:pPr>
              <w:snapToGrid w:val="0"/>
              <w:jc w:val="both"/>
              <w:rPr>
                <w:rFonts w:ascii="Times New Roman" w:hAnsi="Times New Roman" w:cs="Times New Roman"/>
                <w:sz w:val="28"/>
                <w:szCs w:val="28"/>
              </w:rPr>
            </w:pPr>
          </w:p>
        </w:tc>
        <w:tc>
          <w:tcPr>
            <w:tcW w:w="1396" w:type="dxa"/>
            <w:tcBorders>
              <w:top w:val="single" w:sz="4" w:space="0" w:color="000000"/>
              <w:left w:val="single" w:sz="4" w:space="0" w:color="000000"/>
              <w:bottom w:val="single" w:sz="4" w:space="0" w:color="000000"/>
              <w:right w:val="single" w:sz="4" w:space="0" w:color="000000"/>
            </w:tcBorders>
          </w:tcPr>
          <w:p w:rsidR="00E82338" w:rsidRPr="00C61EBD" w:rsidRDefault="00E82338" w:rsidP="00FB63A1">
            <w:pPr>
              <w:snapToGrid w:val="0"/>
              <w:jc w:val="both"/>
              <w:rPr>
                <w:rFonts w:ascii="Times New Roman" w:hAnsi="Times New Roman" w:cs="Times New Roman"/>
                <w:sz w:val="28"/>
                <w:szCs w:val="28"/>
              </w:rPr>
            </w:pPr>
          </w:p>
        </w:tc>
      </w:tr>
    </w:tbl>
    <w:p w:rsidR="00AB03F6" w:rsidRPr="00C61EBD" w:rsidRDefault="00AB03F6" w:rsidP="00AB03F6">
      <w:pPr>
        <w:rPr>
          <w:rFonts w:ascii="Times New Roman" w:hAnsi="Times New Roman" w:cs="Times New Roman"/>
          <w:b/>
          <w:bCs/>
          <w:color w:val="000000"/>
          <w:sz w:val="28"/>
          <w:szCs w:val="28"/>
        </w:rPr>
      </w:pPr>
      <w:r w:rsidRPr="00C61EBD">
        <w:rPr>
          <w:rFonts w:ascii="Times New Roman" w:hAnsi="Times New Roman" w:cs="Times New Roman"/>
          <w:b/>
          <w:bCs/>
          <w:color w:val="000000"/>
          <w:sz w:val="28"/>
          <w:szCs w:val="28"/>
        </w:rPr>
        <w:tab/>
      </w:r>
      <w:r w:rsidRPr="00C61EBD">
        <w:rPr>
          <w:rFonts w:ascii="Times New Roman" w:hAnsi="Times New Roman" w:cs="Times New Roman"/>
          <w:b/>
          <w:bCs/>
          <w:color w:val="000000"/>
          <w:sz w:val="28"/>
          <w:szCs w:val="28"/>
        </w:rPr>
        <w:tab/>
      </w:r>
      <w:r w:rsidRPr="00C61EBD">
        <w:rPr>
          <w:rFonts w:ascii="Times New Roman" w:hAnsi="Times New Roman" w:cs="Times New Roman"/>
          <w:b/>
          <w:bCs/>
          <w:color w:val="000000"/>
          <w:sz w:val="28"/>
          <w:szCs w:val="28"/>
        </w:rPr>
        <w:tab/>
      </w:r>
      <w:r w:rsidRPr="00C61EBD">
        <w:rPr>
          <w:rFonts w:ascii="Times New Roman" w:hAnsi="Times New Roman" w:cs="Times New Roman"/>
          <w:b/>
          <w:bCs/>
          <w:color w:val="000000"/>
          <w:sz w:val="28"/>
          <w:szCs w:val="28"/>
        </w:rPr>
        <w:tab/>
      </w:r>
      <w:r w:rsidRPr="00C61EBD">
        <w:rPr>
          <w:rFonts w:ascii="Times New Roman" w:hAnsi="Times New Roman" w:cs="Times New Roman"/>
          <w:b/>
          <w:bCs/>
          <w:color w:val="000000"/>
          <w:sz w:val="28"/>
          <w:szCs w:val="28"/>
        </w:rPr>
        <w:tab/>
      </w:r>
      <w:r w:rsidRPr="00C61EBD">
        <w:rPr>
          <w:rFonts w:ascii="Times New Roman" w:hAnsi="Times New Roman" w:cs="Times New Roman"/>
          <w:b/>
          <w:bCs/>
          <w:color w:val="000000"/>
          <w:sz w:val="28"/>
          <w:szCs w:val="28"/>
        </w:rPr>
        <w:tab/>
      </w:r>
      <w:r w:rsidRPr="00C61EBD">
        <w:rPr>
          <w:rFonts w:ascii="Times New Roman" w:hAnsi="Times New Roman" w:cs="Times New Roman"/>
          <w:b/>
          <w:bCs/>
          <w:color w:val="000000"/>
          <w:sz w:val="28"/>
          <w:szCs w:val="28"/>
        </w:rPr>
        <w:tab/>
      </w:r>
      <w:r w:rsidRPr="00C61EBD">
        <w:rPr>
          <w:rFonts w:ascii="Times New Roman" w:hAnsi="Times New Roman" w:cs="Times New Roman"/>
          <w:b/>
          <w:bCs/>
          <w:color w:val="000000"/>
          <w:sz w:val="28"/>
          <w:szCs w:val="28"/>
        </w:rPr>
        <w:tab/>
      </w:r>
      <w:r w:rsidRPr="00C61EBD">
        <w:rPr>
          <w:rFonts w:ascii="Times New Roman" w:hAnsi="Times New Roman" w:cs="Times New Roman"/>
          <w:b/>
          <w:bCs/>
          <w:color w:val="000000"/>
          <w:sz w:val="28"/>
          <w:szCs w:val="28"/>
        </w:rPr>
        <w:tab/>
      </w:r>
      <w:r w:rsidRPr="00C61EBD">
        <w:rPr>
          <w:rFonts w:ascii="Times New Roman" w:hAnsi="Times New Roman" w:cs="Times New Roman"/>
          <w:b/>
          <w:bCs/>
          <w:color w:val="000000"/>
          <w:sz w:val="28"/>
          <w:szCs w:val="28"/>
        </w:rPr>
        <w:tab/>
      </w:r>
      <w:r w:rsidRPr="00C61EBD">
        <w:rPr>
          <w:rFonts w:ascii="Times New Roman" w:hAnsi="Times New Roman" w:cs="Times New Roman"/>
          <w:b/>
          <w:bCs/>
          <w:color w:val="000000"/>
          <w:sz w:val="28"/>
          <w:szCs w:val="28"/>
        </w:rPr>
        <w:tab/>
      </w:r>
    </w:p>
    <w:tbl>
      <w:tblPr>
        <w:tblStyle w:val="1e"/>
        <w:tblpPr w:leftFromText="180" w:rightFromText="180" w:vertAnchor="text" w:horzAnchor="margin" w:tblpY="3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9"/>
        <w:gridCol w:w="4797"/>
      </w:tblGrid>
      <w:tr w:rsidR="00AB03F6" w:rsidRPr="00C61EBD" w:rsidTr="00FB63A1">
        <w:trPr>
          <w:trHeight w:val="3676"/>
        </w:trPr>
        <w:tc>
          <w:tcPr>
            <w:tcW w:w="10768" w:type="dxa"/>
          </w:tcPr>
          <w:p w:rsidR="00AB03F6" w:rsidRPr="00C61EBD" w:rsidRDefault="00AB03F6" w:rsidP="00AB03F6">
            <w:pPr>
              <w:jc w:val="center"/>
              <w:rPr>
                <w:rFonts w:ascii="Times New Roman" w:hAnsi="Times New Roman" w:cs="Times New Roman"/>
                <w:b/>
                <w:bCs/>
                <w:color w:val="000000"/>
                <w:sz w:val="28"/>
                <w:szCs w:val="28"/>
              </w:rPr>
            </w:pPr>
          </w:p>
          <w:p w:rsidR="00AB03F6" w:rsidRPr="00C61EBD" w:rsidRDefault="00AB03F6" w:rsidP="00AB03F6">
            <w:pPr>
              <w:rPr>
                <w:rFonts w:ascii="Times New Roman" w:hAnsi="Times New Roman" w:cs="Times New Roman"/>
                <w:b/>
                <w:bCs/>
                <w:sz w:val="28"/>
                <w:szCs w:val="28"/>
              </w:rPr>
            </w:pPr>
            <w:r w:rsidRPr="00C61EBD">
              <w:rPr>
                <w:rFonts w:ascii="Times New Roman" w:hAnsi="Times New Roman" w:cs="Times New Roman"/>
                <w:b/>
                <w:bCs/>
                <w:sz w:val="28"/>
                <w:szCs w:val="28"/>
              </w:rPr>
              <w:t>Навчально-науковий інститут Аеропорт</w:t>
            </w:r>
            <w:r w:rsidRPr="00C61EBD">
              <w:rPr>
                <w:rFonts w:ascii="Times New Roman" w:hAnsi="Times New Roman" w:cs="Times New Roman"/>
                <w:b/>
                <w:bCs/>
                <w:sz w:val="28"/>
                <w:szCs w:val="28"/>
                <w:lang w:val="uk-UA"/>
              </w:rPr>
              <w:t>ів</w:t>
            </w:r>
            <w:r w:rsidRPr="00C61EBD">
              <w:rPr>
                <w:rFonts w:ascii="Times New Roman" w:hAnsi="Times New Roman" w:cs="Times New Roman"/>
                <w:sz w:val="28"/>
                <w:szCs w:val="28"/>
              </w:rPr>
              <w:br/>
            </w:r>
            <w:r w:rsidRPr="00C61EBD">
              <w:rPr>
                <w:rFonts w:ascii="Times New Roman" w:hAnsi="Times New Roman" w:cs="Times New Roman"/>
                <w:b/>
                <w:bCs/>
                <w:sz w:val="28"/>
                <w:szCs w:val="28"/>
              </w:rPr>
              <w:t xml:space="preserve">Кафедра </w:t>
            </w:r>
            <w:r w:rsidRPr="00C61EBD">
              <w:rPr>
                <w:rFonts w:ascii="Times New Roman" w:hAnsi="Times New Roman" w:cs="Times New Roman"/>
                <w:b/>
                <w:bCs/>
                <w:sz w:val="28"/>
                <w:szCs w:val="28"/>
                <w:lang w:val="uk-UA"/>
              </w:rPr>
              <w:t>містобудування</w:t>
            </w:r>
            <w:r w:rsidRPr="00C61EBD">
              <w:rPr>
                <w:rFonts w:ascii="Times New Roman" w:hAnsi="Times New Roman" w:cs="Times New Roman"/>
                <w:sz w:val="28"/>
                <w:szCs w:val="28"/>
              </w:rPr>
              <w:br/>
            </w:r>
          </w:p>
          <w:p w:rsidR="00AB03F6" w:rsidRPr="00C61EBD" w:rsidRDefault="00AB03F6" w:rsidP="00AB03F6">
            <w:pPr>
              <w:rPr>
                <w:rFonts w:ascii="Times New Roman" w:hAnsi="Times New Roman" w:cs="Times New Roman"/>
                <w:sz w:val="28"/>
                <w:szCs w:val="28"/>
              </w:rPr>
            </w:pPr>
            <w:r w:rsidRPr="00C61EBD">
              <w:rPr>
                <w:rFonts w:ascii="Times New Roman" w:hAnsi="Times New Roman" w:cs="Times New Roman"/>
                <w:b/>
                <w:bCs/>
                <w:sz w:val="28"/>
                <w:szCs w:val="28"/>
              </w:rPr>
              <w:t>КАЛЕНДАРНИЙ ПЛАН НАВЧАЛЬНИХ ЗАНЯТЬ</w:t>
            </w:r>
            <w:r w:rsidRPr="00C61EBD">
              <w:rPr>
                <w:rFonts w:ascii="Times New Roman" w:hAnsi="Times New Roman" w:cs="Times New Roman"/>
                <w:b/>
                <w:bCs/>
                <w:sz w:val="28"/>
                <w:szCs w:val="28"/>
              </w:rPr>
              <w:tab/>
            </w:r>
            <w:r w:rsidRPr="00C61EBD">
              <w:rPr>
                <w:rFonts w:ascii="Times New Roman" w:hAnsi="Times New Roman" w:cs="Times New Roman"/>
                <w:b/>
                <w:bCs/>
                <w:sz w:val="28"/>
                <w:szCs w:val="28"/>
              </w:rPr>
              <w:tab/>
            </w:r>
            <w:r w:rsidRPr="00C61EBD">
              <w:rPr>
                <w:rFonts w:ascii="Times New Roman" w:hAnsi="Times New Roman" w:cs="Times New Roman"/>
                <w:b/>
                <w:bCs/>
                <w:sz w:val="28"/>
                <w:szCs w:val="28"/>
              </w:rPr>
              <w:tab/>
            </w:r>
            <w:r w:rsidRPr="00C61EBD">
              <w:rPr>
                <w:rFonts w:ascii="Times New Roman" w:hAnsi="Times New Roman" w:cs="Times New Roman"/>
                <w:b/>
                <w:bCs/>
                <w:sz w:val="28"/>
                <w:szCs w:val="28"/>
              </w:rPr>
              <w:tab/>
            </w:r>
            <w:r w:rsidRPr="00C61EBD">
              <w:rPr>
                <w:rFonts w:ascii="Times New Roman" w:hAnsi="Times New Roman" w:cs="Times New Roman"/>
                <w:b/>
                <w:bCs/>
                <w:sz w:val="28"/>
                <w:szCs w:val="28"/>
              </w:rPr>
              <w:tab/>
            </w:r>
            <w:r w:rsidRPr="00C61EBD">
              <w:rPr>
                <w:rFonts w:ascii="Times New Roman" w:hAnsi="Times New Roman" w:cs="Times New Roman"/>
                <w:b/>
                <w:bCs/>
                <w:sz w:val="28"/>
                <w:szCs w:val="28"/>
              </w:rPr>
              <w:tab/>
            </w:r>
            <w:r w:rsidRPr="00C61EBD">
              <w:rPr>
                <w:rFonts w:ascii="Times New Roman" w:hAnsi="Times New Roman" w:cs="Times New Roman"/>
                <w:b/>
                <w:bCs/>
                <w:sz w:val="28"/>
                <w:szCs w:val="28"/>
              </w:rPr>
              <w:tab/>
            </w:r>
            <w:r w:rsidRPr="00C61EBD">
              <w:rPr>
                <w:rFonts w:ascii="Times New Roman" w:hAnsi="Times New Roman" w:cs="Times New Roman"/>
                <w:b/>
                <w:bCs/>
                <w:sz w:val="28"/>
                <w:szCs w:val="28"/>
              </w:rPr>
              <w:tab/>
            </w:r>
            <w:r w:rsidRPr="00C61EBD">
              <w:rPr>
                <w:rFonts w:ascii="Times New Roman" w:hAnsi="Times New Roman" w:cs="Times New Roman"/>
                <w:sz w:val="28"/>
                <w:szCs w:val="28"/>
              </w:rPr>
              <w:br/>
              <w:t xml:space="preserve">для студентів </w:t>
            </w:r>
            <w:r w:rsidRPr="00C61EBD">
              <w:rPr>
                <w:rFonts w:ascii="Times New Roman" w:eastAsia="Times New Roman" w:hAnsi="Times New Roman" w:cs="Times New Roman"/>
                <w:spacing w:val="-2"/>
                <w:sz w:val="28"/>
                <w:szCs w:val="28"/>
                <w:lang w:val="uk-UA" w:eastAsia="ru-RU"/>
              </w:rPr>
              <w:t xml:space="preserve"> освітнього ступеня </w:t>
            </w:r>
            <w:r w:rsidRPr="00C61EBD">
              <w:rPr>
                <w:rFonts w:ascii="Times New Roman" w:hAnsi="Times New Roman" w:cs="Times New Roman"/>
                <w:sz w:val="28"/>
                <w:szCs w:val="28"/>
              </w:rPr>
              <w:t xml:space="preserve"> </w:t>
            </w:r>
            <w:r w:rsidRPr="00C61EBD">
              <w:rPr>
                <w:rFonts w:ascii="Times New Roman" w:hAnsi="Times New Roman" w:cs="Times New Roman"/>
                <w:sz w:val="28"/>
                <w:szCs w:val="28"/>
                <w:lang w:val="uk-UA"/>
              </w:rPr>
              <w:t>«Бакалавр»</w:t>
            </w:r>
            <w:r w:rsidRPr="00C61EBD">
              <w:rPr>
                <w:rFonts w:ascii="Times New Roman" w:hAnsi="Times New Roman" w:cs="Times New Roman"/>
                <w:sz w:val="28"/>
                <w:szCs w:val="28"/>
              </w:rPr>
              <w:t xml:space="preserve"> </w:t>
            </w:r>
            <w:r w:rsidRPr="00C61EBD">
              <w:rPr>
                <w:rFonts w:ascii="Times New Roman" w:hAnsi="Times New Roman" w:cs="Times New Roman"/>
                <w:sz w:val="28"/>
                <w:szCs w:val="28"/>
              </w:rPr>
              <w:br/>
            </w:r>
            <w:r w:rsidRPr="00C61EBD">
              <w:rPr>
                <w:rFonts w:ascii="Times New Roman" w:hAnsi="Times New Roman" w:cs="Times New Roman"/>
                <w:sz w:val="28"/>
                <w:szCs w:val="28"/>
                <w:lang w:val="uk-UA"/>
              </w:rPr>
              <w:t xml:space="preserve"> Галузь знань: 02 «Культура і мистецтво»</w:t>
            </w:r>
          </w:p>
          <w:p w:rsidR="00AB03F6" w:rsidRPr="00C61EBD" w:rsidRDefault="00AB03F6" w:rsidP="00AB03F6">
            <w:pPr>
              <w:rPr>
                <w:rFonts w:ascii="Times New Roman" w:hAnsi="Times New Roman" w:cs="Times New Roman"/>
                <w:sz w:val="28"/>
                <w:szCs w:val="28"/>
                <w:lang w:val="uk-UA"/>
              </w:rPr>
            </w:pPr>
            <w:r w:rsidRPr="00C61EBD">
              <w:rPr>
                <w:rFonts w:ascii="Times New Roman" w:eastAsia="Times New Roman" w:hAnsi="Times New Roman" w:cs="Times New Roman"/>
                <w:sz w:val="28"/>
                <w:szCs w:val="28"/>
                <w:lang w:val="uk-UA" w:eastAsia="ru-RU"/>
              </w:rPr>
              <w:t xml:space="preserve"> </w:t>
            </w:r>
            <w:r w:rsidRPr="00C61EBD">
              <w:rPr>
                <w:rFonts w:ascii="Times New Roman" w:hAnsi="Times New Roman" w:cs="Times New Roman"/>
                <w:sz w:val="28"/>
                <w:szCs w:val="28"/>
                <w:lang w:val="uk-UA"/>
              </w:rPr>
              <w:t>Спеціальність: 022 «Дизайн»</w:t>
            </w:r>
          </w:p>
          <w:p w:rsidR="00AB03F6" w:rsidRPr="00C61EBD" w:rsidRDefault="00AB03F6" w:rsidP="00AB03F6">
            <w:pPr>
              <w:rPr>
                <w:rFonts w:ascii="Times New Roman" w:hAnsi="Times New Roman" w:cs="Times New Roman"/>
                <w:sz w:val="28"/>
                <w:szCs w:val="28"/>
                <w:lang w:val="uk-UA"/>
              </w:rPr>
            </w:pPr>
            <w:r w:rsidRPr="00C61EBD">
              <w:rPr>
                <w:rFonts w:ascii="Times New Roman" w:hAnsi="Times New Roman" w:cs="Times New Roman"/>
                <w:sz w:val="28"/>
                <w:szCs w:val="28"/>
                <w:lang w:val="uk-UA"/>
              </w:rPr>
              <w:t xml:space="preserve"> Спеціалізація:  «Дизайн за видами»</w:t>
            </w:r>
            <w:r w:rsidRPr="00C61EBD">
              <w:rPr>
                <w:rFonts w:ascii="Times New Roman" w:hAnsi="Times New Roman" w:cs="Times New Roman"/>
                <w:sz w:val="28"/>
                <w:szCs w:val="28"/>
                <w:lang w:val="uk-UA"/>
              </w:rPr>
              <w:br/>
              <w:t>Курс 1</w:t>
            </w:r>
            <w:r w:rsidRPr="00C61EBD">
              <w:rPr>
                <w:rFonts w:ascii="Times New Roman" w:hAnsi="Times New Roman" w:cs="Times New Roman"/>
                <w:sz w:val="28"/>
                <w:szCs w:val="28"/>
                <w:lang w:val="uk-UA"/>
              </w:rPr>
              <w:br/>
            </w:r>
            <w:r w:rsidRPr="00C61EBD">
              <w:rPr>
                <w:rFonts w:ascii="Times New Roman" w:hAnsi="Times New Roman" w:cs="Times New Roman"/>
                <w:sz w:val="28"/>
                <w:szCs w:val="28"/>
                <w:lang w:val="uk-UA"/>
              </w:rPr>
              <w:lastRenderedPageBreak/>
              <w:t>Група__________________________________</w:t>
            </w:r>
            <w:r w:rsidRPr="00C61EBD">
              <w:rPr>
                <w:rFonts w:ascii="Times New Roman" w:hAnsi="Times New Roman" w:cs="Times New Roman"/>
                <w:sz w:val="28"/>
                <w:szCs w:val="28"/>
                <w:lang w:val="uk-UA"/>
              </w:rPr>
              <w:br/>
              <w:t xml:space="preserve">з дисципліни </w:t>
            </w:r>
            <w:r w:rsidRPr="00C61EBD">
              <w:rPr>
                <w:rFonts w:ascii="Times New Roman" w:hAnsi="Times New Roman" w:cs="Times New Roman"/>
                <w:b/>
                <w:sz w:val="28"/>
                <w:szCs w:val="28"/>
                <w:lang w:val="uk-UA"/>
              </w:rPr>
              <w:t>«</w:t>
            </w:r>
            <w:r w:rsidRPr="00C61EBD">
              <w:rPr>
                <w:rFonts w:ascii="Times New Roman" w:hAnsi="Times New Roman" w:cs="Times New Roman"/>
                <w:b/>
                <w:bCs/>
                <w:sz w:val="28"/>
                <w:szCs w:val="28"/>
                <w:lang w:val="uk-UA"/>
              </w:rPr>
              <w:t>Рисунок, живопис, скульптура, декоративна пластика</w:t>
            </w:r>
            <w:r w:rsidRPr="00C61EBD">
              <w:rPr>
                <w:rFonts w:ascii="Times New Roman" w:hAnsi="Times New Roman" w:cs="Times New Roman"/>
                <w:b/>
                <w:sz w:val="28"/>
                <w:szCs w:val="28"/>
                <w:lang w:val="uk-UA"/>
              </w:rPr>
              <w:t>»</w:t>
            </w:r>
            <w:r w:rsidRPr="00C61EBD">
              <w:rPr>
                <w:rFonts w:ascii="Times New Roman" w:hAnsi="Times New Roman" w:cs="Times New Roman"/>
                <w:sz w:val="28"/>
                <w:szCs w:val="28"/>
                <w:lang w:val="uk-UA"/>
              </w:rPr>
              <w:br/>
              <w:t>2 семестр 2016-2017  навчальний рік</w:t>
            </w:r>
            <w:r w:rsidRPr="00C61EBD">
              <w:rPr>
                <w:rFonts w:ascii="Times New Roman" w:hAnsi="Times New Roman" w:cs="Times New Roman"/>
                <w:sz w:val="28"/>
                <w:szCs w:val="28"/>
                <w:lang w:val="uk-UA"/>
              </w:rPr>
              <w:br/>
            </w:r>
          </w:p>
        </w:tc>
        <w:tc>
          <w:tcPr>
            <w:tcW w:w="4620" w:type="dxa"/>
          </w:tcPr>
          <w:p w:rsidR="00AB03F6" w:rsidRPr="00C61EBD" w:rsidRDefault="00AB03F6" w:rsidP="00AB03F6">
            <w:pPr>
              <w:rPr>
                <w:rFonts w:ascii="Times New Roman" w:hAnsi="Times New Roman" w:cs="Times New Roman"/>
                <w:bCs/>
                <w:color w:val="000000"/>
                <w:sz w:val="28"/>
                <w:szCs w:val="28"/>
                <w:lang w:val="uk-UA"/>
              </w:rPr>
            </w:pPr>
            <w:r w:rsidRPr="00C61EBD">
              <w:rPr>
                <w:rFonts w:ascii="Times New Roman" w:hAnsi="Times New Roman" w:cs="Times New Roman"/>
                <w:b/>
                <w:bCs/>
                <w:color w:val="000000"/>
                <w:sz w:val="28"/>
                <w:szCs w:val="28"/>
                <w:lang w:val="uk-UA"/>
              </w:rPr>
              <w:lastRenderedPageBreak/>
              <w:t>ЗАТВЕРДЖУЮ</w:t>
            </w:r>
            <w:r w:rsidRPr="00C61EBD">
              <w:rPr>
                <w:rFonts w:ascii="Times New Roman" w:hAnsi="Times New Roman" w:cs="Times New Roman"/>
                <w:bCs/>
                <w:color w:val="000000"/>
                <w:sz w:val="28"/>
                <w:szCs w:val="28"/>
                <w:lang w:val="uk-UA"/>
              </w:rPr>
              <w:br/>
              <w:t>Зав. кафедри основ архітектури та дизайну</w:t>
            </w:r>
            <w:r w:rsidRPr="00C61EBD">
              <w:rPr>
                <w:rFonts w:ascii="Times New Roman" w:hAnsi="Times New Roman" w:cs="Times New Roman"/>
                <w:bCs/>
                <w:color w:val="000000"/>
                <w:sz w:val="28"/>
                <w:szCs w:val="28"/>
                <w:lang w:val="uk-UA"/>
              </w:rPr>
              <w:br/>
              <w:t>___________________ О.Трошкіна</w:t>
            </w:r>
          </w:p>
          <w:p w:rsidR="00AB03F6" w:rsidRPr="00C61EBD" w:rsidRDefault="00AB03F6" w:rsidP="00AB03F6">
            <w:pPr>
              <w:rPr>
                <w:rFonts w:ascii="Times New Roman" w:hAnsi="Times New Roman" w:cs="Times New Roman"/>
                <w:bCs/>
                <w:color w:val="000000"/>
                <w:sz w:val="28"/>
                <w:szCs w:val="28"/>
              </w:rPr>
            </w:pPr>
            <w:r w:rsidRPr="00C61EBD">
              <w:rPr>
                <w:rFonts w:ascii="Times New Roman" w:hAnsi="Times New Roman" w:cs="Times New Roman"/>
                <w:bCs/>
                <w:color w:val="000000"/>
                <w:sz w:val="28"/>
                <w:szCs w:val="28"/>
                <w:lang w:val="uk-UA"/>
              </w:rPr>
              <w:t>«___» ______________ 2016 р.</w:t>
            </w:r>
            <w:r w:rsidRPr="00C61EBD">
              <w:rPr>
                <w:rFonts w:ascii="Times New Roman" w:hAnsi="Times New Roman" w:cs="Times New Roman"/>
                <w:bCs/>
                <w:color w:val="000000"/>
                <w:sz w:val="28"/>
                <w:szCs w:val="28"/>
                <w:lang w:val="uk-UA"/>
              </w:rPr>
              <w:br/>
              <w:t>К-сть тижнів___</w:t>
            </w:r>
            <w:r w:rsidRPr="00C61EBD">
              <w:rPr>
                <w:rFonts w:ascii="Times New Roman" w:hAnsi="Times New Roman" w:cs="Times New Roman"/>
                <w:bCs/>
                <w:color w:val="000000"/>
                <w:sz w:val="28"/>
                <w:szCs w:val="28"/>
              </w:rPr>
              <w:t>___</w:t>
            </w:r>
            <w:r w:rsidRPr="00C61EBD">
              <w:rPr>
                <w:rFonts w:ascii="Times New Roman" w:hAnsi="Times New Roman" w:cs="Times New Roman"/>
                <w:bCs/>
                <w:color w:val="000000"/>
                <w:sz w:val="28"/>
                <w:szCs w:val="28"/>
                <w:u w:val="single"/>
              </w:rPr>
              <w:t>17</w:t>
            </w:r>
            <w:r w:rsidRPr="00C61EBD">
              <w:rPr>
                <w:rFonts w:ascii="Times New Roman" w:hAnsi="Times New Roman" w:cs="Times New Roman"/>
                <w:bCs/>
                <w:color w:val="000000"/>
                <w:sz w:val="28"/>
                <w:szCs w:val="28"/>
              </w:rPr>
              <w:t>______________</w:t>
            </w:r>
            <w:r w:rsidRPr="00C61EBD">
              <w:rPr>
                <w:rFonts w:ascii="Times New Roman" w:hAnsi="Times New Roman" w:cs="Times New Roman"/>
                <w:bCs/>
                <w:color w:val="000000"/>
                <w:sz w:val="28"/>
                <w:szCs w:val="28"/>
              </w:rPr>
              <w:br/>
              <w:t>Лекцій_________________________</w:t>
            </w:r>
            <w:r w:rsidRPr="00C61EBD">
              <w:rPr>
                <w:rFonts w:ascii="Times New Roman" w:hAnsi="Times New Roman" w:cs="Times New Roman"/>
                <w:bCs/>
                <w:color w:val="000000"/>
                <w:sz w:val="28"/>
                <w:szCs w:val="28"/>
              </w:rPr>
              <w:br/>
            </w:r>
            <w:r w:rsidRPr="00C61EBD">
              <w:rPr>
                <w:rFonts w:ascii="Times New Roman" w:hAnsi="Times New Roman" w:cs="Times New Roman"/>
                <w:bCs/>
                <w:color w:val="000000"/>
                <w:sz w:val="28"/>
                <w:szCs w:val="28"/>
                <w:lang w:val="uk-UA"/>
              </w:rPr>
              <w:t xml:space="preserve">Лабораторних </w:t>
            </w:r>
            <w:r w:rsidRPr="00C61EBD">
              <w:rPr>
                <w:rFonts w:ascii="Times New Roman" w:hAnsi="Times New Roman" w:cs="Times New Roman"/>
                <w:bCs/>
                <w:color w:val="000000"/>
                <w:sz w:val="28"/>
                <w:szCs w:val="28"/>
              </w:rPr>
              <w:t xml:space="preserve"> занять___</w:t>
            </w:r>
            <w:r w:rsidRPr="00C61EBD">
              <w:rPr>
                <w:rFonts w:ascii="Times New Roman" w:hAnsi="Times New Roman" w:cs="Times New Roman"/>
                <w:bCs/>
                <w:color w:val="000000"/>
                <w:sz w:val="28"/>
                <w:szCs w:val="28"/>
                <w:u w:val="single"/>
                <w:lang w:val="uk-UA"/>
              </w:rPr>
              <w:t>51</w:t>
            </w:r>
            <w:r w:rsidRPr="00C61EBD">
              <w:rPr>
                <w:rFonts w:ascii="Times New Roman" w:hAnsi="Times New Roman" w:cs="Times New Roman"/>
                <w:bCs/>
                <w:color w:val="000000"/>
                <w:sz w:val="28"/>
                <w:szCs w:val="28"/>
              </w:rPr>
              <w:t xml:space="preserve">___________ </w:t>
            </w:r>
            <w:r w:rsidRPr="00C61EBD">
              <w:rPr>
                <w:rFonts w:ascii="Times New Roman" w:hAnsi="Times New Roman" w:cs="Times New Roman"/>
                <w:bCs/>
                <w:color w:val="000000"/>
                <w:sz w:val="28"/>
                <w:szCs w:val="28"/>
              </w:rPr>
              <w:br/>
              <w:t>Індивідуальнаробота________________</w:t>
            </w:r>
            <w:r w:rsidRPr="00C61EBD">
              <w:rPr>
                <w:rFonts w:ascii="Times New Roman" w:hAnsi="Times New Roman" w:cs="Times New Roman"/>
                <w:bCs/>
                <w:color w:val="000000"/>
                <w:sz w:val="28"/>
                <w:szCs w:val="28"/>
              </w:rPr>
              <w:br/>
              <w:t>Самостійна робота з них:</w:t>
            </w:r>
            <w:r w:rsidRPr="00C61EBD">
              <w:rPr>
                <w:rFonts w:ascii="Times New Roman" w:hAnsi="Times New Roman" w:cs="Times New Roman"/>
                <w:bCs/>
                <w:color w:val="000000"/>
                <w:sz w:val="28"/>
                <w:szCs w:val="28"/>
              </w:rPr>
              <w:br/>
              <w:t>ДЗ____________</w:t>
            </w:r>
            <w:r w:rsidRPr="00C61EBD">
              <w:rPr>
                <w:rFonts w:ascii="Times New Roman" w:hAnsi="Times New Roman" w:cs="Times New Roman"/>
                <w:bCs/>
                <w:color w:val="000000"/>
                <w:sz w:val="28"/>
                <w:szCs w:val="28"/>
                <w:u w:val="single"/>
                <w:lang w:val="uk-UA"/>
              </w:rPr>
              <w:t>8</w:t>
            </w:r>
            <w:r w:rsidRPr="00C61EBD">
              <w:rPr>
                <w:rFonts w:ascii="Times New Roman" w:hAnsi="Times New Roman" w:cs="Times New Roman"/>
                <w:bCs/>
                <w:color w:val="000000"/>
                <w:sz w:val="28"/>
                <w:szCs w:val="28"/>
              </w:rPr>
              <w:t>_________________</w:t>
            </w:r>
            <w:r w:rsidRPr="00C61EBD">
              <w:rPr>
                <w:rFonts w:ascii="Times New Roman" w:hAnsi="Times New Roman" w:cs="Times New Roman"/>
                <w:bCs/>
                <w:color w:val="000000"/>
                <w:sz w:val="28"/>
                <w:szCs w:val="28"/>
              </w:rPr>
              <w:lastRenderedPageBreak/>
              <w:t>__</w:t>
            </w:r>
            <w:r w:rsidRPr="00C61EBD">
              <w:rPr>
                <w:rFonts w:ascii="Times New Roman" w:hAnsi="Times New Roman" w:cs="Times New Roman"/>
                <w:bCs/>
                <w:color w:val="000000"/>
                <w:sz w:val="28"/>
                <w:szCs w:val="28"/>
              </w:rPr>
              <w:br/>
              <w:t>РГР________________________________</w:t>
            </w:r>
            <w:r w:rsidRPr="00C61EBD">
              <w:rPr>
                <w:rFonts w:ascii="Times New Roman" w:hAnsi="Times New Roman" w:cs="Times New Roman"/>
                <w:bCs/>
                <w:color w:val="000000"/>
                <w:sz w:val="28"/>
                <w:szCs w:val="28"/>
              </w:rPr>
              <w:br/>
              <w:t>КР_________________________________</w:t>
            </w:r>
            <w:r w:rsidRPr="00C61EBD">
              <w:rPr>
                <w:rFonts w:ascii="Times New Roman" w:hAnsi="Times New Roman" w:cs="Times New Roman"/>
                <w:bCs/>
                <w:color w:val="000000"/>
                <w:sz w:val="28"/>
                <w:szCs w:val="28"/>
              </w:rPr>
              <w:br/>
              <w:t>Всього______</w:t>
            </w:r>
            <w:r w:rsidRPr="00C61EBD">
              <w:rPr>
                <w:rFonts w:ascii="Times New Roman" w:hAnsi="Times New Roman" w:cs="Times New Roman"/>
                <w:bCs/>
                <w:color w:val="000000"/>
                <w:sz w:val="28"/>
                <w:szCs w:val="28"/>
                <w:u w:val="single"/>
                <w:lang w:val="uk-UA"/>
              </w:rPr>
              <w:t>84</w:t>
            </w:r>
            <w:r w:rsidRPr="00C61EBD">
              <w:rPr>
                <w:rFonts w:ascii="Times New Roman" w:hAnsi="Times New Roman" w:cs="Times New Roman"/>
                <w:bCs/>
                <w:color w:val="000000"/>
                <w:sz w:val="28"/>
                <w:szCs w:val="28"/>
              </w:rPr>
              <w:t>______________________</w:t>
            </w:r>
          </w:p>
          <w:p w:rsidR="00AB03F6" w:rsidRPr="00C61EBD" w:rsidRDefault="00AB03F6" w:rsidP="00AB03F6">
            <w:pPr>
              <w:rPr>
                <w:rFonts w:ascii="Times New Roman" w:hAnsi="Times New Roman" w:cs="Times New Roman"/>
                <w:bCs/>
                <w:color w:val="000000"/>
                <w:sz w:val="28"/>
                <w:szCs w:val="28"/>
              </w:rPr>
            </w:pPr>
          </w:p>
        </w:tc>
      </w:tr>
    </w:tbl>
    <w:p w:rsidR="00AB03F6" w:rsidRPr="00C61EBD" w:rsidRDefault="00AB03F6" w:rsidP="00AB03F6">
      <w:pPr>
        <w:jc w:val="center"/>
        <w:rPr>
          <w:rFonts w:ascii="Times New Roman" w:hAnsi="Times New Roman" w:cs="Times New Roman"/>
          <w:b/>
          <w:bCs/>
          <w:color w:val="000000"/>
          <w:sz w:val="28"/>
          <w:szCs w:val="28"/>
        </w:rPr>
      </w:pPr>
      <w:r w:rsidRPr="00C61EBD">
        <w:rPr>
          <w:rFonts w:ascii="Times New Roman" w:hAnsi="Times New Roman" w:cs="Times New Roman"/>
          <w:b/>
          <w:bCs/>
          <w:color w:val="000000"/>
          <w:sz w:val="28"/>
          <w:szCs w:val="28"/>
        </w:rPr>
        <w:lastRenderedPageBreak/>
        <w:t>Календарно-тематичний план вивчення дисципліни</w:t>
      </w:r>
    </w:p>
    <w:tbl>
      <w:tblPr>
        <w:tblStyle w:val="1e"/>
        <w:tblW w:w="14742" w:type="dxa"/>
        <w:tblInd w:w="-5" w:type="dxa"/>
        <w:tblLayout w:type="fixed"/>
        <w:tblLook w:val="04A0" w:firstRow="1" w:lastRow="0" w:firstColumn="1" w:lastColumn="0" w:noHBand="0" w:noVBand="1"/>
      </w:tblPr>
      <w:tblGrid>
        <w:gridCol w:w="2552"/>
        <w:gridCol w:w="6662"/>
        <w:gridCol w:w="2693"/>
        <w:gridCol w:w="2835"/>
      </w:tblGrid>
      <w:tr w:rsidR="00AB03F6" w:rsidRPr="00C61EBD" w:rsidTr="00FB63A1">
        <w:trPr>
          <w:cantSplit/>
          <w:trHeight w:val="335"/>
        </w:trPr>
        <w:tc>
          <w:tcPr>
            <w:tcW w:w="2552" w:type="dxa"/>
          </w:tcPr>
          <w:p w:rsidR="00AB03F6" w:rsidRPr="00C61EBD" w:rsidRDefault="00AB03F6" w:rsidP="00AB03F6">
            <w:pPr>
              <w:jc w:val="center"/>
              <w:rPr>
                <w:rFonts w:ascii="Times New Roman" w:hAnsi="Times New Roman" w:cs="Times New Roman"/>
                <w:bCs/>
                <w:color w:val="000000"/>
                <w:sz w:val="28"/>
                <w:szCs w:val="28"/>
                <w:lang w:val="uk-UA"/>
              </w:rPr>
            </w:pPr>
            <w:r w:rsidRPr="00C61EBD">
              <w:rPr>
                <w:rFonts w:ascii="Times New Roman" w:hAnsi="Times New Roman" w:cs="Times New Roman"/>
                <w:bCs/>
                <w:color w:val="000000"/>
                <w:sz w:val="28"/>
                <w:szCs w:val="28"/>
                <w:lang w:val="uk-UA"/>
              </w:rPr>
              <w:t>Дата</w:t>
            </w:r>
          </w:p>
        </w:tc>
        <w:tc>
          <w:tcPr>
            <w:tcW w:w="6662" w:type="dxa"/>
          </w:tcPr>
          <w:p w:rsidR="00AB03F6" w:rsidRPr="00C61EBD" w:rsidRDefault="00AB03F6" w:rsidP="00AB03F6">
            <w:pPr>
              <w:jc w:val="center"/>
              <w:rPr>
                <w:rFonts w:ascii="Times New Roman" w:hAnsi="Times New Roman" w:cs="Times New Roman"/>
                <w:bCs/>
                <w:color w:val="000000"/>
                <w:sz w:val="28"/>
                <w:szCs w:val="28"/>
                <w:lang w:val="uk-UA"/>
              </w:rPr>
            </w:pPr>
            <w:r w:rsidRPr="00C61EBD">
              <w:rPr>
                <w:rFonts w:ascii="Times New Roman" w:hAnsi="Times New Roman" w:cs="Times New Roman"/>
                <w:bCs/>
                <w:color w:val="000000"/>
                <w:sz w:val="28"/>
                <w:szCs w:val="28"/>
                <w:lang w:val="uk-UA"/>
              </w:rPr>
              <w:t>Лабораторні  заняття</w:t>
            </w:r>
          </w:p>
        </w:tc>
        <w:tc>
          <w:tcPr>
            <w:tcW w:w="2693" w:type="dxa"/>
          </w:tcPr>
          <w:p w:rsidR="00AB03F6" w:rsidRPr="00C61EBD" w:rsidRDefault="00AB03F6" w:rsidP="00AB03F6">
            <w:pPr>
              <w:jc w:val="center"/>
              <w:rPr>
                <w:rFonts w:ascii="Times New Roman" w:hAnsi="Times New Roman" w:cs="Times New Roman"/>
                <w:bCs/>
                <w:color w:val="000000"/>
                <w:sz w:val="28"/>
                <w:szCs w:val="28"/>
                <w:lang w:val="uk-UA"/>
              </w:rPr>
            </w:pPr>
            <w:r w:rsidRPr="00C61EBD">
              <w:rPr>
                <w:rFonts w:ascii="Times New Roman" w:hAnsi="Times New Roman" w:cs="Times New Roman"/>
                <w:bCs/>
                <w:color w:val="000000"/>
                <w:sz w:val="28"/>
                <w:szCs w:val="28"/>
                <w:lang w:val="uk-UA"/>
              </w:rPr>
              <w:t>Кількість годин</w:t>
            </w:r>
          </w:p>
        </w:tc>
        <w:tc>
          <w:tcPr>
            <w:tcW w:w="2835" w:type="dxa"/>
          </w:tcPr>
          <w:p w:rsidR="00AB03F6" w:rsidRPr="00C61EBD" w:rsidRDefault="00AB03F6" w:rsidP="00AB03F6">
            <w:pPr>
              <w:jc w:val="center"/>
              <w:rPr>
                <w:rFonts w:ascii="Times New Roman" w:hAnsi="Times New Roman" w:cs="Times New Roman"/>
                <w:bCs/>
                <w:color w:val="000000"/>
                <w:sz w:val="28"/>
                <w:szCs w:val="28"/>
              </w:rPr>
            </w:pPr>
            <w:r w:rsidRPr="00C61EBD">
              <w:rPr>
                <w:rFonts w:ascii="Times New Roman" w:hAnsi="Times New Roman" w:cs="Times New Roman"/>
                <w:bCs/>
                <w:color w:val="000000"/>
                <w:sz w:val="28"/>
                <w:szCs w:val="28"/>
                <w:lang w:val="uk-UA"/>
              </w:rPr>
              <w:t>Самостійна</w:t>
            </w:r>
            <w:r w:rsidRPr="00C61EBD">
              <w:rPr>
                <w:rFonts w:ascii="Times New Roman" w:hAnsi="Times New Roman" w:cs="Times New Roman"/>
                <w:bCs/>
                <w:color w:val="000000"/>
                <w:sz w:val="28"/>
                <w:szCs w:val="28"/>
              </w:rPr>
              <w:t xml:space="preserve"> робота (год.)</w:t>
            </w:r>
          </w:p>
        </w:tc>
      </w:tr>
      <w:tr w:rsidR="00AB03F6" w:rsidRPr="00C61EBD" w:rsidTr="00FB63A1">
        <w:trPr>
          <w:cantSplit/>
          <w:trHeight w:val="266"/>
        </w:trPr>
        <w:tc>
          <w:tcPr>
            <w:tcW w:w="2552" w:type="dxa"/>
          </w:tcPr>
          <w:p w:rsidR="00AB03F6" w:rsidRPr="00C61EBD" w:rsidRDefault="00AB03F6" w:rsidP="00AB03F6">
            <w:pPr>
              <w:jc w:val="center"/>
              <w:rPr>
                <w:rFonts w:ascii="Times New Roman" w:hAnsi="Times New Roman" w:cs="Times New Roman"/>
                <w:bCs/>
                <w:color w:val="000000"/>
                <w:sz w:val="28"/>
                <w:szCs w:val="28"/>
                <w:lang w:val="uk-UA"/>
              </w:rPr>
            </w:pPr>
            <w:r w:rsidRPr="00C61EBD">
              <w:rPr>
                <w:rFonts w:ascii="Times New Roman" w:hAnsi="Times New Roman" w:cs="Times New Roman"/>
                <w:bCs/>
                <w:color w:val="000000"/>
                <w:sz w:val="28"/>
                <w:szCs w:val="28"/>
                <w:lang w:val="uk-UA"/>
              </w:rPr>
              <w:t>1</w:t>
            </w:r>
          </w:p>
        </w:tc>
        <w:tc>
          <w:tcPr>
            <w:tcW w:w="6662" w:type="dxa"/>
          </w:tcPr>
          <w:p w:rsidR="00AB03F6" w:rsidRPr="00C61EBD" w:rsidRDefault="00AB03F6" w:rsidP="00AB03F6">
            <w:pPr>
              <w:jc w:val="center"/>
              <w:rPr>
                <w:rFonts w:ascii="Times New Roman" w:hAnsi="Times New Roman" w:cs="Times New Roman"/>
                <w:bCs/>
                <w:color w:val="000000"/>
                <w:sz w:val="28"/>
                <w:szCs w:val="28"/>
                <w:lang w:val="uk-UA"/>
              </w:rPr>
            </w:pPr>
            <w:r w:rsidRPr="00C61EBD">
              <w:rPr>
                <w:rFonts w:ascii="Times New Roman" w:hAnsi="Times New Roman" w:cs="Times New Roman"/>
                <w:bCs/>
                <w:color w:val="000000"/>
                <w:sz w:val="28"/>
                <w:szCs w:val="28"/>
                <w:lang w:val="uk-UA"/>
              </w:rPr>
              <w:t>2</w:t>
            </w:r>
          </w:p>
        </w:tc>
        <w:tc>
          <w:tcPr>
            <w:tcW w:w="2693" w:type="dxa"/>
          </w:tcPr>
          <w:p w:rsidR="00AB03F6" w:rsidRPr="00C61EBD" w:rsidRDefault="00AB03F6" w:rsidP="00AB03F6">
            <w:pPr>
              <w:jc w:val="center"/>
              <w:rPr>
                <w:rFonts w:ascii="Times New Roman" w:hAnsi="Times New Roman" w:cs="Times New Roman"/>
                <w:bCs/>
                <w:color w:val="000000"/>
                <w:sz w:val="28"/>
                <w:szCs w:val="28"/>
                <w:lang w:val="uk-UA"/>
              </w:rPr>
            </w:pPr>
            <w:r w:rsidRPr="00C61EBD">
              <w:rPr>
                <w:rFonts w:ascii="Times New Roman" w:hAnsi="Times New Roman" w:cs="Times New Roman"/>
                <w:bCs/>
                <w:color w:val="000000"/>
                <w:sz w:val="28"/>
                <w:szCs w:val="28"/>
                <w:lang w:val="uk-UA"/>
              </w:rPr>
              <w:t>3</w:t>
            </w:r>
          </w:p>
        </w:tc>
        <w:tc>
          <w:tcPr>
            <w:tcW w:w="2835" w:type="dxa"/>
          </w:tcPr>
          <w:p w:rsidR="00AB03F6" w:rsidRPr="00C61EBD" w:rsidRDefault="00AB03F6" w:rsidP="00AB03F6">
            <w:pPr>
              <w:jc w:val="center"/>
              <w:rPr>
                <w:rFonts w:ascii="Times New Roman" w:hAnsi="Times New Roman" w:cs="Times New Roman"/>
                <w:bCs/>
                <w:color w:val="000000"/>
                <w:sz w:val="28"/>
                <w:szCs w:val="28"/>
                <w:lang w:val="uk-UA"/>
              </w:rPr>
            </w:pPr>
            <w:r w:rsidRPr="00C61EBD">
              <w:rPr>
                <w:rFonts w:ascii="Times New Roman" w:hAnsi="Times New Roman" w:cs="Times New Roman"/>
                <w:bCs/>
                <w:color w:val="000000"/>
                <w:sz w:val="28"/>
                <w:szCs w:val="28"/>
                <w:lang w:val="uk-UA"/>
              </w:rPr>
              <w:t>4</w:t>
            </w:r>
          </w:p>
        </w:tc>
      </w:tr>
    </w:tbl>
    <w:tbl>
      <w:tblPr>
        <w:tblW w:w="14742" w:type="dxa"/>
        <w:tblInd w:w="-5" w:type="dxa"/>
        <w:tblLayout w:type="fixed"/>
        <w:tblCellMar>
          <w:left w:w="0" w:type="dxa"/>
          <w:right w:w="0" w:type="dxa"/>
        </w:tblCellMar>
        <w:tblLook w:val="0000" w:firstRow="0" w:lastRow="0" w:firstColumn="0" w:lastColumn="0" w:noHBand="0" w:noVBand="0"/>
      </w:tblPr>
      <w:tblGrid>
        <w:gridCol w:w="2552"/>
        <w:gridCol w:w="6662"/>
        <w:gridCol w:w="2693"/>
        <w:gridCol w:w="2835"/>
      </w:tblGrid>
      <w:tr w:rsidR="00AB03F6" w:rsidRPr="00C61EBD" w:rsidTr="00FB63A1">
        <w:trPr>
          <w:cantSplit/>
          <w:trHeight w:val="276"/>
        </w:trPr>
        <w:tc>
          <w:tcPr>
            <w:tcW w:w="14742" w:type="dxa"/>
            <w:gridSpan w:val="4"/>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b/>
                <w:sz w:val="28"/>
                <w:szCs w:val="28"/>
              </w:rPr>
            </w:pPr>
            <w:r w:rsidRPr="00C61EBD">
              <w:rPr>
                <w:rFonts w:ascii="Times New Roman" w:hAnsi="Times New Roman" w:cs="Times New Roman"/>
                <w:b/>
                <w:sz w:val="28"/>
                <w:szCs w:val="28"/>
              </w:rPr>
              <w:t>Модуль №2  «Конструкція голови, натюрморт (рисунок, живопис)»</w:t>
            </w:r>
          </w:p>
        </w:tc>
      </w:tr>
      <w:tr w:rsidR="00AB03F6" w:rsidRPr="00C61EBD" w:rsidTr="00FB63A1">
        <w:trPr>
          <w:cantSplit/>
          <w:trHeight w:val="283"/>
        </w:trPr>
        <w:tc>
          <w:tcPr>
            <w:tcW w:w="255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2.1</w:t>
            </w:r>
          </w:p>
        </w:tc>
        <w:tc>
          <w:tcPr>
            <w:tcW w:w="6662"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Об’ємно-просторове зображення черепа (рисунок)</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AB03F6" w:rsidRPr="00C61EBD" w:rsidTr="00FB63A1">
        <w:trPr>
          <w:cantSplit/>
          <w:trHeight w:val="283"/>
        </w:trPr>
        <w:tc>
          <w:tcPr>
            <w:tcW w:w="255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2.2</w:t>
            </w:r>
          </w:p>
        </w:tc>
        <w:tc>
          <w:tcPr>
            <w:tcW w:w="6662"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Об’ємно-просторове зображення черепа (рисунок)</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AB03F6" w:rsidRPr="00C61EBD" w:rsidTr="00FB63A1">
        <w:trPr>
          <w:cantSplit/>
          <w:trHeight w:val="283"/>
        </w:trPr>
        <w:tc>
          <w:tcPr>
            <w:tcW w:w="255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2.3</w:t>
            </w:r>
          </w:p>
        </w:tc>
        <w:tc>
          <w:tcPr>
            <w:tcW w:w="6662"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Об’ємно-просторове зображення черепа (рисунок)</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AB03F6" w:rsidRPr="00C61EBD" w:rsidTr="00FB63A1">
        <w:trPr>
          <w:cantSplit/>
          <w:trHeight w:val="283"/>
        </w:trPr>
        <w:tc>
          <w:tcPr>
            <w:tcW w:w="255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2.4</w:t>
            </w:r>
          </w:p>
        </w:tc>
        <w:tc>
          <w:tcPr>
            <w:tcW w:w="6662"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Об’ємно-просторове зображення черепа (рисунок)</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AB03F6" w:rsidRPr="00C61EBD" w:rsidTr="00FB63A1">
        <w:trPr>
          <w:cantSplit/>
          <w:trHeight w:val="283"/>
        </w:trPr>
        <w:tc>
          <w:tcPr>
            <w:tcW w:w="255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2.5</w:t>
            </w:r>
          </w:p>
        </w:tc>
        <w:tc>
          <w:tcPr>
            <w:tcW w:w="6662"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світлий (живопис)</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AB03F6" w:rsidRPr="00C61EBD" w:rsidTr="00FB63A1">
        <w:trPr>
          <w:cantSplit/>
          <w:trHeight w:val="283"/>
        </w:trPr>
        <w:tc>
          <w:tcPr>
            <w:tcW w:w="255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2.6</w:t>
            </w:r>
          </w:p>
        </w:tc>
        <w:tc>
          <w:tcPr>
            <w:tcW w:w="6662"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світлий (живопис)</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AB03F6" w:rsidRPr="00C61EBD" w:rsidTr="00FB63A1">
        <w:trPr>
          <w:cantSplit/>
          <w:trHeight w:val="283"/>
        </w:trPr>
        <w:tc>
          <w:tcPr>
            <w:tcW w:w="255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2.7</w:t>
            </w:r>
          </w:p>
        </w:tc>
        <w:tc>
          <w:tcPr>
            <w:tcW w:w="6662"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світлий (живопис)</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AB03F6" w:rsidRPr="00C61EBD" w:rsidTr="00FB63A1">
        <w:trPr>
          <w:cantSplit/>
          <w:trHeight w:val="283"/>
        </w:trPr>
        <w:tc>
          <w:tcPr>
            <w:tcW w:w="255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2.8</w:t>
            </w:r>
          </w:p>
        </w:tc>
        <w:tc>
          <w:tcPr>
            <w:tcW w:w="6662"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світлий (живопис)</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AB03F6" w:rsidRPr="00C61EBD" w:rsidTr="00FB63A1">
        <w:trPr>
          <w:cantSplit/>
          <w:trHeight w:val="283"/>
        </w:trPr>
        <w:tc>
          <w:tcPr>
            <w:tcW w:w="255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2.9</w:t>
            </w:r>
          </w:p>
        </w:tc>
        <w:tc>
          <w:tcPr>
            <w:tcW w:w="6662"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Обруб голови (рисунок)</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AB03F6" w:rsidRPr="00C61EBD" w:rsidTr="00FB63A1">
        <w:trPr>
          <w:cantSplit/>
          <w:trHeight w:val="283"/>
        </w:trPr>
        <w:tc>
          <w:tcPr>
            <w:tcW w:w="255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2.10</w:t>
            </w:r>
          </w:p>
        </w:tc>
        <w:tc>
          <w:tcPr>
            <w:tcW w:w="6662"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Обруб голови (рисунок)</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AB03F6" w:rsidRPr="00C61EBD" w:rsidTr="00FB63A1">
        <w:trPr>
          <w:cantSplit/>
          <w:trHeight w:val="283"/>
        </w:trPr>
        <w:tc>
          <w:tcPr>
            <w:tcW w:w="255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2.11</w:t>
            </w:r>
          </w:p>
        </w:tc>
        <w:tc>
          <w:tcPr>
            <w:tcW w:w="6662"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Обруб голови (рисунок)</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AB03F6" w:rsidRPr="00C61EBD" w:rsidTr="00FB63A1">
        <w:trPr>
          <w:cantSplit/>
          <w:trHeight w:val="283"/>
        </w:trPr>
        <w:tc>
          <w:tcPr>
            <w:tcW w:w="255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2.12</w:t>
            </w:r>
          </w:p>
        </w:tc>
        <w:tc>
          <w:tcPr>
            <w:tcW w:w="6662"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Обруб голови (рисунок)</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AB03F6" w:rsidRPr="00C61EBD" w:rsidTr="00FB63A1">
        <w:trPr>
          <w:cantSplit/>
          <w:trHeight w:val="283"/>
        </w:trPr>
        <w:tc>
          <w:tcPr>
            <w:tcW w:w="255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2.13</w:t>
            </w:r>
          </w:p>
        </w:tc>
        <w:tc>
          <w:tcPr>
            <w:tcW w:w="6662"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зі скляними предметами (живопис)</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AB03F6" w:rsidRPr="00C61EBD" w:rsidTr="00FB63A1">
        <w:trPr>
          <w:cantSplit/>
          <w:trHeight w:val="283"/>
        </w:trPr>
        <w:tc>
          <w:tcPr>
            <w:tcW w:w="255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2.14</w:t>
            </w:r>
          </w:p>
        </w:tc>
        <w:tc>
          <w:tcPr>
            <w:tcW w:w="6662"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зі скляними предметами (живопис)</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AB03F6" w:rsidRPr="00C61EBD" w:rsidTr="00FB63A1">
        <w:trPr>
          <w:cantSplit/>
          <w:trHeight w:val="283"/>
        </w:trPr>
        <w:tc>
          <w:tcPr>
            <w:tcW w:w="255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2.15</w:t>
            </w:r>
          </w:p>
        </w:tc>
        <w:tc>
          <w:tcPr>
            <w:tcW w:w="6662"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зі скляними предметами (живопис)</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AB03F6" w:rsidRPr="00C61EBD" w:rsidTr="00FB63A1">
        <w:trPr>
          <w:cantSplit/>
          <w:trHeight w:val="283"/>
        </w:trPr>
        <w:tc>
          <w:tcPr>
            <w:tcW w:w="255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lastRenderedPageBreak/>
              <w:t>2.16</w:t>
            </w:r>
          </w:p>
        </w:tc>
        <w:tc>
          <w:tcPr>
            <w:tcW w:w="6662"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зі скляними предметами (живопис)</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AB03F6" w:rsidRPr="00C61EBD" w:rsidTr="00FB63A1">
        <w:trPr>
          <w:cantSplit/>
          <w:trHeight w:val="283"/>
        </w:trPr>
        <w:tc>
          <w:tcPr>
            <w:tcW w:w="255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2.17</w:t>
            </w:r>
          </w:p>
        </w:tc>
        <w:tc>
          <w:tcPr>
            <w:tcW w:w="6662"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Гіпсова голова (екорше) (рисунок)</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AB03F6" w:rsidRPr="00C61EBD" w:rsidTr="00FB63A1">
        <w:trPr>
          <w:cantSplit/>
          <w:trHeight w:val="283"/>
        </w:trPr>
        <w:tc>
          <w:tcPr>
            <w:tcW w:w="255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2.18</w:t>
            </w:r>
          </w:p>
        </w:tc>
        <w:tc>
          <w:tcPr>
            <w:tcW w:w="6662"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Гіпсова голова (екорше) (рисунок)</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AB03F6" w:rsidRPr="00C61EBD" w:rsidTr="00FB63A1">
        <w:trPr>
          <w:cantSplit/>
          <w:trHeight w:val="283"/>
        </w:trPr>
        <w:tc>
          <w:tcPr>
            <w:tcW w:w="255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2.19</w:t>
            </w:r>
          </w:p>
        </w:tc>
        <w:tc>
          <w:tcPr>
            <w:tcW w:w="6662"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Гіпсова голова (екорше) (рисунок)</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AB03F6" w:rsidRPr="00C61EBD" w:rsidTr="00FB63A1">
        <w:trPr>
          <w:cantSplit/>
          <w:trHeight w:val="283"/>
        </w:trPr>
        <w:tc>
          <w:tcPr>
            <w:tcW w:w="255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2.20</w:t>
            </w:r>
          </w:p>
        </w:tc>
        <w:tc>
          <w:tcPr>
            <w:tcW w:w="6662"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Гіпсова голова (екорше) (рисунок)</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AB03F6" w:rsidRPr="00C61EBD" w:rsidTr="00FB63A1">
        <w:trPr>
          <w:cantSplit/>
          <w:trHeight w:val="283"/>
        </w:trPr>
        <w:tc>
          <w:tcPr>
            <w:tcW w:w="255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2.21</w:t>
            </w:r>
          </w:p>
        </w:tc>
        <w:tc>
          <w:tcPr>
            <w:tcW w:w="6662"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металевими ужитковим предметами (живопис)</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3+(ДЗ 8)</w:t>
            </w:r>
          </w:p>
        </w:tc>
      </w:tr>
      <w:tr w:rsidR="00AB03F6" w:rsidRPr="00C61EBD" w:rsidTr="00FB63A1">
        <w:trPr>
          <w:cantSplit/>
          <w:trHeight w:val="283"/>
        </w:trPr>
        <w:tc>
          <w:tcPr>
            <w:tcW w:w="255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2.22</w:t>
            </w:r>
          </w:p>
        </w:tc>
        <w:tc>
          <w:tcPr>
            <w:tcW w:w="6662"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металевими ужитковим предметами (живопис)</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AB03F6" w:rsidRPr="00C61EBD" w:rsidTr="00FB63A1">
        <w:trPr>
          <w:cantSplit/>
          <w:trHeight w:val="283"/>
        </w:trPr>
        <w:tc>
          <w:tcPr>
            <w:tcW w:w="255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2.23</w:t>
            </w:r>
          </w:p>
        </w:tc>
        <w:tc>
          <w:tcPr>
            <w:tcW w:w="6662"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металевими ужитковим предметами (живопис)</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AB03F6" w:rsidRPr="00C61EBD" w:rsidTr="00FB63A1">
        <w:trPr>
          <w:cantSplit/>
          <w:trHeight w:val="283"/>
        </w:trPr>
        <w:tc>
          <w:tcPr>
            <w:tcW w:w="255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2.24</w:t>
            </w:r>
          </w:p>
        </w:tc>
        <w:tc>
          <w:tcPr>
            <w:tcW w:w="6662"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металевими ужитковим предметами (живопис)</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AB03F6" w:rsidRPr="00C61EBD" w:rsidTr="00FB63A1">
        <w:trPr>
          <w:cantSplit/>
          <w:trHeight w:val="283"/>
        </w:trPr>
        <w:tc>
          <w:tcPr>
            <w:tcW w:w="255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2.25</w:t>
            </w:r>
          </w:p>
        </w:tc>
        <w:tc>
          <w:tcPr>
            <w:tcW w:w="6662"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металевими ужитковим предметами (живопис)</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3</w:t>
            </w:r>
          </w:p>
        </w:tc>
      </w:tr>
      <w:tr w:rsidR="00AB03F6" w:rsidRPr="00C61EBD" w:rsidTr="00FB63A1">
        <w:trPr>
          <w:cantSplit/>
          <w:trHeight w:val="283"/>
        </w:trPr>
        <w:tc>
          <w:tcPr>
            <w:tcW w:w="255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2.26</w:t>
            </w:r>
          </w:p>
        </w:tc>
        <w:tc>
          <w:tcPr>
            <w:tcW w:w="6662"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Модульна  контрольна  робота  №2</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1</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r>
    </w:tbl>
    <w:p w:rsidR="00AB03F6" w:rsidRPr="00C61EBD" w:rsidRDefault="00AB03F6" w:rsidP="00AB03F6">
      <w:pPr>
        <w:rPr>
          <w:rFonts w:ascii="Times New Roman" w:hAnsi="Times New Roman" w:cs="Times New Roman"/>
          <w:sz w:val="28"/>
          <w:szCs w:val="28"/>
        </w:rPr>
      </w:pPr>
    </w:p>
    <w:p w:rsidR="00AB03F6" w:rsidRPr="00C61EBD" w:rsidRDefault="00AB03F6" w:rsidP="00AB03F6">
      <w:pPr>
        <w:spacing w:after="0" w:line="240" w:lineRule="auto"/>
        <w:ind w:firstLine="708"/>
        <w:jc w:val="both"/>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t>Старший  викладач кафедри основ архітектури та дизайну ________ В.Правдохін</w:t>
      </w:r>
    </w:p>
    <w:p w:rsidR="00AB03F6" w:rsidRPr="00C61EBD" w:rsidRDefault="00AB03F6" w:rsidP="00AB03F6">
      <w:pPr>
        <w:rPr>
          <w:rFonts w:ascii="Times New Roman" w:hAnsi="Times New Roman" w:cs="Times New Roman"/>
          <w:sz w:val="28"/>
          <w:szCs w:val="28"/>
          <w:lang w:val="uk-UA"/>
        </w:rPr>
      </w:pPr>
    </w:p>
    <w:p w:rsidR="00AB03F6" w:rsidRPr="00C61EBD" w:rsidRDefault="00AB03F6" w:rsidP="00AB03F6">
      <w:pPr>
        <w:pStyle w:val="220"/>
        <w:ind w:left="360" w:firstLine="0"/>
        <w:rPr>
          <w:sz w:val="28"/>
          <w:szCs w:val="28"/>
        </w:rPr>
      </w:pPr>
    </w:p>
    <w:p w:rsidR="00AB03F6" w:rsidRPr="00C61EBD" w:rsidRDefault="00AB03F6" w:rsidP="00AB03F6">
      <w:pPr>
        <w:pStyle w:val="220"/>
        <w:ind w:left="360" w:firstLine="0"/>
        <w:rPr>
          <w:sz w:val="28"/>
          <w:szCs w:val="28"/>
        </w:rPr>
      </w:pPr>
    </w:p>
    <w:p w:rsidR="00AB03F6" w:rsidRPr="00C61EBD" w:rsidRDefault="00AB03F6" w:rsidP="00AB03F6">
      <w:pPr>
        <w:pStyle w:val="220"/>
        <w:ind w:left="360" w:firstLine="0"/>
        <w:rPr>
          <w:sz w:val="28"/>
          <w:szCs w:val="28"/>
        </w:rPr>
      </w:pPr>
    </w:p>
    <w:p w:rsidR="00AB03F6" w:rsidRPr="00C61EBD" w:rsidRDefault="00AB03F6" w:rsidP="00AB03F6">
      <w:pPr>
        <w:pStyle w:val="220"/>
        <w:ind w:left="360" w:firstLine="0"/>
        <w:rPr>
          <w:sz w:val="28"/>
          <w:szCs w:val="28"/>
        </w:rPr>
      </w:pPr>
    </w:p>
    <w:p w:rsidR="00AB03F6" w:rsidRPr="00C61EBD" w:rsidRDefault="00AB03F6" w:rsidP="00AB03F6">
      <w:pPr>
        <w:pStyle w:val="220"/>
        <w:ind w:left="360" w:firstLine="0"/>
        <w:rPr>
          <w:sz w:val="28"/>
          <w:szCs w:val="28"/>
        </w:rPr>
      </w:pPr>
    </w:p>
    <w:p w:rsidR="00AB03F6" w:rsidRPr="00C61EBD" w:rsidRDefault="00AB03F6" w:rsidP="00AB03F6">
      <w:pPr>
        <w:pStyle w:val="220"/>
        <w:ind w:left="360" w:firstLine="0"/>
        <w:rPr>
          <w:sz w:val="28"/>
          <w:szCs w:val="28"/>
        </w:rPr>
      </w:pPr>
    </w:p>
    <w:p w:rsidR="00AB03F6" w:rsidRPr="00C61EBD" w:rsidRDefault="00AB03F6" w:rsidP="00AB03F6">
      <w:pPr>
        <w:pStyle w:val="220"/>
        <w:ind w:left="360" w:firstLine="0"/>
        <w:rPr>
          <w:sz w:val="28"/>
          <w:szCs w:val="28"/>
        </w:rPr>
      </w:pPr>
    </w:p>
    <w:p w:rsidR="00AB03F6" w:rsidRPr="00C61EBD" w:rsidRDefault="00AB03F6" w:rsidP="00AB03F6">
      <w:pPr>
        <w:pStyle w:val="220"/>
        <w:ind w:left="360" w:firstLine="0"/>
        <w:rPr>
          <w:sz w:val="28"/>
          <w:szCs w:val="28"/>
        </w:rPr>
      </w:pPr>
    </w:p>
    <w:p w:rsidR="00AB03F6" w:rsidRPr="00C61EBD" w:rsidRDefault="00AB03F6" w:rsidP="00AB03F6">
      <w:pPr>
        <w:pStyle w:val="220"/>
        <w:ind w:left="360" w:firstLine="0"/>
        <w:rPr>
          <w:sz w:val="28"/>
          <w:szCs w:val="28"/>
        </w:rPr>
      </w:pPr>
    </w:p>
    <w:p w:rsidR="00AB03F6" w:rsidRPr="00C61EBD" w:rsidRDefault="00AB03F6" w:rsidP="00AB03F6">
      <w:pPr>
        <w:pStyle w:val="220"/>
        <w:ind w:left="360" w:firstLine="0"/>
        <w:rPr>
          <w:sz w:val="28"/>
          <w:szCs w:val="28"/>
        </w:rPr>
      </w:pPr>
    </w:p>
    <w:p w:rsidR="00AB03F6" w:rsidRPr="00C61EBD" w:rsidRDefault="00AB03F6" w:rsidP="00AB03F6">
      <w:pPr>
        <w:pStyle w:val="220"/>
        <w:ind w:left="360" w:firstLine="0"/>
        <w:rPr>
          <w:sz w:val="28"/>
          <w:szCs w:val="28"/>
        </w:rPr>
      </w:pPr>
    </w:p>
    <w:p w:rsidR="00AB03F6" w:rsidRPr="00C61EBD" w:rsidRDefault="00AB03F6" w:rsidP="00AB03F6">
      <w:pPr>
        <w:pStyle w:val="220"/>
        <w:ind w:left="360" w:firstLine="0"/>
        <w:rPr>
          <w:sz w:val="28"/>
          <w:szCs w:val="28"/>
        </w:rPr>
      </w:pPr>
    </w:p>
    <w:p w:rsidR="00AB03F6" w:rsidRPr="00C61EBD" w:rsidRDefault="0013718B" w:rsidP="0013718B">
      <w:pPr>
        <w:rPr>
          <w:rFonts w:ascii="Times New Roman" w:hAnsi="Times New Roman" w:cs="Times New Roman"/>
          <w:b/>
          <w:bCs/>
          <w:color w:val="000000"/>
          <w:sz w:val="28"/>
          <w:szCs w:val="28"/>
        </w:rPr>
      </w:pPr>
      <w:r>
        <w:rPr>
          <w:rFonts w:ascii="Times New Roman" w:hAnsi="Times New Roman" w:cs="Times New Roman"/>
          <w:b/>
          <w:bCs/>
          <w:color w:val="000000"/>
          <w:sz w:val="28"/>
          <w:szCs w:val="28"/>
        </w:rPr>
        <w:tab/>
      </w:r>
      <w:r w:rsidR="00AB03F6" w:rsidRPr="00C61EBD">
        <w:rPr>
          <w:rFonts w:ascii="Times New Roman" w:hAnsi="Times New Roman" w:cs="Times New Roman"/>
          <w:b/>
          <w:bCs/>
          <w:color w:val="000000"/>
          <w:sz w:val="28"/>
          <w:szCs w:val="28"/>
        </w:rPr>
        <w:tab/>
      </w:r>
      <w:r w:rsidR="00AB03F6" w:rsidRPr="00C61EBD">
        <w:rPr>
          <w:rFonts w:ascii="Times New Roman" w:hAnsi="Times New Roman" w:cs="Times New Roman"/>
          <w:b/>
          <w:bCs/>
          <w:color w:val="000000"/>
          <w:sz w:val="28"/>
          <w:szCs w:val="28"/>
        </w:rPr>
        <w:tab/>
      </w:r>
      <w:r w:rsidR="00AB03F6" w:rsidRPr="00C61EBD">
        <w:rPr>
          <w:rFonts w:ascii="Times New Roman" w:hAnsi="Times New Roman" w:cs="Times New Roman"/>
          <w:b/>
          <w:bCs/>
          <w:color w:val="000000"/>
          <w:sz w:val="28"/>
          <w:szCs w:val="28"/>
        </w:rPr>
        <w:tab/>
      </w:r>
      <w:r w:rsidR="00AB03F6" w:rsidRPr="00C61EBD">
        <w:rPr>
          <w:rFonts w:ascii="Times New Roman" w:hAnsi="Times New Roman" w:cs="Times New Roman"/>
          <w:b/>
          <w:bCs/>
          <w:color w:val="000000"/>
          <w:sz w:val="28"/>
          <w:szCs w:val="28"/>
        </w:rPr>
        <w:tab/>
      </w:r>
      <w:r w:rsidR="00AB03F6" w:rsidRPr="00C61EBD">
        <w:rPr>
          <w:rFonts w:ascii="Times New Roman" w:hAnsi="Times New Roman" w:cs="Times New Roman"/>
          <w:b/>
          <w:bCs/>
          <w:color w:val="000000"/>
          <w:sz w:val="28"/>
          <w:szCs w:val="28"/>
        </w:rPr>
        <w:tab/>
      </w:r>
      <w:r w:rsidR="00AB03F6" w:rsidRPr="00C61EBD">
        <w:rPr>
          <w:rFonts w:ascii="Times New Roman" w:hAnsi="Times New Roman" w:cs="Times New Roman"/>
          <w:b/>
          <w:bCs/>
          <w:color w:val="000000"/>
          <w:sz w:val="28"/>
          <w:szCs w:val="28"/>
        </w:rPr>
        <w:tab/>
      </w:r>
    </w:p>
    <w:tbl>
      <w:tblPr>
        <w:tblStyle w:val="2b"/>
        <w:tblpPr w:leftFromText="180" w:rightFromText="180" w:vertAnchor="text" w:horzAnchor="margin" w:tblpY="3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9"/>
        <w:gridCol w:w="4797"/>
      </w:tblGrid>
      <w:tr w:rsidR="00AB03F6" w:rsidRPr="00C61EBD" w:rsidTr="00FB63A1">
        <w:trPr>
          <w:trHeight w:val="3676"/>
        </w:trPr>
        <w:tc>
          <w:tcPr>
            <w:tcW w:w="10768" w:type="dxa"/>
          </w:tcPr>
          <w:p w:rsidR="00AB03F6" w:rsidRPr="00C61EBD" w:rsidRDefault="00AB03F6" w:rsidP="00AB03F6">
            <w:pPr>
              <w:jc w:val="center"/>
              <w:rPr>
                <w:rFonts w:ascii="Times New Roman" w:hAnsi="Times New Roman" w:cs="Times New Roman"/>
                <w:b/>
                <w:bCs/>
                <w:color w:val="000000"/>
                <w:sz w:val="28"/>
                <w:szCs w:val="28"/>
              </w:rPr>
            </w:pPr>
          </w:p>
          <w:p w:rsidR="00AB03F6" w:rsidRPr="00C61EBD" w:rsidRDefault="00AB03F6" w:rsidP="00AB03F6">
            <w:pPr>
              <w:rPr>
                <w:rFonts w:ascii="Times New Roman" w:hAnsi="Times New Roman" w:cs="Times New Roman"/>
                <w:b/>
                <w:bCs/>
                <w:sz w:val="28"/>
                <w:szCs w:val="28"/>
              </w:rPr>
            </w:pPr>
            <w:r w:rsidRPr="00C61EBD">
              <w:rPr>
                <w:rFonts w:ascii="Times New Roman" w:hAnsi="Times New Roman" w:cs="Times New Roman"/>
                <w:b/>
                <w:bCs/>
                <w:sz w:val="28"/>
                <w:szCs w:val="28"/>
              </w:rPr>
              <w:t>Навчально-науковий інститут Аеропорт</w:t>
            </w:r>
            <w:r w:rsidRPr="00C61EBD">
              <w:rPr>
                <w:rFonts w:ascii="Times New Roman" w:hAnsi="Times New Roman" w:cs="Times New Roman"/>
                <w:b/>
                <w:bCs/>
                <w:sz w:val="28"/>
                <w:szCs w:val="28"/>
                <w:lang w:val="uk-UA"/>
              </w:rPr>
              <w:t>ів</w:t>
            </w:r>
            <w:r w:rsidRPr="00C61EBD">
              <w:rPr>
                <w:rFonts w:ascii="Times New Roman" w:hAnsi="Times New Roman" w:cs="Times New Roman"/>
                <w:sz w:val="28"/>
                <w:szCs w:val="28"/>
              </w:rPr>
              <w:br/>
            </w:r>
            <w:r w:rsidRPr="00C61EBD">
              <w:rPr>
                <w:rFonts w:ascii="Times New Roman" w:hAnsi="Times New Roman" w:cs="Times New Roman"/>
                <w:b/>
                <w:bCs/>
                <w:sz w:val="28"/>
                <w:szCs w:val="28"/>
              </w:rPr>
              <w:t xml:space="preserve">Кафедра </w:t>
            </w:r>
            <w:r w:rsidRPr="00C61EBD">
              <w:rPr>
                <w:rFonts w:ascii="Times New Roman" w:hAnsi="Times New Roman" w:cs="Times New Roman"/>
                <w:b/>
                <w:bCs/>
                <w:sz w:val="28"/>
                <w:szCs w:val="28"/>
                <w:lang w:val="uk-UA"/>
              </w:rPr>
              <w:t>містобудування</w:t>
            </w:r>
            <w:r w:rsidRPr="00C61EBD">
              <w:rPr>
                <w:rFonts w:ascii="Times New Roman" w:hAnsi="Times New Roman" w:cs="Times New Roman"/>
                <w:sz w:val="28"/>
                <w:szCs w:val="28"/>
              </w:rPr>
              <w:br/>
            </w:r>
          </w:p>
          <w:p w:rsidR="00AB03F6" w:rsidRPr="00C61EBD" w:rsidRDefault="00AB03F6" w:rsidP="00AB03F6">
            <w:pPr>
              <w:rPr>
                <w:rFonts w:ascii="Times New Roman" w:hAnsi="Times New Roman" w:cs="Times New Roman"/>
                <w:sz w:val="28"/>
                <w:szCs w:val="28"/>
              </w:rPr>
            </w:pPr>
            <w:r w:rsidRPr="00C61EBD">
              <w:rPr>
                <w:rFonts w:ascii="Times New Roman" w:hAnsi="Times New Roman" w:cs="Times New Roman"/>
                <w:b/>
                <w:bCs/>
                <w:sz w:val="28"/>
                <w:szCs w:val="28"/>
              </w:rPr>
              <w:t>КАЛЕНДАРНИЙ ПЛАН НАВЧАЛЬНИХ ЗАНЯТЬ</w:t>
            </w:r>
            <w:r w:rsidRPr="00C61EBD">
              <w:rPr>
                <w:rFonts w:ascii="Times New Roman" w:hAnsi="Times New Roman" w:cs="Times New Roman"/>
                <w:b/>
                <w:bCs/>
                <w:sz w:val="28"/>
                <w:szCs w:val="28"/>
              </w:rPr>
              <w:tab/>
            </w:r>
            <w:r w:rsidRPr="00C61EBD">
              <w:rPr>
                <w:rFonts w:ascii="Times New Roman" w:hAnsi="Times New Roman" w:cs="Times New Roman"/>
                <w:b/>
                <w:bCs/>
                <w:sz w:val="28"/>
                <w:szCs w:val="28"/>
              </w:rPr>
              <w:tab/>
            </w:r>
            <w:r w:rsidRPr="00C61EBD">
              <w:rPr>
                <w:rFonts w:ascii="Times New Roman" w:hAnsi="Times New Roman" w:cs="Times New Roman"/>
                <w:b/>
                <w:bCs/>
                <w:sz w:val="28"/>
                <w:szCs w:val="28"/>
              </w:rPr>
              <w:tab/>
            </w:r>
            <w:r w:rsidRPr="00C61EBD">
              <w:rPr>
                <w:rFonts w:ascii="Times New Roman" w:hAnsi="Times New Roman" w:cs="Times New Roman"/>
                <w:b/>
                <w:bCs/>
                <w:sz w:val="28"/>
                <w:szCs w:val="28"/>
              </w:rPr>
              <w:tab/>
            </w:r>
            <w:r w:rsidRPr="00C61EBD">
              <w:rPr>
                <w:rFonts w:ascii="Times New Roman" w:hAnsi="Times New Roman" w:cs="Times New Roman"/>
                <w:b/>
                <w:bCs/>
                <w:sz w:val="28"/>
                <w:szCs w:val="28"/>
              </w:rPr>
              <w:tab/>
            </w:r>
            <w:r w:rsidRPr="00C61EBD">
              <w:rPr>
                <w:rFonts w:ascii="Times New Roman" w:hAnsi="Times New Roman" w:cs="Times New Roman"/>
                <w:b/>
                <w:bCs/>
                <w:sz w:val="28"/>
                <w:szCs w:val="28"/>
              </w:rPr>
              <w:tab/>
            </w:r>
            <w:r w:rsidRPr="00C61EBD">
              <w:rPr>
                <w:rFonts w:ascii="Times New Roman" w:hAnsi="Times New Roman" w:cs="Times New Roman"/>
                <w:b/>
                <w:bCs/>
                <w:sz w:val="28"/>
                <w:szCs w:val="28"/>
              </w:rPr>
              <w:tab/>
            </w:r>
            <w:r w:rsidRPr="00C61EBD">
              <w:rPr>
                <w:rFonts w:ascii="Times New Roman" w:hAnsi="Times New Roman" w:cs="Times New Roman"/>
                <w:b/>
                <w:bCs/>
                <w:sz w:val="28"/>
                <w:szCs w:val="28"/>
              </w:rPr>
              <w:tab/>
            </w:r>
            <w:r w:rsidRPr="00C61EBD">
              <w:rPr>
                <w:rFonts w:ascii="Times New Roman" w:hAnsi="Times New Roman" w:cs="Times New Roman"/>
                <w:sz w:val="28"/>
                <w:szCs w:val="28"/>
              </w:rPr>
              <w:br/>
              <w:t xml:space="preserve">для студентів </w:t>
            </w:r>
            <w:r w:rsidRPr="00C61EBD">
              <w:rPr>
                <w:rFonts w:ascii="Times New Roman" w:eastAsia="Times New Roman" w:hAnsi="Times New Roman" w:cs="Times New Roman"/>
                <w:spacing w:val="-2"/>
                <w:sz w:val="28"/>
                <w:szCs w:val="28"/>
                <w:lang w:val="uk-UA" w:eastAsia="ru-RU"/>
              </w:rPr>
              <w:t xml:space="preserve"> освітнього ступеня </w:t>
            </w:r>
            <w:r w:rsidRPr="00C61EBD">
              <w:rPr>
                <w:rFonts w:ascii="Times New Roman" w:hAnsi="Times New Roman" w:cs="Times New Roman"/>
                <w:sz w:val="28"/>
                <w:szCs w:val="28"/>
              </w:rPr>
              <w:t xml:space="preserve"> </w:t>
            </w:r>
            <w:r w:rsidRPr="00C61EBD">
              <w:rPr>
                <w:rFonts w:ascii="Times New Roman" w:hAnsi="Times New Roman" w:cs="Times New Roman"/>
                <w:sz w:val="28"/>
                <w:szCs w:val="28"/>
                <w:lang w:val="uk-UA"/>
              </w:rPr>
              <w:t>«Бакалавр»</w:t>
            </w:r>
            <w:r w:rsidRPr="00C61EBD">
              <w:rPr>
                <w:rFonts w:ascii="Times New Roman" w:hAnsi="Times New Roman" w:cs="Times New Roman"/>
                <w:sz w:val="28"/>
                <w:szCs w:val="28"/>
              </w:rPr>
              <w:t xml:space="preserve"> </w:t>
            </w:r>
            <w:r w:rsidRPr="00C61EBD">
              <w:rPr>
                <w:rFonts w:ascii="Times New Roman" w:hAnsi="Times New Roman" w:cs="Times New Roman"/>
                <w:sz w:val="28"/>
                <w:szCs w:val="28"/>
              </w:rPr>
              <w:br/>
            </w:r>
            <w:r w:rsidRPr="00C61EBD">
              <w:rPr>
                <w:rFonts w:ascii="Times New Roman" w:hAnsi="Times New Roman" w:cs="Times New Roman"/>
                <w:sz w:val="28"/>
                <w:szCs w:val="28"/>
                <w:lang w:val="uk-UA"/>
              </w:rPr>
              <w:t xml:space="preserve"> Галузь знань: 02 «Культура і мистецтво»</w:t>
            </w:r>
          </w:p>
          <w:p w:rsidR="00AB03F6" w:rsidRPr="00C61EBD" w:rsidRDefault="00AB03F6" w:rsidP="00AB03F6">
            <w:pPr>
              <w:rPr>
                <w:rFonts w:ascii="Times New Roman" w:hAnsi="Times New Roman" w:cs="Times New Roman"/>
                <w:sz w:val="28"/>
                <w:szCs w:val="28"/>
                <w:lang w:val="uk-UA"/>
              </w:rPr>
            </w:pPr>
            <w:r w:rsidRPr="00C61EBD">
              <w:rPr>
                <w:rFonts w:ascii="Times New Roman" w:eastAsia="Times New Roman" w:hAnsi="Times New Roman" w:cs="Times New Roman"/>
                <w:sz w:val="28"/>
                <w:szCs w:val="28"/>
                <w:lang w:val="uk-UA" w:eastAsia="ru-RU"/>
              </w:rPr>
              <w:t xml:space="preserve"> </w:t>
            </w:r>
            <w:r w:rsidRPr="00C61EBD">
              <w:rPr>
                <w:rFonts w:ascii="Times New Roman" w:hAnsi="Times New Roman" w:cs="Times New Roman"/>
                <w:sz w:val="28"/>
                <w:szCs w:val="28"/>
                <w:lang w:val="uk-UA"/>
              </w:rPr>
              <w:t>Спеціальність: 022 «Дизайн»</w:t>
            </w:r>
          </w:p>
          <w:p w:rsidR="00AB03F6" w:rsidRPr="00C61EBD" w:rsidRDefault="00AB03F6" w:rsidP="00AB03F6">
            <w:pPr>
              <w:rPr>
                <w:rFonts w:ascii="Times New Roman" w:hAnsi="Times New Roman" w:cs="Times New Roman"/>
                <w:sz w:val="28"/>
                <w:szCs w:val="28"/>
                <w:lang w:val="uk-UA"/>
              </w:rPr>
            </w:pPr>
            <w:r w:rsidRPr="00C61EBD">
              <w:rPr>
                <w:rFonts w:ascii="Times New Roman" w:hAnsi="Times New Roman" w:cs="Times New Roman"/>
                <w:sz w:val="28"/>
                <w:szCs w:val="28"/>
                <w:lang w:val="uk-UA"/>
              </w:rPr>
              <w:t xml:space="preserve"> Спеціалізація:  «Дизайн за видами»</w:t>
            </w:r>
            <w:r w:rsidRPr="00C61EBD">
              <w:rPr>
                <w:rFonts w:ascii="Times New Roman" w:hAnsi="Times New Roman" w:cs="Times New Roman"/>
                <w:sz w:val="28"/>
                <w:szCs w:val="28"/>
                <w:lang w:val="uk-UA"/>
              </w:rPr>
              <w:br/>
              <w:t>Курс 1</w:t>
            </w:r>
            <w:r w:rsidRPr="00C61EBD">
              <w:rPr>
                <w:rFonts w:ascii="Times New Roman" w:hAnsi="Times New Roman" w:cs="Times New Roman"/>
                <w:sz w:val="28"/>
                <w:szCs w:val="28"/>
                <w:lang w:val="uk-UA"/>
              </w:rPr>
              <w:br/>
              <w:t>Група__________________________________</w:t>
            </w:r>
            <w:r w:rsidRPr="00C61EBD">
              <w:rPr>
                <w:rFonts w:ascii="Times New Roman" w:hAnsi="Times New Roman" w:cs="Times New Roman"/>
                <w:sz w:val="28"/>
                <w:szCs w:val="28"/>
                <w:lang w:val="uk-UA"/>
              </w:rPr>
              <w:br/>
              <w:t xml:space="preserve">з дисципліни </w:t>
            </w:r>
            <w:r w:rsidRPr="00C61EBD">
              <w:rPr>
                <w:rFonts w:ascii="Times New Roman" w:hAnsi="Times New Roman" w:cs="Times New Roman"/>
                <w:b/>
                <w:sz w:val="28"/>
                <w:szCs w:val="28"/>
                <w:lang w:val="uk-UA"/>
              </w:rPr>
              <w:t>«</w:t>
            </w:r>
            <w:r w:rsidRPr="00C61EBD">
              <w:rPr>
                <w:rFonts w:ascii="Times New Roman" w:hAnsi="Times New Roman" w:cs="Times New Roman"/>
                <w:b/>
                <w:bCs/>
                <w:sz w:val="28"/>
                <w:szCs w:val="28"/>
                <w:lang w:val="uk-UA"/>
              </w:rPr>
              <w:t>Рисунок, живопис, скульптура, декоративна пластика</w:t>
            </w:r>
            <w:r w:rsidRPr="00C61EBD">
              <w:rPr>
                <w:rFonts w:ascii="Times New Roman" w:hAnsi="Times New Roman" w:cs="Times New Roman"/>
                <w:b/>
                <w:sz w:val="28"/>
                <w:szCs w:val="28"/>
                <w:lang w:val="uk-UA"/>
              </w:rPr>
              <w:t>»</w:t>
            </w:r>
            <w:r w:rsidRPr="00C61EBD">
              <w:rPr>
                <w:rFonts w:ascii="Times New Roman" w:hAnsi="Times New Roman" w:cs="Times New Roman"/>
                <w:sz w:val="28"/>
                <w:szCs w:val="28"/>
                <w:lang w:val="uk-UA"/>
              </w:rPr>
              <w:br/>
              <w:t>1 семестр 2016-2017  навчальний рік</w:t>
            </w:r>
            <w:r w:rsidRPr="00C61EBD">
              <w:rPr>
                <w:rFonts w:ascii="Times New Roman" w:hAnsi="Times New Roman" w:cs="Times New Roman"/>
                <w:sz w:val="28"/>
                <w:szCs w:val="28"/>
                <w:lang w:val="uk-UA"/>
              </w:rPr>
              <w:br/>
            </w:r>
          </w:p>
        </w:tc>
        <w:tc>
          <w:tcPr>
            <w:tcW w:w="4620" w:type="dxa"/>
          </w:tcPr>
          <w:p w:rsidR="00AB03F6" w:rsidRPr="00C61EBD" w:rsidRDefault="00AB03F6" w:rsidP="00AB03F6">
            <w:pPr>
              <w:rPr>
                <w:rFonts w:ascii="Times New Roman" w:hAnsi="Times New Roman" w:cs="Times New Roman"/>
                <w:bCs/>
                <w:color w:val="000000"/>
                <w:sz w:val="28"/>
                <w:szCs w:val="28"/>
                <w:lang w:val="uk-UA"/>
              </w:rPr>
            </w:pPr>
            <w:r w:rsidRPr="00C61EBD">
              <w:rPr>
                <w:rFonts w:ascii="Times New Roman" w:hAnsi="Times New Roman" w:cs="Times New Roman"/>
                <w:b/>
                <w:bCs/>
                <w:color w:val="000000"/>
                <w:sz w:val="28"/>
                <w:szCs w:val="28"/>
                <w:lang w:val="uk-UA"/>
              </w:rPr>
              <w:t>ЗАТВЕРДЖУЮ</w:t>
            </w:r>
            <w:r w:rsidRPr="00C61EBD">
              <w:rPr>
                <w:rFonts w:ascii="Times New Roman" w:hAnsi="Times New Roman" w:cs="Times New Roman"/>
                <w:bCs/>
                <w:color w:val="000000"/>
                <w:sz w:val="28"/>
                <w:szCs w:val="28"/>
                <w:lang w:val="uk-UA"/>
              </w:rPr>
              <w:br/>
              <w:t>Зав. кафедри основ архітектури та дизайну</w:t>
            </w:r>
            <w:r w:rsidRPr="00C61EBD">
              <w:rPr>
                <w:rFonts w:ascii="Times New Roman" w:hAnsi="Times New Roman" w:cs="Times New Roman"/>
                <w:bCs/>
                <w:color w:val="000000"/>
                <w:sz w:val="28"/>
                <w:szCs w:val="28"/>
                <w:lang w:val="uk-UA"/>
              </w:rPr>
              <w:br/>
              <w:t>___________________ О.Трошкіна</w:t>
            </w:r>
          </w:p>
          <w:p w:rsidR="00AB03F6" w:rsidRPr="00C61EBD" w:rsidRDefault="00AB03F6" w:rsidP="00AB03F6">
            <w:pPr>
              <w:rPr>
                <w:rFonts w:ascii="Times New Roman" w:hAnsi="Times New Roman" w:cs="Times New Roman"/>
                <w:bCs/>
                <w:color w:val="000000"/>
                <w:sz w:val="28"/>
                <w:szCs w:val="28"/>
              </w:rPr>
            </w:pPr>
            <w:r w:rsidRPr="00C61EBD">
              <w:rPr>
                <w:rFonts w:ascii="Times New Roman" w:hAnsi="Times New Roman" w:cs="Times New Roman"/>
                <w:bCs/>
                <w:color w:val="000000"/>
                <w:sz w:val="28"/>
                <w:szCs w:val="28"/>
                <w:lang w:val="uk-UA"/>
              </w:rPr>
              <w:t>«___» ______________ 2016 р.</w:t>
            </w:r>
            <w:r w:rsidRPr="00C61EBD">
              <w:rPr>
                <w:rFonts w:ascii="Times New Roman" w:hAnsi="Times New Roman" w:cs="Times New Roman"/>
                <w:bCs/>
                <w:color w:val="000000"/>
                <w:sz w:val="28"/>
                <w:szCs w:val="28"/>
                <w:lang w:val="uk-UA"/>
              </w:rPr>
              <w:br/>
              <w:t>К-сть тижнів___</w:t>
            </w:r>
            <w:r w:rsidRPr="00C61EBD">
              <w:rPr>
                <w:rFonts w:ascii="Times New Roman" w:hAnsi="Times New Roman" w:cs="Times New Roman"/>
                <w:bCs/>
                <w:color w:val="000000"/>
                <w:sz w:val="28"/>
                <w:szCs w:val="28"/>
              </w:rPr>
              <w:t>___</w:t>
            </w:r>
            <w:r w:rsidRPr="00C61EBD">
              <w:rPr>
                <w:rFonts w:ascii="Times New Roman" w:hAnsi="Times New Roman" w:cs="Times New Roman"/>
                <w:bCs/>
                <w:color w:val="000000"/>
                <w:sz w:val="28"/>
                <w:szCs w:val="28"/>
                <w:u w:val="single"/>
              </w:rPr>
              <w:t>17</w:t>
            </w:r>
            <w:r w:rsidRPr="00C61EBD">
              <w:rPr>
                <w:rFonts w:ascii="Times New Roman" w:hAnsi="Times New Roman" w:cs="Times New Roman"/>
                <w:bCs/>
                <w:color w:val="000000"/>
                <w:sz w:val="28"/>
                <w:szCs w:val="28"/>
              </w:rPr>
              <w:t>______________</w:t>
            </w:r>
            <w:r w:rsidRPr="00C61EBD">
              <w:rPr>
                <w:rFonts w:ascii="Times New Roman" w:hAnsi="Times New Roman" w:cs="Times New Roman"/>
                <w:bCs/>
                <w:color w:val="000000"/>
                <w:sz w:val="28"/>
                <w:szCs w:val="28"/>
              </w:rPr>
              <w:br/>
              <w:t>Лекцій_________________________</w:t>
            </w:r>
            <w:r w:rsidRPr="00C61EBD">
              <w:rPr>
                <w:rFonts w:ascii="Times New Roman" w:hAnsi="Times New Roman" w:cs="Times New Roman"/>
                <w:bCs/>
                <w:color w:val="000000"/>
                <w:sz w:val="28"/>
                <w:szCs w:val="28"/>
              </w:rPr>
              <w:br/>
            </w:r>
            <w:r w:rsidRPr="00C61EBD">
              <w:rPr>
                <w:rFonts w:ascii="Times New Roman" w:hAnsi="Times New Roman" w:cs="Times New Roman"/>
                <w:bCs/>
                <w:color w:val="000000"/>
                <w:sz w:val="28"/>
                <w:szCs w:val="28"/>
                <w:lang w:val="uk-UA"/>
              </w:rPr>
              <w:t xml:space="preserve">Лабораторних </w:t>
            </w:r>
            <w:r w:rsidRPr="00C61EBD">
              <w:rPr>
                <w:rFonts w:ascii="Times New Roman" w:hAnsi="Times New Roman" w:cs="Times New Roman"/>
                <w:bCs/>
                <w:color w:val="000000"/>
                <w:sz w:val="28"/>
                <w:szCs w:val="28"/>
              </w:rPr>
              <w:t xml:space="preserve"> занять___</w:t>
            </w:r>
            <w:r w:rsidRPr="00C61EBD">
              <w:rPr>
                <w:rFonts w:ascii="Times New Roman" w:hAnsi="Times New Roman" w:cs="Times New Roman"/>
                <w:bCs/>
                <w:color w:val="000000"/>
                <w:sz w:val="28"/>
                <w:szCs w:val="28"/>
                <w:u w:val="single"/>
                <w:lang w:val="uk-UA"/>
              </w:rPr>
              <w:t>68</w:t>
            </w:r>
            <w:r w:rsidRPr="00C61EBD">
              <w:rPr>
                <w:rFonts w:ascii="Times New Roman" w:hAnsi="Times New Roman" w:cs="Times New Roman"/>
                <w:bCs/>
                <w:color w:val="000000"/>
                <w:sz w:val="28"/>
                <w:szCs w:val="28"/>
              </w:rPr>
              <w:t xml:space="preserve">___________ </w:t>
            </w:r>
            <w:r w:rsidRPr="00C61EBD">
              <w:rPr>
                <w:rFonts w:ascii="Times New Roman" w:hAnsi="Times New Roman" w:cs="Times New Roman"/>
                <w:bCs/>
                <w:color w:val="000000"/>
                <w:sz w:val="28"/>
                <w:szCs w:val="28"/>
              </w:rPr>
              <w:br/>
              <w:t>Індивідуальнаробота________________</w:t>
            </w:r>
            <w:r w:rsidRPr="00C61EBD">
              <w:rPr>
                <w:rFonts w:ascii="Times New Roman" w:hAnsi="Times New Roman" w:cs="Times New Roman"/>
                <w:bCs/>
                <w:color w:val="000000"/>
                <w:sz w:val="28"/>
                <w:szCs w:val="28"/>
              </w:rPr>
              <w:br/>
              <w:t>Самостійна робота з них:</w:t>
            </w:r>
            <w:r w:rsidRPr="00C61EBD">
              <w:rPr>
                <w:rFonts w:ascii="Times New Roman" w:hAnsi="Times New Roman" w:cs="Times New Roman"/>
                <w:bCs/>
                <w:color w:val="000000"/>
                <w:sz w:val="28"/>
                <w:szCs w:val="28"/>
              </w:rPr>
              <w:br/>
              <w:t>ДЗ____________</w:t>
            </w:r>
            <w:r w:rsidRPr="00C61EBD">
              <w:rPr>
                <w:rFonts w:ascii="Times New Roman" w:hAnsi="Times New Roman" w:cs="Times New Roman"/>
                <w:bCs/>
                <w:color w:val="000000"/>
                <w:sz w:val="28"/>
                <w:szCs w:val="28"/>
                <w:u w:val="single"/>
                <w:lang w:val="uk-UA"/>
              </w:rPr>
              <w:t>8</w:t>
            </w:r>
            <w:r w:rsidRPr="00C61EBD">
              <w:rPr>
                <w:rFonts w:ascii="Times New Roman" w:hAnsi="Times New Roman" w:cs="Times New Roman"/>
                <w:bCs/>
                <w:color w:val="000000"/>
                <w:sz w:val="28"/>
                <w:szCs w:val="28"/>
              </w:rPr>
              <w:t>___________________</w:t>
            </w:r>
            <w:r w:rsidRPr="00C61EBD">
              <w:rPr>
                <w:rFonts w:ascii="Times New Roman" w:hAnsi="Times New Roman" w:cs="Times New Roman"/>
                <w:bCs/>
                <w:color w:val="000000"/>
                <w:sz w:val="28"/>
                <w:szCs w:val="28"/>
              </w:rPr>
              <w:br/>
              <w:t>РГР________________________________</w:t>
            </w:r>
            <w:r w:rsidRPr="00C61EBD">
              <w:rPr>
                <w:rFonts w:ascii="Times New Roman" w:hAnsi="Times New Roman" w:cs="Times New Roman"/>
                <w:bCs/>
                <w:color w:val="000000"/>
                <w:sz w:val="28"/>
                <w:szCs w:val="28"/>
              </w:rPr>
              <w:br/>
              <w:t>КР_________________________________</w:t>
            </w:r>
            <w:r w:rsidRPr="00C61EBD">
              <w:rPr>
                <w:rFonts w:ascii="Times New Roman" w:hAnsi="Times New Roman" w:cs="Times New Roman"/>
                <w:bCs/>
                <w:color w:val="000000"/>
                <w:sz w:val="28"/>
                <w:szCs w:val="28"/>
              </w:rPr>
              <w:br/>
              <w:t>Всього______</w:t>
            </w:r>
            <w:r w:rsidRPr="00C61EBD">
              <w:rPr>
                <w:rFonts w:ascii="Times New Roman" w:hAnsi="Times New Roman" w:cs="Times New Roman"/>
                <w:bCs/>
                <w:color w:val="000000"/>
                <w:sz w:val="28"/>
                <w:szCs w:val="28"/>
                <w:u w:val="single"/>
                <w:lang w:val="uk-UA"/>
              </w:rPr>
              <w:t>67</w:t>
            </w:r>
            <w:r w:rsidRPr="00C61EBD">
              <w:rPr>
                <w:rFonts w:ascii="Times New Roman" w:hAnsi="Times New Roman" w:cs="Times New Roman"/>
                <w:bCs/>
                <w:color w:val="000000"/>
                <w:sz w:val="28"/>
                <w:szCs w:val="28"/>
              </w:rPr>
              <w:t>______________________</w:t>
            </w:r>
          </w:p>
          <w:p w:rsidR="00AB03F6" w:rsidRPr="00C61EBD" w:rsidRDefault="00AB03F6" w:rsidP="00AB03F6">
            <w:pPr>
              <w:rPr>
                <w:rFonts w:ascii="Times New Roman" w:hAnsi="Times New Roman" w:cs="Times New Roman"/>
                <w:bCs/>
                <w:color w:val="000000"/>
                <w:sz w:val="28"/>
                <w:szCs w:val="28"/>
              </w:rPr>
            </w:pPr>
          </w:p>
        </w:tc>
      </w:tr>
    </w:tbl>
    <w:p w:rsidR="00AB03F6" w:rsidRPr="00C61EBD" w:rsidRDefault="00AB03F6" w:rsidP="00AB03F6">
      <w:pPr>
        <w:jc w:val="center"/>
        <w:rPr>
          <w:rFonts w:ascii="Times New Roman" w:hAnsi="Times New Roman" w:cs="Times New Roman"/>
          <w:b/>
          <w:bCs/>
          <w:color w:val="000000"/>
          <w:sz w:val="28"/>
          <w:szCs w:val="28"/>
        </w:rPr>
      </w:pPr>
      <w:r w:rsidRPr="00C61EBD">
        <w:rPr>
          <w:rFonts w:ascii="Times New Roman" w:hAnsi="Times New Roman" w:cs="Times New Roman"/>
          <w:b/>
          <w:bCs/>
          <w:color w:val="000000"/>
          <w:sz w:val="28"/>
          <w:szCs w:val="28"/>
        </w:rPr>
        <w:t>Календарно-тематичний план вивчення дисципліни</w:t>
      </w:r>
    </w:p>
    <w:tbl>
      <w:tblPr>
        <w:tblStyle w:val="2b"/>
        <w:tblW w:w="14884" w:type="dxa"/>
        <w:tblInd w:w="-147" w:type="dxa"/>
        <w:tblLayout w:type="fixed"/>
        <w:tblLook w:val="04A0" w:firstRow="1" w:lastRow="0" w:firstColumn="1" w:lastColumn="0" w:noHBand="0" w:noVBand="1"/>
      </w:tblPr>
      <w:tblGrid>
        <w:gridCol w:w="1706"/>
        <w:gridCol w:w="7650"/>
        <w:gridCol w:w="2693"/>
        <w:gridCol w:w="2835"/>
      </w:tblGrid>
      <w:tr w:rsidR="00AB03F6" w:rsidRPr="00C61EBD" w:rsidTr="00FB63A1">
        <w:trPr>
          <w:cantSplit/>
          <w:trHeight w:val="335"/>
        </w:trPr>
        <w:tc>
          <w:tcPr>
            <w:tcW w:w="1706" w:type="dxa"/>
          </w:tcPr>
          <w:p w:rsidR="00AB03F6" w:rsidRPr="00C61EBD" w:rsidRDefault="00AB03F6" w:rsidP="00AB03F6">
            <w:pPr>
              <w:jc w:val="center"/>
              <w:rPr>
                <w:rFonts w:ascii="Times New Roman" w:hAnsi="Times New Roman" w:cs="Times New Roman"/>
                <w:bCs/>
                <w:color w:val="000000"/>
                <w:sz w:val="28"/>
                <w:szCs w:val="28"/>
                <w:lang w:val="uk-UA"/>
              </w:rPr>
            </w:pPr>
            <w:r w:rsidRPr="00C61EBD">
              <w:rPr>
                <w:rFonts w:ascii="Times New Roman" w:hAnsi="Times New Roman" w:cs="Times New Roman"/>
                <w:bCs/>
                <w:color w:val="000000"/>
                <w:sz w:val="28"/>
                <w:szCs w:val="28"/>
                <w:lang w:val="uk-UA"/>
              </w:rPr>
              <w:t>Дата</w:t>
            </w:r>
          </w:p>
        </w:tc>
        <w:tc>
          <w:tcPr>
            <w:tcW w:w="7650" w:type="dxa"/>
          </w:tcPr>
          <w:p w:rsidR="00AB03F6" w:rsidRPr="00C61EBD" w:rsidRDefault="00AB03F6" w:rsidP="00AB03F6">
            <w:pPr>
              <w:jc w:val="center"/>
              <w:rPr>
                <w:rFonts w:ascii="Times New Roman" w:hAnsi="Times New Roman" w:cs="Times New Roman"/>
                <w:bCs/>
                <w:color w:val="000000"/>
                <w:sz w:val="28"/>
                <w:szCs w:val="28"/>
                <w:lang w:val="uk-UA"/>
              </w:rPr>
            </w:pPr>
            <w:r w:rsidRPr="00C61EBD">
              <w:rPr>
                <w:rFonts w:ascii="Times New Roman" w:hAnsi="Times New Roman" w:cs="Times New Roman"/>
                <w:bCs/>
                <w:color w:val="000000"/>
                <w:sz w:val="28"/>
                <w:szCs w:val="28"/>
                <w:lang w:val="uk-UA"/>
              </w:rPr>
              <w:t>Лабораторні  заняття</w:t>
            </w:r>
          </w:p>
        </w:tc>
        <w:tc>
          <w:tcPr>
            <w:tcW w:w="2693" w:type="dxa"/>
          </w:tcPr>
          <w:p w:rsidR="00AB03F6" w:rsidRPr="00C61EBD" w:rsidRDefault="00AB03F6" w:rsidP="00AB03F6">
            <w:pPr>
              <w:jc w:val="center"/>
              <w:rPr>
                <w:rFonts w:ascii="Times New Roman" w:hAnsi="Times New Roman" w:cs="Times New Roman"/>
                <w:bCs/>
                <w:color w:val="000000"/>
                <w:sz w:val="28"/>
                <w:szCs w:val="28"/>
                <w:lang w:val="uk-UA"/>
              </w:rPr>
            </w:pPr>
            <w:r w:rsidRPr="00C61EBD">
              <w:rPr>
                <w:rFonts w:ascii="Times New Roman" w:hAnsi="Times New Roman" w:cs="Times New Roman"/>
                <w:bCs/>
                <w:color w:val="000000"/>
                <w:sz w:val="28"/>
                <w:szCs w:val="28"/>
                <w:lang w:val="uk-UA"/>
              </w:rPr>
              <w:t>Кількість годин</w:t>
            </w:r>
          </w:p>
        </w:tc>
        <w:tc>
          <w:tcPr>
            <w:tcW w:w="2835" w:type="dxa"/>
          </w:tcPr>
          <w:p w:rsidR="00AB03F6" w:rsidRPr="00C61EBD" w:rsidRDefault="00AB03F6" w:rsidP="00AB03F6">
            <w:pPr>
              <w:jc w:val="center"/>
              <w:rPr>
                <w:rFonts w:ascii="Times New Roman" w:hAnsi="Times New Roman" w:cs="Times New Roman"/>
                <w:bCs/>
                <w:color w:val="000000"/>
                <w:sz w:val="28"/>
                <w:szCs w:val="28"/>
              </w:rPr>
            </w:pPr>
            <w:r w:rsidRPr="00C61EBD">
              <w:rPr>
                <w:rFonts w:ascii="Times New Roman" w:hAnsi="Times New Roman" w:cs="Times New Roman"/>
                <w:bCs/>
                <w:color w:val="000000"/>
                <w:sz w:val="28"/>
                <w:szCs w:val="28"/>
                <w:lang w:val="uk-UA"/>
              </w:rPr>
              <w:t>Самостійна</w:t>
            </w:r>
            <w:r w:rsidRPr="00C61EBD">
              <w:rPr>
                <w:rFonts w:ascii="Times New Roman" w:hAnsi="Times New Roman" w:cs="Times New Roman"/>
                <w:bCs/>
                <w:color w:val="000000"/>
                <w:sz w:val="28"/>
                <w:szCs w:val="28"/>
              </w:rPr>
              <w:t xml:space="preserve"> робота (год.)</w:t>
            </w:r>
          </w:p>
        </w:tc>
      </w:tr>
      <w:tr w:rsidR="00AB03F6" w:rsidRPr="00C61EBD" w:rsidTr="00FB63A1">
        <w:trPr>
          <w:cantSplit/>
          <w:trHeight w:val="266"/>
        </w:trPr>
        <w:tc>
          <w:tcPr>
            <w:tcW w:w="1706" w:type="dxa"/>
          </w:tcPr>
          <w:p w:rsidR="00AB03F6" w:rsidRPr="00C61EBD" w:rsidRDefault="00AB03F6" w:rsidP="00AB03F6">
            <w:pPr>
              <w:jc w:val="center"/>
              <w:rPr>
                <w:rFonts w:ascii="Times New Roman" w:hAnsi="Times New Roman" w:cs="Times New Roman"/>
                <w:bCs/>
                <w:color w:val="000000"/>
                <w:sz w:val="28"/>
                <w:szCs w:val="28"/>
                <w:lang w:val="uk-UA"/>
              </w:rPr>
            </w:pPr>
            <w:r w:rsidRPr="00C61EBD">
              <w:rPr>
                <w:rFonts w:ascii="Times New Roman" w:hAnsi="Times New Roman" w:cs="Times New Roman"/>
                <w:bCs/>
                <w:color w:val="000000"/>
                <w:sz w:val="28"/>
                <w:szCs w:val="28"/>
                <w:lang w:val="uk-UA"/>
              </w:rPr>
              <w:t>1</w:t>
            </w:r>
          </w:p>
        </w:tc>
        <w:tc>
          <w:tcPr>
            <w:tcW w:w="7650" w:type="dxa"/>
          </w:tcPr>
          <w:p w:rsidR="00AB03F6" w:rsidRPr="00C61EBD" w:rsidRDefault="00AB03F6" w:rsidP="00AB03F6">
            <w:pPr>
              <w:jc w:val="center"/>
              <w:rPr>
                <w:rFonts w:ascii="Times New Roman" w:hAnsi="Times New Roman" w:cs="Times New Roman"/>
                <w:bCs/>
                <w:color w:val="000000"/>
                <w:sz w:val="28"/>
                <w:szCs w:val="28"/>
                <w:lang w:val="uk-UA"/>
              </w:rPr>
            </w:pPr>
            <w:r w:rsidRPr="00C61EBD">
              <w:rPr>
                <w:rFonts w:ascii="Times New Roman" w:hAnsi="Times New Roman" w:cs="Times New Roman"/>
                <w:bCs/>
                <w:color w:val="000000"/>
                <w:sz w:val="28"/>
                <w:szCs w:val="28"/>
                <w:lang w:val="uk-UA"/>
              </w:rPr>
              <w:t>2</w:t>
            </w:r>
          </w:p>
        </w:tc>
        <w:tc>
          <w:tcPr>
            <w:tcW w:w="2693" w:type="dxa"/>
          </w:tcPr>
          <w:p w:rsidR="00AB03F6" w:rsidRPr="00C61EBD" w:rsidRDefault="00AB03F6" w:rsidP="00AB03F6">
            <w:pPr>
              <w:jc w:val="center"/>
              <w:rPr>
                <w:rFonts w:ascii="Times New Roman" w:hAnsi="Times New Roman" w:cs="Times New Roman"/>
                <w:bCs/>
                <w:color w:val="000000"/>
                <w:sz w:val="28"/>
                <w:szCs w:val="28"/>
                <w:lang w:val="uk-UA"/>
              </w:rPr>
            </w:pPr>
            <w:r w:rsidRPr="00C61EBD">
              <w:rPr>
                <w:rFonts w:ascii="Times New Roman" w:hAnsi="Times New Roman" w:cs="Times New Roman"/>
                <w:bCs/>
                <w:color w:val="000000"/>
                <w:sz w:val="28"/>
                <w:szCs w:val="28"/>
                <w:lang w:val="uk-UA"/>
              </w:rPr>
              <w:t>3</w:t>
            </w:r>
          </w:p>
        </w:tc>
        <w:tc>
          <w:tcPr>
            <w:tcW w:w="2835" w:type="dxa"/>
          </w:tcPr>
          <w:p w:rsidR="00AB03F6" w:rsidRPr="00C61EBD" w:rsidRDefault="00AB03F6" w:rsidP="00AB03F6">
            <w:pPr>
              <w:jc w:val="center"/>
              <w:rPr>
                <w:rFonts w:ascii="Times New Roman" w:hAnsi="Times New Roman" w:cs="Times New Roman"/>
                <w:bCs/>
                <w:color w:val="000000"/>
                <w:sz w:val="28"/>
                <w:szCs w:val="28"/>
                <w:lang w:val="uk-UA"/>
              </w:rPr>
            </w:pPr>
            <w:r w:rsidRPr="00C61EBD">
              <w:rPr>
                <w:rFonts w:ascii="Times New Roman" w:hAnsi="Times New Roman" w:cs="Times New Roman"/>
                <w:bCs/>
                <w:color w:val="000000"/>
                <w:sz w:val="28"/>
                <w:szCs w:val="28"/>
                <w:lang w:val="uk-UA"/>
              </w:rPr>
              <w:t>4</w:t>
            </w:r>
          </w:p>
        </w:tc>
      </w:tr>
    </w:tbl>
    <w:tbl>
      <w:tblPr>
        <w:tblW w:w="14884" w:type="dxa"/>
        <w:tblInd w:w="-147" w:type="dxa"/>
        <w:tblLayout w:type="fixed"/>
        <w:tblCellMar>
          <w:left w:w="0" w:type="dxa"/>
          <w:right w:w="0" w:type="dxa"/>
        </w:tblCellMar>
        <w:tblLook w:val="0000" w:firstRow="0" w:lastRow="0" w:firstColumn="0" w:lastColumn="0" w:noHBand="0" w:noVBand="0"/>
      </w:tblPr>
      <w:tblGrid>
        <w:gridCol w:w="1702"/>
        <w:gridCol w:w="7654"/>
        <w:gridCol w:w="2693"/>
        <w:gridCol w:w="2835"/>
      </w:tblGrid>
      <w:tr w:rsidR="00AB03F6" w:rsidRPr="00C61EBD" w:rsidTr="00FB63A1">
        <w:trPr>
          <w:cantSplit/>
          <w:trHeight w:val="259"/>
        </w:trPr>
        <w:tc>
          <w:tcPr>
            <w:tcW w:w="14884" w:type="dxa"/>
            <w:gridSpan w:val="4"/>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spacing w:after="0"/>
              <w:jc w:val="center"/>
              <w:rPr>
                <w:rFonts w:ascii="Times New Roman" w:hAnsi="Times New Roman" w:cs="Times New Roman"/>
                <w:b/>
                <w:sz w:val="28"/>
                <w:szCs w:val="28"/>
              </w:rPr>
            </w:pPr>
            <w:r w:rsidRPr="00C61EBD">
              <w:rPr>
                <w:rFonts w:ascii="Times New Roman" w:hAnsi="Times New Roman" w:cs="Times New Roman"/>
                <w:b/>
                <w:sz w:val="28"/>
                <w:szCs w:val="28"/>
              </w:rPr>
              <w:t>Модуль №1  «Об’ємно-конструктивна побудова натюрморту та рельєфу(рисунок, живопис)»</w:t>
            </w:r>
          </w:p>
        </w:tc>
      </w:tr>
      <w:tr w:rsidR="00AB03F6" w:rsidRPr="00C61EBD" w:rsidTr="00FB63A1">
        <w:trPr>
          <w:cantSplit/>
          <w:trHeight w:val="283"/>
        </w:trPr>
        <w:tc>
          <w:tcPr>
            <w:tcW w:w="170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1.1</w:t>
            </w:r>
          </w:p>
        </w:tc>
        <w:tc>
          <w:tcPr>
            <w:tcW w:w="7654"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геометричних предметів (рисунок)</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AB03F6" w:rsidRPr="00C61EBD" w:rsidTr="00FB63A1">
        <w:trPr>
          <w:cantSplit/>
          <w:trHeight w:val="283"/>
        </w:trPr>
        <w:tc>
          <w:tcPr>
            <w:tcW w:w="170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1.2</w:t>
            </w:r>
          </w:p>
        </w:tc>
        <w:tc>
          <w:tcPr>
            <w:tcW w:w="7654"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геометричних предметів (рисунок)</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AB03F6" w:rsidRPr="00C61EBD" w:rsidTr="00FB63A1">
        <w:trPr>
          <w:cantSplit/>
          <w:trHeight w:val="283"/>
        </w:trPr>
        <w:tc>
          <w:tcPr>
            <w:tcW w:w="170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1.3</w:t>
            </w:r>
          </w:p>
        </w:tc>
        <w:tc>
          <w:tcPr>
            <w:tcW w:w="7654"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геометричних предметів (рисунок)</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AB03F6" w:rsidRPr="00C61EBD" w:rsidTr="00FB63A1">
        <w:trPr>
          <w:cantSplit/>
          <w:trHeight w:val="382"/>
        </w:trPr>
        <w:tc>
          <w:tcPr>
            <w:tcW w:w="170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1.4</w:t>
            </w:r>
          </w:p>
        </w:tc>
        <w:tc>
          <w:tcPr>
            <w:tcW w:w="7654"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геометричних предметів (рисунок)</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1</w:t>
            </w:r>
          </w:p>
        </w:tc>
      </w:tr>
      <w:tr w:rsidR="00AB03F6" w:rsidRPr="00C61EBD" w:rsidTr="00FB63A1">
        <w:trPr>
          <w:cantSplit/>
          <w:trHeight w:val="283"/>
        </w:trPr>
        <w:tc>
          <w:tcPr>
            <w:tcW w:w="170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1.5</w:t>
            </w:r>
          </w:p>
        </w:tc>
        <w:tc>
          <w:tcPr>
            <w:tcW w:w="7654"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геометричних предметів (рисунок)</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1</w:t>
            </w:r>
          </w:p>
        </w:tc>
      </w:tr>
      <w:tr w:rsidR="00AB03F6" w:rsidRPr="00C61EBD" w:rsidTr="00FB63A1">
        <w:trPr>
          <w:cantSplit/>
          <w:trHeight w:val="283"/>
        </w:trPr>
        <w:tc>
          <w:tcPr>
            <w:tcW w:w="170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1.6</w:t>
            </w:r>
          </w:p>
        </w:tc>
        <w:tc>
          <w:tcPr>
            <w:tcW w:w="7654"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 xml:space="preserve">Натюрморт в техніці однокольорової акварелі (гризайль) (живопис)  </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AB03F6" w:rsidRPr="00C61EBD" w:rsidTr="00FB63A1">
        <w:trPr>
          <w:cantSplit/>
          <w:trHeight w:val="283"/>
        </w:trPr>
        <w:tc>
          <w:tcPr>
            <w:tcW w:w="170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lastRenderedPageBreak/>
              <w:t>1.7</w:t>
            </w:r>
          </w:p>
        </w:tc>
        <w:tc>
          <w:tcPr>
            <w:tcW w:w="7654"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 xml:space="preserve">Натюрморт в техніці однокольорової акварелі (гризайль) (живопис)  </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AB03F6" w:rsidRPr="00C61EBD" w:rsidTr="00FB63A1">
        <w:trPr>
          <w:cantSplit/>
          <w:trHeight w:val="484"/>
        </w:trPr>
        <w:tc>
          <w:tcPr>
            <w:tcW w:w="170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1.8</w:t>
            </w:r>
          </w:p>
        </w:tc>
        <w:tc>
          <w:tcPr>
            <w:tcW w:w="7654"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 xml:space="preserve">Натюрморт в техніці однокольорової акварелі (гризайль) (живопис)  </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AB03F6" w:rsidRPr="00C61EBD" w:rsidTr="00FB63A1">
        <w:trPr>
          <w:cantSplit/>
          <w:trHeight w:val="283"/>
        </w:trPr>
        <w:tc>
          <w:tcPr>
            <w:tcW w:w="170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1.9</w:t>
            </w:r>
          </w:p>
        </w:tc>
        <w:tc>
          <w:tcPr>
            <w:tcW w:w="7654"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 xml:space="preserve">Натюрморт в техніці однокольорової акварелі (гризайль) (живопис)  </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1</w:t>
            </w:r>
          </w:p>
        </w:tc>
      </w:tr>
      <w:tr w:rsidR="00AB03F6" w:rsidRPr="00C61EBD" w:rsidTr="00FB63A1">
        <w:trPr>
          <w:cantSplit/>
          <w:trHeight w:val="283"/>
        </w:trPr>
        <w:tc>
          <w:tcPr>
            <w:tcW w:w="170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1.10</w:t>
            </w:r>
          </w:p>
        </w:tc>
        <w:tc>
          <w:tcPr>
            <w:tcW w:w="7654"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 xml:space="preserve">Натюрморт в техніці однокольорової акварелі (гризайль) (живопис)  </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1</w:t>
            </w:r>
          </w:p>
        </w:tc>
      </w:tr>
      <w:tr w:rsidR="00AB03F6" w:rsidRPr="00C61EBD" w:rsidTr="00FB63A1">
        <w:trPr>
          <w:cantSplit/>
          <w:trHeight w:val="283"/>
        </w:trPr>
        <w:tc>
          <w:tcPr>
            <w:tcW w:w="170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1.11</w:t>
            </w:r>
          </w:p>
        </w:tc>
        <w:tc>
          <w:tcPr>
            <w:tcW w:w="7654"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Простий натюрморт з побутових предметів (рисунок)</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AB03F6" w:rsidRPr="00C61EBD" w:rsidTr="00FB63A1">
        <w:trPr>
          <w:cantSplit/>
          <w:trHeight w:val="283"/>
        </w:trPr>
        <w:tc>
          <w:tcPr>
            <w:tcW w:w="170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1.12</w:t>
            </w:r>
          </w:p>
        </w:tc>
        <w:tc>
          <w:tcPr>
            <w:tcW w:w="7654"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Простий натюрморт з побутових предметів (рисунок)</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AB03F6" w:rsidRPr="00C61EBD" w:rsidTr="00FB63A1">
        <w:trPr>
          <w:cantSplit/>
          <w:trHeight w:val="283"/>
        </w:trPr>
        <w:tc>
          <w:tcPr>
            <w:tcW w:w="170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1.13</w:t>
            </w:r>
          </w:p>
        </w:tc>
        <w:tc>
          <w:tcPr>
            <w:tcW w:w="7654"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Простий натюрморт з побутових предметів (рисунок)</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AB03F6" w:rsidRPr="00C61EBD" w:rsidTr="00FB63A1">
        <w:trPr>
          <w:cantSplit/>
          <w:trHeight w:val="283"/>
        </w:trPr>
        <w:tc>
          <w:tcPr>
            <w:tcW w:w="170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1.14</w:t>
            </w:r>
          </w:p>
        </w:tc>
        <w:tc>
          <w:tcPr>
            <w:tcW w:w="7654"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Простий натюрморт з побутових предметів (рисунок)</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1</w:t>
            </w:r>
          </w:p>
        </w:tc>
      </w:tr>
      <w:tr w:rsidR="00AB03F6" w:rsidRPr="00C61EBD" w:rsidTr="00FB63A1">
        <w:trPr>
          <w:cantSplit/>
          <w:trHeight w:val="283"/>
        </w:trPr>
        <w:tc>
          <w:tcPr>
            <w:tcW w:w="170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1.15</w:t>
            </w:r>
          </w:p>
        </w:tc>
        <w:tc>
          <w:tcPr>
            <w:tcW w:w="7654"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Простий натюрморт з побутових предметів (рисунок)</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1</w:t>
            </w:r>
          </w:p>
        </w:tc>
      </w:tr>
      <w:tr w:rsidR="00AB03F6" w:rsidRPr="00C61EBD" w:rsidTr="00FB63A1">
        <w:trPr>
          <w:cantSplit/>
          <w:trHeight w:val="283"/>
        </w:trPr>
        <w:tc>
          <w:tcPr>
            <w:tcW w:w="170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1.16</w:t>
            </w:r>
          </w:p>
        </w:tc>
        <w:tc>
          <w:tcPr>
            <w:tcW w:w="7654"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ужиткових предметів (живопис)</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AB03F6" w:rsidRPr="00C61EBD" w:rsidTr="00FB63A1">
        <w:trPr>
          <w:cantSplit/>
          <w:trHeight w:val="283"/>
        </w:trPr>
        <w:tc>
          <w:tcPr>
            <w:tcW w:w="170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1.17</w:t>
            </w:r>
          </w:p>
        </w:tc>
        <w:tc>
          <w:tcPr>
            <w:tcW w:w="7654"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ужиткових предметів (живопис)</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AB03F6" w:rsidRPr="00C61EBD" w:rsidTr="00FB63A1">
        <w:trPr>
          <w:cantSplit/>
          <w:trHeight w:val="283"/>
        </w:trPr>
        <w:tc>
          <w:tcPr>
            <w:tcW w:w="170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1.18</w:t>
            </w:r>
          </w:p>
        </w:tc>
        <w:tc>
          <w:tcPr>
            <w:tcW w:w="7654"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ужиткових предметів (живопис)</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AB03F6" w:rsidRPr="00C61EBD" w:rsidTr="00FB63A1">
        <w:trPr>
          <w:cantSplit/>
          <w:trHeight w:val="283"/>
        </w:trPr>
        <w:tc>
          <w:tcPr>
            <w:tcW w:w="170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1.19</w:t>
            </w:r>
          </w:p>
        </w:tc>
        <w:tc>
          <w:tcPr>
            <w:tcW w:w="7654"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ужиткових предметів (живопис)</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1</w:t>
            </w:r>
          </w:p>
        </w:tc>
      </w:tr>
      <w:tr w:rsidR="00AB03F6" w:rsidRPr="00C61EBD" w:rsidTr="00FB63A1">
        <w:trPr>
          <w:cantSplit/>
          <w:trHeight w:val="283"/>
        </w:trPr>
        <w:tc>
          <w:tcPr>
            <w:tcW w:w="170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1.20</w:t>
            </w:r>
          </w:p>
        </w:tc>
        <w:tc>
          <w:tcPr>
            <w:tcW w:w="7654"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ужиткових предметів (живопис)</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1</w:t>
            </w:r>
          </w:p>
        </w:tc>
      </w:tr>
      <w:tr w:rsidR="00AB03F6" w:rsidRPr="00C61EBD" w:rsidTr="00FB63A1">
        <w:trPr>
          <w:cantSplit/>
          <w:trHeight w:val="283"/>
        </w:trPr>
        <w:tc>
          <w:tcPr>
            <w:tcW w:w="170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1.21</w:t>
            </w:r>
          </w:p>
        </w:tc>
        <w:tc>
          <w:tcPr>
            <w:tcW w:w="7654"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ужиткових предметів (живопис)</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1</w:t>
            </w:r>
          </w:p>
        </w:tc>
      </w:tr>
      <w:tr w:rsidR="00AB03F6" w:rsidRPr="00C61EBD" w:rsidTr="00FB63A1">
        <w:trPr>
          <w:cantSplit/>
          <w:trHeight w:val="283"/>
        </w:trPr>
        <w:tc>
          <w:tcPr>
            <w:tcW w:w="170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1.22</w:t>
            </w:r>
          </w:p>
        </w:tc>
        <w:tc>
          <w:tcPr>
            <w:tcW w:w="7654"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Рослинний рельєф (рисунок)</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AB03F6" w:rsidRPr="00C61EBD" w:rsidTr="00FB63A1">
        <w:trPr>
          <w:cantSplit/>
          <w:trHeight w:val="283"/>
        </w:trPr>
        <w:tc>
          <w:tcPr>
            <w:tcW w:w="170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1.23</w:t>
            </w:r>
          </w:p>
        </w:tc>
        <w:tc>
          <w:tcPr>
            <w:tcW w:w="7654"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Рослинний рельєф (рисунок)</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AB03F6" w:rsidRPr="00C61EBD" w:rsidTr="00FB63A1">
        <w:trPr>
          <w:cantSplit/>
          <w:trHeight w:val="283"/>
        </w:trPr>
        <w:tc>
          <w:tcPr>
            <w:tcW w:w="170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1.24</w:t>
            </w:r>
          </w:p>
        </w:tc>
        <w:tc>
          <w:tcPr>
            <w:tcW w:w="7654"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Рослинний рельєф (рисунок)</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AB03F6" w:rsidRPr="00C61EBD" w:rsidTr="00FB63A1">
        <w:trPr>
          <w:cantSplit/>
          <w:trHeight w:val="283"/>
        </w:trPr>
        <w:tc>
          <w:tcPr>
            <w:tcW w:w="170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1.25</w:t>
            </w:r>
          </w:p>
        </w:tc>
        <w:tc>
          <w:tcPr>
            <w:tcW w:w="7654"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Рослинний рельєф (рисунок)</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AB03F6" w:rsidRPr="00C61EBD" w:rsidTr="00FB63A1">
        <w:trPr>
          <w:cantSplit/>
          <w:trHeight w:val="283"/>
        </w:trPr>
        <w:tc>
          <w:tcPr>
            <w:tcW w:w="170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1.26</w:t>
            </w:r>
          </w:p>
        </w:tc>
        <w:tc>
          <w:tcPr>
            <w:tcW w:w="7654"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Рослинний рельєф (рисунок)</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AB03F6" w:rsidRPr="00C61EBD" w:rsidTr="00FB63A1">
        <w:trPr>
          <w:cantSplit/>
          <w:trHeight w:val="283"/>
        </w:trPr>
        <w:tc>
          <w:tcPr>
            <w:tcW w:w="170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1.27</w:t>
            </w:r>
          </w:p>
        </w:tc>
        <w:tc>
          <w:tcPr>
            <w:tcW w:w="7654"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Рослинний рельєф (рисунок)</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1</w:t>
            </w:r>
          </w:p>
        </w:tc>
      </w:tr>
      <w:tr w:rsidR="00AB03F6" w:rsidRPr="00C61EBD" w:rsidTr="00FB63A1">
        <w:trPr>
          <w:cantSplit/>
          <w:trHeight w:val="283"/>
        </w:trPr>
        <w:tc>
          <w:tcPr>
            <w:tcW w:w="170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1.28</w:t>
            </w:r>
          </w:p>
        </w:tc>
        <w:tc>
          <w:tcPr>
            <w:tcW w:w="7654"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ужиткових предметів з драпіровками (живопис)</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2+(ДЗ 8)</w:t>
            </w:r>
          </w:p>
        </w:tc>
      </w:tr>
      <w:tr w:rsidR="00AB03F6" w:rsidRPr="00C61EBD" w:rsidTr="00FB63A1">
        <w:trPr>
          <w:cantSplit/>
          <w:trHeight w:val="283"/>
        </w:trPr>
        <w:tc>
          <w:tcPr>
            <w:tcW w:w="170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1.29</w:t>
            </w:r>
          </w:p>
        </w:tc>
        <w:tc>
          <w:tcPr>
            <w:tcW w:w="7654"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ужиткових предметів з драпіровками (живопис)</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AB03F6" w:rsidRPr="00C61EBD" w:rsidTr="00FB63A1">
        <w:trPr>
          <w:cantSplit/>
          <w:trHeight w:val="283"/>
        </w:trPr>
        <w:tc>
          <w:tcPr>
            <w:tcW w:w="170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lastRenderedPageBreak/>
              <w:t>1.30</w:t>
            </w:r>
          </w:p>
        </w:tc>
        <w:tc>
          <w:tcPr>
            <w:tcW w:w="7654"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ужиткових предметів з драпіровками (живопис)</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r>
      <w:tr w:rsidR="00AB03F6" w:rsidRPr="00C61EBD" w:rsidTr="00FB63A1">
        <w:trPr>
          <w:cantSplit/>
          <w:trHeight w:val="283"/>
        </w:trPr>
        <w:tc>
          <w:tcPr>
            <w:tcW w:w="170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1.31</w:t>
            </w:r>
          </w:p>
        </w:tc>
        <w:tc>
          <w:tcPr>
            <w:tcW w:w="7654"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ужиткових предметів з драпіровками (живопис)</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1</w:t>
            </w:r>
          </w:p>
        </w:tc>
      </w:tr>
      <w:tr w:rsidR="00AB03F6" w:rsidRPr="00C61EBD" w:rsidTr="00FB63A1">
        <w:trPr>
          <w:cantSplit/>
          <w:trHeight w:val="283"/>
        </w:trPr>
        <w:tc>
          <w:tcPr>
            <w:tcW w:w="170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1.32</w:t>
            </w:r>
          </w:p>
        </w:tc>
        <w:tc>
          <w:tcPr>
            <w:tcW w:w="7654"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ужиткових предметів з драпіровками (живопис)</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1</w:t>
            </w:r>
          </w:p>
        </w:tc>
      </w:tr>
      <w:tr w:rsidR="00AB03F6" w:rsidRPr="00C61EBD" w:rsidTr="00FB63A1">
        <w:trPr>
          <w:cantSplit/>
          <w:trHeight w:val="283"/>
        </w:trPr>
        <w:tc>
          <w:tcPr>
            <w:tcW w:w="170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1.33</w:t>
            </w:r>
          </w:p>
        </w:tc>
        <w:tc>
          <w:tcPr>
            <w:tcW w:w="7654"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Натюрморт з ужиткових предметів з драпіровками (живопис)</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1</w:t>
            </w:r>
          </w:p>
        </w:tc>
      </w:tr>
      <w:tr w:rsidR="00AB03F6" w:rsidRPr="00C61EBD" w:rsidTr="00FB63A1">
        <w:trPr>
          <w:cantSplit/>
          <w:trHeight w:val="283"/>
        </w:trPr>
        <w:tc>
          <w:tcPr>
            <w:tcW w:w="1702" w:type="dxa"/>
            <w:tcBorders>
              <w:top w:val="single" w:sz="4" w:space="0" w:color="000000"/>
              <w:left w:val="single" w:sz="4" w:space="0" w:color="000000"/>
              <w:bottom w:val="single" w:sz="4" w:space="0" w:color="000000"/>
            </w:tcBorders>
          </w:tcPr>
          <w:p w:rsidR="00AB03F6" w:rsidRPr="00C61EBD" w:rsidRDefault="00AB03F6" w:rsidP="00AB03F6">
            <w:pPr>
              <w:tabs>
                <w:tab w:val="left" w:pos="0"/>
              </w:tabs>
              <w:snapToGrid w:val="0"/>
              <w:jc w:val="right"/>
              <w:rPr>
                <w:rFonts w:ascii="Times New Roman" w:hAnsi="Times New Roman" w:cs="Times New Roman"/>
                <w:sz w:val="28"/>
                <w:szCs w:val="28"/>
              </w:rPr>
            </w:pPr>
            <w:r w:rsidRPr="00C61EBD">
              <w:rPr>
                <w:rFonts w:ascii="Times New Roman" w:hAnsi="Times New Roman" w:cs="Times New Roman"/>
                <w:sz w:val="28"/>
                <w:szCs w:val="28"/>
              </w:rPr>
              <w:t>1.35</w:t>
            </w:r>
          </w:p>
        </w:tc>
        <w:tc>
          <w:tcPr>
            <w:tcW w:w="7654" w:type="dxa"/>
            <w:tcBorders>
              <w:top w:val="single" w:sz="4" w:space="0" w:color="000000"/>
              <w:left w:val="single" w:sz="4" w:space="0" w:color="000000"/>
              <w:bottom w:val="single" w:sz="4" w:space="0" w:color="000000"/>
            </w:tcBorders>
          </w:tcPr>
          <w:p w:rsidR="00AB03F6" w:rsidRPr="00C61EBD" w:rsidRDefault="00AB03F6" w:rsidP="00AB03F6">
            <w:pPr>
              <w:snapToGrid w:val="0"/>
              <w:rPr>
                <w:rFonts w:ascii="Times New Roman" w:hAnsi="Times New Roman" w:cs="Times New Roman"/>
                <w:sz w:val="28"/>
                <w:szCs w:val="28"/>
              </w:rPr>
            </w:pPr>
            <w:r w:rsidRPr="00C61EBD">
              <w:rPr>
                <w:rFonts w:ascii="Times New Roman" w:hAnsi="Times New Roman" w:cs="Times New Roman"/>
                <w:sz w:val="28"/>
                <w:szCs w:val="28"/>
              </w:rPr>
              <w:t>Модульна  контрольна  робота  №1</w:t>
            </w:r>
          </w:p>
        </w:tc>
        <w:tc>
          <w:tcPr>
            <w:tcW w:w="2693" w:type="dxa"/>
            <w:tcBorders>
              <w:top w:val="single" w:sz="4" w:space="0" w:color="000000"/>
              <w:left w:val="single" w:sz="4" w:space="0" w:color="000000"/>
              <w:bottom w:val="single" w:sz="4" w:space="0" w:color="000000"/>
            </w:tcBorders>
          </w:tcPr>
          <w:p w:rsidR="00AB03F6" w:rsidRPr="00C61EBD" w:rsidRDefault="00AB03F6" w:rsidP="00AB03F6">
            <w:pPr>
              <w:snapToGrid w:val="0"/>
              <w:jc w:val="center"/>
              <w:rPr>
                <w:rFonts w:ascii="Times New Roman" w:hAnsi="Times New Roman" w:cs="Times New Roman"/>
                <w:sz w:val="28"/>
                <w:szCs w:val="28"/>
                <w:lang w:val="en-US"/>
              </w:rPr>
            </w:pPr>
            <w:r w:rsidRPr="00C61EBD">
              <w:rPr>
                <w:rFonts w:ascii="Times New Roman" w:hAnsi="Times New Roman" w:cs="Times New Roman"/>
                <w:sz w:val="28"/>
                <w:szCs w:val="28"/>
                <w:lang w:val="en-US"/>
              </w:rPr>
              <w:t>2</w:t>
            </w:r>
          </w:p>
        </w:tc>
        <w:tc>
          <w:tcPr>
            <w:tcW w:w="2835" w:type="dxa"/>
            <w:tcBorders>
              <w:top w:val="single" w:sz="4" w:space="0" w:color="000000"/>
              <w:left w:val="single" w:sz="4" w:space="0" w:color="000000"/>
              <w:bottom w:val="single" w:sz="4" w:space="0" w:color="000000"/>
              <w:right w:val="single" w:sz="4" w:space="0" w:color="000000"/>
            </w:tcBorders>
          </w:tcPr>
          <w:p w:rsidR="00AB03F6" w:rsidRPr="00C61EBD" w:rsidRDefault="00AB03F6" w:rsidP="00AB03F6">
            <w:pPr>
              <w:snapToGrid w:val="0"/>
              <w:jc w:val="center"/>
              <w:rPr>
                <w:rFonts w:ascii="Times New Roman" w:hAnsi="Times New Roman" w:cs="Times New Roman"/>
                <w:sz w:val="28"/>
                <w:szCs w:val="28"/>
              </w:rPr>
            </w:pPr>
            <w:r w:rsidRPr="00C61EBD">
              <w:rPr>
                <w:rFonts w:ascii="Times New Roman" w:hAnsi="Times New Roman" w:cs="Times New Roman"/>
                <w:sz w:val="28"/>
                <w:szCs w:val="28"/>
              </w:rPr>
              <w:t>4</w:t>
            </w:r>
          </w:p>
        </w:tc>
      </w:tr>
    </w:tbl>
    <w:p w:rsidR="00AB03F6" w:rsidRPr="00C61EBD" w:rsidRDefault="00AB03F6" w:rsidP="00AB03F6">
      <w:pPr>
        <w:rPr>
          <w:rFonts w:ascii="Times New Roman" w:hAnsi="Times New Roman" w:cs="Times New Roman"/>
          <w:sz w:val="28"/>
          <w:szCs w:val="28"/>
        </w:rPr>
      </w:pPr>
    </w:p>
    <w:p w:rsidR="00AB03F6" w:rsidRPr="00C61EBD" w:rsidRDefault="00AB03F6" w:rsidP="00AB03F6">
      <w:pPr>
        <w:spacing w:after="0" w:line="240" w:lineRule="auto"/>
        <w:ind w:firstLine="708"/>
        <w:jc w:val="both"/>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t>Старший  викладач кафедри основ архітектури та дизайну ________ В.Правдохін</w:t>
      </w:r>
    </w:p>
    <w:p w:rsidR="00AB03F6" w:rsidRPr="00C61EBD" w:rsidRDefault="00AB03F6" w:rsidP="00AB03F6">
      <w:pPr>
        <w:rPr>
          <w:rFonts w:ascii="Times New Roman" w:hAnsi="Times New Roman" w:cs="Times New Roman"/>
          <w:sz w:val="28"/>
          <w:szCs w:val="28"/>
          <w:lang w:val="uk-UA"/>
        </w:rPr>
      </w:pPr>
    </w:p>
    <w:p w:rsidR="00AB03F6" w:rsidRPr="00C61EBD" w:rsidRDefault="00AB03F6" w:rsidP="00AB03F6">
      <w:pPr>
        <w:pStyle w:val="220"/>
        <w:ind w:left="360" w:firstLine="0"/>
        <w:rPr>
          <w:sz w:val="28"/>
          <w:szCs w:val="28"/>
        </w:rPr>
      </w:pPr>
    </w:p>
    <w:p w:rsidR="00E5475A" w:rsidRPr="00C61EBD" w:rsidRDefault="00E5475A" w:rsidP="00AB03F6">
      <w:pPr>
        <w:pStyle w:val="220"/>
        <w:ind w:left="360" w:firstLine="0"/>
        <w:rPr>
          <w:sz w:val="28"/>
          <w:szCs w:val="28"/>
        </w:rPr>
      </w:pPr>
    </w:p>
    <w:p w:rsidR="00E5475A" w:rsidRPr="00C61EBD" w:rsidRDefault="00E5475A" w:rsidP="00AB03F6">
      <w:pPr>
        <w:pStyle w:val="220"/>
        <w:ind w:left="360" w:firstLine="0"/>
        <w:rPr>
          <w:sz w:val="28"/>
          <w:szCs w:val="28"/>
        </w:rPr>
      </w:pPr>
    </w:p>
    <w:p w:rsidR="00E5475A" w:rsidRPr="00C61EBD" w:rsidRDefault="00E5475A" w:rsidP="00AB03F6">
      <w:pPr>
        <w:pStyle w:val="220"/>
        <w:ind w:left="360" w:firstLine="0"/>
        <w:rPr>
          <w:sz w:val="28"/>
          <w:szCs w:val="28"/>
        </w:rPr>
      </w:pPr>
    </w:p>
    <w:p w:rsidR="00E5475A" w:rsidRPr="00C61EBD" w:rsidRDefault="00E5475A" w:rsidP="00AB03F6">
      <w:pPr>
        <w:pStyle w:val="220"/>
        <w:ind w:left="360" w:firstLine="0"/>
        <w:rPr>
          <w:sz w:val="28"/>
          <w:szCs w:val="28"/>
        </w:rPr>
      </w:pPr>
    </w:p>
    <w:p w:rsidR="00E5475A" w:rsidRDefault="00E5475A" w:rsidP="00AB03F6">
      <w:pPr>
        <w:pStyle w:val="220"/>
        <w:ind w:left="360" w:firstLine="0"/>
        <w:rPr>
          <w:sz w:val="28"/>
          <w:szCs w:val="28"/>
        </w:rPr>
      </w:pPr>
    </w:p>
    <w:p w:rsidR="0013718B" w:rsidRDefault="0013718B" w:rsidP="00AB03F6">
      <w:pPr>
        <w:pStyle w:val="220"/>
        <w:ind w:left="360" w:firstLine="0"/>
        <w:rPr>
          <w:sz w:val="28"/>
          <w:szCs w:val="28"/>
        </w:rPr>
      </w:pPr>
    </w:p>
    <w:p w:rsidR="0013718B" w:rsidRDefault="0013718B" w:rsidP="00AB03F6">
      <w:pPr>
        <w:pStyle w:val="220"/>
        <w:ind w:left="360" w:firstLine="0"/>
        <w:rPr>
          <w:sz w:val="28"/>
          <w:szCs w:val="28"/>
        </w:rPr>
      </w:pPr>
    </w:p>
    <w:p w:rsidR="0013718B" w:rsidRDefault="0013718B" w:rsidP="00AB03F6">
      <w:pPr>
        <w:pStyle w:val="220"/>
        <w:ind w:left="360" w:firstLine="0"/>
        <w:rPr>
          <w:sz w:val="28"/>
          <w:szCs w:val="28"/>
        </w:rPr>
      </w:pPr>
    </w:p>
    <w:p w:rsidR="0013718B" w:rsidRDefault="0013718B" w:rsidP="00AB03F6">
      <w:pPr>
        <w:pStyle w:val="220"/>
        <w:ind w:left="360" w:firstLine="0"/>
        <w:rPr>
          <w:sz w:val="28"/>
          <w:szCs w:val="28"/>
        </w:rPr>
      </w:pPr>
    </w:p>
    <w:p w:rsidR="0013718B" w:rsidRDefault="0013718B" w:rsidP="00AB03F6">
      <w:pPr>
        <w:pStyle w:val="220"/>
        <w:ind w:left="360" w:firstLine="0"/>
        <w:rPr>
          <w:sz w:val="28"/>
          <w:szCs w:val="28"/>
        </w:rPr>
      </w:pPr>
    </w:p>
    <w:p w:rsidR="0013718B" w:rsidRDefault="0013718B" w:rsidP="00AB03F6">
      <w:pPr>
        <w:pStyle w:val="220"/>
        <w:ind w:left="360" w:firstLine="0"/>
        <w:rPr>
          <w:sz w:val="28"/>
          <w:szCs w:val="28"/>
        </w:rPr>
      </w:pPr>
    </w:p>
    <w:p w:rsidR="0013718B" w:rsidRDefault="0013718B" w:rsidP="00AB03F6">
      <w:pPr>
        <w:pStyle w:val="220"/>
        <w:ind w:left="360" w:firstLine="0"/>
        <w:rPr>
          <w:sz w:val="28"/>
          <w:szCs w:val="28"/>
        </w:rPr>
      </w:pPr>
    </w:p>
    <w:p w:rsidR="0013718B" w:rsidRDefault="0013718B" w:rsidP="00AB03F6">
      <w:pPr>
        <w:pStyle w:val="220"/>
        <w:ind w:left="360" w:firstLine="0"/>
        <w:rPr>
          <w:sz w:val="28"/>
          <w:szCs w:val="28"/>
        </w:rPr>
      </w:pPr>
    </w:p>
    <w:p w:rsidR="0013718B" w:rsidRDefault="0013718B" w:rsidP="00AB03F6">
      <w:pPr>
        <w:pStyle w:val="220"/>
        <w:ind w:left="360" w:firstLine="0"/>
        <w:rPr>
          <w:sz w:val="28"/>
          <w:szCs w:val="28"/>
        </w:rPr>
      </w:pPr>
    </w:p>
    <w:p w:rsidR="0013718B" w:rsidRDefault="0013718B" w:rsidP="00AB03F6">
      <w:pPr>
        <w:pStyle w:val="220"/>
        <w:ind w:left="360" w:firstLine="0"/>
        <w:rPr>
          <w:sz w:val="28"/>
          <w:szCs w:val="28"/>
        </w:rPr>
      </w:pPr>
    </w:p>
    <w:p w:rsidR="0013718B" w:rsidRDefault="0013718B" w:rsidP="00AB03F6">
      <w:pPr>
        <w:pStyle w:val="220"/>
        <w:ind w:left="360" w:firstLine="0"/>
        <w:rPr>
          <w:sz w:val="28"/>
          <w:szCs w:val="28"/>
        </w:rPr>
      </w:pPr>
    </w:p>
    <w:p w:rsidR="0013718B" w:rsidRDefault="0013718B" w:rsidP="00AB03F6">
      <w:pPr>
        <w:pStyle w:val="220"/>
        <w:ind w:left="360" w:firstLine="0"/>
        <w:rPr>
          <w:sz w:val="28"/>
          <w:szCs w:val="28"/>
        </w:rPr>
      </w:pPr>
    </w:p>
    <w:p w:rsidR="0013718B" w:rsidRDefault="0013718B" w:rsidP="00AB03F6">
      <w:pPr>
        <w:pStyle w:val="220"/>
        <w:ind w:left="360" w:firstLine="0"/>
        <w:rPr>
          <w:sz w:val="28"/>
          <w:szCs w:val="28"/>
        </w:rPr>
      </w:pPr>
    </w:p>
    <w:p w:rsidR="0013718B" w:rsidRDefault="0013718B" w:rsidP="00AB03F6">
      <w:pPr>
        <w:pStyle w:val="220"/>
        <w:ind w:left="360" w:firstLine="0"/>
        <w:rPr>
          <w:sz w:val="28"/>
          <w:szCs w:val="28"/>
        </w:rPr>
      </w:pPr>
    </w:p>
    <w:p w:rsidR="0013718B" w:rsidRDefault="0013718B" w:rsidP="00AB03F6">
      <w:pPr>
        <w:pStyle w:val="220"/>
        <w:ind w:left="360" w:firstLine="0"/>
        <w:rPr>
          <w:sz w:val="28"/>
          <w:szCs w:val="28"/>
        </w:rPr>
      </w:pPr>
    </w:p>
    <w:p w:rsidR="0013718B" w:rsidRDefault="0013718B" w:rsidP="00AB03F6">
      <w:pPr>
        <w:pStyle w:val="220"/>
        <w:ind w:left="360" w:firstLine="0"/>
        <w:rPr>
          <w:sz w:val="28"/>
          <w:szCs w:val="28"/>
        </w:rPr>
      </w:pPr>
    </w:p>
    <w:p w:rsidR="0013718B" w:rsidRDefault="0013718B" w:rsidP="00AB03F6">
      <w:pPr>
        <w:pStyle w:val="220"/>
        <w:ind w:left="360" w:firstLine="0"/>
        <w:rPr>
          <w:sz w:val="28"/>
          <w:szCs w:val="28"/>
        </w:rPr>
      </w:pPr>
    </w:p>
    <w:p w:rsidR="0013718B" w:rsidRDefault="0013718B" w:rsidP="00AB03F6">
      <w:pPr>
        <w:pStyle w:val="220"/>
        <w:ind w:left="360" w:firstLine="0"/>
        <w:rPr>
          <w:sz w:val="28"/>
          <w:szCs w:val="28"/>
        </w:rPr>
      </w:pPr>
    </w:p>
    <w:p w:rsidR="0013718B" w:rsidRDefault="0013718B" w:rsidP="00AB03F6">
      <w:pPr>
        <w:pStyle w:val="220"/>
        <w:ind w:left="360" w:firstLine="0"/>
        <w:rPr>
          <w:sz w:val="28"/>
          <w:szCs w:val="28"/>
        </w:rPr>
      </w:pPr>
    </w:p>
    <w:p w:rsidR="0013718B" w:rsidRDefault="0013718B" w:rsidP="00AB03F6">
      <w:pPr>
        <w:pStyle w:val="220"/>
        <w:ind w:left="360" w:firstLine="0"/>
        <w:rPr>
          <w:sz w:val="28"/>
          <w:szCs w:val="28"/>
        </w:rPr>
      </w:pPr>
    </w:p>
    <w:p w:rsidR="0013718B" w:rsidRPr="00C61EBD" w:rsidRDefault="0013718B" w:rsidP="00AB03F6">
      <w:pPr>
        <w:pStyle w:val="220"/>
        <w:ind w:left="360" w:firstLine="0"/>
        <w:rPr>
          <w:sz w:val="28"/>
          <w:szCs w:val="28"/>
        </w:rPr>
      </w:pPr>
    </w:p>
    <w:p w:rsidR="00E5475A" w:rsidRPr="00C61EBD" w:rsidRDefault="00E5475A" w:rsidP="00E5475A">
      <w:pPr>
        <w:pStyle w:val="220"/>
        <w:ind w:firstLine="0"/>
        <w:rPr>
          <w:sz w:val="28"/>
          <w:szCs w:val="28"/>
        </w:rPr>
      </w:pPr>
    </w:p>
    <w:p w:rsidR="00E5475A" w:rsidRPr="00C61EBD" w:rsidRDefault="00E5475A" w:rsidP="00AB03F6">
      <w:pPr>
        <w:pStyle w:val="220"/>
        <w:ind w:left="360" w:firstLine="0"/>
        <w:rPr>
          <w:sz w:val="28"/>
          <w:szCs w:val="28"/>
        </w:rPr>
      </w:pPr>
    </w:p>
    <w:p w:rsidR="00E5475A" w:rsidRPr="00C61EBD" w:rsidRDefault="00E5475A" w:rsidP="00E5475A">
      <w:pPr>
        <w:spacing w:after="0" w:line="240" w:lineRule="auto"/>
        <w:jc w:val="center"/>
        <w:rPr>
          <w:rFonts w:ascii="Times New Roman" w:eastAsia="Times New Roman" w:hAnsi="Times New Roman" w:cs="Times New Roman"/>
          <w:b/>
          <w:caps/>
          <w:sz w:val="28"/>
          <w:szCs w:val="28"/>
          <w:lang w:val="uk-UA" w:eastAsia="ar-SA"/>
        </w:rPr>
      </w:pPr>
      <w:r w:rsidRPr="00C61EBD">
        <w:rPr>
          <w:rFonts w:ascii="Times New Roman" w:eastAsia="Times New Roman" w:hAnsi="Times New Roman" w:cs="Times New Roman"/>
          <w:b/>
          <w:caps/>
          <w:sz w:val="28"/>
          <w:szCs w:val="28"/>
          <w:lang w:val="uk-UA" w:eastAsia="ar-SA"/>
        </w:rPr>
        <w:t>Міністерство освіти і науки України</w:t>
      </w:r>
    </w:p>
    <w:p w:rsidR="00E5475A" w:rsidRPr="00C61EBD" w:rsidRDefault="00E5475A" w:rsidP="00E5475A">
      <w:pPr>
        <w:spacing w:before="120" w:after="0" w:line="300" w:lineRule="auto"/>
        <w:jc w:val="center"/>
        <w:rPr>
          <w:rFonts w:ascii="Times New Roman" w:eastAsia="Times New Roman" w:hAnsi="Times New Roman" w:cs="Times New Roman"/>
          <w:b/>
          <w:sz w:val="28"/>
          <w:szCs w:val="28"/>
          <w:lang w:val="uk-UA" w:eastAsia="ar-SA"/>
        </w:rPr>
      </w:pPr>
      <w:r w:rsidRPr="00C61EBD">
        <w:rPr>
          <w:rFonts w:ascii="Times New Roman" w:eastAsia="Times New Roman" w:hAnsi="Times New Roman" w:cs="Times New Roman"/>
          <w:b/>
          <w:sz w:val="28"/>
          <w:szCs w:val="28"/>
          <w:lang w:val="uk-UA" w:eastAsia="ar-SA"/>
        </w:rPr>
        <w:t>Національний авіаційний університет</w:t>
      </w:r>
    </w:p>
    <w:p w:rsidR="00E5475A" w:rsidRPr="00C61EBD" w:rsidRDefault="00E5475A" w:rsidP="00E5475A">
      <w:pPr>
        <w:spacing w:after="0" w:line="300" w:lineRule="auto"/>
        <w:rPr>
          <w:rFonts w:ascii="Times New Roman" w:eastAsia="Times New Roman" w:hAnsi="Times New Roman" w:cs="Times New Roman"/>
          <w:sz w:val="28"/>
          <w:szCs w:val="28"/>
          <w:lang w:val="uk-UA" w:eastAsia="ar-SA"/>
        </w:rPr>
      </w:pPr>
    </w:p>
    <w:p w:rsidR="00E5475A" w:rsidRPr="00C61EBD" w:rsidRDefault="00E5475A" w:rsidP="00E5475A">
      <w:pPr>
        <w:spacing w:after="0" w:line="300" w:lineRule="auto"/>
        <w:rPr>
          <w:rFonts w:ascii="Times New Roman" w:eastAsia="Times New Roman" w:hAnsi="Times New Roman" w:cs="Times New Roman"/>
          <w:sz w:val="28"/>
          <w:szCs w:val="28"/>
          <w:lang w:val="uk-UA" w:eastAsia="ar-SA"/>
        </w:rPr>
      </w:pPr>
    </w:p>
    <w:p w:rsidR="00E5475A" w:rsidRPr="00C61EBD" w:rsidRDefault="00E5475A" w:rsidP="00E5475A">
      <w:pPr>
        <w:spacing w:after="0" w:line="300" w:lineRule="auto"/>
        <w:rPr>
          <w:rFonts w:ascii="Times New Roman" w:eastAsia="Times New Roman" w:hAnsi="Times New Roman" w:cs="Times New Roman"/>
          <w:sz w:val="28"/>
          <w:szCs w:val="28"/>
          <w:lang w:val="uk-UA" w:eastAsia="ar-SA"/>
        </w:rPr>
      </w:pPr>
    </w:p>
    <w:p w:rsidR="00E5475A" w:rsidRPr="00C61EBD" w:rsidRDefault="00E5475A" w:rsidP="00E5475A">
      <w:pPr>
        <w:spacing w:after="0" w:line="300" w:lineRule="auto"/>
        <w:jc w:val="center"/>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noProof/>
          <w:sz w:val="28"/>
          <w:szCs w:val="28"/>
          <w:lang w:eastAsia="ru-RU"/>
        </w:rPr>
        <w:drawing>
          <wp:inline distT="0" distB="0" distL="0" distR="0" wp14:anchorId="56D7D6F8" wp14:editId="315EBD4A">
            <wp:extent cx="2028825" cy="17145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8825" cy="1714500"/>
                    </a:xfrm>
                    <a:prstGeom prst="rect">
                      <a:avLst/>
                    </a:prstGeom>
                    <a:solidFill>
                      <a:srgbClr val="FFFFFF"/>
                    </a:solidFill>
                    <a:ln>
                      <a:noFill/>
                    </a:ln>
                  </pic:spPr>
                </pic:pic>
              </a:graphicData>
            </a:graphic>
          </wp:inline>
        </w:drawing>
      </w:r>
    </w:p>
    <w:p w:rsidR="00E5475A" w:rsidRPr="00C61EBD" w:rsidRDefault="00E5475A" w:rsidP="00E5475A">
      <w:pPr>
        <w:spacing w:after="0" w:line="300" w:lineRule="auto"/>
        <w:rPr>
          <w:rFonts w:ascii="Times New Roman" w:eastAsia="Times New Roman" w:hAnsi="Times New Roman" w:cs="Times New Roman"/>
          <w:sz w:val="28"/>
          <w:szCs w:val="28"/>
          <w:lang w:val="uk-UA" w:eastAsia="ar-SA"/>
        </w:rPr>
      </w:pPr>
    </w:p>
    <w:p w:rsidR="00E5475A" w:rsidRPr="00C61EBD" w:rsidRDefault="00E5475A" w:rsidP="00E5475A">
      <w:pPr>
        <w:spacing w:after="0" w:line="300" w:lineRule="auto"/>
        <w:rPr>
          <w:rFonts w:ascii="Times New Roman" w:eastAsia="Times New Roman" w:hAnsi="Times New Roman" w:cs="Times New Roman"/>
          <w:sz w:val="28"/>
          <w:szCs w:val="28"/>
          <w:lang w:val="uk-UA" w:eastAsia="ar-SA"/>
        </w:rPr>
      </w:pPr>
    </w:p>
    <w:p w:rsidR="00E5475A" w:rsidRPr="00C61EBD" w:rsidRDefault="00E5475A" w:rsidP="00E5475A">
      <w:pPr>
        <w:spacing w:after="0" w:line="300" w:lineRule="auto"/>
        <w:jc w:val="center"/>
        <w:rPr>
          <w:rFonts w:ascii="Times New Roman" w:eastAsia="Times New Roman" w:hAnsi="Times New Roman" w:cs="Times New Roman"/>
          <w:b/>
          <w:sz w:val="28"/>
          <w:szCs w:val="28"/>
          <w:lang w:val="uk-UA" w:eastAsia="ar-SA"/>
        </w:rPr>
      </w:pPr>
      <w:r w:rsidRPr="00C61EBD">
        <w:rPr>
          <w:rFonts w:ascii="Times New Roman" w:eastAsia="Times New Roman" w:hAnsi="Times New Roman" w:cs="Times New Roman"/>
          <w:b/>
          <w:sz w:val="28"/>
          <w:szCs w:val="28"/>
          <w:lang w:eastAsia="ar-SA"/>
        </w:rPr>
        <w:t xml:space="preserve">Система </w:t>
      </w:r>
      <w:r w:rsidRPr="00C61EBD">
        <w:rPr>
          <w:rFonts w:ascii="Times New Roman" w:eastAsia="Times New Roman" w:hAnsi="Times New Roman" w:cs="Times New Roman"/>
          <w:b/>
          <w:sz w:val="28"/>
          <w:szCs w:val="28"/>
          <w:lang w:val="uk-UA" w:eastAsia="ar-SA"/>
        </w:rPr>
        <w:t>менеджменту якості</w:t>
      </w:r>
    </w:p>
    <w:p w:rsidR="00E5475A" w:rsidRPr="00C61EBD" w:rsidRDefault="00E5475A" w:rsidP="00E5475A">
      <w:pPr>
        <w:spacing w:after="0" w:line="300" w:lineRule="auto"/>
        <w:jc w:val="center"/>
        <w:rPr>
          <w:rFonts w:ascii="Times New Roman" w:eastAsia="Times New Roman" w:hAnsi="Times New Roman" w:cs="Times New Roman"/>
          <w:b/>
          <w:sz w:val="28"/>
          <w:szCs w:val="28"/>
          <w:lang w:val="uk-UA" w:eastAsia="ar-SA"/>
        </w:rPr>
      </w:pPr>
      <w:r w:rsidRPr="00C61EBD">
        <w:rPr>
          <w:rFonts w:ascii="Times New Roman" w:eastAsia="Times New Roman" w:hAnsi="Times New Roman" w:cs="Times New Roman"/>
          <w:b/>
          <w:sz w:val="28"/>
          <w:szCs w:val="28"/>
          <w:lang w:val="uk-UA" w:eastAsia="ar-SA"/>
        </w:rPr>
        <w:t>МЕТОДИЧНІ РЕКОМЕНДАЦІЇ ДЛЯ ВИКОНАННЯ</w:t>
      </w:r>
      <w:r w:rsidRPr="00C61EBD">
        <w:rPr>
          <w:rFonts w:ascii="Times New Roman" w:eastAsia="Times New Roman" w:hAnsi="Times New Roman" w:cs="Times New Roman"/>
          <w:b/>
          <w:sz w:val="28"/>
          <w:szCs w:val="28"/>
          <w:lang w:val="uk-UA" w:eastAsia="ar-SA"/>
        </w:rPr>
        <w:br/>
        <w:t>ДОМАШНЬОГО ЗАВДАННЯ</w:t>
      </w:r>
    </w:p>
    <w:p w:rsidR="00E5475A" w:rsidRPr="00C61EBD" w:rsidRDefault="00E5475A" w:rsidP="00E5475A">
      <w:pPr>
        <w:spacing w:before="120" w:after="0" w:line="240" w:lineRule="auto"/>
        <w:jc w:val="center"/>
        <w:rPr>
          <w:rFonts w:ascii="Times New Roman" w:eastAsia="Times New Roman" w:hAnsi="Times New Roman" w:cs="Times New Roman"/>
          <w:b/>
          <w:bCs/>
          <w:sz w:val="28"/>
          <w:szCs w:val="28"/>
          <w:lang w:val="uk-UA" w:eastAsia="ru-RU"/>
        </w:rPr>
      </w:pPr>
      <w:r w:rsidRPr="00C61EBD">
        <w:rPr>
          <w:rFonts w:ascii="Times New Roman" w:eastAsia="Times New Roman" w:hAnsi="Times New Roman" w:cs="Times New Roman"/>
          <w:b/>
          <w:bCs/>
          <w:sz w:val="28"/>
          <w:szCs w:val="28"/>
          <w:lang w:val="uk-UA" w:eastAsia="ru-RU"/>
        </w:rPr>
        <w:t>навчальної дисципліни</w:t>
      </w:r>
    </w:p>
    <w:p w:rsidR="00E5475A" w:rsidRPr="00C61EBD" w:rsidRDefault="00E5475A" w:rsidP="00E5475A">
      <w:pPr>
        <w:jc w:val="center"/>
        <w:rPr>
          <w:rFonts w:ascii="Times New Roman" w:eastAsia="Times New Roman" w:hAnsi="Times New Roman" w:cs="Times New Roman"/>
          <w:b/>
          <w:bCs/>
          <w:sz w:val="28"/>
          <w:szCs w:val="28"/>
          <w:lang w:val="uk-UA" w:eastAsia="ar-SA"/>
        </w:rPr>
      </w:pPr>
      <w:r w:rsidRPr="00C61EBD">
        <w:rPr>
          <w:rFonts w:ascii="Times New Roman" w:eastAsia="Times New Roman" w:hAnsi="Times New Roman" w:cs="Times New Roman"/>
          <w:b/>
          <w:bCs/>
          <w:sz w:val="28"/>
          <w:szCs w:val="28"/>
          <w:lang w:val="uk-UA" w:eastAsia="ru-RU"/>
        </w:rPr>
        <w:t>«</w:t>
      </w:r>
      <w:r w:rsidRPr="00C61EBD">
        <w:rPr>
          <w:rFonts w:ascii="Times New Roman" w:eastAsia="Times New Roman" w:hAnsi="Times New Roman" w:cs="Times New Roman"/>
          <w:b/>
          <w:bCs/>
          <w:sz w:val="28"/>
          <w:szCs w:val="28"/>
          <w:lang w:val="uk-UA" w:eastAsia="ar-SA"/>
        </w:rPr>
        <w:t>«Рисунок, живопис, скульптура, декоративна пластика»</w:t>
      </w:r>
    </w:p>
    <w:p w:rsidR="00E5475A" w:rsidRPr="00C61EBD" w:rsidRDefault="00E5475A" w:rsidP="00E5475A">
      <w:pPr>
        <w:spacing w:after="0" w:line="240" w:lineRule="auto"/>
        <w:jc w:val="center"/>
        <w:rPr>
          <w:rFonts w:ascii="Times New Roman" w:eastAsia="Times New Roman" w:hAnsi="Times New Roman" w:cs="Times New Roman"/>
          <w:b/>
          <w:bCs/>
          <w:sz w:val="28"/>
          <w:szCs w:val="28"/>
          <w:lang w:val="uk-UA" w:eastAsia="ru-RU"/>
        </w:rPr>
      </w:pPr>
    </w:p>
    <w:p w:rsidR="00E5475A" w:rsidRPr="00C61EBD" w:rsidRDefault="00E5475A" w:rsidP="00E5475A">
      <w:pPr>
        <w:spacing w:after="0" w:line="240" w:lineRule="auto"/>
        <w:jc w:val="both"/>
        <w:rPr>
          <w:rFonts w:ascii="Times New Roman" w:eastAsia="Times New Roman" w:hAnsi="Times New Roman" w:cs="Times New Roman"/>
          <w:sz w:val="28"/>
          <w:szCs w:val="28"/>
          <w:lang w:val="uk-UA" w:eastAsia="ru-RU"/>
        </w:rPr>
      </w:pPr>
    </w:p>
    <w:p w:rsidR="00E5475A" w:rsidRPr="00C61EBD" w:rsidRDefault="00E5475A" w:rsidP="00E5475A">
      <w:pPr>
        <w:keepNext/>
        <w:spacing w:after="0" w:line="240" w:lineRule="auto"/>
        <w:outlineLvl w:val="2"/>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t>Галузь знань:</w:t>
      </w:r>
      <w:r w:rsidRPr="00C61EBD">
        <w:rPr>
          <w:rFonts w:ascii="Times New Roman" w:eastAsia="Times New Roman" w:hAnsi="Times New Roman" w:cs="Times New Roman"/>
          <w:sz w:val="28"/>
          <w:szCs w:val="28"/>
          <w:lang w:val="uk-UA" w:eastAsia="ru-RU"/>
        </w:rPr>
        <w:tab/>
      </w:r>
      <w:r w:rsidRPr="00C61EBD">
        <w:rPr>
          <w:rFonts w:ascii="Times New Roman" w:eastAsia="Times New Roman" w:hAnsi="Times New Roman" w:cs="Times New Roman"/>
          <w:sz w:val="28"/>
          <w:szCs w:val="28"/>
          <w:lang w:val="uk-UA" w:eastAsia="ru-RU"/>
        </w:rPr>
        <w:tab/>
        <w:t xml:space="preserve">   02 «Культура і мистецтво»</w:t>
      </w:r>
    </w:p>
    <w:p w:rsidR="00E5475A" w:rsidRPr="00C61EBD" w:rsidRDefault="00E5475A" w:rsidP="00E5475A">
      <w:pPr>
        <w:keepNext/>
        <w:spacing w:after="0" w:line="240" w:lineRule="auto"/>
        <w:outlineLvl w:val="2"/>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t xml:space="preserve">Спеціальність: </w:t>
      </w:r>
      <w:r w:rsidRPr="00C61EBD">
        <w:rPr>
          <w:rFonts w:ascii="Times New Roman" w:eastAsia="Times New Roman" w:hAnsi="Times New Roman" w:cs="Times New Roman"/>
          <w:sz w:val="28"/>
          <w:szCs w:val="28"/>
          <w:lang w:val="uk-UA" w:eastAsia="ru-RU"/>
        </w:rPr>
        <w:tab/>
        <w:t xml:space="preserve">             022 «Дизайн»</w:t>
      </w:r>
    </w:p>
    <w:p w:rsidR="00E5475A" w:rsidRPr="00C61EBD" w:rsidRDefault="00E5475A" w:rsidP="00E5475A">
      <w:pPr>
        <w:spacing w:after="0" w:line="240" w:lineRule="auto"/>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t>Спеціалізація:                          «Дизайн за видами»</w:t>
      </w:r>
    </w:p>
    <w:p w:rsidR="00E5475A" w:rsidRPr="00C61EBD" w:rsidRDefault="00E5475A" w:rsidP="00E5475A">
      <w:pPr>
        <w:spacing w:after="0" w:line="240" w:lineRule="auto"/>
        <w:rPr>
          <w:rFonts w:ascii="Times New Roman" w:eastAsia="Times New Roman" w:hAnsi="Times New Roman" w:cs="Times New Roman"/>
          <w:bCs/>
          <w:sz w:val="28"/>
          <w:szCs w:val="28"/>
          <w:lang w:val="uk-UA" w:eastAsia="ru-RU"/>
        </w:rPr>
      </w:pPr>
    </w:p>
    <w:p w:rsidR="00E5475A" w:rsidRPr="00C61EBD" w:rsidRDefault="00E5475A" w:rsidP="00E5475A">
      <w:pPr>
        <w:spacing w:after="0" w:line="240" w:lineRule="auto"/>
        <w:rPr>
          <w:rFonts w:ascii="Times New Roman" w:eastAsia="Times New Roman" w:hAnsi="Times New Roman" w:cs="Times New Roman"/>
          <w:bCs/>
          <w:sz w:val="28"/>
          <w:szCs w:val="28"/>
          <w:lang w:val="uk-UA" w:eastAsia="ru-RU"/>
        </w:rPr>
      </w:pPr>
    </w:p>
    <w:p w:rsidR="00E5475A" w:rsidRPr="00C61EBD" w:rsidRDefault="00E5475A" w:rsidP="00E5475A">
      <w:pPr>
        <w:spacing w:after="0" w:line="240" w:lineRule="auto"/>
        <w:rPr>
          <w:rFonts w:ascii="Times New Roman" w:eastAsia="Times New Roman" w:hAnsi="Times New Roman" w:cs="Times New Roman"/>
          <w:bCs/>
          <w:sz w:val="28"/>
          <w:szCs w:val="28"/>
          <w:lang w:val="uk-UA" w:eastAsia="ru-RU"/>
        </w:rPr>
      </w:pPr>
    </w:p>
    <w:p w:rsidR="00E5475A" w:rsidRPr="00C61EBD" w:rsidRDefault="00E5475A" w:rsidP="00E5475A">
      <w:pPr>
        <w:spacing w:after="0" w:line="240" w:lineRule="auto"/>
        <w:rPr>
          <w:rFonts w:ascii="Times New Roman" w:eastAsia="Times New Roman" w:hAnsi="Times New Roman" w:cs="Times New Roman"/>
          <w:bCs/>
          <w:sz w:val="28"/>
          <w:szCs w:val="28"/>
          <w:lang w:val="uk-UA" w:eastAsia="ru-RU"/>
        </w:rPr>
      </w:pPr>
    </w:p>
    <w:p w:rsidR="00E5475A" w:rsidRPr="00C61EBD" w:rsidRDefault="00E5475A" w:rsidP="00E5475A">
      <w:pPr>
        <w:spacing w:after="0" w:line="240" w:lineRule="auto"/>
        <w:rPr>
          <w:rFonts w:ascii="Times New Roman" w:eastAsia="Times New Roman" w:hAnsi="Times New Roman" w:cs="Times New Roman"/>
          <w:bCs/>
          <w:sz w:val="28"/>
          <w:szCs w:val="28"/>
          <w:lang w:val="uk-UA" w:eastAsia="ru-RU"/>
        </w:rPr>
      </w:pPr>
    </w:p>
    <w:p w:rsidR="00E5475A" w:rsidRPr="00C61EBD" w:rsidRDefault="00E5475A" w:rsidP="00E5475A">
      <w:pPr>
        <w:spacing w:after="0" w:line="240" w:lineRule="auto"/>
        <w:rPr>
          <w:rFonts w:ascii="Times New Roman" w:eastAsia="Times New Roman" w:hAnsi="Times New Roman" w:cs="Times New Roman"/>
          <w:sz w:val="28"/>
          <w:szCs w:val="28"/>
          <w:lang w:val="uk-UA" w:eastAsia="ru-RU"/>
        </w:rPr>
      </w:pPr>
    </w:p>
    <w:p w:rsidR="00E5475A" w:rsidRPr="00C61EBD" w:rsidRDefault="00E5475A" w:rsidP="00E5475A">
      <w:pPr>
        <w:spacing w:after="0" w:line="240" w:lineRule="auto"/>
        <w:rPr>
          <w:rFonts w:ascii="Times New Roman" w:eastAsia="Times New Roman" w:hAnsi="Times New Roman" w:cs="Times New Roman"/>
          <w:sz w:val="28"/>
          <w:szCs w:val="28"/>
          <w:lang w:val="uk-UA" w:eastAsia="ar-SA"/>
        </w:rPr>
      </w:pPr>
    </w:p>
    <w:p w:rsidR="00E5475A" w:rsidRPr="00C61EBD" w:rsidRDefault="00E5475A" w:rsidP="00E5475A">
      <w:pPr>
        <w:spacing w:after="0" w:line="240" w:lineRule="auto"/>
        <w:jc w:val="center"/>
        <w:rPr>
          <w:rFonts w:ascii="Times New Roman" w:eastAsia="Times New Roman" w:hAnsi="Times New Roman" w:cs="Times New Roman"/>
          <w:sz w:val="28"/>
          <w:szCs w:val="28"/>
          <w:lang w:val="uk-UA" w:eastAsia="ar-SA"/>
        </w:rPr>
      </w:pPr>
    </w:p>
    <w:p w:rsidR="00E5475A" w:rsidRPr="00C61EBD" w:rsidRDefault="00E5475A" w:rsidP="00E5475A">
      <w:pPr>
        <w:spacing w:after="0" w:line="240" w:lineRule="auto"/>
        <w:jc w:val="center"/>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sz w:val="28"/>
          <w:szCs w:val="28"/>
          <w:lang w:val="uk-UA" w:eastAsia="ar-SA"/>
        </w:rPr>
        <w:t>КИЇВ 2016</w:t>
      </w:r>
    </w:p>
    <w:p w:rsidR="00E5475A" w:rsidRPr="00C61EBD" w:rsidRDefault="00E5475A" w:rsidP="00E5475A">
      <w:pPr>
        <w:suppressAutoHyphens/>
        <w:snapToGrid w:val="0"/>
        <w:spacing w:after="0" w:line="240" w:lineRule="auto"/>
        <w:jc w:val="center"/>
        <w:rPr>
          <w:rFonts w:ascii="Times New Roman" w:eastAsia="Times New Roman" w:hAnsi="Times New Roman" w:cs="Times New Roman"/>
          <w:b/>
          <w:bCs/>
          <w:sz w:val="28"/>
          <w:szCs w:val="28"/>
          <w:lang w:val="uk-UA" w:eastAsia="ar-SA"/>
        </w:rPr>
      </w:pPr>
    </w:p>
    <w:p w:rsidR="00E5475A" w:rsidRPr="00C61EBD" w:rsidRDefault="00E5475A" w:rsidP="00E5475A">
      <w:pPr>
        <w:suppressAutoHyphens/>
        <w:spacing w:after="0" w:line="240" w:lineRule="auto"/>
        <w:ind w:firstLine="561"/>
        <w:jc w:val="both"/>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sz w:val="28"/>
          <w:szCs w:val="28"/>
          <w:lang w:val="uk-UA" w:eastAsia="ar-SA"/>
        </w:rPr>
        <w:lastRenderedPageBreak/>
        <w:t>Для поглиблення та закріплення вивченого під час аудиторних занять студенти повинні виконувати домашні завдання по рисунку, живопису та скульптурі, які підібрано згідно навчальній програмі і є обов'язковою складовою модульного контролю.</w:t>
      </w:r>
    </w:p>
    <w:p w:rsidR="00E5475A" w:rsidRPr="00C61EBD" w:rsidRDefault="00E5475A" w:rsidP="00E5475A">
      <w:pPr>
        <w:suppressAutoHyphens/>
        <w:spacing w:after="0" w:line="240" w:lineRule="auto"/>
        <w:ind w:firstLine="561"/>
        <w:jc w:val="both"/>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sz w:val="28"/>
          <w:szCs w:val="28"/>
          <w:lang w:val="uk-UA" w:eastAsia="ar-SA"/>
        </w:rPr>
        <w:t>Важливою є самостійна робота студентів. Працюючи самостійно над аудиторними роботами, студенти повинні виконувати вправи, які допоможуть їм краще опанувати вивчений матеріал, закріпити ті вміння та навички, які вони отримали під час аудиторних занять.</w:t>
      </w:r>
    </w:p>
    <w:p w:rsidR="00E5475A" w:rsidRPr="00C61EBD" w:rsidRDefault="00E5475A" w:rsidP="00E5475A">
      <w:pPr>
        <w:suppressAutoHyphens/>
        <w:spacing w:after="0" w:line="240" w:lineRule="auto"/>
        <w:ind w:firstLine="561"/>
        <w:jc w:val="both"/>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sz w:val="28"/>
          <w:szCs w:val="28"/>
          <w:lang w:val="uk-UA" w:eastAsia="ar-SA"/>
        </w:rPr>
        <w:t xml:space="preserve">Майбутні дизайнери повинні розуміти важливість комплексної роботи, вміти вірно обирати об'єкти для зображення, грамотно ставити натюрморти. Особливу увагу слід приділяти конструкції обраних для рисування речей, а в натюрмортах дотримуватися чіткого тонового рішення. Освітлення покликане допомагати виявити форму предметів. </w:t>
      </w:r>
    </w:p>
    <w:p w:rsidR="00E5475A" w:rsidRPr="00C61EBD" w:rsidRDefault="00E5475A" w:rsidP="00E5475A">
      <w:pPr>
        <w:suppressAutoHyphens/>
        <w:spacing w:after="0" w:line="240" w:lineRule="auto"/>
        <w:ind w:firstLine="561"/>
        <w:jc w:val="both"/>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sz w:val="28"/>
          <w:szCs w:val="28"/>
          <w:lang w:val="uk-UA" w:eastAsia="ar-SA"/>
        </w:rPr>
        <w:t>Матеріали та формат паперу визначаються згідно з завданням.</w:t>
      </w:r>
    </w:p>
    <w:p w:rsidR="00E5475A" w:rsidRPr="00C61EBD" w:rsidRDefault="00E5475A" w:rsidP="00E5475A">
      <w:pPr>
        <w:suppressAutoHyphens/>
        <w:spacing w:after="0" w:line="240" w:lineRule="auto"/>
        <w:ind w:firstLine="561"/>
        <w:jc w:val="both"/>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sz w:val="28"/>
          <w:szCs w:val="28"/>
          <w:lang w:val="uk-UA" w:eastAsia="ar-SA"/>
        </w:rPr>
        <w:t>Важливо підкреслити, що роботи по рисунку та живопису виконуються з натури, студент повинен вміти дослідити “живу” форму, а ні в якому разі не змальовувати з фотографій чи журналів (останнім часом це постійно слід пояснювати). Книги та інший ілюстративний матеріал використовується як допоміжний засіб. Виключенням є завдання по копіюванню, коли студенти виконують копію з рисунка відомого майстра, точно повторюючи не тільки сам малюнок, а і техніку  і манеру виконання.</w:t>
      </w:r>
    </w:p>
    <w:p w:rsidR="00E5475A" w:rsidRPr="00C61EBD" w:rsidRDefault="00E5475A" w:rsidP="00E5475A">
      <w:pPr>
        <w:suppressAutoHyphens/>
        <w:snapToGrid w:val="0"/>
        <w:spacing w:after="0" w:line="240" w:lineRule="auto"/>
        <w:ind w:firstLine="561"/>
        <w:jc w:val="both"/>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sz w:val="28"/>
          <w:szCs w:val="28"/>
          <w:lang w:val="uk-UA" w:eastAsia="ar-SA"/>
        </w:rPr>
        <w:t xml:space="preserve"> Важливим є виконання короткочасних малюнків і начерків з натури, етюдів. Рисуючи швидкі начерки, етюди студенти вчаться за короткий час передати основну характеристику зображуваного, розвивати творче бачення.</w:t>
      </w:r>
    </w:p>
    <w:p w:rsidR="00E5475A" w:rsidRPr="00C61EBD" w:rsidRDefault="00E5475A" w:rsidP="00E5475A">
      <w:pPr>
        <w:tabs>
          <w:tab w:val="left" w:pos="1134"/>
        </w:tabs>
        <w:suppressAutoHyphens/>
        <w:spacing w:after="0" w:line="240" w:lineRule="auto"/>
        <w:jc w:val="both"/>
        <w:rPr>
          <w:rFonts w:ascii="Times New Roman" w:eastAsia="Times New Roman" w:hAnsi="Times New Roman" w:cs="Times New Roman"/>
          <w:sz w:val="28"/>
          <w:szCs w:val="28"/>
          <w:lang w:val="uk-UA" w:eastAsia="ar-SA"/>
        </w:rPr>
      </w:pPr>
    </w:p>
    <w:p w:rsidR="00E5475A" w:rsidRPr="00C61EBD" w:rsidRDefault="00E5475A" w:rsidP="00E5475A">
      <w:pPr>
        <w:suppressAutoHyphens/>
        <w:snapToGrid w:val="0"/>
        <w:spacing w:after="0" w:line="240" w:lineRule="auto"/>
        <w:jc w:val="both"/>
        <w:rPr>
          <w:rFonts w:ascii="Times New Roman" w:eastAsia="Times New Roman" w:hAnsi="Times New Roman" w:cs="Times New Roman"/>
          <w:b/>
          <w:sz w:val="28"/>
          <w:szCs w:val="28"/>
          <w:lang w:val="uk-UA" w:eastAsia="ar-SA"/>
        </w:rPr>
      </w:pPr>
      <w:r w:rsidRPr="00C61EBD">
        <w:rPr>
          <w:rFonts w:ascii="Times New Roman" w:eastAsia="Times New Roman" w:hAnsi="Times New Roman" w:cs="Times New Roman"/>
          <w:b/>
          <w:sz w:val="28"/>
          <w:szCs w:val="28"/>
          <w:lang w:val="uk-UA" w:eastAsia="ar-SA"/>
        </w:rPr>
        <w:t>Домашнє завдання № 1 “Розтяжка штриховки, рисунки куба в різних ракурсах та рисунок кулі”</w:t>
      </w:r>
    </w:p>
    <w:p w:rsidR="00E5475A" w:rsidRPr="00C61EBD" w:rsidRDefault="00E5475A" w:rsidP="00E5475A">
      <w:pPr>
        <w:suppressAutoHyphens/>
        <w:snapToGrid w:val="0"/>
        <w:spacing w:after="0" w:line="240" w:lineRule="auto"/>
        <w:ind w:firstLine="567"/>
        <w:jc w:val="both"/>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sz w:val="28"/>
          <w:szCs w:val="28"/>
          <w:lang w:val="uk-UA" w:eastAsia="ar-SA"/>
        </w:rPr>
        <w:t>Кількість годин – 8.</w:t>
      </w:r>
    </w:p>
    <w:p w:rsidR="00E5475A" w:rsidRPr="00C61EBD" w:rsidRDefault="00E5475A" w:rsidP="00E5475A">
      <w:pPr>
        <w:suppressAutoHyphens/>
        <w:snapToGrid w:val="0"/>
        <w:spacing w:after="0" w:line="240" w:lineRule="auto"/>
        <w:ind w:firstLine="567"/>
        <w:jc w:val="both"/>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sz w:val="28"/>
          <w:szCs w:val="28"/>
          <w:lang w:val="uk-UA" w:eastAsia="ar-SA"/>
        </w:rPr>
        <w:t>Конкретна мета домашнього завдання полягає в закріплення техніки штрихування, в засвоєнні законів перспективи та розподілу світлотіні.</w:t>
      </w:r>
    </w:p>
    <w:p w:rsidR="00E5475A" w:rsidRPr="00C61EBD" w:rsidRDefault="00E5475A" w:rsidP="00E5475A">
      <w:pPr>
        <w:suppressAutoHyphens/>
        <w:snapToGrid w:val="0"/>
        <w:spacing w:after="0" w:line="240" w:lineRule="auto"/>
        <w:ind w:firstLine="567"/>
        <w:jc w:val="both"/>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sz w:val="28"/>
          <w:szCs w:val="28"/>
          <w:lang w:val="uk-UA" w:eastAsia="ar-SA"/>
        </w:rPr>
        <w:t xml:space="preserve">1.1. </w:t>
      </w:r>
      <w:r w:rsidRPr="00C61EBD">
        <w:rPr>
          <w:rFonts w:ascii="Times New Roman" w:eastAsia="Times New Roman" w:hAnsi="Times New Roman" w:cs="Times New Roman"/>
          <w:bCs/>
          <w:i/>
          <w:sz w:val="28"/>
          <w:szCs w:val="28"/>
          <w:lang w:val="uk-UA" w:eastAsia="ar-SA"/>
        </w:rPr>
        <w:t>Розтяжка штриховки</w:t>
      </w:r>
      <w:r w:rsidRPr="00C61EBD">
        <w:rPr>
          <w:rFonts w:ascii="Times New Roman" w:eastAsia="Times New Roman" w:hAnsi="Times New Roman" w:cs="Times New Roman"/>
          <w:sz w:val="28"/>
          <w:szCs w:val="28"/>
          <w:lang w:val="uk-UA" w:eastAsia="ar-SA"/>
        </w:rPr>
        <w:t xml:space="preserve"> </w:t>
      </w:r>
    </w:p>
    <w:p w:rsidR="00E5475A" w:rsidRPr="00C61EBD" w:rsidRDefault="00E5475A" w:rsidP="00E5475A">
      <w:pPr>
        <w:suppressAutoHyphens/>
        <w:spacing w:after="0" w:line="240" w:lineRule="auto"/>
        <w:ind w:firstLine="602"/>
        <w:jc w:val="both"/>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sz w:val="28"/>
          <w:szCs w:val="28"/>
          <w:lang w:val="uk-UA" w:eastAsia="ar-SA"/>
        </w:rPr>
        <w:t>Формат А-4.</w:t>
      </w:r>
    </w:p>
    <w:p w:rsidR="00E5475A" w:rsidRPr="00C61EBD" w:rsidRDefault="00E5475A" w:rsidP="00E5475A">
      <w:pPr>
        <w:suppressAutoHyphens/>
        <w:spacing w:after="0" w:line="240" w:lineRule="auto"/>
        <w:ind w:firstLine="602"/>
        <w:jc w:val="both"/>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i/>
          <w:iCs/>
          <w:sz w:val="28"/>
          <w:szCs w:val="28"/>
          <w:lang w:val="uk-UA" w:eastAsia="ar-SA"/>
        </w:rPr>
        <w:t>Матеріали</w:t>
      </w:r>
      <w:r w:rsidRPr="00C61EBD">
        <w:rPr>
          <w:rFonts w:ascii="Times New Roman" w:eastAsia="Times New Roman" w:hAnsi="Times New Roman" w:cs="Times New Roman"/>
          <w:b/>
          <w:bCs/>
          <w:sz w:val="28"/>
          <w:szCs w:val="28"/>
          <w:lang w:val="uk-UA" w:eastAsia="ar-SA"/>
        </w:rPr>
        <w:t>:</w:t>
      </w:r>
      <w:r w:rsidRPr="00C61EBD">
        <w:rPr>
          <w:rFonts w:ascii="Times New Roman" w:eastAsia="Times New Roman" w:hAnsi="Times New Roman" w:cs="Times New Roman"/>
          <w:sz w:val="28"/>
          <w:szCs w:val="28"/>
          <w:lang w:val="uk-UA" w:eastAsia="ar-SA"/>
        </w:rPr>
        <w:t xml:space="preserve"> папір, графітні олівці різної м'якості.</w:t>
      </w:r>
    </w:p>
    <w:p w:rsidR="00E5475A" w:rsidRPr="00C61EBD" w:rsidRDefault="00E5475A" w:rsidP="00E5475A">
      <w:pPr>
        <w:suppressAutoHyphens/>
        <w:spacing w:after="0" w:line="240" w:lineRule="auto"/>
        <w:ind w:firstLine="602"/>
        <w:jc w:val="both"/>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sz w:val="28"/>
          <w:szCs w:val="28"/>
          <w:lang w:val="uk-UA" w:eastAsia="ar-SA"/>
        </w:rPr>
        <w:t>Завдання на закріплення техніки штрихування.</w:t>
      </w:r>
    </w:p>
    <w:p w:rsidR="00E5475A" w:rsidRPr="00C61EBD" w:rsidRDefault="00E5475A" w:rsidP="00E5475A">
      <w:pPr>
        <w:suppressAutoHyphens/>
        <w:snapToGrid w:val="0"/>
        <w:spacing w:after="0" w:line="240" w:lineRule="auto"/>
        <w:ind w:firstLine="602"/>
        <w:jc w:val="both"/>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sz w:val="28"/>
          <w:szCs w:val="28"/>
          <w:lang w:val="uk-UA" w:eastAsia="ar-SA"/>
        </w:rPr>
        <w:t xml:space="preserve">Для виявлення об'єму в рисунку за допомогою світлотіні, студент повинен вільно володіти технікою штрихування. Штрихи наносяться на папір якнайближче один до одного в різних напрямах (викладач під час аудиторних занять пояснює і показує як це робити). Виконуючи цю вправу, треба звернути увагу на плавний перехід тону від темного до світлого, на “повітряність” штриховки. </w:t>
      </w:r>
    </w:p>
    <w:p w:rsidR="00E5475A" w:rsidRPr="00C61EBD" w:rsidRDefault="00E5475A" w:rsidP="00E5475A">
      <w:pPr>
        <w:widowControl w:val="0"/>
        <w:suppressAutoHyphens/>
        <w:spacing w:after="0" w:line="240" w:lineRule="auto"/>
        <w:ind w:firstLine="560"/>
        <w:jc w:val="both"/>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sz w:val="28"/>
          <w:szCs w:val="28"/>
          <w:lang w:val="uk-UA" w:eastAsia="ar-SA"/>
        </w:rPr>
        <w:t xml:space="preserve">1.2. </w:t>
      </w:r>
      <w:r w:rsidRPr="00C61EBD">
        <w:rPr>
          <w:rFonts w:ascii="Times New Roman" w:eastAsia="Times New Roman" w:hAnsi="Times New Roman" w:cs="Times New Roman"/>
          <w:i/>
          <w:sz w:val="28"/>
          <w:szCs w:val="28"/>
          <w:lang w:val="uk-UA" w:eastAsia="ar-SA"/>
        </w:rPr>
        <w:t>Р</w:t>
      </w:r>
      <w:r w:rsidRPr="00C61EBD">
        <w:rPr>
          <w:rFonts w:ascii="Times New Roman" w:eastAsia="Times New Roman" w:hAnsi="Times New Roman" w:cs="Times New Roman"/>
          <w:bCs/>
          <w:i/>
          <w:sz w:val="28"/>
          <w:szCs w:val="28"/>
          <w:lang w:val="uk-UA" w:eastAsia="ar-SA"/>
        </w:rPr>
        <w:t>исунки куба в різних ракурсах, з різними лініями горизонту (вище та нижче лінії горизонту)</w:t>
      </w:r>
      <w:r w:rsidRPr="00C61EBD">
        <w:rPr>
          <w:rFonts w:ascii="Times New Roman" w:eastAsia="Times New Roman" w:hAnsi="Times New Roman" w:cs="Times New Roman"/>
          <w:sz w:val="28"/>
          <w:szCs w:val="28"/>
          <w:lang w:val="uk-UA" w:eastAsia="ar-SA"/>
        </w:rPr>
        <w:t xml:space="preserve"> </w:t>
      </w:r>
    </w:p>
    <w:p w:rsidR="00E5475A" w:rsidRPr="00C61EBD" w:rsidRDefault="00E5475A" w:rsidP="00E5475A">
      <w:pPr>
        <w:suppressAutoHyphens/>
        <w:spacing w:after="0" w:line="240" w:lineRule="auto"/>
        <w:ind w:firstLine="560"/>
        <w:jc w:val="both"/>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sz w:val="28"/>
          <w:szCs w:val="28"/>
          <w:lang w:val="uk-UA" w:eastAsia="ar-SA"/>
        </w:rPr>
        <w:lastRenderedPageBreak/>
        <w:t>Формат А-4, 10 шт.</w:t>
      </w:r>
    </w:p>
    <w:p w:rsidR="00E5475A" w:rsidRPr="00C61EBD" w:rsidRDefault="00E5475A" w:rsidP="00E5475A">
      <w:pPr>
        <w:suppressAutoHyphens/>
        <w:spacing w:after="0" w:line="240" w:lineRule="auto"/>
        <w:ind w:firstLine="560"/>
        <w:jc w:val="both"/>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i/>
          <w:iCs/>
          <w:sz w:val="28"/>
          <w:szCs w:val="28"/>
          <w:lang w:val="uk-UA" w:eastAsia="ar-SA"/>
        </w:rPr>
        <w:t>Матеріали</w:t>
      </w:r>
      <w:r w:rsidRPr="00C61EBD">
        <w:rPr>
          <w:rFonts w:ascii="Times New Roman" w:eastAsia="Times New Roman" w:hAnsi="Times New Roman" w:cs="Times New Roman"/>
          <w:sz w:val="28"/>
          <w:szCs w:val="28"/>
          <w:lang w:val="uk-UA" w:eastAsia="ar-SA"/>
        </w:rPr>
        <w:t>: папір, графітні олівці різної м'якості.</w:t>
      </w:r>
    </w:p>
    <w:p w:rsidR="00E5475A" w:rsidRPr="00C61EBD" w:rsidRDefault="00E5475A" w:rsidP="00E5475A">
      <w:pPr>
        <w:suppressAutoHyphens/>
        <w:spacing w:after="0" w:line="240" w:lineRule="auto"/>
        <w:ind w:firstLine="560"/>
        <w:jc w:val="both"/>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sz w:val="28"/>
          <w:szCs w:val="28"/>
          <w:lang w:val="uk-UA" w:eastAsia="ar-SA"/>
        </w:rPr>
        <w:t>Завдання на засвоєння законів перспективи.</w:t>
      </w:r>
    </w:p>
    <w:p w:rsidR="00E5475A" w:rsidRPr="00C61EBD" w:rsidRDefault="00E5475A" w:rsidP="00E5475A">
      <w:pPr>
        <w:suppressAutoHyphens/>
        <w:snapToGrid w:val="0"/>
        <w:spacing w:after="0" w:line="240" w:lineRule="auto"/>
        <w:ind w:firstLine="560"/>
        <w:jc w:val="both"/>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sz w:val="28"/>
          <w:szCs w:val="28"/>
          <w:lang w:val="uk-UA" w:eastAsia="ar-SA"/>
        </w:rPr>
        <w:t>Куб є самою простою геометричною фігурою. На прикладі рисування куба студенти повинні закріпити основні закони перспективи. На рисунку зображується каркас куба в різних положеннях щоб дослідити  перспективне скорочення невидимих ребер куба. Окрему увагу слід приділити лінії горизонту та точкам  сходу. Крім того, виключно важливо, що куб є моделлю тримірності нашого фізичного простору. Допоміжні лінії залишаються на малюнку.</w:t>
      </w:r>
    </w:p>
    <w:p w:rsidR="00E5475A" w:rsidRPr="00C61EBD" w:rsidRDefault="00E5475A" w:rsidP="00E5475A">
      <w:pPr>
        <w:widowControl w:val="0"/>
        <w:suppressAutoHyphens/>
        <w:spacing w:after="0" w:line="240" w:lineRule="auto"/>
        <w:ind w:firstLine="616"/>
        <w:jc w:val="both"/>
        <w:rPr>
          <w:rFonts w:ascii="Times New Roman" w:eastAsia="Times New Roman" w:hAnsi="Times New Roman" w:cs="Times New Roman"/>
          <w:bCs/>
          <w:i/>
          <w:sz w:val="28"/>
          <w:szCs w:val="28"/>
          <w:lang w:val="uk-UA" w:eastAsia="ar-SA"/>
        </w:rPr>
      </w:pPr>
      <w:r w:rsidRPr="00C61EBD">
        <w:rPr>
          <w:rFonts w:ascii="Times New Roman" w:eastAsia="Times New Roman" w:hAnsi="Times New Roman" w:cs="Times New Roman"/>
          <w:sz w:val="28"/>
          <w:szCs w:val="28"/>
          <w:lang w:val="uk-UA" w:eastAsia="ar-SA"/>
        </w:rPr>
        <w:t xml:space="preserve">1.3. </w:t>
      </w:r>
      <w:r w:rsidRPr="00C61EBD">
        <w:rPr>
          <w:rFonts w:ascii="Times New Roman" w:eastAsia="Times New Roman" w:hAnsi="Times New Roman" w:cs="Times New Roman"/>
          <w:i/>
          <w:sz w:val="28"/>
          <w:szCs w:val="28"/>
          <w:lang w:val="uk-UA" w:eastAsia="ar-SA"/>
        </w:rPr>
        <w:t>Р</w:t>
      </w:r>
      <w:r w:rsidRPr="00C61EBD">
        <w:rPr>
          <w:rFonts w:ascii="Times New Roman" w:eastAsia="Times New Roman" w:hAnsi="Times New Roman" w:cs="Times New Roman"/>
          <w:bCs/>
          <w:i/>
          <w:sz w:val="28"/>
          <w:szCs w:val="28"/>
          <w:lang w:val="uk-UA" w:eastAsia="ar-SA"/>
        </w:rPr>
        <w:t>исунок кулі з верхнім боковим  освітленням</w:t>
      </w:r>
    </w:p>
    <w:p w:rsidR="00E5475A" w:rsidRPr="00C61EBD" w:rsidRDefault="00E5475A" w:rsidP="00E5475A">
      <w:pPr>
        <w:suppressAutoHyphens/>
        <w:spacing w:after="0" w:line="240" w:lineRule="auto"/>
        <w:ind w:firstLine="616"/>
        <w:jc w:val="both"/>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sz w:val="28"/>
          <w:szCs w:val="28"/>
          <w:lang w:val="uk-UA" w:eastAsia="ar-SA"/>
        </w:rPr>
        <w:t>Формат А3.</w:t>
      </w:r>
    </w:p>
    <w:p w:rsidR="00E5475A" w:rsidRPr="00C61EBD" w:rsidRDefault="00E5475A" w:rsidP="00E5475A">
      <w:pPr>
        <w:suppressAutoHyphens/>
        <w:spacing w:after="0" w:line="240" w:lineRule="auto"/>
        <w:ind w:firstLine="616"/>
        <w:jc w:val="both"/>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i/>
          <w:iCs/>
          <w:sz w:val="28"/>
          <w:szCs w:val="28"/>
          <w:lang w:val="uk-UA" w:eastAsia="ar-SA"/>
        </w:rPr>
        <w:t>Матеріали</w:t>
      </w:r>
      <w:r w:rsidRPr="00C61EBD">
        <w:rPr>
          <w:rFonts w:ascii="Times New Roman" w:eastAsia="Times New Roman" w:hAnsi="Times New Roman" w:cs="Times New Roman"/>
          <w:sz w:val="28"/>
          <w:szCs w:val="28"/>
          <w:lang w:val="uk-UA" w:eastAsia="ar-SA"/>
        </w:rPr>
        <w:t xml:space="preserve">: папір, графітні олівці різної м'якості. </w:t>
      </w:r>
    </w:p>
    <w:p w:rsidR="00E5475A" w:rsidRPr="00C61EBD" w:rsidRDefault="00E5475A" w:rsidP="00E5475A">
      <w:pPr>
        <w:suppressAutoHyphens/>
        <w:spacing w:after="0" w:line="240" w:lineRule="auto"/>
        <w:ind w:firstLine="616"/>
        <w:jc w:val="both"/>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sz w:val="28"/>
          <w:szCs w:val="28"/>
          <w:lang w:val="uk-UA" w:eastAsia="ar-SA"/>
        </w:rPr>
        <w:t xml:space="preserve">Завдання на закріплення знань розподілу світлотіні на кулеподібних предметах. </w:t>
      </w:r>
    </w:p>
    <w:p w:rsidR="00E5475A" w:rsidRPr="00C61EBD" w:rsidRDefault="00E5475A" w:rsidP="00E5475A">
      <w:pPr>
        <w:tabs>
          <w:tab w:val="left" w:pos="1134"/>
        </w:tabs>
        <w:suppressAutoHyphens/>
        <w:snapToGrid w:val="0"/>
        <w:spacing w:after="0" w:line="240" w:lineRule="auto"/>
        <w:ind w:firstLine="616"/>
        <w:jc w:val="both"/>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sz w:val="28"/>
          <w:szCs w:val="28"/>
          <w:lang w:val="uk-UA" w:eastAsia="ar-SA"/>
        </w:rPr>
        <w:t>Побудова кола доволі проста. Тому основну увагу слід приділити передачі об'єму за допомогою світлотіні. Як модель можна використати гіпсову кулю або однотонний м'яч. Освітлення має бути штучним, направленим зверху і збоку. Для виконання цього завдання треба знати закони розподілення світла на предметах.</w:t>
      </w:r>
    </w:p>
    <w:p w:rsidR="00E5475A" w:rsidRPr="00C61EBD" w:rsidRDefault="00E5475A" w:rsidP="00E5475A">
      <w:pPr>
        <w:tabs>
          <w:tab w:val="left" w:pos="1134"/>
        </w:tabs>
        <w:suppressAutoHyphens/>
        <w:snapToGrid w:val="0"/>
        <w:spacing w:after="0" w:line="240" w:lineRule="auto"/>
        <w:ind w:firstLine="616"/>
        <w:jc w:val="both"/>
        <w:rPr>
          <w:rFonts w:ascii="Times New Roman" w:eastAsia="Times New Roman" w:hAnsi="Times New Roman" w:cs="Times New Roman"/>
          <w:sz w:val="28"/>
          <w:szCs w:val="28"/>
          <w:lang w:val="uk-UA" w:eastAsia="ar-SA"/>
        </w:rPr>
      </w:pPr>
    </w:p>
    <w:p w:rsidR="00E5475A" w:rsidRPr="00C61EBD" w:rsidRDefault="00E5475A" w:rsidP="00E5475A">
      <w:pPr>
        <w:suppressAutoHyphens/>
        <w:snapToGrid w:val="0"/>
        <w:spacing w:after="0" w:line="240" w:lineRule="auto"/>
        <w:jc w:val="both"/>
        <w:rPr>
          <w:rFonts w:ascii="Times New Roman" w:eastAsia="Times New Roman" w:hAnsi="Times New Roman" w:cs="Times New Roman"/>
          <w:b/>
          <w:bCs/>
          <w:sz w:val="28"/>
          <w:szCs w:val="28"/>
          <w:lang w:val="uk-UA" w:eastAsia="ar-SA"/>
        </w:rPr>
      </w:pPr>
      <w:r w:rsidRPr="00C61EBD">
        <w:rPr>
          <w:rFonts w:ascii="Times New Roman" w:eastAsia="Times New Roman" w:hAnsi="Times New Roman" w:cs="Times New Roman"/>
          <w:b/>
          <w:bCs/>
          <w:sz w:val="28"/>
          <w:szCs w:val="28"/>
          <w:lang w:val="uk-UA" w:eastAsia="ar-SA"/>
        </w:rPr>
        <w:t>Домашнє завдання №2 “Рисунки двох-трьох осінніх листків, натюрморт з кухонним посудом, рисунки складних побутових предметів”</w:t>
      </w:r>
    </w:p>
    <w:p w:rsidR="00E5475A" w:rsidRPr="00C61EBD" w:rsidRDefault="00E5475A" w:rsidP="00E5475A">
      <w:pPr>
        <w:suppressAutoHyphens/>
        <w:snapToGrid w:val="0"/>
        <w:spacing w:after="0" w:line="240" w:lineRule="auto"/>
        <w:ind w:firstLine="555"/>
        <w:jc w:val="both"/>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sz w:val="28"/>
          <w:szCs w:val="28"/>
          <w:lang w:val="uk-UA" w:eastAsia="ar-SA"/>
        </w:rPr>
        <w:t>Кількість годин – 8.</w:t>
      </w:r>
    </w:p>
    <w:p w:rsidR="00E5475A" w:rsidRPr="00C61EBD" w:rsidRDefault="00E5475A" w:rsidP="00E5475A">
      <w:pPr>
        <w:widowControl w:val="0"/>
        <w:suppressAutoHyphens/>
        <w:snapToGrid w:val="0"/>
        <w:spacing w:after="0" w:line="240" w:lineRule="auto"/>
        <w:ind w:firstLine="555"/>
        <w:jc w:val="both"/>
        <w:rPr>
          <w:rFonts w:ascii="Times New Roman" w:eastAsia="Courier New" w:hAnsi="Times New Roman" w:cs="Times New Roman"/>
          <w:sz w:val="28"/>
          <w:szCs w:val="28"/>
          <w:lang w:val="uk-UA" w:eastAsia="ar-SA"/>
        </w:rPr>
      </w:pPr>
      <w:r w:rsidRPr="00C61EBD">
        <w:rPr>
          <w:rFonts w:ascii="Times New Roman" w:eastAsia="Courier New" w:hAnsi="Times New Roman" w:cs="Times New Roman"/>
          <w:sz w:val="28"/>
          <w:szCs w:val="28"/>
          <w:lang w:val="uk-UA" w:eastAsia="ar-SA"/>
        </w:rPr>
        <w:t xml:space="preserve">Конкретна мета домашнього завдання полягає в закріпленні вмінь проробити  деталі, передати конструкцію предметів та основні тональні відносини. </w:t>
      </w:r>
    </w:p>
    <w:p w:rsidR="00E5475A" w:rsidRPr="00C61EBD" w:rsidRDefault="00E5475A" w:rsidP="00E5475A">
      <w:pPr>
        <w:widowControl w:val="0"/>
        <w:suppressAutoHyphens/>
        <w:spacing w:after="0" w:line="240" w:lineRule="auto"/>
        <w:ind w:firstLine="658"/>
        <w:rPr>
          <w:rFonts w:ascii="Times New Roman" w:eastAsia="Times New Roman" w:hAnsi="Times New Roman" w:cs="Times New Roman"/>
          <w:i/>
          <w:sz w:val="28"/>
          <w:szCs w:val="28"/>
          <w:lang w:val="uk-UA" w:eastAsia="ar-SA"/>
        </w:rPr>
      </w:pPr>
      <w:r w:rsidRPr="00C61EBD">
        <w:rPr>
          <w:rFonts w:ascii="Times New Roman" w:eastAsia="Times New Roman" w:hAnsi="Times New Roman" w:cs="Times New Roman"/>
          <w:sz w:val="28"/>
          <w:szCs w:val="28"/>
          <w:lang w:val="uk-UA" w:eastAsia="ar-SA"/>
        </w:rPr>
        <w:t xml:space="preserve">2.1. </w:t>
      </w:r>
      <w:r w:rsidRPr="00C61EBD">
        <w:rPr>
          <w:rFonts w:ascii="Times New Roman" w:eastAsia="Times New Roman" w:hAnsi="Times New Roman" w:cs="Times New Roman"/>
          <w:i/>
          <w:sz w:val="28"/>
          <w:szCs w:val="28"/>
          <w:lang w:val="uk-UA" w:eastAsia="ar-SA"/>
        </w:rPr>
        <w:t>Рисунки двох-трьох осінніх листків.</w:t>
      </w:r>
    </w:p>
    <w:p w:rsidR="00E5475A" w:rsidRPr="00C61EBD" w:rsidRDefault="00E5475A" w:rsidP="00E5475A">
      <w:pPr>
        <w:suppressAutoHyphens/>
        <w:spacing w:after="0" w:line="240" w:lineRule="auto"/>
        <w:ind w:firstLine="658"/>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sz w:val="28"/>
          <w:szCs w:val="28"/>
          <w:lang w:val="uk-UA" w:eastAsia="ar-SA"/>
        </w:rPr>
        <w:t>Формат А3.</w:t>
      </w:r>
    </w:p>
    <w:p w:rsidR="00E5475A" w:rsidRPr="00C61EBD" w:rsidRDefault="00E5475A" w:rsidP="00E5475A">
      <w:pPr>
        <w:suppressAutoHyphens/>
        <w:spacing w:after="0" w:line="240" w:lineRule="auto"/>
        <w:ind w:firstLine="658"/>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i/>
          <w:iCs/>
          <w:sz w:val="28"/>
          <w:szCs w:val="28"/>
          <w:lang w:val="uk-UA" w:eastAsia="ar-SA"/>
        </w:rPr>
        <w:t>Матеріали</w:t>
      </w:r>
      <w:r w:rsidRPr="00C61EBD">
        <w:rPr>
          <w:rFonts w:ascii="Times New Roman" w:eastAsia="Times New Roman" w:hAnsi="Times New Roman" w:cs="Times New Roman"/>
          <w:sz w:val="28"/>
          <w:szCs w:val="28"/>
          <w:lang w:val="uk-UA" w:eastAsia="ar-SA"/>
        </w:rPr>
        <w:t>: папір, графітні олівці різної м'якості.</w:t>
      </w:r>
    </w:p>
    <w:p w:rsidR="00E5475A" w:rsidRPr="00C61EBD" w:rsidRDefault="00E5475A" w:rsidP="00E5475A">
      <w:pPr>
        <w:suppressAutoHyphens/>
        <w:spacing w:after="0" w:line="240" w:lineRule="auto"/>
        <w:ind w:firstLine="658"/>
        <w:jc w:val="both"/>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sz w:val="28"/>
          <w:szCs w:val="28"/>
          <w:lang w:val="uk-UA" w:eastAsia="ar-SA"/>
        </w:rPr>
        <w:t>Завдання на відчуття лінії та проробку деталей.</w:t>
      </w:r>
    </w:p>
    <w:p w:rsidR="00E5475A" w:rsidRPr="00C61EBD" w:rsidRDefault="00E5475A" w:rsidP="00E5475A">
      <w:pPr>
        <w:suppressAutoHyphens/>
        <w:snapToGrid w:val="0"/>
        <w:spacing w:after="0" w:line="240" w:lineRule="auto"/>
        <w:ind w:firstLine="658"/>
        <w:jc w:val="both"/>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sz w:val="28"/>
          <w:szCs w:val="28"/>
          <w:lang w:val="uk-UA" w:eastAsia="ar-SA"/>
        </w:rPr>
        <w:t xml:space="preserve"> Для виконання цього завдання студенти рисують з натури осінні листки. Вибирати краще листки різної, характерної форми, можна трохи зів'ялі. Особливу увагу приділити детальній проробці форми, виявляючи найдрібніші подробиці.</w:t>
      </w:r>
    </w:p>
    <w:p w:rsidR="00E5475A" w:rsidRPr="00C61EBD" w:rsidRDefault="00E5475A" w:rsidP="00E5475A">
      <w:pPr>
        <w:widowControl w:val="0"/>
        <w:suppressAutoHyphens/>
        <w:spacing w:after="0" w:line="240" w:lineRule="auto"/>
        <w:ind w:firstLine="560"/>
        <w:rPr>
          <w:rFonts w:ascii="Times New Roman" w:eastAsia="Times New Roman" w:hAnsi="Times New Roman" w:cs="Times New Roman"/>
          <w:i/>
          <w:sz w:val="28"/>
          <w:szCs w:val="28"/>
          <w:lang w:val="uk-UA" w:eastAsia="ar-SA"/>
        </w:rPr>
      </w:pPr>
      <w:r w:rsidRPr="00C61EBD">
        <w:rPr>
          <w:rFonts w:ascii="Times New Roman" w:eastAsia="Times New Roman" w:hAnsi="Times New Roman" w:cs="Times New Roman"/>
          <w:sz w:val="28"/>
          <w:szCs w:val="28"/>
          <w:lang w:val="uk-UA" w:eastAsia="ar-SA"/>
        </w:rPr>
        <w:t xml:space="preserve">2.2. </w:t>
      </w:r>
      <w:r w:rsidRPr="00C61EBD">
        <w:rPr>
          <w:rFonts w:ascii="Times New Roman" w:eastAsia="Times New Roman" w:hAnsi="Times New Roman" w:cs="Times New Roman"/>
          <w:i/>
          <w:sz w:val="28"/>
          <w:szCs w:val="28"/>
          <w:lang w:val="uk-UA" w:eastAsia="ar-SA"/>
        </w:rPr>
        <w:t>Натюрморт з кухонним посудом</w:t>
      </w:r>
    </w:p>
    <w:p w:rsidR="00E5475A" w:rsidRPr="00C61EBD" w:rsidRDefault="00E5475A" w:rsidP="00E5475A">
      <w:pPr>
        <w:suppressAutoHyphens/>
        <w:spacing w:after="0" w:line="240" w:lineRule="auto"/>
        <w:ind w:firstLine="560"/>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sz w:val="28"/>
          <w:szCs w:val="28"/>
          <w:lang w:val="uk-UA" w:eastAsia="ar-SA"/>
        </w:rPr>
        <w:t>Формат А3</w:t>
      </w:r>
    </w:p>
    <w:p w:rsidR="00E5475A" w:rsidRPr="00C61EBD" w:rsidRDefault="00E5475A" w:rsidP="00E5475A">
      <w:pPr>
        <w:suppressAutoHyphens/>
        <w:spacing w:after="0" w:line="240" w:lineRule="auto"/>
        <w:ind w:firstLine="560"/>
        <w:jc w:val="both"/>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i/>
          <w:iCs/>
          <w:sz w:val="28"/>
          <w:szCs w:val="28"/>
          <w:lang w:val="uk-UA" w:eastAsia="ar-SA"/>
        </w:rPr>
        <w:t>Матеріали</w:t>
      </w:r>
      <w:r w:rsidRPr="00C61EBD">
        <w:rPr>
          <w:rFonts w:ascii="Times New Roman" w:eastAsia="Times New Roman" w:hAnsi="Times New Roman" w:cs="Times New Roman"/>
          <w:sz w:val="28"/>
          <w:szCs w:val="28"/>
          <w:lang w:val="uk-UA" w:eastAsia="ar-SA"/>
        </w:rPr>
        <w:t>: папір, графітні олівці різної м'якості.</w:t>
      </w:r>
    </w:p>
    <w:p w:rsidR="00E5475A" w:rsidRPr="00C61EBD" w:rsidRDefault="00E5475A" w:rsidP="00E5475A">
      <w:pPr>
        <w:suppressAutoHyphens/>
        <w:spacing w:after="0" w:line="240" w:lineRule="auto"/>
        <w:ind w:firstLine="560"/>
        <w:jc w:val="both"/>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sz w:val="28"/>
          <w:szCs w:val="28"/>
          <w:lang w:val="uk-UA" w:eastAsia="ar-SA"/>
        </w:rPr>
        <w:t>Завдання на закріплення знань та вмінь ставити натюрморти, компонувати, розташовувати предмети на площині, передавати конструкцію предметів, виявляти основні тонові відносини.</w:t>
      </w:r>
    </w:p>
    <w:p w:rsidR="00E5475A" w:rsidRPr="00C61EBD" w:rsidRDefault="00E5475A" w:rsidP="00E5475A">
      <w:pPr>
        <w:suppressAutoHyphens/>
        <w:spacing w:after="0" w:line="240" w:lineRule="auto"/>
        <w:ind w:firstLine="397"/>
        <w:jc w:val="both"/>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sz w:val="28"/>
          <w:szCs w:val="28"/>
          <w:lang w:val="uk-UA" w:eastAsia="ar-SA"/>
        </w:rPr>
        <w:t xml:space="preserve">Щоб робота над натюрмортом була дійсно цікавою та корисною, натюрморт має бути грамотно складений і поставлений. Набір предметів для натюрморту не </w:t>
      </w:r>
      <w:r w:rsidRPr="00C61EBD">
        <w:rPr>
          <w:rFonts w:ascii="Times New Roman" w:eastAsia="Times New Roman" w:hAnsi="Times New Roman" w:cs="Times New Roman"/>
          <w:sz w:val="28"/>
          <w:szCs w:val="28"/>
          <w:lang w:val="uk-UA" w:eastAsia="ar-SA"/>
        </w:rPr>
        <w:lastRenderedPageBreak/>
        <w:t>може бути випадковим, їх повинно щось об'єднувати, має бути закладена певна ідея, тема. Це можуть бути, наприклад, предмети праці, рослини, плоди, старовинні побутові речі та ін.</w:t>
      </w:r>
    </w:p>
    <w:p w:rsidR="00E5475A" w:rsidRPr="00C61EBD" w:rsidRDefault="00E5475A" w:rsidP="00E5475A">
      <w:pPr>
        <w:suppressAutoHyphens/>
        <w:snapToGrid w:val="0"/>
        <w:spacing w:after="0" w:line="240" w:lineRule="auto"/>
        <w:ind w:firstLine="560"/>
        <w:jc w:val="both"/>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sz w:val="28"/>
          <w:szCs w:val="28"/>
          <w:lang w:val="uk-UA" w:eastAsia="ar-SA"/>
        </w:rPr>
        <w:t xml:space="preserve">Для натюрморту обираються три-чотири простих предмети циліндричної форми. Треба слідкувати, щоб предмети не були одного розміру, не стояли на одній лінії. Враховуючи специфіку рисунка, треба ставити контрастні предмети: світлі на темному і навпаки. Освітлення денне або штучне, бокове. Особливу увагу слід приділити передачі в рисунку матеріалу, з якого вироблено посуд – чи то металева каструля з різкими бліками та рефлексами або миска, чи глиняний глечик з матовою поверхнею. </w:t>
      </w:r>
    </w:p>
    <w:p w:rsidR="00E5475A" w:rsidRPr="00C61EBD" w:rsidRDefault="00E5475A" w:rsidP="00E5475A">
      <w:pPr>
        <w:widowControl w:val="0"/>
        <w:suppressAutoHyphens/>
        <w:spacing w:after="0" w:line="240" w:lineRule="auto"/>
        <w:ind w:firstLine="574"/>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sz w:val="28"/>
          <w:szCs w:val="28"/>
          <w:lang w:val="uk-UA" w:eastAsia="ar-SA"/>
        </w:rPr>
        <w:t xml:space="preserve">2.3. </w:t>
      </w:r>
      <w:r w:rsidRPr="00C61EBD">
        <w:rPr>
          <w:rFonts w:ascii="Times New Roman" w:eastAsia="Times New Roman" w:hAnsi="Times New Roman" w:cs="Times New Roman"/>
          <w:i/>
          <w:sz w:val="28"/>
          <w:szCs w:val="28"/>
          <w:lang w:val="uk-UA" w:eastAsia="ar-SA"/>
        </w:rPr>
        <w:t>Начерки</w:t>
      </w:r>
      <w:r w:rsidRPr="00C61EBD">
        <w:rPr>
          <w:rFonts w:ascii="Times New Roman" w:eastAsia="Times New Roman" w:hAnsi="Times New Roman" w:cs="Times New Roman"/>
          <w:sz w:val="28"/>
          <w:szCs w:val="28"/>
          <w:lang w:val="uk-UA" w:eastAsia="ar-SA"/>
        </w:rPr>
        <w:t xml:space="preserve"> </w:t>
      </w:r>
      <w:r w:rsidRPr="00C61EBD">
        <w:rPr>
          <w:rFonts w:ascii="Times New Roman" w:eastAsia="Times New Roman" w:hAnsi="Times New Roman" w:cs="Times New Roman"/>
          <w:i/>
          <w:sz w:val="28"/>
          <w:szCs w:val="28"/>
          <w:lang w:val="uk-UA" w:eastAsia="ar-SA"/>
        </w:rPr>
        <w:t>складних побутових предметів з акцентом на конструкції</w:t>
      </w:r>
      <w:r w:rsidRPr="00C61EBD">
        <w:rPr>
          <w:rFonts w:ascii="Times New Roman" w:eastAsia="Times New Roman" w:hAnsi="Times New Roman" w:cs="Times New Roman"/>
          <w:sz w:val="28"/>
          <w:szCs w:val="28"/>
          <w:lang w:val="uk-UA" w:eastAsia="ar-SA"/>
        </w:rPr>
        <w:t xml:space="preserve"> </w:t>
      </w:r>
    </w:p>
    <w:p w:rsidR="00E5475A" w:rsidRPr="00C61EBD" w:rsidRDefault="00E5475A" w:rsidP="00E5475A">
      <w:pPr>
        <w:suppressAutoHyphens/>
        <w:spacing w:after="0" w:line="240" w:lineRule="auto"/>
        <w:ind w:firstLine="574"/>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sz w:val="28"/>
          <w:szCs w:val="28"/>
          <w:lang w:val="uk-UA" w:eastAsia="ar-SA"/>
        </w:rPr>
        <w:t>Формат А4. 20 шт.</w:t>
      </w:r>
    </w:p>
    <w:p w:rsidR="00E5475A" w:rsidRPr="00C61EBD" w:rsidRDefault="00E5475A" w:rsidP="00E5475A">
      <w:pPr>
        <w:suppressAutoHyphens/>
        <w:spacing w:after="0" w:line="240" w:lineRule="auto"/>
        <w:ind w:firstLine="574"/>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i/>
          <w:iCs/>
          <w:sz w:val="28"/>
          <w:szCs w:val="28"/>
          <w:lang w:val="uk-UA" w:eastAsia="ar-SA"/>
        </w:rPr>
        <w:t>Матеріали</w:t>
      </w:r>
      <w:r w:rsidRPr="00C61EBD">
        <w:rPr>
          <w:rFonts w:ascii="Times New Roman" w:eastAsia="Times New Roman" w:hAnsi="Times New Roman" w:cs="Times New Roman"/>
          <w:sz w:val="28"/>
          <w:szCs w:val="28"/>
          <w:lang w:val="uk-UA" w:eastAsia="ar-SA"/>
        </w:rPr>
        <w:t>: папір, графітні олівці різної м'якості.</w:t>
      </w:r>
    </w:p>
    <w:p w:rsidR="00E5475A" w:rsidRPr="00C61EBD" w:rsidRDefault="00E5475A" w:rsidP="00E5475A">
      <w:pPr>
        <w:suppressAutoHyphens/>
        <w:spacing w:after="0" w:line="240" w:lineRule="auto"/>
        <w:ind w:firstLine="574"/>
        <w:jc w:val="both"/>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sz w:val="28"/>
          <w:szCs w:val="28"/>
          <w:lang w:val="uk-UA" w:eastAsia="ar-SA"/>
        </w:rPr>
        <w:t xml:space="preserve">Завдання на аналіз та вивчення взаємозв'язку та конструкції складних форм. </w:t>
      </w:r>
    </w:p>
    <w:p w:rsidR="00E5475A" w:rsidRPr="00C61EBD" w:rsidRDefault="00E5475A" w:rsidP="00E5475A">
      <w:pPr>
        <w:tabs>
          <w:tab w:val="left" w:pos="1134"/>
        </w:tabs>
        <w:suppressAutoHyphens/>
        <w:snapToGrid w:val="0"/>
        <w:spacing w:after="0" w:line="240" w:lineRule="auto"/>
        <w:ind w:firstLine="574"/>
        <w:jc w:val="both"/>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sz w:val="28"/>
          <w:szCs w:val="28"/>
          <w:lang w:val="uk-UA" w:eastAsia="ar-SA"/>
        </w:rPr>
        <w:t>Розібравшись з конструкцією простих по формі побутових предметів, студенти переходять до зображення більш складних форм – це можуть бути рисунки меблів, настільної лампи, музичних інструментів, посуду тощо. При виконанні цього завдання слід ретельно дослідити та вірно відобразити взаємозв'язок окремих форм між собою і з цілою формою. Для кращого вивчення форми слід рисувати кожен предмет з різних ракурсів.</w:t>
      </w:r>
    </w:p>
    <w:p w:rsidR="00E5475A" w:rsidRPr="00C61EBD" w:rsidRDefault="00E5475A" w:rsidP="00E5475A">
      <w:pPr>
        <w:rPr>
          <w:rFonts w:ascii="Times New Roman" w:hAnsi="Times New Roman" w:cs="Times New Roman"/>
          <w:sz w:val="28"/>
          <w:szCs w:val="28"/>
          <w:lang w:val="uk-UA"/>
        </w:rPr>
      </w:pPr>
    </w:p>
    <w:p w:rsidR="00E5475A" w:rsidRPr="00C61EBD" w:rsidRDefault="00E5475A" w:rsidP="00E5475A">
      <w:pPr>
        <w:rPr>
          <w:rFonts w:ascii="Times New Roman" w:hAnsi="Times New Roman" w:cs="Times New Roman"/>
          <w:sz w:val="28"/>
          <w:szCs w:val="28"/>
        </w:rPr>
      </w:pPr>
    </w:p>
    <w:p w:rsidR="00E5475A" w:rsidRPr="00C61EBD" w:rsidRDefault="00E5475A" w:rsidP="00AB03F6">
      <w:pPr>
        <w:pStyle w:val="220"/>
        <w:ind w:left="360" w:firstLine="0"/>
        <w:rPr>
          <w:sz w:val="28"/>
          <w:szCs w:val="28"/>
          <w:lang w:val="ru-RU"/>
        </w:rPr>
      </w:pPr>
    </w:p>
    <w:p w:rsidR="00E70100" w:rsidRPr="00C61EBD" w:rsidRDefault="00E70100" w:rsidP="00AB03F6">
      <w:pPr>
        <w:pStyle w:val="220"/>
        <w:ind w:left="360" w:firstLine="0"/>
        <w:rPr>
          <w:sz w:val="28"/>
          <w:szCs w:val="28"/>
          <w:lang w:val="ru-RU"/>
        </w:rPr>
      </w:pPr>
    </w:p>
    <w:p w:rsidR="00E70100" w:rsidRPr="00C61EBD" w:rsidRDefault="00E70100" w:rsidP="00AB03F6">
      <w:pPr>
        <w:pStyle w:val="220"/>
        <w:ind w:left="360" w:firstLine="0"/>
        <w:rPr>
          <w:sz w:val="28"/>
          <w:szCs w:val="28"/>
          <w:lang w:val="ru-RU"/>
        </w:rPr>
      </w:pPr>
    </w:p>
    <w:p w:rsidR="00E70100" w:rsidRPr="00C61EBD" w:rsidRDefault="00E70100" w:rsidP="00AB03F6">
      <w:pPr>
        <w:pStyle w:val="220"/>
        <w:ind w:left="360" w:firstLine="0"/>
        <w:rPr>
          <w:sz w:val="28"/>
          <w:szCs w:val="28"/>
          <w:lang w:val="ru-RU"/>
        </w:rPr>
      </w:pPr>
    </w:p>
    <w:p w:rsidR="00E70100" w:rsidRPr="00C61EBD" w:rsidRDefault="00E70100" w:rsidP="00AB03F6">
      <w:pPr>
        <w:pStyle w:val="220"/>
        <w:ind w:left="360" w:firstLine="0"/>
        <w:rPr>
          <w:sz w:val="28"/>
          <w:szCs w:val="28"/>
          <w:lang w:val="ru-RU"/>
        </w:rPr>
      </w:pPr>
    </w:p>
    <w:p w:rsidR="00E70100" w:rsidRPr="00C61EBD" w:rsidRDefault="00E70100" w:rsidP="00AB03F6">
      <w:pPr>
        <w:pStyle w:val="220"/>
        <w:ind w:left="360" w:firstLine="0"/>
        <w:rPr>
          <w:sz w:val="28"/>
          <w:szCs w:val="28"/>
          <w:lang w:val="ru-RU"/>
        </w:rPr>
      </w:pPr>
    </w:p>
    <w:p w:rsidR="00E70100" w:rsidRPr="00C61EBD" w:rsidRDefault="00E70100" w:rsidP="00AB03F6">
      <w:pPr>
        <w:pStyle w:val="220"/>
        <w:ind w:left="360" w:firstLine="0"/>
        <w:rPr>
          <w:sz w:val="28"/>
          <w:szCs w:val="28"/>
          <w:lang w:val="ru-RU"/>
        </w:rPr>
      </w:pPr>
    </w:p>
    <w:p w:rsidR="00E70100" w:rsidRPr="00C61EBD" w:rsidRDefault="00E70100" w:rsidP="00AB03F6">
      <w:pPr>
        <w:pStyle w:val="220"/>
        <w:ind w:left="360" w:firstLine="0"/>
        <w:rPr>
          <w:sz w:val="28"/>
          <w:szCs w:val="28"/>
          <w:lang w:val="ru-RU"/>
        </w:rPr>
      </w:pPr>
      <w:r w:rsidRPr="00C61EBD">
        <w:rPr>
          <w:sz w:val="28"/>
          <w:szCs w:val="28"/>
          <w:lang w:val="ru-RU"/>
        </w:rPr>
        <w:t xml:space="preserve"> </w:t>
      </w:r>
    </w:p>
    <w:p w:rsidR="00E70100" w:rsidRPr="00C61EBD" w:rsidRDefault="00E70100" w:rsidP="00AB03F6">
      <w:pPr>
        <w:pStyle w:val="220"/>
        <w:ind w:left="360" w:firstLine="0"/>
        <w:rPr>
          <w:sz w:val="28"/>
          <w:szCs w:val="28"/>
          <w:lang w:val="ru-RU"/>
        </w:rPr>
      </w:pPr>
    </w:p>
    <w:p w:rsidR="00E70100" w:rsidRPr="00C61EBD" w:rsidRDefault="00E70100" w:rsidP="00AB03F6">
      <w:pPr>
        <w:pStyle w:val="220"/>
        <w:ind w:left="360" w:firstLine="0"/>
        <w:rPr>
          <w:sz w:val="28"/>
          <w:szCs w:val="28"/>
          <w:lang w:val="ru-RU"/>
        </w:rPr>
      </w:pPr>
    </w:p>
    <w:p w:rsidR="00E70100" w:rsidRPr="00C61EBD" w:rsidRDefault="00E70100" w:rsidP="00AB03F6">
      <w:pPr>
        <w:pStyle w:val="220"/>
        <w:ind w:left="360" w:firstLine="0"/>
        <w:rPr>
          <w:sz w:val="28"/>
          <w:szCs w:val="28"/>
          <w:lang w:val="ru-RU"/>
        </w:rPr>
      </w:pPr>
    </w:p>
    <w:p w:rsidR="00E70100" w:rsidRPr="00C61EBD" w:rsidRDefault="00E70100" w:rsidP="00AB03F6">
      <w:pPr>
        <w:pStyle w:val="220"/>
        <w:ind w:left="360" w:firstLine="0"/>
        <w:rPr>
          <w:sz w:val="28"/>
          <w:szCs w:val="28"/>
          <w:lang w:val="ru-RU"/>
        </w:rPr>
      </w:pPr>
    </w:p>
    <w:p w:rsidR="00E70100" w:rsidRPr="00C61EBD" w:rsidRDefault="00E70100" w:rsidP="00AB03F6">
      <w:pPr>
        <w:pStyle w:val="220"/>
        <w:ind w:left="360" w:firstLine="0"/>
        <w:rPr>
          <w:sz w:val="28"/>
          <w:szCs w:val="28"/>
          <w:lang w:val="ru-RU"/>
        </w:rPr>
      </w:pPr>
    </w:p>
    <w:p w:rsidR="00E70100" w:rsidRPr="00C61EBD" w:rsidRDefault="00E70100" w:rsidP="00AB03F6">
      <w:pPr>
        <w:pStyle w:val="220"/>
        <w:ind w:left="360" w:firstLine="0"/>
        <w:rPr>
          <w:sz w:val="28"/>
          <w:szCs w:val="28"/>
          <w:lang w:val="ru-RU"/>
        </w:rPr>
      </w:pPr>
    </w:p>
    <w:p w:rsidR="00E70100" w:rsidRPr="00C61EBD" w:rsidRDefault="00E70100" w:rsidP="00AB03F6">
      <w:pPr>
        <w:pStyle w:val="220"/>
        <w:ind w:left="360" w:firstLine="0"/>
        <w:rPr>
          <w:sz w:val="28"/>
          <w:szCs w:val="28"/>
          <w:lang w:val="ru-RU"/>
        </w:rPr>
      </w:pPr>
    </w:p>
    <w:p w:rsidR="00E70100" w:rsidRPr="00C61EBD" w:rsidRDefault="00E70100" w:rsidP="00AB03F6">
      <w:pPr>
        <w:pStyle w:val="220"/>
        <w:ind w:left="360" w:firstLine="0"/>
        <w:rPr>
          <w:sz w:val="28"/>
          <w:szCs w:val="28"/>
          <w:lang w:val="ru-RU"/>
        </w:rPr>
      </w:pPr>
    </w:p>
    <w:p w:rsidR="00E70100" w:rsidRPr="00C61EBD" w:rsidRDefault="00E70100" w:rsidP="00AB03F6">
      <w:pPr>
        <w:pStyle w:val="220"/>
        <w:ind w:left="360" w:firstLine="0"/>
        <w:rPr>
          <w:sz w:val="28"/>
          <w:szCs w:val="28"/>
          <w:lang w:val="ru-RU"/>
        </w:rPr>
      </w:pPr>
    </w:p>
    <w:p w:rsidR="00E70100" w:rsidRPr="00C61EBD" w:rsidRDefault="00E70100" w:rsidP="00FB63A1">
      <w:pPr>
        <w:pStyle w:val="220"/>
        <w:ind w:firstLine="0"/>
        <w:rPr>
          <w:sz w:val="28"/>
          <w:szCs w:val="28"/>
          <w:lang w:val="ru-RU"/>
        </w:rPr>
      </w:pPr>
    </w:p>
    <w:p w:rsidR="00E70100" w:rsidRPr="00C61EBD" w:rsidRDefault="00E70100" w:rsidP="00AB03F6">
      <w:pPr>
        <w:pStyle w:val="220"/>
        <w:ind w:left="360" w:firstLine="0"/>
        <w:rPr>
          <w:sz w:val="28"/>
          <w:szCs w:val="28"/>
          <w:lang w:val="ru-RU"/>
        </w:rPr>
      </w:pPr>
    </w:p>
    <w:p w:rsidR="00FB63A1" w:rsidRPr="00C61EBD" w:rsidRDefault="00FB63A1" w:rsidP="00FB63A1">
      <w:pPr>
        <w:spacing w:after="0" w:line="240" w:lineRule="auto"/>
        <w:jc w:val="center"/>
        <w:rPr>
          <w:rFonts w:ascii="Times New Roman" w:eastAsia="Times New Roman" w:hAnsi="Times New Roman" w:cs="Times New Roman"/>
          <w:b/>
          <w:caps/>
          <w:sz w:val="28"/>
          <w:szCs w:val="28"/>
          <w:lang w:val="uk-UA" w:eastAsia="ar-SA"/>
        </w:rPr>
      </w:pPr>
      <w:r w:rsidRPr="00C61EBD">
        <w:rPr>
          <w:rFonts w:ascii="Times New Roman" w:eastAsia="Times New Roman" w:hAnsi="Times New Roman" w:cs="Times New Roman"/>
          <w:b/>
          <w:caps/>
          <w:sz w:val="28"/>
          <w:szCs w:val="28"/>
          <w:lang w:val="uk-UA" w:eastAsia="ar-SA"/>
        </w:rPr>
        <w:t>Міністерство освіти і науки України</w:t>
      </w:r>
    </w:p>
    <w:p w:rsidR="00FB63A1" w:rsidRPr="00C61EBD" w:rsidRDefault="00FB63A1" w:rsidP="00FB63A1">
      <w:pPr>
        <w:spacing w:before="120" w:after="0" w:line="300" w:lineRule="auto"/>
        <w:jc w:val="center"/>
        <w:rPr>
          <w:rFonts w:ascii="Times New Roman" w:eastAsia="Times New Roman" w:hAnsi="Times New Roman" w:cs="Times New Roman"/>
          <w:b/>
          <w:sz w:val="28"/>
          <w:szCs w:val="28"/>
          <w:lang w:val="uk-UA" w:eastAsia="ar-SA"/>
        </w:rPr>
      </w:pPr>
      <w:r w:rsidRPr="00C61EBD">
        <w:rPr>
          <w:rFonts w:ascii="Times New Roman" w:eastAsia="Times New Roman" w:hAnsi="Times New Roman" w:cs="Times New Roman"/>
          <w:b/>
          <w:sz w:val="28"/>
          <w:szCs w:val="28"/>
          <w:lang w:val="uk-UA" w:eastAsia="ar-SA"/>
        </w:rPr>
        <w:t>Національний авіаційний університет</w:t>
      </w:r>
    </w:p>
    <w:p w:rsidR="00FB63A1" w:rsidRPr="00C61EBD" w:rsidRDefault="00FB63A1" w:rsidP="00FB63A1">
      <w:pPr>
        <w:spacing w:after="0" w:line="300" w:lineRule="auto"/>
        <w:rPr>
          <w:rFonts w:ascii="Times New Roman" w:eastAsia="Times New Roman" w:hAnsi="Times New Roman" w:cs="Times New Roman"/>
          <w:sz w:val="28"/>
          <w:szCs w:val="28"/>
          <w:lang w:val="uk-UA" w:eastAsia="ar-SA"/>
        </w:rPr>
      </w:pPr>
    </w:p>
    <w:p w:rsidR="00FB63A1" w:rsidRPr="00C61EBD" w:rsidRDefault="00FB63A1" w:rsidP="00FB63A1">
      <w:pPr>
        <w:spacing w:after="0" w:line="300" w:lineRule="auto"/>
        <w:rPr>
          <w:rFonts w:ascii="Times New Roman" w:eastAsia="Times New Roman" w:hAnsi="Times New Roman" w:cs="Times New Roman"/>
          <w:sz w:val="28"/>
          <w:szCs w:val="28"/>
          <w:lang w:val="uk-UA" w:eastAsia="ar-SA"/>
        </w:rPr>
      </w:pPr>
    </w:p>
    <w:p w:rsidR="00FB63A1" w:rsidRPr="00C61EBD" w:rsidRDefault="00FB63A1" w:rsidP="00FB63A1">
      <w:pPr>
        <w:spacing w:after="0" w:line="300" w:lineRule="auto"/>
        <w:rPr>
          <w:rFonts w:ascii="Times New Roman" w:eastAsia="Times New Roman" w:hAnsi="Times New Roman" w:cs="Times New Roman"/>
          <w:sz w:val="28"/>
          <w:szCs w:val="28"/>
          <w:lang w:val="uk-UA" w:eastAsia="ar-SA"/>
        </w:rPr>
      </w:pPr>
    </w:p>
    <w:p w:rsidR="00FB63A1" w:rsidRPr="00C61EBD" w:rsidRDefault="00FB63A1" w:rsidP="00FB63A1">
      <w:pPr>
        <w:spacing w:after="0" w:line="300" w:lineRule="auto"/>
        <w:jc w:val="center"/>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noProof/>
          <w:sz w:val="28"/>
          <w:szCs w:val="28"/>
          <w:lang w:eastAsia="ru-RU"/>
        </w:rPr>
        <w:drawing>
          <wp:inline distT="0" distB="0" distL="0" distR="0" wp14:anchorId="203E74D5" wp14:editId="1714C541">
            <wp:extent cx="2028825" cy="17145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8825" cy="1714500"/>
                    </a:xfrm>
                    <a:prstGeom prst="rect">
                      <a:avLst/>
                    </a:prstGeom>
                    <a:solidFill>
                      <a:srgbClr val="FFFFFF"/>
                    </a:solidFill>
                    <a:ln>
                      <a:noFill/>
                    </a:ln>
                  </pic:spPr>
                </pic:pic>
              </a:graphicData>
            </a:graphic>
          </wp:inline>
        </w:drawing>
      </w:r>
    </w:p>
    <w:p w:rsidR="00FB63A1" w:rsidRPr="00C61EBD" w:rsidRDefault="00FB63A1" w:rsidP="00FB63A1">
      <w:pPr>
        <w:spacing w:after="0" w:line="300" w:lineRule="auto"/>
        <w:rPr>
          <w:rFonts w:ascii="Times New Roman" w:eastAsia="Times New Roman" w:hAnsi="Times New Roman" w:cs="Times New Roman"/>
          <w:sz w:val="28"/>
          <w:szCs w:val="28"/>
          <w:lang w:val="uk-UA" w:eastAsia="ar-SA"/>
        </w:rPr>
      </w:pPr>
    </w:p>
    <w:p w:rsidR="00FB63A1" w:rsidRPr="00C61EBD" w:rsidRDefault="00FB63A1" w:rsidP="00FB63A1">
      <w:pPr>
        <w:spacing w:after="0" w:line="300" w:lineRule="auto"/>
        <w:rPr>
          <w:rFonts w:ascii="Times New Roman" w:eastAsia="Times New Roman" w:hAnsi="Times New Roman" w:cs="Times New Roman"/>
          <w:sz w:val="28"/>
          <w:szCs w:val="28"/>
          <w:lang w:val="uk-UA" w:eastAsia="ar-SA"/>
        </w:rPr>
      </w:pPr>
    </w:p>
    <w:p w:rsidR="00FB63A1" w:rsidRPr="00C61EBD" w:rsidRDefault="00FB63A1" w:rsidP="00FB63A1">
      <w:pPr>
        <w:spacing w:after="0" w:line="300" w:lineRule="auto"/>
        <w:rPr>
          <w:rFonts w:ascii="Times New Roman" w:eastAsia="Times New Roman" w:hAnsi="Times New Roman" w:cs="Times New Roman"/>
          <w:sz w:val="28"/>
          <w:szCs w:val="28"/>
          <w:lang w:val="uk-UA" w:eastAsia="ar-SA"/>
        </w:rPr>
      </w:pPr>
    </w:p>
    <w:p w:rsidR="00FB63A1" w:rsidRPr="00C61EBD" w:rsidRDefault="00FB63A1" w:rsidP="00FB63A1">
      <w:pPr>
        <w:spacing w:after="0" w:line="300" w:lineRule="auto"/>
        <w:jc w:val="center"/>
        <w:rPr>
          <w:rFonts w:ascii="Times New Roman" w:eastAsia="Times New Roman" w:hAnsi="Times New Roman" w:cs="Times New Roman"/>
          <w:b/>
          <w:sz w:val="28"/>
          <w:szCs w:val="28"/>
          <w:lang w:val="uk-UA" w:eastAsia="ar-SA"/>
        </w:rPr>
      </w:pPr>
      <w:r w:rsidRPr="00C61EBD">
        <w:rPr>
          <w:rFonts w:ascii="Times New Roman" w:eastAsia="Times New Roman" w:hAnsi="Times New Roman" w:cs="Times New Roman"/>
          <w:b/>
          <w:sz w:val="28"/>
          <w:szCs w:val="28"/>
          <w:lang w:eastAsia="ar-SA"/>
        </w:rPr>
        <w:t xml:space="preserve">Система </w:t>
      </w:r>
      <w:r w:rsidRPr="00C61EBD">
        <w:rPr>
          <w:rFonts w:ascii="Times New Roman" w:eastAsia="Times New Roman" w:hAnsi="Times New Roman" w:cs="Times New Roman"/>
          <w:b/>
          <w:sz w:val="28"/>
          <w:szCs w:val="28"/>
          <w:lang w:val="uk-UA" w:eastAsia="ar-SA"/>
        </w:rPr>
        <w:t>менеджменту якості</w:t>
      </w:r>
    </w:p>
    <w:p w:rsidR="00FB63A1" w:rsidRPr="00C61EBD" w:rsidRDefault="00FB63A1" w:rsidP="00FB63A1">
      <w:pPr>
        <w:spacing w:after="0" w:line="300" w:lineRule="auto"/>
        <w:jc w:val="center"/>
        <w:rPr>
          <w:rFonts w:ascii="Times New Roman" w:eastAsia="Times New Roman" w:hAnsi="Times New Roman" w:cs="Times New Roman"/>
          <w:b/>
          <w:sz w:val="28"/>
          <w:szCs w:val="28"/>
          <w:lang w:val="uk-UA" w:eastAsia="ar-SA"/>
        </w:rPr>
      </w:pPr>
      <w:r w:rsidRPr="00C61EBD">
        <w:rPr>
          <w:rFonts w:ascii="Times New Roman" w:eastAsia="Times New Roman" w:hAnsi="Times New Roman" w:cs="Times New Roman"/>
          <w:b/>
          <w:sz w:val="28"/>
          <w:szCs w:val="28"/>
          <w:lang w:val="uk-UA" w:eastAsia="ar-SA"/>
        </w:rPr>
        <w:t>МЕТОДИЧНІ РЕКОМЕНДАЦІЇ ДЛЯ ВИКОНАННЯ</w:t>
      </w:r>
      <w:r w:rsidRPr="00C61EBD">
        <w:rPr>
          <w:rFonts w:ascii="Times New Roman" w:eastAsia="Times New Roman" w:hAnsi="Times New Roman" w:cs="Times New Roman"/>
          <w:b/>
          <w:sz w:val="28"/>
          <w:szCs w:val="28"/>
          <w:lang w:val="uk-UA" w:eastAsia="ar-SA"/>
        </w:rPr>
        <w:br/>
        <w:t>САМОСТІЙНОЇ РОБОТИ</w:t>
      </w:r>
    </w:p>
    <w:p w:rsidR="00FB63A1" w:rsidRPr="00C61EBD" w:rsidRDefault="00FB63A1" w:rsidP="00FB63A1">
      <w:pPr>
        <w:spacing w:before="120" w:after="0" w:line="240" w:lineRule="auto"/>
        <w:jc w:val="center"/>
        <w:rPr>
          <w:rFonts w:ascii="Times New Roman" w:eastAsia="Times New Roman" w:hAnsi="Times New Roman" w:cs="Times New Roman"/>
          <w:b/>
          <w:bCs/>
          <w:sz w:val="28"/>
          <w:szCs w:val="28"/>
          <w:lang w:val="uk-UA" w:eastAsia="ru-RU"/>
        </w:rPr>
      </w:pPr>
      <w:r w:rsidRPr="00C61EBD">
        <w:rPr>
          <w:rFonts w:ascii="Times New Roman" w:eastAsia="Times New Roman" w:hAnsi="Times New Roman" w:cs="Times New Roman"/>
          <w:b/>
          <w:bCs/>
          <w:sz w:val="28"/>
          <w:szCs w:val="28"/>
          <w:lang w:val="uk-UA" w:eastAsia="ru-RU"/>
        </w:rPr>
        <w:t>навчальної дисципліни</w:t>
      </w:r>
    </w:p>
    <w:p w:rsidR="00FB63A1" w:rsidRPr="00C61EBD" w:rsidRDefault="00FB63A1" w:rsidP="00FB63A1">
      <w:pPr>
        <w:jc w:val="center"/>
        <w:rPr>
          <w:rFonts w:ascii="Times New Roman" w:eastAsia="Times New Roman" w:hAnsi="Times New Roman" w:cs="Times New Roman"/>
          <w:b/>
          <w:bCs/>
          <w:sz w:val="28"/>
          <w:szCs w:val="28"/>
          <w:lang w:val="uk-UA" w:eastAsia="ar-SA"/>
        </w:rPr>
      </w:pPr>
      <w:r w:rsidRPr="00C61EBD">
        <w:rPr>
          <w:rFonts w:ascii="Times New Roman" w:eastAsia="Times New Roman" w:hAnsi="Times New Roman" w:cs="Times New Roman"/>
          <w:b/>
          <w:bCs/>
          <w:sz w:val="28"/>
          <w:szCs w:val="28"/>
          <w:lang w:val="uk-UA" w:eastAsia="ru-RU"/>
        </w:rPr>
        <w:t>«</w:t>
      </w:r>
      <w:r w:rsidRPr="00C61EBD">
        <w:rPr>
          <w:rFonts w:ascii="Times New Roman" w:eastAsia="Times New Roman" w:hAnsi="Times New Roman" w:cs="Times New Roman"/>
          <w:b/>
          <w:bCs/>
          <w:sz w:val="28"/>
          <w:szCs w:val="28"/>
          <w:lang w:val="uk-UA" w:eastAsia="ar-SA"/>
        </w:rPr>
        <w:t>«Рисунок, живопис, скульптура, декоративна пластика»</w:t>
      </w:r>
    </w:p>
    <w:p w:rsidR="00FB63A1" w:rsidRPr="00C61EBD" w:rsidRDefault="00FB63A1" w:rsidP="00FB63A1">
      <w:pPr>
        <w:spacing w:after="0" w:line="240" w:lineRule="auto"/>
        <w:jc w:val="both"/>
        <w:rPr>
          <w:rFonts w:ascii="Times New Roman" w:eastAsia="Times New Roman" w:hAnsi="Times New Roman" w:cs="Times New Roman"/>
          <w:sz w:val="28"/>
          <w:szCs w:val="28"/>
          <w:lang w:val="uk-UA" w:eastAsia="ru-RU"/>
        </w:rPr>
      </w:pPr>
    </w:p>
    <w:p w:rsidR="00FB63A1" w:rsidRPr="00C61EBD" w:rsidRDefault="00FB63A1" w:rsidP="00FB63A1">
      <w:pPr>
        <w:keepNext/>
        <w:spacing w:after="0" w:line="240" w:lineRule="auto"/>
        <w:outlineLvl w:val="2"/>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t>Галузь знань:</w:t>
      </w:r>
      <w:r w:rsidRPr="00C61EBD">
        <w:rPr>
          <w:rFonts w:ascii="Times New Roman" w:eastAsia="Times New Roman" w:hAnsi="Times New Roman" w:cs="Times New Roman"/>
          <w:sz w:val="28"/>
          <w:szCs w:val="28"/>
          <w:lang w:val="uk-UA" w:eastAsia="ru-RU"/>
        </w:rPr>
        <w:tab/>
      </w:r>
      <w:r w:rsidRPr="00C61EBD">
        <w:rPr>
          <w:rFonts w:ascii="Times New Roman" w:eastAsia="Times New Roman" w:hAnsi="Times New Roman" w:cs="Times New Roman"/>
          <w:sz w:val="28"/>
          <w:szCs w:val="28"/>
          <w:lang w:val="uk-UA" w:eastAsia="ru-RU"/>
        </w:rPr>
        <w:tab/>
        <w:t xml:space="preserve">   02 «Культура і мистецтво»</w:t>
      </w:r>
    </w:p>
    <w:p w:rsidR="00FB63A1" w:rsidRPr="00C61EBD" w:rsidRDefault="00FB63A1" w:rsidP="00FB63A1">
      <w:pPr>
        <w:keepNext/>
        <w:spacing w:after="0" w:line="240" w:lineRule="auto"/>
        <w:outlineLvl w:val="2"/>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t xml:space="preserve">Спеціальність: </w:t>
      </w:r>
      <w:r w:rsidRPr="00C61EBD">
        <w:rPr>
          <w:rFonts w:ascii="Times New Roman" w:eastAsia="Times New Roman" w:hAnsi="Times New Roman" w:cs="Times New Roman"/>
          <w:sz w:val="28"/>
          <w:szCs w:val="28"/>
          <w:lang w:val="uk-UA" w:eastAsia="ru-RU"/>
        </w:rPr>
        <w:tab/>
        <w:t xml:space="preserve">             022 «Дизайн»</w:t>
      </w:r>
    </w:p>
    <w:p w:rsidR="00FB63A1" w:rsidRPr="00C61EBD" w:rsidRDefault="00FB63A1" w:rsidP="00FB63A1">
      <w:pPr>
        <w:spacing w:after="0" w:line="240" w:lineRule="auto"/>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t>Спеціалізація:                          «Дизайн за видами»</w:t>
      </w:r>
    </w:p>
    <w:p w:rsidR="00FB63A1" w:rsidRPr="00C61EBD" w:rsidRDefault="00FB63A1" w:rsidP="00FB63A1">
      <w:pPr>
        <w:spacing w:after="0" w:line="240" w:lineRule="auto"/>
        <w:rPr>
          <w:rFonts w:ascii="Times New Roman" w:eastAsia="Times New Roman" w:hAnsi="Times New Roman" w:cs="Times New Roman"/>
          <w:bCs/>
          <w:sz w:val="28"/>
          <w:szCs w:val="28"/>
          <w:lang w:val="uk-UA" w:eastAsia="ru-RU"/>
        </w:rPr>
      </w:pPr>
    </w:p>
    <w:p w:rsidR="00FB63A1" w:rsidRPr="00C61EBD" w:rsidRDefault="00FB63A1" w:rsidP="00FB63A1">
      <w:pPr>
        <w:spacing w:after="0" w:line="240" w:lineRule="auto"/>
        <w:rPr>
          <w:rFonts w:ascii="Times New Roman" w:eastAsia="Times New Roman" w:hAnsi="Times New Roman" w:cs="Times New Roman"/>
          <w:bCs/>
          <w:sz w:val="28"/>
          <w:szCs w:val="28"/>
          <w:lang w:val="uk-UA" w:eastAsia="ru-RU"/>
        </w:rPr>
      </w:pPr>
    </w:p>
    <w:p w:rsidR="00FB63A1" w:rsidRPr="00C61EBD" w:rsidRDefault="00FB63A1" w:rsidP="00FB63A1">
      <w:pPr>
        <w:spacing w:after="0" w:line="240" w:lineRule="auto"/>
        <w:rPr>
          <w:rFonts w:ascii="Times New Roman" w:eastAsia="Times New Roman" w:hAnsi="Times New Roman" w:cs="Times New Roman"/>
          <w:bCs/>
          <w:sz w:val="28"/>
          <w:szCs w:val="28"/>
          <w:lang w:val="uk-UA" w:eastAsia="ru-RU"/>
        </w:rPr>
      </w:pPr>
    </w:p>
    <w:p w:rsidR="00FB63A1" w:rsidRPr="00C61EBD" w:rsidRDefault="00FB63A1" w:rsidP="00FB63A1">
      <w:pPr>
        <w:spacing w:after="0" w:line="240" w:lineRule="auto"/>
        <w:rPr>
          <w:rFonts w:ascii="Times New Roman" w:eastAsia="Times New Roman" w:hAnsi="Times New Roman" w:cs="Times New Roman"/>
          <w:bCs/>
          <w:sz w:val="28"/>
          <w:szCs w:val="28"/>
          <w:lang w:val="uk-UA" w:eastAsia="ru-RU"/>
        </w:rPr>
      </w:pPr>
    </w:p>
    <w:p w:rsidR="00FB63A1" w:rsidRPr="00C61EBD" w:rsidRDefault="00FB63A1" w:rsidP="00FB63A1">
      <w:pPr>
        <w:spacing w:after="0" w:line="240" w:lineRule="auto"/>
        <w:rPr>
          <w:rFonts w:ascii="Times New Roman" w:eastAsia="Times New Roman" w:hAnsi="Times New Roman" w:cs="Times New Roman"/>
          <w:bCs/>
          <w:sz w:val="28"/>
          <w:szCs w:val="28"/>
          <w:lang w:val="uk-UA" w:eastAsia="ru-RU"/>
        </w:rPr>
      </w:pPr>
    </w:p>
    <w:p w:rsidR="00FB63A1" w:rsidRPr="00C61EBD" w:rsidRDefault="00FB63A1" w:rsidP="00FB63A1">
      <w:pPr>
        <w:spacing w:after="0" w:line="240" w:lineRule="auto"/>
        <w:rPr>
          <w:rFonts w:ascii="Times New Roman" w:eastAsia="Times New Roman" w:hAnsi="Times New Roman" w:cs="Times New Roman"/>
          <w:sz w:val="28"/>
          <w:szCs w:val="28"/>
          <w:lang w:val="uk-UA" w:eastAsia="ar-SA"/>
        </w:rPr>
      </w:pPr>
    </w:p>
    <w:p w:rsidR="00FB63A1" w:rsidRPr="00C61EBD" w:rsidRDefault="00FB63A1" w:rsidP="00FB63A1">
      <w:pPr>
        <w:spacing w:after="0" w:line="240" w:lineRule="auto"/>
        <w:jc w:val="center"/>
        <w:rPr>
          <w:rFonts w:ascii="Times New Roman" w:eastAsia="Times New Roman" w:hAnsi="Times New Roman" w:cs="Times New Roman"/>
          <w:sz w:val="28"/>
          <w:szCs w:val="28"/>
          <w:lang w:val="uk-UA" w:eastAsia="ar-SA"/>
        </w:rPr>
      </w:pPr>
    </w:p>
    <w:p w:rsidR="00FB63A1" w:rsidRPr="00C61EBD" w:rsidRDefault="00FB63A1" w:rsidP="00FB63A1">
      <w:pPr>
        <w:spacing w:after="0" w:line="240" w:lineRule="auto"/>
        <w:jc w:val="center"/>
        <w:rPr>
          <w:rFonts w:ascii="Times New Roman" w:eastAsia="Times New Roman" w:hAnsi="Times New Roman" w:cs="Times New Roman"/>
          <w:sz w:val="28"/>
          <w:szCs w:val="28"/>
          <w:lang w:val="uk-UA" w:eastAsia="ar-SA"/>
        </w:rPr>
      </w:pPr>
    </w:p>
    <w:p w:rsidR="00FB63A1" w:rsidRPr="00C61EBD" w:rsidRDefault="00FB63A1" w:rsidP="00FB63A1">
      <w:pPr>
        <w:spacing w:after="0" w:line="240" w:lineRule="auto"/>
        <w:jc w:val="center"/>
        <w:rPr>
          <w:rFonts w:ascii="Times New Roman" w:eastAsia="Times New Roman" w:hAnsi="Times New Roman" w:cs="Times New Roman"/>
          <w:sz w:val="28"/>
          <w:szCs w:val="28"/>
          <w:lang w:val="uk-UA" w:eastAsia="ar-SA"/>
        </w:rPr>
      </w:pPr>
    </w:p>
    <w:p w:rsidR="00FB63A1" w:rsidRPr="00C61EBD" w:rsidRDefault="00FB63A1" w:rsidP="00FB63A1">
      <w:pPr>
        <w:spacing w:after="0" w:line="240" w:lineRule="auto"/>
        <w:jc w:val="center"/>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sz w:val="28"/>
          <w:szCs w:val="28"/>
          <w:lang w:val="uk-UA" w:eastAsia="ar-SA"/>
        </w:rPr>
        <w:t>КИЇВ 2016</w:t>
      </w:r>
    </w:p>
    <w:p w:rsidR="00FB63A1" w:rsidRPr="00C61EBD" w:rsidRDefault="00FB63A1" w:rsidP="00FB63A1">
      <w:pPr>
        <w:suppressAutoHyphens/>
        <w:snapToGrid w:val="0"/>
        <w:spacing w:after="0" w:line="240" w:lineRule="auto"/>
        <w:jc w:val="center"/>
        <w:rPr>
          <w:rFonts w:ascii="Times New Roman" w:eastAsia="Times New Roman" w:hAnsi="Times New Roman" w:cs="Times New Roman"/>
          <w:b/>
          <w:bCs/>
          <w:sz w:val="28"/>
          <w:szCs w:val="28"/>
          <w:lang w:val="uk-UA" w:eastAsia="ar-SA"/>
        </w:rPr>
      </w:pPr>
    </w:p>
    <w:p w:rsidR="00FB63A1" w:rsidRPr="00C61EBD" w:rsidRDefault="00FB63A1" w:rsidP="00FB63A1">
      <w:pPr>
        <w:suppressAutoHyphens/>
        <w:spacing w:after="0" w:line="240" w:lineRule="auto"/>
        <w:jc w:val="both"/>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b/>
          <w:sz w:val="28"/>
          <w:szCs w:val="28"/>
          <w:lang w:val="uk-UA" w:eastAsia="ar-SA"/>
        </w:rPr>
        <w:lastRenderedPageBreak/>
        <w:t xml:space="preserve">         1</w:t>
      </w:r>
      <w:r w:rsidRPr="00C61EBD">
        <w:rPr>
          <w:rFonts w:ascii="Times New Roman" w:eastAsia="Times New Roman" w:hAnsi="Times New Roman" w:cs="Times New Roman"/>
          <w:sz w:val="28"/>
          <w:szCs w:val="28"/>
          <w:lang w:val="uk-UA" w:eastAsia="ar-SA"/>
        </w:rPr>
        <w:t xml:space="preserve">. Дисципліна «рисунок, живопис, скульптура» потребує постійної щоденної роботи. Для продуктивного навчання з поступальним розвитком творчих даних виконання завдань слід планувати рівномірно на весь семестр. Відповідно, певні частини роботи та окремі завдання треба планувати на кожний день. Аудиторні заняття ведуться за розкладом. Для їх засвоєння й закріплення умінь і навиків необхідна самостійна робота. Самостійну роботу слід планувати переважно на дні між аудиторними заняттями. </w:t>
      </w:r>
    </w:p>
    <w:p w:rsidR="00FB63A1" w:rsidRPr="00C61EBD" w:rsidRDefault="00FB63A1" w:rsidP="00FB63A1">
      <w:pPr>
        <w:suppressAutoHyphens/>
        <w:spacing w:after="0" w:line="240" w:lineRule="auto"/>
        <w:ind w:firstLine="567"/>
        <w:jc w:val="both"/>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sz w:val="28"/>
          <w:szCs w:val="28"/>
          <w:lang w:val="uk-UA" w:eastAsia="ar-SA"/>
        </w:rPr>
        <w:t>Тривалі роботи слід ділити на кілька сеансів, відповідно до часу необхідного на їх виконання. Роботи, виконання яких потребує дуже швидких дій: начерки, замальовки, етюди, схематичні проробки, відпрацювання технічних навиків та ін., слід робити щодня по одній або кілька. Бажано поєднувати короткочасні завдання з рисунка та живопису.</w:t>
      </w:r>
    </w:p>
    <w:p w:rsidR="00FB63A1" w:rsidRPr="00C61EBD" w:rsidRDefault="00FB63A1" w:rsidP="00FB63A1">
      <w:pPr>
        <w:suppressAutoHyphens/>
        <w:spacing w:after="0" w:line="240" w:lineRule="auto"/>
        <w:ind w:firstLine="567"/>
        <w:jc w:val="both"/>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sz w:val="28"/>
          <w:szCs w:val="28"/>
          <w:lang w:val="uk-UA" w:eastAsia="ar-SA"/>
        </w:rPr>
        <w:t xml:space="preserve">Оскільки робота з кольором допускається виключно при денному освітленні, виконання завдань з живопису слід планувати тільки на світлий час доби. Робота над завданнями з рисунка такого обмеження не має. Певні завдання з рисунка треба виконувати зі штучним освітленням або підсвіткою. Завдання зі скульптури виконуються в об’ємі й потребують просторового мислення. </w:t>
      </w:r>
    </w:p>
    <w:p w:rsidR="00FB63A1" w:rsidRPr="00C61EBD" w:rsidRDefault="00FB63A1" w:rsidP="00FB63A1">
      <w:pPr>
        <w:suppressAutoHyphens/>
        <w:spacing w:after="0" w:line="240" w:lineRule="auto"/>
        <w:ind w:firstLine="567"/>
        <w:jc w:val="both"/>
        <w:rPr>
          <w:rFonts w:ascii="Times New Roman" w:eastAsia="Times New Roman" w:hAnsi="Times New Roman" w:cs="Times New Roman"/>
          <w:b/>
          <w:sz w:val="28"/>
          <w:szCs w:val="28"/>
          <w:lang w:val="uk-UA" w:eastAsia="ar-SA"/>
        </w:rPr>
      </w:pPr>
      <w:r w:rsidRPr="00C61EBD">
        <w:rPr>
          <w:rFonts w:ascii="Times New Roman" w:eastAsia="Times New Roman" w:hAnsi="Times New Roman" w:cs="Times New Roman"/>
          <w:b/>
          <w:sz w:val="28"/>
          <w:szCs w:val="28"/>
          <w:lang w:val="uk-UA" w:eastAsia="ar-SA"/>
        </w:rPr>
        <w:t xml:space="preserve">2. </w:t>
      </w:r>
      <w:r w:rsidRPr="00C61EBD">
        <w:rPr>
          <w:rFonts w:ascii="Times New Roman" w:eastAsia="Times New Roman" w:hAnsi="Times New Roman" w:cs="Times New Roman"/>
          <w:sz w:val="28"/>
          <w:szCs w:val="28"/>
          <w:lang w:val="uk-UA" w:eastAsia="ar-SA"/>
        </w:rPr>
        <w:t>Студенту слід уяснити, що дисципліна «рисунок, живопис, скульптура» є основою професійної підготовки. Перш за все студенту слід засвоїти важливість художніх матеріалів та вимоги щодо їх підбору. Для рисунка і живопису випускається кілька видів різного спеціального паперу. Треба уміти вибирати відповідний. Папір слід натягнути на планшет. Треба мати набір графітних олівців різної твердості для виконання завдань з рисунка та виконання підготовчого рисунка під живопис. Для виконання рисунків м’яким матеріалом треба вміти вибирати відповідний тонований та більш фактурний папір і грифелі (сангіну, пастель та інше).</w:t>
      </w:r>
    </w:p>
    <w:p w:rsidR="00FB63A1" w:rsidRPr="00C61EBD" w:rsidRDefault="00FB63A1" w:rsidP="00FB63A1">
      <w:pPr>
        <w:suppressAutoHyphens/>
        <w:spacing w:after="0" w:line="240" w:lineRule="auto"/>
        <w:ind w:firstLine="567"/>
        <w:jc w:val="both"/>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sz w:val="28"/>
          <w:szCs w:val="28"/>
          <w:lang w:val="uk-UA" w:eastAsia="ar-SA"/>
        </w:rPr>
        <w:t>Для ведення завдання з рисунка слід: вибрати місце для виконання постановочного завдання, що передбачає хороше бачення постановки, хороше освітлення, наявність відходу для порівняння та аналізу, виконувати роботу відповідно з методикою.</w:t>
      </w:r>
    </w:p>
    <w:p w:rsidR="00FB63A1" w:rsidRPr="00C61EBD" w:rsidRDefault="00FB63A1" w:rsidP="00FB63A1">
      <w:pPr>
        <w:suppressAutoHyphens/>
        <w:spacing w:after="0" w:line="240" w:lineRule="auto"/>
        <w:ind w:firstLine="567"/>
        <w:jc w:val="both"/>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sz w:val="28"/>
          <w:szCs w:val="28"/>
          <w:lang w:val="uk-UA" w:eastAsia="ar-SA"/>
        </w:rPr>
        <w:t>Для живопису треба вибрати якісні акварельні фарби, мінімум три пензлі різного розміру, палітру (паперову, пластикову або біле порцелянове блюдце). Папір натягується на планшет. Для виконання підготовчого рисунка необхідні олівець та гумка.</w:t>
      </w:r>
    </w:p>
    <w:p w:rsidR="00FB63A1" w:rsidRPr="00C61EBD" w:rsidRDefault="00FB63A1" w:rsidP="00FB63A1">
      <w:pPr>
        <w:suppressAutoHyphens/>
        <w:spacing w:after="0" w:line="240" w:lineRule="auto"/>
        <w:ind w:firstLine="567"/>
        <w:jc w:val="both"/>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sz w:val="28"/>
          <w:szCs w:val="28"/>
          <w:lang w:val="uk-UA" w:eastAsia="ar-SA"/>
        </w:rPr>
        <w:t>Для ведення завдання з живопису слід: вибрати місце для виконання постановочного завдання, що передбачає хороше бачення постановки, хороше освітлення, наявність відходу для порівняння та аналізу, виконати підготовчий рисунок відповідно з методикою, розкласти фарби, палітру, посудину з водою, виконувати роботу відповідно з методикою. В разі потреби мити руки та міняти воду в баночці для миття пензлів.</w:t>
      </w:r>
    </w:p>
    <w:p w:rsidR="00FB63A1" w:rsidRPr="00C61EBD" w:rsidRDefault="00FB63A1" w:rsidP="00FB63A1">
      <w:pPr>
        <w:suppressAutoHyphens/>
        <w:spacing w:after="0" w:line="240" w:lineRule="auto"/>
        <w:ind w:firstLine="567"/>
        <w:jc w:val="both"/>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sz w:val="28"/>
          <w:szCs w:val="28"/>
          <w:lang w:val="uk-UA" w:eastAsia="ar-SA"/>
        </w:rPr>
        <w:t>Відповідно студенту слід уяснити які завдання йому доведеться виконувати і якими матеріалами слід запастися.</w:t>
      </w:r>
    </w:p>
    <w:p w:rsidR="00FB63A1" w:rsidRPr="00C61EBD" w:rsidRDefault="00FB63A1" w:rsidP="0013718B">
      <w:pPr>
        <w:suppressAutoHyphens/>
        <w:spacing w:after="0" w:line="240" w:lineRule="auto"/>
        <w:jc w:val="both"/>
        <w:rPr>
          <w:rFonts w:ascii="Times New Roman" w:eastAsia="Times New Roman" w:hAnsi="Times New Roman" w:cs="Times New Roman"/>
          <w:b/>
          <w:sz w:val="28"/>
          <w:szCs w:val="28"/>
          <w:lang w:val="uk-UA" w:eastAsia="ar-SA"/>
        </w:rPr>
      </w:pPr>
    </w:p>
    <w:p w:rsidR="00FB63A1" w:rsidRPr="00C61EBD" w:rsidRDefault="00FB63A1" w:rsidP="00FB63A1">
      <w:pPr>
        <w:suppressAutoHyphens/>
        <w:spacing w:after="0" w:line="240" w:lineRule="auto"/>
        <w:ind w:firstLine="567"/>
        <w:jc w:val="both"/>
        <w:rPr>
          <w:rFonts w:ascii="Times New Roman" w:eastAsia="Times New Roman" w:hAnsi="Times New Roman" w:cs="Times New Roman"/>
          <w:b/>
          <w:sz w:val="28"/>
          <w:szCs w:val="28"/>
          <w:lang w:val="uk-UA" w:eastAsia="ar-SA"/>
        </w:rPr>
      </w:pPr>
      <w:r w:rsidRPr="00C61EBD">
        <w:rPr>
          <w:rFonts w:ascii="Times New Roman" w:eastAsia="Times New Roman" w:hAnsi="Times New Roman" w:cs="Times New Roman"/>
          <w:b/>
          <w:sz w:val="28"/>
          <w:szCs w:val="28"/>
          <w:lang w:val="uk-UA" w:eastAsia="ar-SA"/>
        </w:rPr>
        <w:t xml:space="preserve">3. </w:t>
      </w:r>
      <w:r w:rsidRPr="00C61EBD">
        <w:rPr>
          <w:rFonts w:ascii="Times New Roman" w:eastAsia="Times New Roman" w:hAnsi="Times New Roman" w:cs="Times New Roman"/>
          <w:sz w:val="28"/>
          <w:szCs w:val="28"/>
          <w:lang w:val="uk-UA" w:eastAsia="ar-SA"/>
        </w:rPr>
        <w:t>Ознайомитися з матеріалами НМК. Звернути увагу, зокрема, на навчальні програми та зразки виконання академічних постановок, завдань для самостійної роботи. Ознайомитися з методичними рекомендаціями.</w:t>
      </w:r>
    </w:p>
    <w:p w:rsidR="00FB63A1" w:rsidRPr="00C61EBD" w:rsidRDefault="00FB63A1" w:rsidP="00FB63A1">
      <w:pPr>
        <w:suppressAutoHyphens/>
        <w:spacing w:after="0" w:line="240" w:lineRule="auto"/>
        <w:ind w:firstLine="567"/>
        <w:jc w:val="both"/>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sz w:val="28"/>
          <w:szCs w:val="28"/>
          <w:lang w:val="uk-UA" w:eastAsia="ar-SA"/>
        </w:rPr>
        <w:t>Розглянути візуальний матеріал в електронному вигляді, таблиці тощо. Для підвищення рівня майстерності студентам слід регулярно відвідувати художні виставки та музеї.</w:t>
      </w:r>
    </w:p>
    <w:p w:rsidR="00FB63A1" w:rsidRPr="00C61EBD" w:rsidRDefault="00FB63A1" w:rsidP="00FB63A1">
      <w:pPr>
        <w:suppressAutoHyphens/>
        <w:spacing w:after="0" w:line="240" w:lineRule="auto"/>
        <w:ind w:firstLine="567"/>
        <w:jc w:val="both"/>
        <w:rPr>
          <w:rFonts w:ascii="Times New Roman" w:eastAsia="Times New Roman" w:hAnsi="Times New Roman" w:cs="Times New Roman"/>
          <w:b/>
          <w:sz w:val="28"/>
          <w:szCs w:val="28"/>
          <w:lang w:val="uk-UA" w:eastAsia="ar-SA"/>
        </w:rPr>
      </w:pPr>
      <w:r w:rsidRPr="00C61EBD">
        <w:rPr>
          <w:rFonts w:ascii="Times New Roman" w:eastAsia="Times New Roman" w:hAnsi="Times New Roman" w:cs="Times New Roman"/>
          <w:b/>
          <w:sz w:val="28"/>
          <w:szCs w:val="28"/>
          <w:lang w:val="uk-UA" w:eastAsia="ar-SA"/>
        </w:rPr>
        <w:t xml:space="preserve">4. </w:t>
      </w:r>
      <w:r w:rsidRPr="00C61EBD">
        <w:rPr>
          <w:rFonts w:ascii="Times New Roman" w:eastAsia="Times New Roman" w:hAnsi="Times New Roman" w:cs="Times New Roman"/>
          <w:sz w:val="28"/>
          <w:szCs w:val="28"/>
          <w:lang w:val="uk-UA" w:eastAsia="ar-SA"/>
        </w:rPr>
        <w:t>Уважно ознайомитися з рекомендованою літературою. Теоретичну частину слід проаналізувати, акцентуючи увагу на темі аудиторного, самостійного чи домашнього завдання.</w:t>
      </w:r>
    </w:p>
    <w:p w:rsidR="00FB63A1" w:rsidRPr="00C61EBD" w:rsidRDefault="00FB63A1" w:rsidP="00FB63A1">
      <w:pPr>
        <w:suppressAutoHyphens/>
        <w:spacing w:after="0" w:line="240" w:lineRule="auto"/>
        <w:ind w:firstLine="567"/>
        <w:jc w:val="both"/>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sz w:val="28"/>
          <w:szCs w:val="28"/>
          <w:lang w:val="uk-UA" w:eastAsia="ar-SA"/>
        </w:rPr>
        <w:t xml:space="preserve"> Регулярно слід передивлятися ілюстративний матеріал для ознайомлення з кращими зразками вітчизняних та іноземних митців. Особливу увагу слід приділяти роботам митців які працюють у відповідній аудиторним та домашнім завданням техніці. Ознайомившись з роботами митців, обов’язково проаналізуйте їх творчість. Для студентів 1-4 курсу підібраний список рекомендованої літератури та список матеріалів  НМК які зберігаються в методичному кабінеті 9.212 та Науково-технічній бібліотеці НАУ. </w:t>
      </w:r>
    </w:p>
    <w:p w:rsidR="00FB63A1" w:rsidRPr="00C61EBD" w:rsidRDefault="00FB63A1" w:rsidP="00FB63A1">
      <w:pPr>
        <w:suppressAutoHyphens/>
        <w:spacing w:after="0" w:line="240" w:lineRule="auto"/>
        <w:ind w:firstLine="567"/>
        <w:jc w:val="both"/>
        <w:rPr>
          <w:rFonts w:ascii="Times New Roman" w:eastAsia="Times New Roman" w:hAnsi="Times New Roman" w:cs="Times New Roman"/>
          <w:b/>
          <w:sz w:val="28"/>
          <w:szCs w:val="28"/>
          <w:lang w:val="uk-UA" w:eastAsia="ar-SA"/>
        </w:rPr>
      </w:pPr>
      <w:r w:rsidRPr="00C61EBD">
        <w:rPr>
          <w:rFonts w:ascii="Times New Roman" w:eastAsia="Times New Roman" w:hAnsi="Times New Roman" w:cs="Times New Roman"/>
          <w:sz w:val="28"/>
          <w:szCs w:val="28"/>
          <w:lang w:val="uk-UA" w:eastAsia="ar-SA"/>
        </w:rPr>
        <w:t xml:space="preserve"> </w:t>
      </w:r>
      <w:r w:rsidRPr="00C61EBD">
        <w:rPr>
          <w:rFonts w:ascii="Times New Roman" w:eastAsia="Times New Roman" w:hAnsi="Times New Roman" w:cs="Times New Roman"/>
          <w:b/>
          <w:sz w:val="28"/>
          <w:szCs w:val="28"/>
          <w:lang w:val="uk-UA" w:eastAsia="ar-SA"/>
        </w:rPr>
        <w:t xml:space="preserve">5. </w:t>
      </w:r>
      <w:r w:rsidRPr="00C61EBD">
        <w:rPr>
          <w:rFonts w:ascii="Times New Roman" w:eastAsia="Times New Roman" w:hAnsi="Times New Roman" w:cs="Times New Roman"/>
          <w:sz w:val="28"/>
          <w:szCs w:val="28"/>
          <w:lang w:val="uk-UA" w:eastAsia="ar-SA"/>
        </w:rPr>
        <w:t>Підготуватися до поточного проміжного та підсумкового семестрового контролю слід завчасно. Всі роботи передбачені завданням мають бути закінчені. Для їх належного завершення слід проконсультуватися з викладачем, та в разі необхідності все допрацювати з урахуванням зауважень і побажань. Завдання для самостійної роботи слід показувати періодично і в кожному наступному завданні просуватися з урахуванням напрацювань попереднього. При консультуванні з викладачем можливе обговорення різноманітних питань професійної підготовки. Викладач може також рекомендувати повторення та додаткову проробку певних завдань, а також давати додаткові завдання в разі потреби.</w:t>
      </w:r>
    </w:p>
    <w:p w:rsidR="00FB63A1" w:rsidRPr="00C61EBD" w:rsidRDefault="00FB63A1" w:rsidP="00FB63A1">
      <w:pPr>
        <w:suppressAutoHyphens/>
        <w:spacing w:after="0" w:line="240" w:lineRule="auto"/>
        <w:ind w:firstLine="567"/>
        <w:jc w:val="both"/>
        <w:rPr>
          <w:rFonts w:ascii="Times New Roman" w:eastAsia="Times New Roman" w:hAnsi="Times New Roman" w:cs="Times New Roman"/>
          <w:sz w:val="28"/>
          <w:szCs w:val="28"/>
          <w:lang w:val="uk-UA" w:eastAsia="ar-SA"/>
        </w:rPr>
      </w:pPr>
      <w:r w:rsidRPr="00C61EBD">
        <w:rPr>
          <w:rFonts w:ascii="Times New Roman" w:eastAsia="Times New Roman" w:hAnsi="Times New Roman" w:cs="Times New Roman"/>
          <w:sz w:val="28"/>
          <w:szCs w:val="28"/>
          <w:lang w:val="uk-UA" w:eastAsia="ar-SA"/>
        </w:rPr>
        <w:t>Для підсумкового контролю всі академічні, домашні та самостійні завдання мають бути виставлені для перегляду. Академічні завдання з живопису мають бути оформлені.</w:t>
      </w:r>
    </w:p>
    <w:p w:rsidR="00FB63A1" w:rsidRPr="00C61EBD" w:rsidRDefault="00FB63A1" w:rsidP="00FB63A1">
      <w:pPr>
        <w:suppressAutoHyphens/>
        <w:spacing w:after="0" w:line="240" w:lineRule="auto"/>
        <w:ind w:firstLine="567"/>
        <w:jc w:val="both"/>
        <w:rPr>
          <w:rFonts w:ascii="Times New Roman" w:eastAsia="Times New Roman" w:hAnsi="Times New Roman" w:cs="Times New Roman"/>
          <w:sz w:val="28"/>
          <w:szCs w:val="28"/>
          <w:lang w:val="uk-UA" w:eastAsia="ar-SA"/>
        </w:rPr>
      </w:pPr>
      <w:r w:rsidRPr="00C61EBD">
        <w:rPr>
          <w:rFonts w:ascii="Times New Roman" w:hAnsi="Times New Roman" w:cs="Times New Roman"/>
          <w:sz w:val="28"/>
          <w:szCs w:val="28"/>
          <w:lang w:val="uk-UA"/>
        </w:rPr>
        <w:tab/>
      </w:r>
    </w:p>
    <w:p w:rsidR="00FB63A1" w:rsidRPr="00C61EBD" w:rsidRDefault="00FB63A1" w:rsidP="00FB63A1">
      <w:pPr>
        <w:spacing w:after="0" w:line="240" w:lineRule="auto"/>
        <w:ind w:firstLine="567"/>
        <w:jc w:val="both"/>
        <w:rPr>
          <w:rFonts w:ascii="Times New Roman" w:eastAsia="Times New Roman" w:hAnsi="Times New Roman" w:cs="Times New Roman"/>
          <w:b/>
          <w:sz w:val="28"/>
          <w:szCs w:val="28"/>
          <w:lang w:val="uk-UA" w:eastAsia="ru-RU"/>
        </w:rPr>
      </w:pPr>
    </w:p>
    <w:p w:rsidR="00FB63A1" w:rsidRPr="00C61EBD" w:rsidRDefault="00FB63A1" w:rsidP="00FB63A1">
      <w:pPr>
        <w:spacing w:after="0" w:line="240" w:lineRule="auto"/>
        <w:ind w:firstLine="567"/>
        <w:jc w:val="center"/>
        <w:rPr>
          <w:rFonts w:ascii="Times New Roman" w:eastAsia="Times New Roman" w:hAnsi="Times New Roman" w:cs="Times New Roman"/>
          <w:b/>
          <w:sz w:val="28"/>
          <w:szCs w:val="28"/>
          <w:lang w:val="uk-UA" w:eastAsia="ru-RU"/>
        </w:rPr>
      </w:pPr>
      <w:r w:rsidRPr="00C61EBD">
        <w:rPr>
          <w:rFonts w:ascii="Times New Roman" w:eastAsia="Times New Roman" w:hAnsi="Times New Roman" w:cs="Times New Roman"/>
          <w:b/>
          <w:sz w:val="28"/>
          <w:szCs w:val="28"/>
          <w:lang w:val="uk-UA" w:eastAsia="ru-RU"/>
        </w:rPr>
        <w:t>1 курс  І семестр</w:t>
      </w:r>
    </w:p>
    <w:p w:rsidR="00FB63A1" w:rsidRPr="00C61EBD" w:rsidRDefault="00FB63A1" w:rsidP="00FB63A1">
      <w:pPr>
        <w:spacing w:after="0" w:line="240" w:lineRule="auto"/>
        <w:ind w:firstLine="567"/>
        <w:jc w:val="both"/>
        <w:rPr>
          <w:rFonts w:ascii="Times New Roman" w:eastAsia="Times New Roman" w:hAnsi="Times New Roman" w:cs="Times New Roman"/>
          <w:b/>
          <w:sz w:val="28"/>
          <w:szCs w:val="28"/>
          <w:lang w:val="uk-UA" w:eastAsia="ru-RU"/>
        </w:rPr>
      </w:pPr>
    </w:p>
    <w:p w:rsidR="00FB63A1" w:rsidRPr="00C61EBD" w:rsidRDefault="00FB63A1" w:rsidP="00FB63A1">
      <w:pPr>
        <w:spacing w:after="0" w:line="240" w:lineRule="auto"/>
        <w:ind w:firstLine="567"/>
        <w:jc w:val="both"/>
        <w:rPr>
          <w:rFonts w:ascii="Times New Roman" w:eastAsia="Times New Roman" w:hAnsi="Times New Roman" w:cs="Times New Roman"/>
          <w:b/>
          <w:sz w:val="28"/>
          <w:szCs w:val="28"/>
          <w:lang w:val="uk-UA" w:eastAsia="ru-RU"/>
        </w:rPr>
      </w:pPr>
      <w:r w:rsidRPr="00C61EBD">
        <w:rPr>
          <w:rFonts w:ascii="Times New Roman" w:eastAsia="Times New Roman" w:hAnsi="Times New Roman" w:cs="Times New Roman"/>
          <w:b/>
          <w:sz w:val="28"/>
          <w:szCs w:val="28"/>
          <w:lang w:val="uk-UA" w:eastAsia="ru-RU"/>
        </w:rPr>
        <w:t>Модуль №1 «Натюрморт з 4-ох геометричних предметів, об’ємно - просторове зображення черепа, обруб голови»</w:t>
      </w:r>
    </w:p>
    <w:p w:rsidR="00FB63A1" w:rsidRPr="00C61EBD" w:rsidRDefault="00FB63A1" w:rsidP="00FB63A1">
      <w:pPr>
        <w:spacing w:after="0" w:line="240" w:lineRule="auto"/>
        <w:ind w:firstLine="567"/>
        <w:jc w:val="both"/>
        <w:rPr>
          <w:rFonts w:ascii="Times New Roman" w:eastAsia="Times New Roman" w:hAnsi="Times New Roman" w:cs="Times New Roman"/>
          <w:b/>
          <w:sz w:val="28"/>
          <w:szCs w:val="28"/>
          <w:lang w:val="uk-UA" w:eastAsia="ru-RU"/>
        </w:rPr>
      </w:pPr>
      <w:r w:rsidRPr="00C61EBD">
        <w:rPr>
          <w:rFonts w:ascii="Times New Roman" w:eastAsia="Times New Roman" w:hAnsi="Times New Roman" w:cs="Times New Roman"/>
          <w:sz w:val="28"/>
          <w:szCs w:val="28"/>
          <w:lang w:val="uk-UA" w:eastAsia="ru-RU"/>
        </w:rPr>
        <w:t>Тема 2.1.1.</w:t>
      </w:r>
      <w:r w:rsidRPr="00C61EBD">
        <w:rPr>
          <w:rFonts w:ascii="Times New Roman" w:eastAsia="Times New Roman" w:hAnsi="Times New Roman" w:cs="Times New Roman"/>
          <w:b/>
          <w:sz w:val="28"/>
          <w:szCs w:val="28"/>
          <w:lang w:val="uk-UA" w:eastAsia="ru-RU"/>
        </w:rPr>
        <w:t xml:space="preserve"> </w:t>
      </w:r>
      <w:r w:rsidRPr="00C61EBD">
        <w:rPr>
          <w:rFonts w:ascii="Times New Roman" w:eastAsia="Times New Roman" w:hAnsi="Times New Roman" w:cs="Times New Roman"/>
          <w:i/>
          <w:sz w:val="28"/>
          <w:szCs w:val="28"/>
          <w:lang w:val="uk-UA" w:eastAsia="ru-RU"/>
        </w:rPr>
        <w:t>Натюрморт з 4-х предметів.</w:t>
      </w:r>
    </w:p>
    <w:p w:rsidR="00FB63A1" w:rsidRPr="00C61EBD" w:rsidRDefault="00FB63A1" w:rsidP="00FB63A1">
      <w:pPr>
        <w:tabs>
          <w:tab w:val="left" w:pos="-567"/>
        </w:tabs>
        <w:spacing w:after="0" w:line="240" w:lineRule="auto"/>
        <w:jc w:val="both"/>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t xml:space="preserve"> Розмір малюнка –  ½ аркуша. Матеріал – графітний олівець.</w:t>
      </w:r>
    </w:p>
    <w:p w:rsidR="00FB63A1" w:rsidRPr="00C61EBD" w:rsidRDefault="00FB63A1" w:rsidP="00FB63A1">
      <w:pPr>
        <w:spacing w:after="0" w:line="240" w:lineRule="auto"/>
        <w:jc w:val="both"/>
        <w:rPr>
          <w:rFonts w:ascii="Times New Roman" w:eastAsia="Times New Roman" w:hAnsi="Times New Roman" w:cs="Times New Roman"/>
          <w:b/>
          <w:sz w:val="28"/>
          <w:szCs w:val="28"/>
          <w:lang w:val="uk-UA" w:eastAsia="ru-RU"/>
        </w:rPr>
      </w:pPr>
      <w:r w:rsidRPr="00C61EBD">
        <w:rPr>
          <w:rFonts w:ascii="Times New Roman" w:eastAsia="Times New Roman" w:hAnsi="Times New Roman" w:cs="Times New Roman"/>
          <w:sz w:val="28"/>
          <w:szCs w:val="28"/>
          <w:lang w:val="uk-UA" w:eastAsia="ru-RU"/>
        </w:rPr>
        <w:t xml:space="preserve">Методичні вимоги: гармонійне композиційне розміщення зображення на аркуші; передача характерних особливостей форми предметів та їхніх пропорцій; конструктивний аналіз форми; побудова зображення у перспективі; пластичне моделювання форми світлотінню; детальна характеристика натури; передача </w:t>
      </w:r>
      <w:r w:rsidRPr="00C61EBD">
        <w:rPr>
          <w:rFonts w:ascii="Times New Roman" w:eastAsia="Times New Roman" w:hAnsi="Times New Roman" w:cs="Times New Roman"/>
          <w:sz w:val="28"/>
          <w:szCs w:val="28"/>
          <w:lang w:val="uk-UA" w:eastAsia="ru-RU"/>
        </w:rPr>
        <w:lastRenderedPageBreak/>
        <w:t>пропорційних натурі тонових співвідношень між предметами; передача матеріальності предметів; тональна та композиційна цілісність зображення.</w:t>
      </w:r>
      <w:r w:rsidRPr="00C61EBD">
        <w:rPr>
          <w:rFonts w:ascii="Times New Roman" w:eastAsia="Times New Roman" w:hAnsi="Times New Roman" w:cs="Times New Roman"/>
          <w:b/>
          <w:sz w:val="28"/>
          <w:szCs w:val="28"/>
          <w:lang w:val="uk-UA" w:eastAsia="ru-RU"/>
        </w:rPr>
        <w:t xml:space="preserve"> </w:t>
      </w:r>
    </w:p>
    <w:p w:rsidR="00FB63A1" w:rsidRPr="00C61EBD" w:rsidRDefault="00FB63A1" w:rsidP="00FB63A1">
      <w:pPr>
        <w:spacing w:after="0" w:line="240" w:lineRule="auto"/>
        <w:ind w:firstLine="708"/>
        <w:jc w:val="both"/>
        <w:rPr>
          <w:rFonts w:ascii="Times New Roman" w:eastAsia="Times New Roman" w:hAnsi="Times New Roman" w:cs="Times New Roman"/>
          <w:i/>
          <w:sz w:val="28"/>
          <w:szCs w:val="28"/>
          <w:lang w:val="uk-UA" w:eastAsia="ru-RU"/>
        </w:rPr>
      </w:pPr>
      <w:r w:rsidRPr="00C61EBD">
        <w:rPr>
          <w:rFonts w:ascii="Times New Roman" w:eastAsia="Times New Roman" w:hAnsi="Times New Roman" w:cs="Times New Roman"/>
          <w:sz w:val="28"/>
          <w:szCs w:val="28"/>
          <w:lang w:val="uk-UA" w:eastAsia="ru-RU"/>
        </w:rPr>
        <w:t>Тема 2.1.2.</w:t>
      </w:r>
      <w:r w:rsidRPr="00C61EBD">
        <w:rPr>
          <w:rFonts w:ascii="Times New Roman" w:eastAsia="Times New Roman" w:hAnsi="Times New Roman" w:cs="Times New Roman"/>
          <w:b/>
          <w:sz w:val="28"/>
          <w:szCs w:val="28"/>
          <w:lang w:val="uk-UA" w:eastAsia="ru-RU"/>
        </w:rPr>
        <w:t xml:space="preserve"> </w:t>
      </w:r>
      <w:r w:rsidRPr="00C61EBD">
        <w:rPr>
          <w:rFonts w:ascii="Times New Roman" w:eastAsia="Times New Roman" w:hAnsi="Times New Roman" w:cs="Times New Roman"/>
          <w:i/>
          <w:sz w:val="28"/>
          <w:szCs w:val="28"/>
          <w:lang w:val="uk-UA" w:eastAsia="ru-RU"/>
        </w:rPr>
        <w:t>Об’ємно-просторове зображення черепа.</w:t>
      </w:r>
    </w:p>
    <w:p w:rsidR="00FB63A1" w:rsidRPr="00C61EBD" w:rsidRDefault="00FB63A1" w:rsidP="00FB63A1">
      <w:pPr>
        <w:spacing w:after="0" w:line="240" w:lineRule="auto"/>
        <w:jc w:val="both"/>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t>Розмір малюнка –  ½ аркуша. Матеріал – графітний олівець.</w:t>
      </w:r>
    </w:p>
    <w:p w:rsidR="00FB63A1" w:rsidRPr="00C61EBD" w:rsidRDefault="00FB63A1" w:rsidP="00FB63A1">
      <w:pPr>
        <w:spacing w:after="0" w:line="240" w:lineRule="auto"/>
        <w:jc w:val="both"/>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t>Методичні вимоги: оптимальне композиційне розміщення трьох зображень черепа з різним ступенем завершеності роботи.</w:t>
      </w:r>
    </w:p>
    <w:p w:rsidR="00FB63A1" w:rsidRPr="00C61EBD" w:rsidRDefault="00FB63A1" w:rsidP="00FB63A1">
      <w:pPr>
        <w:tabs>
          <w:tab w:val="left" w:pos="-567"/>
        </w:tabs>
        <w:spacing w:after="0" w:line="240" w:lineRule="auto"/>
        <w:jc w:val="both"/>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t>Визначення основних пропорцій черепа, зображення об</w:t>
      </w:r>
      <w:r w:rsidRPr="00C61EBD">
        <w:rPr>
          <w:rFonts w:ascii="Times New Roman" w:eastAsia="Times New Roman" w:hAnsi="Times New Roman" w:cs="Times New Roman"/>
          <w:sz w:val="28"/>
          <w:szCs w:val="28"/>
          <w:lang w:eastAsia="ru-RU"/>
        </w:rPr>
        <w:t>’</w:t>
      </w:r>
      <w:r w:rsidRPr="00C61EBD">
        <w:rPr>
          <w:rFonts w:ascii="Times New Roman" w:eastAsia="Times New Roman" w:hAnsi="Times New Roman" w:cs="Times New Roman"/>
          <w:sz w:val="28"/>
          <w:szCs w:val="28"/>
          <w:lang w:val="uk-UA" w:eastAsia="ru-RU"/>
        </w:rPr>
        <w:t>ємно-конструктивної форми його частин за допомогою головних осей; опорних точок з урахуванням знань пластанатомії та перспективи; визначення тоном загальної форми черепа та рельєфу деталей.</w:t>
      </w:r>
    </w:p>
    <w:p w:rsidR="00FB63A1" w:rsidRPr="00C61EBD" w:rsidRDefault="00FB63A1" w:rsidP="00FB63A1">
      <w:pPr>
        <w:tabs>
          <w:tab w:val="left" w:pos="-567"/>
        </w:tabs>
        <w:spacing w:after="0" w:line="240" w:lineRule="auto"/>
        <w:jc w:val="both"/>
        <w:rPr>
          <w:rFonts w:ascii="Times New Roman" w:eastAsia="Times New Roman" w:hAnsi="Times New Roman" w:cs="Times New Roman"/>
          <w:i/>
          <w:sz w:val="28"/>
          <w:szCs w:val="28"/>
          <w:lang w:val="uk-UA" w:eastAsia="ru-RU"/>
        </w:rPr>
      </w:pPr>
      <w:r w:rsidRPr="00C61EBD">
        <w:rPr>
          <w:rFonts w:ascii="Times New Roman" w:eastAsia="Times New Roman" w:hAnsi="Times New Roman" w:cs="Times New Roman"/>
          <w:sz w:val="28"/>
          <w:szCs w:val="28"/>
          <w:lang w:val="uk-UA" w:eastAsia="ru-RU"/>
        </w:rPr>
        <w:t xml:space="preserve">  </w:t>
      </w:r>
      <w:r w:rsidRPr="00C61EBD">
        <w:rPr>
          <w:rFonts w:ascii="Times New Roman" w:eastAsia="Times New Roman" w:hAnsi="Times New Roman" w:cs="Times New Roman"/>
          <w:sz w:val="28"/>
          <w:szCs w:val="28"/>
          <w:lang w:val="uk-UA" w:eastAsia="ru-RU"/>
        </w:rPr>
        <w:tab/>
        <w:t>Тема 2.1.3</w:t>
      </w:r>
      <w:r w:rsidRPr="00C61EBD">
        <w:rPr>
          <w:rFonts w:ascii="Times New Roman" w:eastAsia="Times New Roman" w:hAnsi="Times New Roman" w:cs="Times New Roman"/>
          <w:b/>
          <w:sz w:val="28"/>
          <w:szCs w:val="28"/>
          <w:lang w:val="uk-UA" w:eastAsia="ru-RU"/>
        </w:rPr>
        <w:t xml:space="preserve">. </w:t>
      </w:r>
      <w:r w:rsidRPr="00C61EBD">
        <w:rPr>
          <w:rFonts w:ascii="Times New Roman" w:eastAsia="Times New Roman" w:hAnsi="Times New Roman" w:cs="Times New Roman"/>
          <w:i/>
          <w:sz w:val="28"/>
          <w:szCs w:val="28"/>
          <w:lang w:val="uk-UA" w:eastAsia="ru-RU"/>
        </w:rPr>
        <w:t>Обруб голови.</w:t>
      </w:r>
    </w:p>
    <w:p w:rsidR="00FB63A1" w:rsidRPr="00C61EBD" w:rsidRDefault="00FB63A1" w:rsidP="00FB63A1">
      <w:pPr>
        <w:tabs>
          <w:tab w:val="left" w:pos="-567"/>
        </w:tabs>
        <w:spacing w:after="0" w:line="240" w:lineRule="auto"/>
        <w:jc w:val="both"/>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t>Розмір малюнка –  ½ аркуша. Матеріал – графітний олівець.</w:t>
      </w:r>
    </w:p>
    <w:p w:rsidR="00FB63A1" w:rsidRPr="00C61EBD" w:rsidRDefault="00FB63A1" w:rsidP="00FB63A1">
      <w:pPr>
        <w:tabs>
          <w:tab w:val="left" w:pos="-567"/>
        </w:tabs>
        <w:spacing w:after="0" w:line="240" w:lineRule="auto"/>
        <w:jc w:val="both"/>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t>Методичні вимоги: гармонійна композиція зображення на аркуші; виявлення загального характеру форми, основних пропорцій; зображення об</w:t>
      </w:r>
      <w:r w:rsidRPr="00C61EBD">
        <w:rPr>
          <w:rFonts w:ascii="Times New Roman" w:eastAsia="Times New Roman" w:hAnsi="Times New Roman" w:cs="Times New Roman"/>
          <w:sz w:val="28"/>
          <w:szCs w:val="28"/>
          <w:lang w:eastAsia="ru-RU"/>
        </w:rPr>
        <w:t>’</w:t>
      </w:r>
      <w:r w:rsidRPr="00C61EBD">
        <w:rPr>
          <w:rFonts w:ascii="Times New Roman" w:eastAsia="Times New Roman" w:hAnsi="Times New Roman" w:cs="Times New Roman"/>
          <w:sz w:val="28"/>
          <w:szCs w:val="28"/>
          <w:lang w:val="uk-UA" w:eastAsia="ru-RU"/>
        </w:rPr>
        <w:t>ємно-конструктивної форми всіх частин голови; пластичне моделювання форми за допомогою світлотіні; детальна характеристика натури.</w:t>
      </w:r>
    </w:p>
    <w:p w:rsidR="00FB63A1" w:rsidRPr="00C61EBD" w:rsidRDefault="00FB63A1" w:rsidP="00FB63A1">
      <w:pPr>
        <w:spacing w:after="0" w:line="240" w:lineRule="auto"/>
        <w:ind w:firstLine="708"/>
        <w:jc w:val="both"/>
        <w:rPr>
          <w:rFonts w:ascii="Times New Roman" w:eastAsia="Times New Roman" w:hAnsi="Times New Roman" w:cs="Times New Roman"/>
          <w:b/>
          <w:sz w:val="28"/>
          <w:szCs w:val="28"/>
          <w:lang w:val="uk-UA" w:eastAsia="ru-RU"/>
        </w:rPr>
      </w:pPr>
    </w:p>
    <w:p w:rsidR="00FB63A1" w:rsidRPr="00C61EBD" w:rsidRDefault="00FB63A1" w:rsidP="00FB63A1">
      <w:pPr>
        <w:spacing w:after="0" w:line="240" w:lineRule="auto"/>
        <w:ind w:firstLine="708"/>
        <w:jc w:val="both"/>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b/>
          <w:sz w:val="28"/>
          <w:szCs w:val="28"/>
          <w:lang w:val="uk-UA" w:eastAsia="ru-RU"/>
        </w:rPr>
        <w:t>Модуль №1 Натюрморт в техніці однокольорової акварелі (гризайль), натюрморт з ужиткових предметів, натюрморт з ужиткових предметів з драпіровками та натюрморт світлий.</w:t>
      </w:r>
    </w:p>
    <w:p w:rsidR="00FB63A1" w:rsidRPr="00C61EBD" w:rsidRDefault="00FB63A1" w:rsidP="00FB63A1">
      <w:pPr>
        <w:tabs>
          <w:tab w:val="left" w:pos="567"/>
        </w:tabs>
        <w:spacing w:after="0" w:line="240" w:lineRule="auto"/>
        <w:jc w:val="both"/>
        <w:rPr>
          <w:rFonts w:ascii="Times New Roman" w:eastAsia="Times New Roman" w:hAnsi="Times New Roman" w:cs="Times New Roman"/>
          <w:i/>
          <w:sz w:val="28"/>
          <w:szCs w:val="28"/>
          <w:lang w:val="uk-UA" w:eastAsia="ru-RU"/>
        </w:rPr>
      </w:pPr>
      <w:r w:rsidRPr="00C61EBD">
        <w:rPr>
          <w:rFonts w:ascii="Times New Roman" w:eastAsia="Times New Roman" w:hAnsi="Times New Roman" w:cs="Times New Roman"/>
          <w:sz w:val="28"/>
          <w:szCs w:val="28"/>
          <w:lang w:val="uk-UA" w:eastAsia="ru-RU"/>
        </w:rPr>
        <w:tab/>
        <w:t>Тема 2.2.1.1.</w:t>
      </w:r>
      <w:r w:rsidRPr="00C61EBD">
        <w:rPr>
          <w:rFonts w:ascii="Times New Roman" w:eastAsia="Times New Roman" w:hAnsi="Times New Roman" w:cs="Times New Roman"/>
          <w:i/>
          <w:sz w:val="28"/>
          <w:szCs w:val="28"/>
          <w:lang w:val="uk-UA" w:eastAsia="ru-RU"/>
        </w:rPr>
        <w:t xml:space="preserve"> Натюрморт в техніці однокольорової акварелі (гризайль).</w:t>
      </w:r>
    </w:p>
    <w:p w:rsidR="00FB63A1" w:rsidRPr="00C61EBD" w:rsidRDefault="00FB63A1" w:rsidP="00FB63A1">
      <w:pPr>
        <w:tabs>
          <w:tab w:val="left" w:pos="567"/>
        </w:tabs>
        <w:spacing w:after="0" w:line="240" w:lineRule="auto"/>
        <w:jc w:val="both"/>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t>Займає місце між живописом і рисунком. Використовуючи білий колір паперу і силу фарби від самого світлого тону до темного, є можливість передати не тільки форму зображуваних предметів, але й простір, світло, різні матеріали. Подібні вправи зроблять око чутливим до найтонкіших змін кольору по світлості.</w:t>
      </w:r>
    </w:p>
    <w:p w:rsidR="00FB63A1" w:rsidRPr="00C61EBD" w:rsidRDefault="00FB63A1" w:rsidP="00FB63A1">
      <w:pPr>
        <w:tabs>
          <w:tab w:val="left" w:pos="567"/>
        </w:tabs>
        <w:spacing w:after="0" w:line="240" w:lineRule="auto"/>
        <w:jc w:val="both"/>
        <w:rPr>
          <w:rFonts w:ascii="Times New Roman" w:eastAsia="Times New Roman" w:hAnsi="Times New Roman" w:cs="Times New Roman"/>
          <w:i/>
          <w:sz w:val="28"/>
          <w:szCs w:val="28"/>
          <w:lang w:val="uk-UA" w:eastAsia="ru-RU"/>
        </w:rPr>
      </w:pPr>
      <w:r w:rsidRPr="00C61EBD">
        <w:rPr>
          <w:rFonts w:ascii="Times New Roman" w:eastAsia="Times New Roman" w:hAnsi="Times New Roman" w:cs="Times New Roman"/>
          <w:sz w:val="28"/>
          <w:szCs w:val="28"/>
          <w:lang w:val="uk-UA" w:eastAsia="ru-RU"/>
        </w:rPr>
        <w:tab/>
        <w:t>Тема 2.</w:t>
      </w:r>
      <w:r w:rsidRPr="00C61EBD">
        <w:rPr>
          <w:rFonts w:ascii="Times New Roman" w:eastAsia="Times New Roman" w:hAnsi="Times New Roman" w:cs="Times New Roman"/>
          <w:i/>
          <w:sz w:val="28"/>
          <w:szCs w:val="28"/>
          <w:lang w:val="uk-UA" w:eastAsia="ru-RU"/>
        </w:rPr>
        <w:t>2.1.2Натюрморт з ужиткових предметів.</w:t>
      </w:r>
    </w:p>
    <w:p w:rsidR="00FB63A1" w:rsidRPr="00C61EBD" w:rsidRDefault="00FB63A1" w:rsidP="00FB63A1">
      <w:pPr>
        <w:tabs>
          <w:tab w:val="left" w:pos="567"/>
        </w:tabs>
        <w:spacing w:after="0" w:line="240" w:lineRule="auto"/>
        <w:jc w:val="both"/>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t>В процесі виконання завдання студенту необхідно встановлювати зв’язок між всіма кольорами, користуючись методом одночасного порівняння, беручи до уваги тони кольору по їх насиченості, відтінку і світлості.</w:t>
      </w:r>
    </w:p>
    <w:p w:rsidR="00FB63A1" w:rsidRPr="00C61EBD" w:rsidRDefault="00FB63A1" w:rsidP="00FB63A1">
      <w:pPr>
        <w:tabs>
          <w:tab w:val="left" w:pos="567"/>
        </w:tabs>
        <w:spacing w:after="0" w:line="240" w:lineRule="auto"/>
        <w:jc w:val="both"/>
        <w:rPr>
          <w:rFonts w:ascii="Times New Roman" w:eastAsia="Times New Roman" w:hAnsi="Times New Roman" w:cs="Times New Roman"/>
          <w:i/>
          <w:sz w:val="28"/>
          <w:szCs w:val="28"/>
          <w:lang w:val="uk-UA" w:eastAsia="ru-RU"/>
        </w:rPr>
      </w:pPr>
      <w:r w:rsidRPr="00C61EBD">
        <w:rPr>
          <w:rFonts w:ascii="Times New Roman" w:eastAsia="Times New Roman" w:hAnsi="Times New Roman" w:cs="Times New Roman"/>
          <w:sz w:val="28"/>
          <w:szCs w:val="28"/>
          <w:lang w:val="uk-UA" w:eastAsia="ru-RU"/>
        </w:rPr>
        <w:tab/>
        <w:t>Тема 2.2.2.3</w:t>
      </w:r>
      <w:r w:rsidRPr="00C61EBD">
        <w:rPr>
          <w:rFonts w:ascii="Times New Roman" w:eastAsia="Times New Roman" w:hAnsi="Times New Roman" w:cs="Times New Roman"/>
          <w:i/>
          <w:sz w:val="28"/>
          <w:szCs w:val="28"/>
          <w:lang w:val="uk-UA" w:eastAsia="ru-RU"/>
        </w:rPr>
        <w:t xml:space="preserve"> Натюрморт з ужиткових предметів з драпіровками.</w:t>
      </w:r>
    </w:p>
    <w:p w:rsidR="00FB63A1" w:rsidRPr="00C61EBD" w:rsidRDefault="00FB63A1" w:rsidP="00FB63A1">
      <w:pPr>
        <w:tabs>
          <w:tab w:val="left" w:pos="567"/>
        </w:tabs>
        <w:spacing w:after="0" w:line="240" w:lineRule="auto"/>
        <w:jc w:val="both"/>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t>Завдання виконується в змішаній техніці, поєднують техніка класична (лесеровок) з технікою „а –ла прима”. Натюрморт складається з предметів, які зближені як по тональності, так і по кольоровій насиченості.</w:t>
      </w:r>
    </w:p>
    <w:p w:rsidR="00FB63A1" w:rsidRPr="00C61EBD" w:rsidRDefault="00FB63A1" w:rsidP="00FB63A1">
      <w:pPr>
        <w:tabs>
          <w:tab w:val="left" w:pos="567"/>
        </w:tabs>
        <w:spacing w:after="0" w:line="240" w:lineRule="auto"/>
        <w:jc w:val="both"/>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b/>
          <w:sz w:val="28"/>
          <w:szCs w:val="28"/>
          <w:lang w:val="uk-UA" w:eastAsia="ru-RU"/>
        </w:rPr>
        <w:tab/>
        <w:t>Модуль №2 Натюрморт світлий, натюрморт зі скляними предметами, натюрморт з металевими ужитковим предметами</w:t>
      </w:r>
    </w:p>
    <w:p w:rsidR="00FB63A1" w:rsidRPr="00C61EBD" w:rsidRDefault="00FB63A1" w:rsidP="00FB63A1">
      <w:pPr>
        <w:tabs>
          <w:tab w:val="left" w:pos="567"/>
        </w:tabs>
        <w:spacing w:after="0" w:line="240" w:lineRule="auto"/>
        <w:jc w:val="both"/>
        <w:rPr>
          <w:rFonts w:ascii="Times New Roman" w:eastAsia="Times New Roman" w:hAnsi="Times New Roman" w:cs="Times New Roman"/>
          <w:i/>
          <w:sz w:val="28"/>
          <w:szCs w:val="28"/>
          <w:lang w:val="uk-UA" w:eastAsia="ru-RU"/>
        </w:rPr>
      </w:pPr>
      <w:r w:rsidRPr="00C61EBD">
        <w:rPr>
          <w:rFonts w:ascii="Times New Roman" w:eastAsia="Times New Roman" w:hAnsi="Times New Roman" w:cs="Times New Roman"/>
          <w:sz w:val="28"/>
          <w:szCs w:val="28"/>
          <w:lang w:val="uk-UA" w:eastAsia="ru-RU"/>
        </w:rPr>
        <w:tab/>
        <w:t>Тема 2.2.2.1.</w:t>
      </w:r>
      <w:r w:rsidRPr="00C61EBD">
        <w:rPr>
          <w:rFonts w:ascii="Times New Roman" w:eastAsia="Times New Roman" w:hAnsi="Times New Roman" w:cs="Times New Roman"/>
          <w:i/>
          <w:sz w:val="28"/>
          <w:szCs w:val="28"/>
          <w:lang w:val="uk-UA" w:eastAsia="ru-RU"/>
        </w:rPr>
        <w:t xml:space="preserve"> Натюрморт світлий.</w:t>
      </w:r>
    </w:p>
    <w:p w:rsidR="00FB63A1" w:rsidRPr="00C61EBD" w:rsidRDefault="00FB63A1" w:rsidP="00FB63A1">
      <w:pPr>
        <w:tabs>
          <w:tab w:val="left" w:pos="567"/>
        </w:tabs>
        <w:spacing w:after="0" w:line="240" w:lineRule="auto"/>
        <w:jc w:val="both"/>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t>Студент має відчути настрій створеної композиції і, доповнюючи її своїм враженням, асоціацією, створити ліричний, музичний, прозорий натюрморт, застосовуючи всі можливості  акварельного живопису. Студенти приймають участь у створенні натюрморту – постановки.</w:t>
      </w:r>
    </w:p>
    <w:p w:rsidR="00FB63A1" w:rsidRPr="00C61EBD" w:rsidRDefault="00FB63A1" w:rsidP="00FB63A1">
      <w:pPr>
        <w:tabs>
          <w:tab w:val="left" w:pos="567"/>
        </w:tabs>
        <w:spacing w:after="0" w:line="240" w:lineRule="auto"/>
        <w:jc w:val="both"/>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tab/>
        <w:t>Тема 2.2.2.2.</w:t>
      </w:r>
      <w:r w:rsidRPr="00C61EBD">
        <w:rPr>
          <w:rFonts w:ascii="Times New Roman" w:eastAsia="Times New Roman" w:hAnsi="Times New Roman" w:cs="Times New Roman"/>
          <w:i/>
          <w:sz w:val="28"/>
          <w:szCs w:val="28"/>
          <w:lang w:val="uk-UA" w:eastAsia="ru-RU"/>
        </w:rPr>
        <w:t xml:space="preserve"> Натюрморт зі скляними предметами.</w:t>
      </w:r>
    </w:p>
    <w:p w:rsidR="00FB63A1" w:rsidRPr="00C61EBD" w:rsidRDefault="00FB63A1" w:rsidP="00FB63A1">
      <w:pPr>
        <w:tabs>
          <w:tab w:val="left" w:pos="567"/>
        </w:tabs>
        <w:spacing w:after="0" w:line="240" w:lineRule="auto"/>
        <w:jc w:val="both"/>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lastRenderedPageBreak/>
        <w:t>Завдання вимагає від студента тонкої передачі скляних предметів, що відбивають і пропускають світло. Від студента вимагається створити не просто живописний етюд, а передати матеріальність предметів. Паралельно з виконанням етюду, студент має зробити ряд домашніх етюдів по цій тематиці.</w:t>
      </w:r>
    </w:p>
    <w:p w:rsidR="00FB63A1" w:rsidRPr="00C61EBD" w:rsidRDefault="00FB63A1" w:rsidP="00FB63A1">
      <w:pPr>
        <w:tabs>
          <w:tab w:val="left" w:pos="567"/>
        </w:tabs>
        <w:spacing w:after="0" w:line="240" w:lineRule="auto"/>
        <w:jc w:val="both"/>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tab/>
        <w:t>Тема 2.2.2.3.</w:t>
      </w:r>
      <w:r w:rsidRPr="00C61EBD">
        <w:rPr>
          <w:rFonts w:ascii="Times New Roman" w:eastAsia="Times New Roman" w:hAnsi="Times New Roman" w:cs="Times New Roman"/>
          <w:i/>
          <w:sz w:val="28"/>
          <w:szCs w:val="28"/>
          <w:lang w:val="uk-UA" w:eastAsia="ru-RU"/>
        </w:rPr>
        <w:t xml:space="preserve"> Натюрморт з металевими ужитковим предметами.</w:t>
      </w:r>
    </w:p>
    <w:p w:rsidR="00FB63A1" w:rsidRPr="00C61EBD" w:rsidRDefault="00FB63A1" w:rsidP="00FB63A1">
      <w:pPr>
        <w:tabs>
          <w:tab w:val="left" w:pos="567"/>
        </w:tabs>
        <w:spacing w:after="0" w:line="240" w:lineRule="auto"/>
        <w:jc w:val="both"/>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t>Завдання вимагає передачі матеріальності і металевих предметів, за допомогою теплих і холодних тонів. Передача кольором матеріальних властивостей предметів.</w:t>
      </w:r>
    </w:p>
    <w:p w:rsidR="00FB63A1" w:rsidRPr="00C61EBD" w:rsidRDefault="00FB63A1" w:rsidP="00FB63A1">
      <w:pPr>
        <w:tabs>
          <w:tab w:val="left" w:pos="567"/>
        </w:tabs>
        <w:spacing w:after="0" w:line="240" w:lineRule="auto"/>
        <w:jc w:val="both"/>
        <w:rPr>
          <w:rFonts w:ascii="Times New Roman" w:eastAsia="Times New Roman" w:hAnsi="Times New Roman" w:cs="Times New Roman"/>
          <w:b/>
          <w:sz w:val="28"/>
          <w:szCs w:val="28"/>
          <w:lang w:val="uk-UA" w:eastAsia="ru-RU"/>
        </w:rPr>
      </w:pPr>
      <w:r w:rsidRPr="00C61EBD">
        <w:rPr>
          <w:rFonts w:ascii="Times New Roman" w:eastAsia="Times New Roman" w:hAnsi="Times New Roman" w:cs="Times New Roman"/>
          <w:b/>
          <w:sz w:val="28"/>
          <w:szCs w:val="28"/>
          <w:lang w:val="uk-UA" w:eastAsia="ru-RU"/>
        </w:rPr>
        <w:tab/>
      </w:r>
      <w:r w:rsidRPr="00C61EBD">
        <w:rPr>
          <w:rFonts w:ascii="Times New Roman" w:eastAsia="Times New Roman" w:hAnsi="Times New Roman" w:cs="Times New Roman"/>
          <w:sz w:val="28"/>
          <w:szCs w:val="28"/>
          <w:lang w:val="uk-UA" w:eastAsia="ru-RU"/>
        </w:rPr>
        <w:t xml:space="preserve"> </w:t>
      </w:r>
      <w:r w:rsidRPr="00C61EBD">
        <w:rPr>
          <w:rFonts w:ascii="Times New Roman" w:eastAsia="Times New Roman" w:hAnsi="Times New Roman" w:cs="Times New Roman"/>
          <w:b/>
          <w:sz w:val="28"/>
          <w:szCs w:val="28"/>
          <w:lang w:val="uk-UA" w:eastAsia="ru-RU"/>
        </w:rPr>
        <w:t>Модуль №3 Натюрморт на тему „Чаювання”, складний натюрморт на тему „Осінь”, натюрморт на тему „Музика”</w:t>
      </w:r>
    </w:p>
    <w:p w:rsidR="00FB63A1" w:rsidRPr="00C61EBD" w:rsidRDefault="00FB63A1" w:rsidP="00FB63A1">
      <w:pPr>
        <w:tabs>
          <w:tab w:val="left" w:pos="567"/>
        </w:tabs>
        <w:spacing w:after="0" w:line="240" w:lineRule="auto"/>
        <w:jc w:val="both"/>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tab/>
        <w:t>Тема 2.2.3.1.</w:t>
      </w:r>
      <w:r w:rsidRPr="00C61EBD">
        <w:rPr>
          <w:rFonts w:ascii="Times New Roman" w:eastAsia="Times New Roman" w:hAnsi="Times New Roman" w:cs="Times New Roman"/>
          <w:i/>
          <w:sz w:val="28"/>
          <w:szCs w:val="28"/>
          <w:lang w:val="uk-UA" w:eastAsia="ru-RU"/>
        </w:rPr>
        <w:t xml:space="preserve"> Натюрморт на тему „Чаювання”.</w:t>
      </w:r>
    </w:p>
    <w:p w:rsidR="00FB63A1" w:rsidRPr="00C61EBD" w:rsidRDefault="00FB63A1" w:rsidP="00FB63A1">
      <w:pPr>
        <w:tabs>
          <w:tab w:val="left" w:pos="567"/>
        </w:tabs>
        <w:spacing w:after="0" w:line="240" w:lineRule="auto"/>
        <w:jc w:val="both"/>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t>Студенти вчаться самостійно створювати тематичний натюрморт на площині. Передаючи матеріальність кожного предмету, атмосферу і настрій тематичного натюрморту. Техніка – за вибором студента.</w:t>
      </w:r>
    </w:p>
    <w:p w:rsidR="00FB63A1" w:rsidRPr="00C61EBD" w:rsidRDefault="00FB63A1" w:rsidP="00FB63A1">
      <w:pPr>
        <w:tabs>
          <w:tab w:val="left" w:pos="567"/>
        </w:tabs>
        <w:spacing w:after="0" w:line="240" w:lineRule="auto"/>
        <w:jc w:val="both"/>
        <w:rPr>
          <w:rFonts w:ascii="Times New Roman" w:eastAsia="Times New Roman" w:hAnsi="Times New Roman" w:cs="Times New Roman"/>
          <w:i/>
          <w:sz w:val="28"/>
          <w:szCs w:val="28"/>
          <w:lang w:val="uk-UA" w:eastAsia="ru-RU"/>
        </w:rPr>
      </w:pPr>
      <w:r w:rsidRPr="00C61EBD">
        <w:rPr>
          <w:rFonts w:ascii="Times New Roman" w:eastAsia="Times New Roman" w:hAnsi="Times New Roman" w:cs="Times New Roman"/>
          <w:sz w:val="28"/>
          <w:szCs w:val="28"/>
          <w:lang w:val="uk-UA" w:eastAsia="ru-RU"/>
        </w:rPr>
        <w:tab/>
        <w:t xml:space="preserve">Тема 2.2.3.2. </w:t>
      </w:r>
      <w:r w:rsidRPr="00C61EBD">
        <w:rPr>
          <w:rFonts w:ascii="Times New Roman" w:eastAsia="Times New Roman" w:hAnsi="Times New Roman" w:cs="Times New Roman"/>
          <w:i/>
          <w:sz w:val="28"/>
          <w:szCs w:val="28"/>
          <w:lang w:val="uk-UA" w:eastAsia="ru-RU"/>
        </w:rPr>
        <w:t>Складний натюрморт на тему „Осінь”.</w:t>
      </w:r>
    </w:p>
    <w:p w:rsidR="00FB63A1" w:rsidRPr="00C61EBD" w:rsidRDefault="00FB63A1" w:rsidP="00FB63A1">
      <w:pPr>
        <w:tabs>
          <w:tab w:val="left" w:pos="567"/>
        </w:tabs>
        <w:spacing w:after="0" w:line="240" w:lineRule="auto"/>
        <w:jc w:val="both"/>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t>Натюрморт з овочами, фруктами, різними по розміру та кольору на фоні драпіровок. Від студентів вимагаються: композиційна побудова натюрморту, вирішення кольорово-тональних відношень, моделювання форми овочів та фруктів в середовищі за допомогою кольору та тону.</w:t>
      </w:r>
    </w:p>
    <w:p w:rsidR="00FB63A1" w:rsidRPr="00C61EBD" w:rsidRDefault="00FB63A1" w:rsidP="00FB63A1">
      <w:pPr>
        <w:tabs>
          <w:tab w:val="left" w:pos="567"/>
        </w:tabs>
        <w:spacing w:after="0" w:line="240" w:lineRule="auto"/>
        <w:jc w:val="both"/>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tab/>
        <w:t>Тема 2.2.3.3.</w:t>
      </w:r>
      <w:r w:rsidRPr="00C61EBD">
        <w:rPr>
          <w:rFonts w:ascii="Times New Roman" w:eastAsia="Times New Roman" w:hAnsi="Times New Roman" w:cs="Times New Roman"/>
          <w:i/>
          <w:sz w:val="28"/>
          <w:szCs w:val="28"/>
          <w:lang w:val="uk-UA" w:eastAsia="ru-RU"/>
        </w:rPr>
        <w:t xml:space="preserve"> Натюрморт на тему „Музика”.</w:t>
      </w:r>
    </w:p>
    <w:p w:rsidR="00FB63A1" w:rsidRPr="00C61EBD" w:rsidRDefault="00FB63A1" w:rsidP="00FB63A1">
      <w:pPr>
        <w:tabs>
          <w:tab w:val="left" w:pos="0"/>
        </w:tabs>
        <w:spacing w:after="0" w:line="240" w:lineRule="auto"/>
        <w:jc w:val="both"/>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t>Натюрморт складається з предметів, що асоціюються з поняттям „музика”, інструмент, ноти, свічі, драпіровки – мають створити атмосферу, в якій народжується музичний твір. Натюрморт має бути класичним, відтворити атмосферу 18-19 сторіччя.</w:t>
      </w:r>
    </w:p>
    <w:p w:rsidR="00FB63A1" w:rsidRPr="00C61EBD" w:rsidRDefault="00FB63A1" w:rsidP="00FB63A1">
      <w:pPr>
        <w:tabs>
          <w:tab w:val="left" w:pos="567"/>
        </w:tabs>
        <w:spacing w:after="0" w:line="240" w:lineRule="auto"/>
        <w:jc w:val="both"/>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b/>
          <w:sz w:val="28"/>
          <w:szCs w:val="28"/>
          <w:lang w:val="uk-UA" w:eastAsia="ru-RU"/>
        </w:rPr>
        <w:tab/>
        <w:t>Модуль №4 Натюрморт з гіпсовим рельєфом, натюрморт у класичному стилі з антикварними предметами, натюрморт „У майстерні художника”</w:t>
      </w:r>
    </w:p>
    <w:p w:rsidR="00FB63A1" w:rsidRPr="00C61EBD" w:rsidRDefault="00FB63A1" w:rsidP="00FB63A1">
      <w:pPr>
        <w:tabs>
          <w:tab w:val="left" w:pos="567"/>
        </w:tabs>
        <w:spacing w:after="0" w:line="240" w:lineRule="auto"/>
        <w:jc w:val="both"/>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tab/>
        <w:t>Тема 2.2.4.1.</w:t>
      </w:r>
      <w:r w:rsidRPr="00C61EBD">
        <w:rPr>
          <w:rFonts w:ascii="Times New Roman" w:eastAsia="Times New Roman" w:hAnsi="Times New Roman" w:cs="Times New Roman"/>
          <w:i/>
          <w:sz w:val="28"/>
          <w:szCs w:val="28"/>
          <w:lang w:val="uk-UA" w:eastAsia="ru-RU"/>
        </w:rPr>
        <w:t xml:space="preserve"> Натюрморт з гіпсовим рельєфом.</w:t>
      </w:r>
    </w:p>
    <w:p w:rsidR="00FB63A1" w:rsidRPr="00C61EBD" w:rsidRDefault="00FB63A1" w:rsidP="00FB63A1">
      <w:pPr>
        <w:tabs>
          <w:tab w:val="left" w:pos="567"/>
        </w:tabs>
        <w:spacing w:after="0" w:line="240" w:lineRule="auto"/>
        <w:jc w:val="both"/>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tab/>
        <w:t>Натюрморт складається з гіпсового рельєфу, драпіровок, керамічних виробів, металевих, тощо. Студент має створити гармонійне поєднання предметів різних фактур, кольорів.</w:t>
      </w:r>
    </w:p>
    <w:p w:rsidR="00FB63A1" w:rsidRPr="00C61EBD" w:rsidRDefault="00FB63A1" w:rsidP="00FB63A1">
      <w:pPr>
        <w:tabs>
          <w:tab w:val="left" w:pos="567"/>
        </w:tabs>
        <w:spacing w:after="0" w:line="240" w:lineRule="auto"/>
        <w:jc w:val="both"/>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tab/>
        <w:t>Тема 2.2.4.2</w:t>
      </w:r>
      <w:r w:rsidRPr="00C61EBD">
        <w:rPr>
          <w:rFonts w:ascii="Times New Roman" w:eastAsia="Times New Roman" w:hAnsi="Times New Roman" w:cs="Times New Roman"/>
          <w:i/>
          <w:sz w:val="28"/>
          <w:szCs w:val="28"/>
          <w:lang w:val="uk-UA" w:eastAsia="ru-RU"/>
        </w:rPr>
        <w:t xml:space="preserve"> Натюрморт у класичному стилі з антикварними предметами.</w:t>
      </w:r>
    </w:p>
    <w:p w:rsidR="00FB63A1" w:rsidRPr="00C61EBD" w:rsidRDefault="00FB63A1" w:rsidP="00FB63A1">
      <w:pPr>
        <w:tabs>
          <w:tab w:val="left" w:pos="567"/>
        </w:tabs>
        <w:spacing w:after="0" w:line="240" w:lineRule="auto"/>
        <w:jc w:val="both"/>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tab/>
        <w:t>Тема натюрморту вимагає створення певної атмосфери часу, який передають предмети. Студенти мають за допомогою колористичних засобів створити певний настрій, стан.</w:t>
      </w:r>
    </w:p>
    <w:p w:rsidR="00FB63A1" w:rsidRPr="00C61EBD" w:rsidRDefault="00FB63A1" w:rsidP="00FB63A1">
      <w:pPr>
        <w:spacing w:after="0" w:line="240" w:lineRule="auto"/>
        <w:ind w:firstLine="708"/>
        <w:jc w:val="both"/>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t>Тема 2.2.4.3</w:t>
      </w:r>
      <w:r w:rsidRPr="00C61EBD">
        <w:rPr>
          <w:rFonts w:ascii="Times New Roman" w:eastAsia="Times New Roman" w:hAnsi="Times New Roman" w:cs="Times New Roman"/>
          <w:i/>
          <w:sz w:val="28"/>
          <w:szCs w:val="28"/>
          <w:lang w:val="uk-UA" w:eastAsia="ru-RU"/>
        </w:rPr>
        <w:t xml:space="preserve"> Натюрморт „У майстерні художника».</w:t>
      </w:r>
    </w:p>
    <w:p w:rsidR="00FB63A1" w:rsidRPr="00C61EBD" w:rsidRDefault="00FB63A1" w:rsidP="00FB63A1">
      <w:pPr>
        <w:spacing w:after="0" w:line="240" w:lineRule="auto"/>
        <w:jc w:val="both"/>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t>Складний натюрморт, в якому можуть знайти місце палітра, рама, пензлі, драпіровки, репродукції. Вимоги і задачі такі ж.</w:t>
      </w:r>
    </w:p>
    <w:p w:rsidR="00FB63A1" w:rsidRPr="00C61EBD" w:rsidRDefault="00FB63A1" w:rsidP="00FB63A1">
      <w:pPr>
        <w:spacing w:after="0" w:line="240" w:lineRule="auto"/>
        <w:ind w:firstLine="708"/>
        <w:jc w:val="both"/>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b/>
          <w:sz w:val="28"/>
          <w:szCs w:val="28"/>
          <w:lang w:val="uk-UA" w:eastAsia="ru-RU"/>
        </w:rPr>
        <w:t>Модуль №5 Натюрморт у класичному стилі з гіпсовою головою  «Натюрморт з геометричних фігур» (рельєф), «Натюрморт з побутових предметів» (рельєф), «Копія архаїчного рельєфа» (рельєф)</w:t>
      </w:r>
    </w:p>
    <w:p w:rsidR="00FB63A1" w:rsidRPr="00C61EBD" w:rsidRDefault="00FB63A1" w:rsidP="00FB63A1">
      <w:pPr>
        <w:spacing w:after="0" w:line="240" w:lineRule="auto"/>
        <w:ind w:firstLine="708"/>
        <w:jc w:val="both"/>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t>Тема 2.2.5.1</w:t>
      </w:r>
      <w:r w:rsidRPr="00C61EBD">
        <w:rPr>
          <w:rFonts w:ascii="Times New Roman" w:eastAsia="Times New Roman" w:hAnsi="Times New Roman" w:cs="Times New Roman"/>
          <w:i/>
          <w:sz w:val="28"/>
          <w:szCs w:val="28"/>
          <w:lang w:val="uk-UA" w:eastAsia="ru-RU"/>
        </w:rPr>
        <w:t xml:space="preserve"> Натюрморт у класичному стилі з гіпсовою головою.</w:t>
      </w:r>
    </w:p>
    <w:p w:rsidR="00FB63A1" w:rsidRPr="00C61EBD" w:rsidRDefault="00FB63A1" w:rsidP="00FB63A1">
      <w:pPr>
        <w:spacing w:after="0" w:line="240" w:lineRule="auto"/>
        <w:jc w:val="both"/>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lastRenderedPageBreak/>
        <w:t>Натюрморт в класичному стилю з гіпсовою головою є перехідним завданням перед малюванням живої голови людини.</w:t>
      </w:r>
    </w:p>
    <w:p w:rsidR="00FB63A1" w:rsidRPr="00C61EBD" w:rsidRDefault="00FB63A1" w:rsidP="00FB63A1">
      <w:pPr>
        <w:spacing w:after="0" w:line="240" w:lineRule="auto"/>
        <w:ind w:firstLine="708"/>
        <w:jc w:val="both"/>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t>Тема 2.2.5.2.</w:t>
      </w:r>
      <w:r w:rsidRPr="00C61EBD">
        <w:rPr>
          <w:rFonts w:ascii="Times New Roman" w:eastAsia="Times New Roman" w:hAnsi="Times New Roman" w:cs="Times New Roman"/>
          <w:i/>
          <w:sz w:val="28"/>
          <w:szCs w:val="28"/>
          <w:lang w:val="uk-UA" w:eastAsia="ru-RU"/>
        </w:rPr>
        <w:t xml:space="preserve"> Голова жіночої моделі.</w:t>
      </w:r>
    </w:p>
    <w:p w:rsidR="00FB63A1" w:rsidRPr="00C61EBD" w:rsidRDefault="00FB63A1" w:rsidP="00FB63A1">
      <w:pPr>
        <w:spacing w:after="0" w:line="240" w:lineRule="auto"/>
        <w:jc w:val="both"/>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t>Засвоєнням живопису голови жінки з натури вибирається з характерними рисами обличчя, живим по формі. Освітлення бокове денне, фон в залежності від кольору обличчя моделі, передача великої форми кольором, тоном; уважне та ретельне ліплення деталей, підкреслення характерних ознак моделі, узагальнення і зв’язок голови моделі з фоном.</w:t>
      </w:r>
    </w:p>
    <w:p w:rsidR="00FB63A1" w:rsidRPr="00C61EBD" w:rsidRDefault="00FB63A1" w:rsidP="00FB63A1">
      <w:pPr>
        <w:spacing w:after="0" w:line="240" w:lineRule="auto"/>
        <w:ind w:firstLine="708"/>
        <w:jc w:val="both"/>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t>Тема 2.2.5..3.</w:t>
      </w:r>
      <w:r w:rsidRPr="00C61EBD">
        <w:rPr>
          <w:rFonts w:ascii="Times New Roman" w:eastAsia="Times New Roman" w:hAnsi="Times New Roman" w:cs="Times New Roman"/>
          <w:i/>
          <w:sz w:val="28"/>
          <w:szCs w:val="28"/>
          <w:lang w:val="uk-UA" w:eastAsia="ru-RU"/>
        </w:rPr>
        <w:t xml:space="preserve"> Голова чоловічої моделі.</w:t>
      </w:r>
    </w:p>
    <w:p w:rsidR="00FB63A1" w:rsidRPr="00C61EBD" w:rsidRDefault="00FB63A1" w:rsidP="00FB63A1">
      <w:pPr>
        <w:spacing w:after="0" w:line="240" w:lineRule="auto"/>
        <w:jc w:val="both"/>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t>Живопис голови чолові з натури є продовження попереднього завдання. Вимоги методами живопису передати характер натури  її колористичної особливості.</w:t>
      </w:r>
    </w:p>
    <w:p w:rsidR="00FB63A1" w:rsidRPr="00C61EBD" w:rsidRDefault="00FB63A1" w:rsidP="00FB63A1">
      <w:pPr>
        <w:spacing w:after="0" w:line="240" w:lineRule="auto"/>
        <w:ind w:firstLine="709"/>
        <w:jc w:val="both"/>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t xml:space="preserve">Тема 2.2.5.4. </w:t>
      </w:r>
      <w:r w:rsidRPr="00C61EBD">
        <w:rPr>
          <w:rFonts w:ascii="Times New Roman" w:eastAsia="Times New Roman" w:hAnsi="Times New Roman" w:cs="Times New Roman"/>
          <w:i/>
          <w:sz w:val="28"/>
          <w:szCs w:val="28"/>
          <w:lang w:val="uk-UA" w:eastAsia="ru-RU"/>
        </w:rPr>
        <w:t xml:space="preserve">«Натюрморт з геометричних фігур» (рельєф), «Натюрморт з побутових предметів» (рельєф), «Копія архаїчного рельєфа» (рельєф) </w:t>
      </w:r>
      <w:r w:rsidRPr="00C61EBD">
        <w:rPr>
          <w:rFonts w:ascii="Times New Roman" w:eastAsia="Times New Roman" w:hAnsi="Times New Roman" w:cs="Times New Roman"/>
          <w:sz w:val="28"/>
          <w:szCs w:val="28"/>
          <w:lang w:val="uk-UA" w:eastAsia="ru-RU"/>
        </w:rPr>
        <w:t>Рельєфне зображення з пластиліну.</w:t>
      </w:r>
    </w:p>
    <w:p w:rsidR="00FB63A1" w:rsidRPr="00C61EBD" w:rsidRDefault="00FB63A1" w:rsidP="00FB63A1">
      <w:pPr>
        <w:rPr>
          <w:rFonts w:ascii="Times New Roman" w:hAnsi="Times New Roman" w:cs="Times New Roman"/>
          <w:sz w:val="28"/>
          <w:szCs w:val="28"/>
          <w:lang w:val="uk-UA"/>
        </w:rPr>
      </w:pPr>
    </w:p>
    <w:p w:rsidR="00FB63A1" w:rsidRPr="00C61EBD" w:rsidRDefault="00FB63A1" w:rsidP="00FB63A1">
      <w:pPr>
        <w:rPr>
          <w:rFonts w:ascii="Times New Roman" w:hAnsi="Times New Roman" w:cs="Times New Roman"/>
          <w:sz w:val="28"/>
          <w:szCs w:val="28"/>
          <w:lang w:val="uk-UA"/>
        </w:rPr>
      </w:pPr>
    </w:p>
    <w:p w:rsidR="00FB63A1" w:rsidRPr="00C61EBD" w:rsidRDefault="00FB63A1" w:rsidP="00FB63A1">
      <w:pPr>
        <w:snapToGrid w:val="0"/>
        <w:spacing w:after="0" w:line="240" w:lineRule="auto"/>
        <w:rPr>
          <w:rFonts w:ascii="Times New Roman" w:eastAsia="Times New Roman" w:hAnsi="Times New Roman" w:cs="Times New Roman"/>
          <w:b/>
          <w:bCs/>
          <w:sz w:val="28"/>
          <w:szCs w:val="28"/>
          <w:lang w:val="uk-UA" w:eastAsia="ru-RU"/>
        </w:rPr>
      </w:pPr>
    </w:p>
    <w:p w:rsidR="00FB63A1" w:rsidRPr="00C61EBD" w:rsidRDefault="00FB63A1" w:rsidP="00FB63A1">
      <w:pPr>
        <w:snapToGrid w:val="0"/>
        <w:spacing w:after="0" w:line="240" w:lineRule="auto"/>
        <w:rPr>
          <w:rFonts w:ascii="Times New Roman" w:eastAsia="Times New Roman" w:hAnsi="Times New Roman" w:cs="Times New Roman"/>
          <w:b/>
          <w:bCs/>
          <w:sz w:val="28"/>
          <w:szCs w:val="28"/>
          <w:lang w:val="uk-UA" w:eastAsia="ru-RU"/>
        </w:rPr>
      </w:pPr>
      <w:r w:rsidRPr="00C61EBD">
        <w:rPr>
          <w:rFonts w:ascii="Times New Roman" w:eastAsia="Times New Roman" w:hAnsi="Times New Roman" w:cs="Times New Roman"/>
          <w:b/>
          <w:bCs/>
          <w:sz w:val="28"/>
          <w:szCs w:val="28"/>
          <w:lang w:val="uk-UA" w:eastAsia="ru-RU"/>
        </w:rPr>
        <w:t xml:space="preserve">1-й семестр </w:t>
      </w:r>
    </w:p>
    <w:p w:rsidR="00FB63A1" w:rsidRPr="00C61EBD" w:rsidRDefault="00FB63A1" w:rsidP="00FB63A1">
      <w:pPr>
        <w:snapToGrid w:val="0"/>
        <w:spacing w:after="0" w:line="240" w:lineRule="auto"/>
        <w:rPr>
          <w:rFonts w:ascii="Times New Roman" w:eastAsia="Times New Roman" w:hAnsi="Times New Roman" w:cs="Times New Roman"/>
          <w:b/>
          <w:sz w:val="28"/>
          <w:szCs w:val="28"/>
          <w:lang w:val="uk-UA" w:eastAsia="ru-RU"/>
        </w:rPr>
      </w:pPr>
      <w:r w:rsidRPr="00C61EBD">
        <w:rPr>
          <w:rFonts w:ascii="Times New Roman" w:eastAsia="Times New Roman" w:hAnsi="Times New Roman" w:cs="Times New Roman"/>
          <w:b/>
          <w:sz w:val="28"/>
          <w:szCs w:val="28"/>
          <w:lang w:val="uk-UA" w:eastAsia="ru-RU"/>
        </w:rPr>
        <w:t>Модуль №1 Об’ємно – конструктивна побудова натюрморту та рельєфу</w:t>
      </w:r>
    </w:p>
    <w:p w:rsidR="00FB63A1" w:rsidRPr="00C61EBD" w:rsidRDefault="00FB63A1" w:rsidP="00FB63A1">
      <w:pPr>
        <w:snapToGrid w:val="0"/>
        <w:spacing w:after="0" w:line="240" w:lineRule="auto"/>
        <w:rPr>
          <w:rFonts w:ascii="Times New Roman" w:eastAsia="Times New Roman" w:hAnsi="Times New Roman" w:cs="Times New Roman"/>
          <w:b/>
          <w:sz w:val="28"/>
          <w:szCs w:val="28"/>
          <w:lang w:val="uk-UA" w:eastAsia="ru-RU"/>
        </w:rPr>
      </w:pPr>
      <w:r w:rsidRPr="00C61EBD">
        <w:rPr>
          <w:rFonts w:ascii="Times New Roman" w:eastAsia="Times New Roman" w:hAnsi="Times New Roman" w:cs="Times New Roman"/>
          <w:b/>
          <w:sz w:val="28"/>
          <w:szCs w:val="28"/>
          <w:lang w:val="uk-UA" w:eastAsia="ru-RU"/>
        </w:rPr>
        <w:t>рисунок</w:t>
      </w:r>
    </w:p>
    <w:p w:rsidR="00FB63A1" w:rsidRPr="00C61EBD" w:rsidRDefault="00FB63A1" w:rsidP="00FB63A1">
      <w:pPr>
        <w:spacing w:after="0" w:line="240" w:lineRule="auto"/>
        <w:rPr>
          <w:rFonts w:ascii="Times New Roman" w:eastAsia="Times New Roman" w:hAnsi="Times New Roman" w:cs="Times New Roman"/>
          <w:sz w:val="28"/>
          <w:szCs w:val="28"/>
          <w:lang w:eastAsia="ru-RU"/>
        </w:rPr>
      </w:pPr>
      <w:r w:rsidRPr="00C61EBD">
        <w:rPr>
          <w:rFonts w:ascii="Times New Roman" w:eastAsia="Times New Roman" w:hAnsi="Times New Roman" w:cs="Times New Roman"/>
          <w:sz w:val="28"/>
          <w:szCs w:val="28"/>
          <w:lang w:val="uk-UA" w:eastAsia="ru-RU"/>
        </w:rPr>
        <w:t>Натюрморт з геометричних фігур</w:t>
      </w:r>
    </w:p>
    <w:p w:rsidR="00FB63A1" w:rsidRPr="00C61EBD" w:rsidRDefault="00FB63A1" w:rsidP="00FB63A1">
      <w:pPr>
        <w:spacing w:after="0" w:line="240" w:lineRule="auto"/>
        <w:rPr>
          <w:rFonts w:ascii="Times New Roman" w:eastAsia="Times New Roman" w:hAnsi="Times New Roman" w:cs="Times New Roman"/>
          <w:sz w:val="28"/>
          <w:szCs w:val="28"/>
          <w:lang w:eastAsia="ru-RU"/>
        </w:rPr>
      </w:pPr>
      <w:r w:rsidRPr="00C61EBD">
        <w:rPr>
          <w:rFonts w:ascii="Times New Roman" w:eastAsia="Times New Roman" w:hAnsi="Times New Roman" w:cs="Times New Roman"/>
          <w:noProof/>
          <w:sz w:val="28"/>
          <w:szCs w:val="28"/>
          <w:lang w:eastAsia="ru-RU"/>
        </w:rPr>
        <w:drawing>
          <wp:anchor distT="0" distB="0" distL="114300" distR="114300" simplePos="0" relativeHeight="251555328" behindDoc="1" locked="0" layoutInCell="1" allowOverlap="1" wp14:anchorId="12E01918" wp14:editId="3A2F7653">
            <wp:simplePos x="0" y="0"/>
            <wp:positionH relativeFrom="column">
              <wp:posOffset>1028700</wp:posOffset>
            </wp:positionH>
            <wp:positionV relativeFrom="paragraph">
              <wp:posOffset>72390</wp:posOffset>
            </wp:positionV>
            <wp:extent cx="3314700" cy="2870200"/>
            <wp:effectExtent l="0" t="0" r="0" b="6350"/>
            <wp:wrapNone/>
            <wp:docPr id="4" name="Рисунок 4" descr="nat_ge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_geo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4700" cy="287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3A1" w:rsidRPr="00C61EBD" w:rsidRDefault="00FB63A1" w:rsidP="00FB63A1">
      <w:pPr>
        <w:spacing w:after="0" w:line="240" w:lineRule="auto"/>
        <w:rPr>
          <w:rFonts w:ascii="Times New Roman" w:eastAsia="Times New Roman" w:hAnsi="Times New Roman" w:cs="Times New Roman"/>
          <w:sz w:val="28"/>
          <w:szCs w:val="28"/>
          <w:lang w:eastAsia="ru-RU"/>
        </w:rPr>
      </w:pPr>
    </w:p>
    <w:p w:rsidR="00FB63A1" w:rsidRPr="00C61EBD" w:rsidRDefault="00FB63A1" w:rsidP="00FB63A1">
      <w:pPr>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spacing w:after="0" w:line="240" w:lineRule="auto"/>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t xml:space="preserve"> Натюрморт з чотирьох предметів</w:t>
      </w:r>
    </w:p>
    <w:p w:rsidR="00FB63A1" w:rsidRPr="00C61EBD" w:rsidRDefault="00FB63A1" w:rsidP="00FB63A1">
      <w:pPr>
        <w:spacing w:after="0" w:line="240" w:lineRule="auto"/>
        <w:rPr>
          <w:rFonts w:ascii="Times New Roman" w:eastAsia="Times New Roman" w:hAnsi="Times New Roman" w:cs="Times New Roman"/>
          <w:sz w:val="28"/>
          <w:szCs w:val="28"/>
          <w:lang w:val="uk-UA" w:eastAsia="ru-RU"/>
        </w:rPr>
      </w:pPr>
    </w:p>
    <w:p w:rsidR="00FB63A1" w:rsidRPr="00C61EBD" w:rsidRDefault="00EE3740" w:rsidP="00FB63A1">
      <w:pPr>
        <w:tabs>
          <w:tab w:val="left" w:pos="5440"/>
        </w:tabs>
        <w:spacing w:after="0" w:line="240" w:lineRule="auto"/>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noProof/>
          <w:sz w:val="28"/>
          <w:szCs w:val="28"/>
          <w:lang w:eastAsia="ru-RU"/>
        </w:rPr>
        <w:drawing>
          <wp:anchor distT="0" distB="0" distL="114300" distR="114300" simplePos="0" relativeHeight="251561472" behindDoc="1" locked="0" layoutInCell="1" allowOverlap="1" wp14:anchorId="48E8738E" wp14:editId="18A5DDB7">
            <wp:simplePos x="0" y="0"/>
            <wp:positionH relativeFrom="column">
              <wp:posOffset>1216861</wp:posOffset>
            </wp:positionH>
            <wp:positionV relativeFrom="paragraph">
              <wp:posOffset>21323</wp:posOffset>
            </wp:positionV>
            <wp:extent cx="4283075" cy="2911384"/>
            <wp:effectExtent l="0" t="0" r="0" b="0"/>
            <wp:wrapNone/>
            <wp:docPr id="5" name="Рисунок 5" descr="nat_pr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_pro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87879"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t>Гіпсовий рослинний рельєф</w:t>
      </w: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noProof/>
          <w:sz w:val="28"/>
          <w:szCs w:val="28"/>
          <w:lang w:eastAsia="ru-RU"/>
        </w:rPr>
        <w:drawing>
          <wp:anchor distT="0" distB="0" distL="114300" distR="114300" simplePos="0" relativeHeight="251567616" behindDoc="1" locked="0" layoutInCell="1" allowOverlap="1" wp14:anchorId="134F8AC3" wp14:editId="6D8B04B9">
            <wp:simplePos x="0" y="0"/>
            <wp:positionH relativeFrom="column">
              <wp:posOffset>1674061</wp:posOffset>
            </wp:positionH>
            <wp:positionV relativeFrom="paragraph">
              <wp:posOffset>50566</wp:posOffset>
            </wp:positionV>
            <wp:extent cx="3128210" cy="4138295"/>
            <wp:effectExtent l="0" t="0" r="0" b="0"/>
            <wp:wrapNone/>
            <wp:docPr id="6" name="Рисунок 6" descr="or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na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8203" cy="41515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b/>
          <w:sz w:val="28"/>
          <w:szCs w:val="28"/>
          <w:lang w:val="uk-UA" w:eastAsia="ar-SA"/>
        </w:rPr>
      </w:pPr>
      <w:r w:rsidRPr="00C61EBD">
        <w:rPr>
          <w:rFonts w:ascii="Times New Roman" w:eastAsia="Times New Roman" w:hAnsi="Times New Roman" w:cs="Times New Roman"/>
          <w:b/>
          <w:sz w:val="28"/>
          <w:szCs w:val="28"/>
          <w:lang w:val="uk-UA" w:eastAsia="ar-SA"/>
        </w:rPr>
        <w:t>Об’ємно-конструктивна побудова натюрморту та рельєфу  живопис</w:t>
      </w: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r w:rsidRPr="00C61EBD">
        <w:rPr>
          <w:rFonts w:ascii="Times New Roman" w:eastAsia="Times New Roman" w:hAnsi="Times New Roman" w:cs="Times New Roman"/>
          <w:sz w:val="28"/>
          <w:szCs w:val="28"/>
          <w:lang w:eastAsia="ru-RU"/>
        </w:rPr>
        <w:t xml:space="preserve"> </w:t>
      </w:r>
      <w:r w:rsidRPr="00C61EBD">
        <w:rPr>
          <w:rFonts w:ascii="Times New Roman" w:eastAsia="Times New Roman" w:hAnsi="Times New Roman" w:cs="Times New Roman"/>
          <w:sz w:val="28"/>
          <w:szCs w:val="28"/>
          <w:lang w:val="uk-UA" w:eastAsia="ru-RU"/>
        </w:rPr>
        <w:t>Простий натюрморт з 3-4 предметів та драпіровками</w:t>
      </w:r>
      <w:r w:rsidRPr="00C61EBD">
        <w:rPr>
          <w:rFonts w:ascii="Times New Roman" w:eastAsia="Times New Roman" w:hAnsi="Times New Roman" w:cs="Times New Roman"/>
          <w:sz w:val="28"/>
          <w:szCs w:val="28"/>
          <w:lang w:eastAsia="ru-RU"/>
        </w:rPr>
        <w:t xml:space="preserve"> (</w:t>
      </w:r>
      <w:r w:rsidRPr="00C61EBD">
        <w:rPr>
          <w:rFonts w:ascii="Times New Roman" w:eastAsia="Times New Roman" w:hAnsi="Times New Roman" w:cs="Times New Roman"/>
          <w:sz w:val="28"/>
          <w:szCs w:val="28"/>
          <w:lang w:val="uk-UA" w:eastAsia="ru-RU"/>
        </w:rPr>
        <w:t>грізайль</w:t>
      </w:r>
      <w:r w:rsidRPr="00C61EBD">
        <w:rPr>
          <w:rFonts w:ascii="Times New Roman" w:eastAsia="Times New Roman" w:hAnsi="Times New Roman" w:cs="Times New Roman"/>
          <w:sz w:val="28"/>
          <w:szCs w:val="28"/>
          <w:lang w:eastAsia="ru-RU"/>
        </w:rPr>
        <w:t>)</w:t>
      </w: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snapToGrid w:val="0"/>
        <w:spacing w:after="0" w:line="240" w:lineRule="auto"/>
        <w:rPr>
          <w:rFonts w:ascii="Times New Roman" w:eastAsia="Times New Roman" w:hAnsi="Times New Roman" w:cs="Times New Roman"/>
          <w:b/>
          <w:iCs/>
          <w:sz w:val="28"/>
          <w:szCs w:val="28"/>
          <w:lang w:val="uk-UA" w:eastAsia="ru-RU"/>
        </w:rPr>
      </w:pPr>
    </w:p>
    <w:p w:rsidR="00FB63A1" w:rsidRPr="00C61EBD" w:rsidRDefault="00FB63A1" w:rsidP="00FB63A1">
      <w:pPr>
        <w:snapToGrid w:val="0"/>
        <w:spacing w:after="0" w:line="240" w:lineRule="auto"/>
        <w:rPr>
          <w:rFonts w:ascii="Times New Roman" w:eastAsia="Times New Roman" w:hAnsi="Times New Roman" w:cs="Times New Roman"/>
          <w:b/>
          <w:iCs/>
          <w:sz w:val="28"/>
          <w:szCs w:val="28"/>
          <w:lang w:val="uk-UA" w:eastAsia="ru-RU"/>
        </w:rPr>
      </w:pPr>
    </w:p>
    <w:p w:rsidR="00FB63A1" w:rsidRPr="00C61EBD" w:rsidRDefault="00EE3740" w:rsidP="00FB63A1">
      <w:pPr>
        <w:snapToGrid w:val="0"/>
        <w:spacing w:after="0" w:line="240" w:lineRule="auto"/>
        <w:rPr>
          <w:rFonts w:ascii="Times New Roman" w:eastAsia="Times New Roman" w:hAnsi="Times New Roman" w:cs="Times New Roman"/>
          <w:b/>
          <w:iCs/>
          <w:sz w:val="28"/>
          <w:szCs w:val="28"/>
          <w:lang w:val="uk-UA" w:eastAsia="ru-RU"/>
        </w:rPr>
      </w:pPr>
      <w:r w:rsidRPr="00C61EBD">
        <w:rPr>
          <w:rFonts w:ascii="Times New Roman" w:eastAsia="Times New Roman" w:hAnsi="Times New Roman" w:cs="Times New Roman"/>
          <w:b/>
          <w:iCs/>
          <w:noProof/>
          <w:sz w:val="28"/>
          <w:szCs w:val="28"/>
          <w:lang w:eastAsia="ru-RU"/>
        </w:rPr>
        <w:drawing>
          <wp:anchor distT="0" distB="0" distL="114300" distR="114300" simplePos="0" relativeHeight="251665920" behindDoc="1" locked="0" layoutInCell="1" allowOverlap="1" wp14:anchorId="75B3DBB5" wp14:editId="1000A55E">
            <wp:simplePos x="0" y="0"/>
            <wp:positionH relativeFrom="column">
              <wp:posOffset>807218</wp:posOffset>
            </wp:positionH>
            <wp:positionV relativeFrom="paragraph">
              <wp:posOffset>18515</wp:posOffset>
            </wp:positionV>
            <wp:extent cx="4373880" cy="5847347"/>
            <wp:effectExtent l="0" t="0" r="0" b="0"/>
            <wp:wrapNone/>
            <wp:docPr id="7" name="Рисунок 7" descr="P114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11400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73880" cy="58473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3A1" w:rsidRPr="00C61EBD" w:rsidRDefault="00FB63A1" w:rsidP="00FB63A1">
      <w:pPr>
        <w:snapToGrid w:val="0"/>
        <w:spacing w:after="0" w:line="240" w:lineRule="auto"/>
        <w:rPr>
          <w:rFonts w:ascii="Times New Roman" w:eastAsia="Times New Roman" w:hAnsi="Times New Roman" w:cs="Times New Roman"/>
          <w:b/>
          <w:iCs/>
          <w:sz w:val="28"/>
          <w:szCs w:val="28"/>
          <w:lang w:val="uk-UA" w:eastAsia="ru-RU"/>
        </w:rPr>
      </w:pPr>
    </w:p>
    <w:p w:rsidR="00FB63A1" w:rsidRPr="00C61EBD" w:rsidRDefault="00FB63A1" w:rsidP="00FB63A1">
      <w:pPr>
        <w:snapToGrid w:val="0"/>
        <w:spacing w:after="0" w:line="240" w:lineRule="auto"/>
        <w:rPr>
          <w:rFonts w:ascii="Times New Roman" w:eastAsia="Times New Roman" w:hAnsi="Times New Roman" w:cs="Times New Roman"/>
          <w:b/>
          <w:iCs/>
          <w:sz w:val="28"/>
          <w:szCs w:val="28"/>
          <w:lang w:val="uk-UA" w:eastAsia="ru-RU"/>
        </w:rPr>
      </w:pPr>
    </w:p>
    <w:p w:rsidR="00FB63A1" w:rsidRPr="00C61EBD" w:rsidRDefault="00FB63A1" w:rsidP="00FB63A1">
      <w:pPr>
        <w:snapToGrid w:val="0"/>
        <w:spacing w:after="0" w:line="240" w:lineRule="auto"/>
        <w:rPr>
          <w:rFonts w:ascii="Times New Roman" w:eastAsia="Times New Roman" w:hAnsi="Times New Roman" w:cs="Times New Roman"/>
          <w:b/>
          <w:iCs/>
          <w:sz w:val="28"/>
          <w:szCs w:val="28"/>
          <w:lang w:val="uk-UA" w:eastAsia="ru-RU"/>
        </w:rPr>
      </w:pPr>
    </w:p>
    <w:p w:rsidR="00FB63A1" w:rsidRPr="00C61EBD" w:rsidRDefault="00FB63A1" w:rsidP="00FB63A1">
      <w:pPr>
        <w:snapToGrid w:val="0"/>
        <w:spacing w:after="0" w:line="240" w:lineRule="auto"/>
        <w:rPr>
          <w:rFonts w:ascii="Times New Roman" w:eastAsia="Times New Roman" w:hAnsi="Times New Roman" w:cs="Times New Roman"/>
          <w:b/>
          <w:iCs/>
          <w:sz w:val="28"/>
          <w:szCs w:val="28"/>
          <w:lang w:val="uk-UA" w:eastAsia="ru-RU"/>
        </w:rPr>
      </w:pPr>
    </w:p>
    <w:p w:rsidR="00FB63A1" w:rsidRPr="00C61EBD" w:rsidRDefault="00FB63A1" w:rsidP="00FB63A1">
      <w:pPr>
        <w:snapToGrid w:val="0"/>
        <w:spacing w:after="0" w:line="240" w:lineRule="auto"/>
        <w:rPr>
          <w:rFonts w:ascii="Times New Roman" w:eastAsia="Times New Roman" w:hAnsi="Times New Roman" w:cs="Times New Roman"/>
          <w:b/>
          <w:iCs/>
          <w:sz w:val="28"/>
          <w:szCs w:val="28"/>
          <w:lang w:val="uk-UA" w:eastAsia="ru-RU"/>
        </w:rPr>
      </w:pPr>
    </w:p>
    <w:p w:rsidR="00FB63A1" w:rsidRPr="00C61EBD" w:rsidRDefault="00FB63A1" w:rsidP="00FB63A1">
      <w:pPr>
        <w:snapToGrid w:val="0"/>
        <w:spacing w:after="0" w:line="240" w:lineRule="auto"/>
        <w:rPr>
          <w:rFonts w:ascii="Times New Roman" w:eastAsia="Times New Roman" w:hAnsi="Times New Roman" w:cs="Times New Roman"/>
          <w:b/>
          <w:iCs/>
          <w:sz w:val="28"/>
          <w:szCs w:val="28"/>
          <w:lang w:val="uk-UA" w:eastAsia="ru-RU"/>
        </w:rPr>
      </w:pPr>
    </w:p>
    <w:p w:rsidR="00FB63A1" w:rsidRPr="00C61EBD" w:rsidRDefault="00FB63A1" w:rsidP="00FB63A1">
      <w:pPr>
        <w:snapToGrid w:val="0"/>
        <w:spacing w:after="0" w:line="240" w:lineRule="auto"/>
        <w:rPr>
          <w:rFonts w:ascii="Times New Roman" w:eastAsia="Times New Roman" w:hAnsi="Times New Roman" w:cs="Times New Roman"/>
          <w:b/>
          <w:iCs/>
          <w:sz w:val="28"/>
          <w:szCs w:val="28"/>
          <w:lang w:val="uk-UA" w:eastAsia="ru-RU"/>
        </w:rPr>
      </w:pPr>
    </w:p>
    <w:p w:rsidR="00FB63A1" w:rsidRPr="00C61EBD" w:rsidRDefault="00FB63A1" w:rsidP="00FB63A1">
      <w:pPr>
        <w:snapToGrid w:val="0"/>
        <w:spacing w:after="0" w:line="240" w:lineRule="auto"/>
        <w:rPr>
          <w:rFonts w:ascii="Times New Roman" w:eastAsia="Times New Roman" w:hAnsi="Times New Roman" w:cs="Times New Roman"/>
          <w:b/>
          <w:iCs/>
          <w:sz w:val="28"/>
          <w:szCs w:val="28"/>
          <w:lang w:val="uk-UA" w:eastAsia="ru-RU"/>
        </w:rPr>
      </w:pPr>
    </w:p>
    <w:p w:rsidR="00FB63A1" w:rsidRPr="00C61EBD" w:rsidRDefault="00FB63A1" w:rsidP="00FB63A1">
      <w:pPr>
        <w:snapToGrid w:val="0"/>
        <w:spacing w:after="0" w:line="240" w:lineRule="auto"/>
        <w:rPr>
          <w:rFonts w:ascii="Times New Roman" w:eastAsia="Times New Roman" w:hAnsi="Times New Roman" w:cs="Times New Roman"/>
          <w:b/>
          <w:iCs/>
          <w:sz w:val="28"/>
          <w:szCs w:val="28"/>
          <w:lang w:val="uk-UA" w:eastAsia="ru-RU"/>
        </w:rPr>
      </w:pPr>
    </w:p>
    <w:p w:rsidR="00FB63A1" w:rsidRPr="00C61EBD" w:rsidRDefault="00FB63A1" w:rsidP="00FB63A1">
      <w:pPr>
        <w:snapToGrid w:val="0"/>
        <w:spacing w:after="0" w:line="240" w:lineRule="auto"/>
        <w:rPr>
          <w:rFonts w:ascii="Times New Roman" w:eastAsia="Times New Roman" w:hAnsi="Times New Roman" w:cs="Times New Roman"/>
          <w:b/>
          <w:iCs/>
          <w:sz w:val="28"/>
          <w:szCs w:val="28"/>
          <w:lang w:val="uk-UA" w:eastAsia="ru-RU"/>
        </w:rPr>
      </w:pPr>
    </w:p>
    <w:p w:rsidR="00FB63A1" w:rsidRPr="00C61EBD" w:rsidRDefault="00FB63A1" w:rsidP="00FB63A1">
      <w:pPr>
        <w:snapToGrid w:val="0"/>
        <w:spacing w:after="0" w:line="240" w:lineRule="auto"/>
        <w:rPr>
          <w:rFonts w:ascii="Times New Roman" w:eastAsia="Times New Roman" w:hAnsi="Times New Roman" w:cs="Times New Roman"/>
          <w:b/>
          <w:iCs/>
          <w:sz w:val="28"/>
          <w:szCs w:val="28"/>
          <w:lang w:val="uk-UA" w:eastAsia="ru-RU"/>
        </w:rPr>
      </w:pPr>
    </w:p>
    <w:p w:rsidR="00FB63A1" w:rsidRPr="00C61EBD" w:rsidRDefault="00FB63A1" w:rsidP="00FB63A1">
      <w:pPr>
        <w:snapToGrid w:val="0"/>
        <w:spacing w:after="0" w:line="240" w:lineRule="auto"/>
        <w:rPr>
          <w:rFonts w:ascii="Times New Roman" w:eastAsia="Times New Roman" w:hAnsi="Times New Roman" w:cs="Times New Roman"/>
          <w:b/>
          <w:iCs/>
          <w:sz w:val="28"/>
          <w:szCs w:val="28"/>
          <w:lang w:val="uk-UA" w:eastAsia="ru-RU"/>
        </w:rPr>
      </w:pPr>
    </w:p>
    <w:p w:rsidR="00FB63A1" w:rsidRPr="00C61EBD" w:rsidRDefault="00FB63A1" w:rsidP="00FB63A1">
      <w:pPr>
        <w:snapToGrid w:val="0"/>
        <w:spacing w:after="0" w:line="240" w:lineRule="auto"/>
        <w:rPr>
          <w:rFonts w:ascii="Times New Roman" w:eastAsia="Times New Roman" w:hAnsi="Times New Roman" w:cs="Times New Roman"/>
          <w:b/>
          <w:iCs/>
          <w:sz w:val="28"/>
          <w:szCs w:val="28"/>
          <w:lang w:val="uk-UA" w:eastAsia="ru-RU"/>
        </w:rPr>
      </w:pPr>
    </w:p>
    <w:p w:rsidR="00FB63A1" w:rsidRPr="00C61EBD" w:rsidRDefault="00FB63A1" w:rsidP="00FB63A1">
      <w:pPr>
        <w:snapToGrid w:val="0"/>
        <w:spacing w:after="0" w:line="240" w:lineRule="auto"/>
        <w:rPr>
          <w:rFonts w:ascii="Times New Roman" w:eastAsia="Times New Roman" w:hAnsi="Times New Roman" w:cs="Times New Roman"/>
          <w:b/>
          <w:iCs/>
          <w:sz w:val="28"/>
          <w:szCs w:val="28"/>
          <w:lang w:val="uk-UA" w:eastAsia="ru-RU"/>
        </w:rPr>
      </w:pPr>
    </w:p>
    <w:p w:rsidR="00FB63A1" w:rsidRPr="00C61EBD" w:rsidRDefault="00FB63A1" w:rsidP="00FB63A1">
      <w:pPr>
        <w:snapToGrid w:val="0"/>
        <w:spacing w:after="0" w:line="240" w:lineRule="auto"/>
        <w:rPr>
          <w:rFonts w:ascii="Times New Roman" w:eastAsia="Times New Roman" w:hAnsi="Times New Roman" w:cs="Times New Roman"/>
          <w:b/>
          <w:iCs/>
          <w:sz w:val="28"/>
          <w:szCs w:val="28"/>
          <w:lang w:val="uk-UA" w:eastAsia="ru-RU"/>
        </w:rPr>
      </w:pPr>
    </w:p>
    <w:p w:rsidR="00FB63A1" w:rsidRPr="00C61EBD" w:rsidRDefault="00FB63A1" w:rsidP="00FB63A1">
      <w:pPr>
        <w:snapToGrid w:val="0"/>
        <w:spacing w:after="0" w:line="240" w:lineRule="auto"/>
        <w:rPr>
          <w:rFonts w:ascii="Times New Roman" w:eastAsia="Times New Roman" w:hAnsi="Times New Roman" w:cs="Times New Roman"/>
          <w:b/>
          <w:iCs/>
          <w:sz w:val="28"/>
          <w:szCs w:val="28"/>
          <w:lang w:val="uk-UA" w:eastAsia="ru-RU"/>
        </w:rPr>
      </w:pPr>
    </w:p>
    <w:p w:rsidR="00FB63A1" w:rsidRPr="00C61EBD" w:rsidRDefault="00FB63A1" w:rsidP="00FB63A1">
      <w:pPr>
        <w:snapToGrid w:val="0"/>
        <w:spacing w:after="0" w:line="240" w:lineRule="auto"/>
        <w:rPr>
          <w:rFonts w:ascii="Times New Roman" w:eastAsia="Times New Roman" w:hAnsi="Times New Roman" w:cs="Times New Roman"/>
          <w:b/>
          <w:iCs/>
          <w:sz w:val="28"/>
          <w:szCs w:val="28"/>
          <w:lang w:val="uk-UA" w:eastAsia="ru-RU"/>
        </w:rPr>
      </w:pPr>
    </w:p>
    <w:p w:rsidR="00EE3740" w:rsidRPr="00C61EBD" w:rsidRDefault="00EE3740" w:rsidP="00FB63A1">
      <w:pPr>
        <w:snapToGrid w:val="0"/>
        <w:spacing w:after="0" w:line="240" w:lineRule="auto"/>
        <w:rPr>
          <w:rFonts w:ascii="Times New Roman" w:eastAsia="Times New Roman" w:hAnsi="Times New Roman" w:cs="Times New Roman"/>
          <w:b/>
          <w:iCs/>
          <w:sz w:val="28"/>
          <w:szCs w:val="28"/>
          <w:lang w:val="uk-UA" w:eastAsia="ru-RU"/>
        </w:rPr>
      </w:pPr>
    </w:p>
    <w:p w:rsidR="00EE3740" w:rsidRPr="00C61EBD" w:rsidRDefault="00EE3740" w:rsidP="00FB63A1">
      <w:pPr>
        <w:snapToGrid w:val="0"/>
        <w:spacing w:after="0" w:line="240" w:lineRule="auto"/>
        <w:rPr>
          <w:rFonts w:ascii="Times New Roman" w:eastAsia="Times New Roman" w:hAnsi="Times New Roman" w:cs="Times New Roman"/>
          <w:b/>
          <w:iCs/>
          <w:sz w:val="28"/>
          <w:szCs w:val="28"/>
          <w:lang w:val="uk-UA" w:eastAsia="ru-RU"/>
        </w:rPr>
      </w:pPr>
    </w:p>
    <w:p w:rsidR="00EE3740" w:rsidRPr="00C61EBD" w:rsidRDefault="00EE3740" w:rsidP="00FB63A1">
      <w:pPr>
        <w:snapToGrid w:val="0"/>
        <w:spacing w:after="0" w:line="240" w:lineRule="auto"/>
        <w:rPr>
          <w:rFonts w:ascii="Times New Roman" w:eastAsia="Times New Roman" w:hAnsi="Times New Roman" w:cs="Times New Roman"/>
          <w:b/>
          <w:iCs/>
          <w:sz w:val="28"/>
          <w:szCs w:val="28"/>
          <w:lang w:val="uk-UA" w:eastAsia="ru-RU"/>
        </w:rPr>
      </w:pPr>
    </w:p>
    <w:p w:rsidR="00EE3740" w:rsidRPr="00C61EBD" w:rsidRDefault="00EE3740" w:rsidP="00FB63A1">
      <w:pPr>
        <w:snapToGrid w:val="0"/>
        <w:spacing w:after="0" w:line="240" w:lineRule="auto"/>
        <w:rPr>
          <w:rFonts w:ascii="Times New Roman" w:eastAsia="Times New Roman" w:hAnsi="Times New Roman" w:cs="Times New Roman"/>
          <w:b/>
          <w:iCs/>
          <w:sz w:val="28"/>
          <w:szCs w:val="28"/>
          <w:lang w:val="uk-UA" w:eastAsia="ru-RU"/>
        </w:rPr>
      </w:pPr>
    </w:p>
    <w:p w:rsidR="00EE3740" w:rsidRPr="00C61EBD" w:rsidRDefault="00EE3740" w:rsidP="00FB63A1">
      <w:pPr>
        <w:snapToGrid w:val="0"/>
        <w:spacing w:after="0" w:line="240" w:lineRule="auto"/>
        <w:rPr>
          <w:rFonts w:ascii="Times New Roman" w:eastAsia="Times New Roman" w:hAnsi="Times New Roman" w:cs="Times New Roman"/>
          <w:b/>
          <w:iCs/>
          <w:sz w:val="28"/>
          <w:szCs w:val="28"/>
          <w:lang w:val="uk-UA" w:eastAsia="ru-RU"/>
        </w:rPr>
      </w:pPr>
    </w:p>
    <w:p w:rsidR="00EE3740" w:rsidRPr="00C61EBD" w:rsidRDefault="00EE3740" w:rsidP="00FB63A1">
      <w:pPr>
        <w:snapToGrid w:val="0"/>
        <w:spacing w:after="0" w:line="240" w:lineRule="auto"/>
        <w:rPr>
          <w:rFonts w:ascii="Times New Roman" w:eastAsia="Times New Roman" w:hAnsi="Times New Roman" w:cs="Times New Roman"/>
          <w:b/>
          <w:iCs/>
          <w:sz w:val="28"/>
          <w:szCs w:val="28"/>
          <w:lang w:val="uk-UA" w:eastAsia="ru-RU"/>
        </w:rPr>
      </w:pPr>
    </w:p>
    <w:p w:rsidR="00EE3740" w:rsidRPr="00C61EBD" w:rsidRDefault="00EE3740" w:rsidP="00FB63A1">
      <w:pPr>
        <w:snapToGrid w:val="0"/>
        <w:spacing w:after="0" w:line="240" w:lineRule="auto"/>
        <w:rPr>
          <w:rFonts w:ascii="Times New Roman" w:eastAsia="Times New Roman" w:hAnsi="Times New Roman" w:cs="Times New Roman"/>
          <w:b/>
          <w:iCs/>
          <w:sz w:val="28"/>
          <w:szCs w:val="28"/>
          <w:lang w:val="uk-UA" w:eastAsia="ru-RU"/>
        </w:rPr>
      </w:pPr>
    </w:p>
    <w:p w:rsidR="00EE3740" w:rsidRPr="00C61EBD" w:rsidRDefault="00EE3740" w:rsidP="00FB63A1">
      <w:pPr>
        <w:snapToGrid w:val="0"/>
        <w:spacing w:after="0" w:line="240" w:lineRule="auto"/>
        <w:rPr>
          <w:rFonts w:ascii="Times New Roman" w:eastAsia="Times New Roman" w:hAnsi="Times New Roman" w:cs="Times New Roman"/>
          <w:b/>
          <w:iCs/>
          <w:sz w:val="28"/>
          <w:szCs w:val="28"/>
          <w:lang w:val="uk-UA" w:eastAsia="ru-RU"/>
        </w:rPr>
      </w:pPr>
    </w:p>
    <w:p w:rsidR="00EE3740" w:rsidRPr="00C61EBD" w:rsidRDefault="00EE3740" w:rsidP="00FB63A1">
      <w:pPr>
        <w:snapToGrid w:val="0"/>
        <w:spacing w:after="0" w:line="240" w:lineRule="auto"/>
        <w:rPr>
          <w:rFonts w:ascii="Times New Roman" w:eastAsia="Times New Roman" w:hAnsi="Times New Roman" w:cs="Times New Roman"/>
          <w:b/>
          <w:iCs/>
          <w:sz w:val="28"/>
          <w:szCs w:val="28"/>
          <w:lang w:val="uk-UA" w:eastAsia="ru-RU"/>
        </w:rPr>
      </w:pPr>
    </w:p>
    <w:p w:rsidR="00EE3740" w:rsidRPr="00C61EBD" w:rsidRDefault="00EE3740" w:rsidP="00FB63A1">
      <w:pPr>
        <w:snapToGrid w:val="0"/>
        <w:spacing w:after="0" w:line="240" w:lineRule="auto"/>
        <w:rPr>
          <w:rFonts w:ascii="Times New Roman" w:eastAsia="Times New Roman" w:hAnsi="Times New Roman" w:cs="Times New Roman"/>
          <w:b/>
          <w:iCs/>
          <w:sz w:val="28"/>
          <w:szCs w:val="28"/>
          <w:lang w:val="uk-UA" w:eastAsia="ru-RU"/>
        </w:rPr>
      </w:pPr>
    </w:p>
    <w:p w:rsidR="00EE3740" w:rsidRPr="00C61EBD" w:rsidRDefault="00EE3740" w:rsidP="00FB63A1">
      <w:pPr>
        <w:snapToGrid w:val="0"/>
        <w:spacing w:after="0" w:line="240" w:lineRule="auto"/>
        <w:rPr>
          <w:rFonts w:ascii="Times New Roman" w:eastAsia="Times New Roman" w:hAnsi="Times New Roman" w:cs="Times New Roman"/>
          <w:b/>
          <w:iCs/>
          <w:sz w:val="28"/>
          <w:szCs w:val="28"/>
          <w:lang w:val="uk-UA" w:eastAsia="ru-RU"/>
        </w:rPr>
      </w:pPr>
    </w:p>
    <w:p w:rsidR="00EE3740" w:rsidRPr="00C61EBD" w:rsidRDefault="00EE3740" w:rsidP="00FB63A1">
      <w:pPr>
        <w:snapToGrid w:val="0"/>
        <w:spacing w:after="0" w:line="240" w:lineRule="auto"/>
        <w:rPr>
          <w:rFonts w:ascii="Times New Roman" w:eastAsia="Times New Roman" w:hAnsi="Times New Roman" w:cs="Times New Roman"/>
          <w:b/>
          <w:iCs/>
          <w:sz w:val="28"/>
          <w:szCs w:val="28"/>
          <w:lang w:val="uk-UA" w:eastAsia="ru-RU"/>
        </w:rPr>
      </w:pPr>
    </w:p>
    <w:p w:rsidR="00EE3740" w:rsidRPr="00C61EBD" w:rsidRDefault="00EE3740" w:rsidP="00FB63A1">
      <w:pPr>
        <w:snapToGrid w:val="0"/>
        <w:spacing w:after="0" w:line="240" w:lineRule="auto"/>
        <w:rPr>
          <w:rFonts w:ascii="Times New Roman" w:eastAsia="Times New Roman" w:hAnsi="Times New Roman" w:cs="Times New Roman"/>
          <w:b/>
          <w:iCs/>
          <w:sz w:val="28"/>
          <w:szCs w:val="28"/>
          <w:lang w:val="uk-UA" w:eastAsia="ru-RU"/>
        </w:rPr>
      </w:pPr>
    </w:p>
    <w:p w:rsidR="00EE3740" w:rsidRPr="00C61EBD" w:rsidRDefault="00EE3740" w:rsidP="00FB63A1">
      <w:pPr>
        <w:snapToGrid w:val="0"/>
        <w:spacing w:after="0" w:line="240" w:lineRule="auto"/>
        <w:rPr>
          <w:rFonts w:ascii="Times New Roman" w:eastAsia="Times New Roman" w:hAnsi="Times New Roman" w:cs="Times New Roman"/>
          <w:b/>
          <w:iCs/>
          <w:sz w:val="28"/>
          <w:szCs w:val="28"/>
          <w:lang w:val="uk-UA" w:eastAsia="ru-RU"/>
        </w:rPr>
      </w:pPr>
    </w:p>
    <w:p w:rsidR="00EE3740" w:rsidRPr="00C61EBD" w:rsidRDefault="00EE3740" w:rsidP="00FB63A1">
      <w:pPr>
        <w:snapToGrid w:val="0"/>
        <w:spacing w:after="0" w:line="240" w:lineRule="auto"/>
        <w:rPr>
          <w:rFonts w:ascii="Times New Roman" w:eastAsia="Times New Roman" w:hAnsi="Times New Roman" w:cs="Times New Roman"/>
          <w:b/>
          <w:iCs/>
          <w:sz w:val="28"/>
          <w:szCs w:val="28"/>
          <w:lang w:val="uk-UA" w:eastAsia="ru-RU"/>
        </w:rPr>
      </w:pPr>
    </w:p>
    <w:p w:rsidR="00FB63A1" w:rsidRPr="00C61EBD" w:rsidRDefault="00FB63A1" w:rsidP="00FB63A1">
      <w:pPr>
        <w:snapToGrid w:val="0"/>
        <w:spacing w:after="0" w:line="240" w:lineRule="auto"/>
        <w:rPr>
          <w:rFonts w:ascii="Times New Roman" w:eastAsia="Times New Roman" w:hAnsi="Times New Roman" w:cs="Times New Roman"/>
          <w:b/>
          <w:iCs/>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r w:rsidRPr="00C61EBD">
        <w:rPr>
          <w:rFonts w:ascii="Times New Roman" w:eastAsia="Times New Roman" w:hAnsi="Times New Roman" w:cs="Times New Roman"/>
          <w:sz w:val="28"/>
          <w:szCs w:val="28"/>
          <w:lang w:val="uk-UA" w:eastAsia="ru-RU"/>
        </w:rPr>
        <w:t>Простий натюрморт з темними предметами на світлому тлі</w:t>
      </w: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r w:rsidRPr="00C61EBD">
        <w:rPr>
          <w:rFonts w:ascii="Times New Roman" w:eastAsia="Times New Roman" w:hAnsi="Times New Roman" w:cs="Times New Roman"/>
          <w:noProof/>
          <w:sz w:val="28"/>
          <w:szCs w:val="28"/>
          <w:lang w:eastAsia="ru-RU"/>
        </w:rPr>
        <w:drawing>
          <wp:anchor distT="0" distB="0" distL="114300" distR="114300" simplePos="0" relativeHeight="251672064" behindDoc="1" locked="0" layoutInCell="1" allowOverlap="1" wp14:anchorId="7B61ED7B" wp14:editId="76E08ABB">
            <wp:simplePos x="0" y="0"/>
            <wp:positionH relativeFrom="column">
              <wp:posOffset>783724</wp:posOffset>
            </wp:positionH>
            <wp:positionV relativeFrom="paragraph">
              <wp:posOffset>126332</wp:posOffset>
            </wp:positionV>
            <wp:extent cx="5232398" cy="3753852"/>
            <wp:effectExtent l="0" t="0" r="0" b="0"/>
            <wp:wrapNone/>
            <wp:docPr id="8" name="Рисунок 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2650" cy="3775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snapToGrid w:val="0"/>
        <w:spacing w:after="0" w:line="240" w:lineRule="auto"/>
        <w:rPr>
          <w:rFonts w:ascii="Times New Roman" w:eastAsia="Times New Roman" w:hAnsi="Times New Roman" w:cs="Times New Roman"/>
          <w:b/>
          <w:iCs/>
          <w:sz w:val="28"/>
          <w:szCs w:val="28"/>
          <w:lang w:eastAsia="ru-RU"/>
        </w:rPr>
      </w:pPr>
    </w:p>
    <w:p w:rsidR="00FB63A1" w:rsidRPr="00C61EBD" w:rsidRDefault="00FB63A1" w:rsidP="00FB63A1">
      <w:pPr>
        <w:snapToGrid w:val="0"/>
        <w:spacing w:after="0" w:line="240" w:lineRule="auto"/>
        <w:rPr>
          <w:rFonts w:ascii="Times New Roman" w:eastAsia="Times New Roman" w:hAnsi="Times New Roman" w:cs="Times New Roman"/>
          <w:b/>
          <w:iCs/>
          <w:sz w:val="28"/>
          <w:szCs w:val="28"/>
          <w:lang w:eastAsia="ru-RU"/>
        </w:rPr>
      </w:pPr>
    </w:p>
    <w:p w:rsidR="00FB63A1" w:rsidRPr="00C61EBD" w:rsidRDefault="00FB63A1" w:rsidP="00FB63A1">
      <w:pPr>
        <w:snapToGrid w:val="0"/>
        <w:spacing w:after="0" w:line="240" w:lineRule="auto"/>
        <w:rPr>
          <w:rFonts w:ascii="Times New Roman" w:eastAsia="Times New Roman" w:hAnsi="Times New Roman" w:cs="Times New Roman"/>
          <w:b/>
          <w:iCs/>
          <w:sz w:val="28"/>
          <w:szCs w:val="28"/>
          <w:lang w:val="uk-UA" w:eastAsia="ru-RU"/>
        </w:rPr>
      </w:pPr>
    </w:p>
    <w:p w:rsidR="00FB63A1" w:rsidRPr="00C61EBD" w:rsidRDefault="00FB63A1" w:rsidP="00FB63A1">
      <w:pPr>
        <w:snapToGrid w:val="0"/>
        <w:spacing w:after="0" w:line="240" w:lineRule="auto"/>
        <w:rPr>
          <w:rFonts w:ascii="Times New Roman" w:eastAsia="Times New Roman" w:hAnsi="Times New Roman" w:cs="Times New Roman"/>
          <w:b/>
          <w:iCs/>
          <w:sz w:val="28"/>
          <w:szCs w:val="28"/>
          <w:lang w:val="uk-UA" w:eastAsia="ru-RU"/>
        </w:rPr>
      </w:pPr>
    </w:p>
    <w:p w:rsidR="00FB63A1" w:rsidRPr="00C61EBD" w:rsidRDefault="00FB63A1" w:rsidP="00FB63A1">
      <w:pPr>
        <w:tabs>
          <w:tab w:val="left" w:pos="8573"/>
        </w:tabs>
        <w:snapToGrid w:val="0"/>
        <w:spacing w:after="0" w:line="240" w:lineRule="auto"/>
        <w:rPr>
          <w:rFonts w:ascii="Times New Roman" w:eastAsia="Times New Roman" w:hAnsi="Times New Roman" w:cs="Times New Roman"/>
          <w:b/>
          <w:iCs/>
          <w:sz w:val="28"/>
          <w:szCs w:val="28"/>
          <w:lang w:val="uk-UA" w:eastAsia="ru-RU"/>
        </w:rPr>
      </w:pPr>
      <w:r w:rsidRPr="00C61EBD">
        <w:rPr>
          <w:rFonts w:ascii="Times New Roman" w:eastAsia="Times New Roman" w:hAnsi="Times New Roman" w:cs="Times New Roman"/>
          <w:b/>
          <w:iCs/>
          <w:sz w:val="28"/>
          <w:szCs w:val="28"/>
          <w:lang w:val="uk-UA" w:eastAsia="ru-RU"/>
        </w:rPr>
        <w:tab/>
      </w:r>
    </w:p>
    <w:p w:rsidR="00FB63A1" w:rsidRPr="00C61EBD" w:rsidRDefault="00FB63A1" w:rsidP="00FB63A1">
      <w:pPr>
        <w:snapToGrid w:val="0"/>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snapToGrid w:val="0"/>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snapToGrid w:val="0"/>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snapToGrid w:val="0"/>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snapToGrid w:val="0"/>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snapToGrid w:val="0"/>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snapToGrid w:val="0"/>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snapToGrid w:val="0"/>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snapToGrid w:val="0"/>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snapToGrid w:val="0"/>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snapToGrid w:val="0"/>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snapToGrid w:val="0"/>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snapToGrid w:val="0"/>
        <w:spacing w:after="0" w:line="240" w:lineRule="auto"/>
        <w:rPr>
          <w:rFonts w:ascii="Times New Roman" w:eastAsia="Times New Roman" w:hAnsi="Times New Roman" w:cs="Times New Roman"/>
          <w:noProof/>
          <w:sz w:val="28"/>
          <w:szCs w:val="28"/>
          <w:lang w:eastAsia="ru-RU"/>
        </w:rPr>
      </w:pPr>
      <w:r w:rsidRPr="00C61EBD">
        <w:rPr>
          <w:rFonts w:ascii="Times New Roman" w:eastAsia="Times New Roman" w:hAnsi="Times New Roman" w:cs="Times New Roman"/>
          <w:sz w:val="28"/>
          <w:szCs w:val="28"/>
          <w:lang w:eastAsia="ru-RU"/>
        </w:rPr>
        <w:t xml:space="preserve"> </w:t>
      </w:r>
      <w:r w:rsidRPr="00C61EBD">
        <w:rPr>
          <w:rFonts w:ascii="Times New Roman" w:eastAsia="Times New Roman" w:hAnsi="Times New Roman" w:cs="Times New Roman"/>
          <w:sz w:val="28"/>
          <w:szCs w:val="28"/>
          <w:lang w:val="uk-UA" w:eastAsia="ru-RU"/>
        </w:rPr>
        <w:t>Простий натюрморт зі світлими предметами на темному тлі</w:t>
      </w:r>
    </w:p>
    <w:p w:rsidR="00FB63A1" w:rsidRPr="00C61EBD" w:rsidRDefault="00FB63A1" w:rsidP="00FB63A1">
      <w:pPr>
        <w:snapToGrid w:val="0"/>
        <w:spacing w:after="0" w:line="240" w:lineRule="auto"/>
        <w:rPr>
          <w:rFonts w:ascii="Times New Roman" w:eastAsia="Times New Roman" w:hAnsi="Times New Roman" w:cs="Times New Roman"/>
          <w:noProof/>
          <w:sz w:val="28"/>
          <w:szCs w:val="28"/>
          <w:lang w:eastAsia="ru-RU"/>
        </w:rPr>
      </w:pPr>
    </w:p>
    <w:p w:rsidR="00FB63A1" w:rsidRPr="00C61EBD" w:rsidRDefault="00712696" w:rsidP="00FB63A1">
      <w:pPr>
        <w:snapToGrid w:val="0"/>
        <w:spacing w:after="0" w:line="240" w:lineRule="auto"/>
        <w:rPr>
          <w:rFonts w:ascii="Times New Roman" w:eastAsia="Times New Roman" w:hAnsi="Times New Roman" w:cs="Times New Roman"/>
          <w:noProof/>
          <w:sz w:val="28"/>
          <w:szCs w:val="28"/>
          <w:lang w:eastAsia="ru-RU"/>
        </w:rPr>
      </w:pPr>
      <w:r w:rsidRPr="00C61EBD">
        <w:rPr>
          <w:rFonts w:ascii="Times New Roman" w:eastAsia="Times New Roman" w:hAnsi="Times New Roman" w:cs="Times New Roman"/>
          <w:noProof/>
          <w:sz w:val="28"/>
          <w:szCs w:val="28"/>
          <w:lang w:eastAsia="ru-RU"/>
        </w:rPr>
        <w:drawing>
          <wp:anchor distT="0" distB="0" distL="114300" distR="114300" simplePos="0" relativeHeight="251678208" behindDoc="1" locked="0" layoutInCell="1" allowOverlap="1" wp14:anchorId="030F57BA" wp14:editId="7EA532EA">
            <wp:simplePos x="0" y="0"/>
            <wp:positionH relativeFrom="column">
              <wp:posOffset>2012382</wp:posOffset>
            </wp:positionH>
            <wp:positionV relativeFrom="paragraph">
              <wp:posOffset>13848</wp:posOffset>
            </wp:positionV>
            <wp:extent cx="2647666" cy="3521606"/>
            <wp:effectExtent l="0" t="0" r="0" b="0"/>
            <wp:wrapNone/>
            <wp:docPr id="9" name="Рисунок 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5273" cy="35317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3A1" w:rsidRPr="00C61EBD" w:rsidRDefault="00FB63A1" w:rsidP="00FB63A1">
      <w:pPr>
        <w:snapToGrid w:val="0"/>
        <w:spacing w:after="0" w:line="240" w:lineRule="auto"/>
        <w:rPr>
          <w:rFonts w:ascii="Times New Roman" w:eastAsia="Times New Roman" w:hAnsi="Times New Roman" w:cs="Times New Roman"/>
          <w:noProof/>
          <w:sz w:val="28"/>
          <w:szCs w:val="28"/>
          <w:lang w:eastAsia="ru-RU"/>
        </w:rPr>
      </w:pPr>
    </w:p>
    <w:p w:rsidR="00FB63A1" w:rsidRPr="00C61EBD" w:rsidRDefault="00FB63A1" w:rsidP="00FB63A1">
      <w:pPr>
        <w:snapToGrid w:val="0"/>
        <w:spacing w:after="0" w:line="240" w:lineRule="auto"/>
        <w:rPr>
          <w:rFonts w:ascii="Times New Roman" w:eastAsia="Times New Roman" w:hAnsi="Times New Roman" w:cs="Times New Roman"/>
          <w:noProof/>
          <w:sz w:val="28"/>
          <w:szCs w:val="28"/>
          <w:lang w:eastAsia="ru-RU"/>
        </w:rPr>
      </w:pPr>
    </w:p>
    <w:p w:rsidR="00EE3740" w:rsidRPr="00C61EBD" w:rsidRDefault="00EE3740" w:rsidP="00FB63A1">
      <w:pPr>
        <w:snapToGrid w:val="0"/>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snapToGrid w:val="0"/>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snapToGrid w:val="0"/>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snapToGrid w:val="0"/>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snapToGrid w:val="0"/>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snapToGrid w:val="0"/>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snapToGrid w:val="0"/>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snapToGrid w:val="0"/>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snapToGrid w:val="0"/>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snapToGrid w:val="0"/>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snapToGrid w:val="0"/>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snapToGrid w:val="0"/>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snapToGrid w:val="0"/>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snapToGrid w:val="0"/>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snapToGrid w:val="0"/>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snapToGrid w:val="0"/>
        <w:spacing w:after="0" w:line="240" w:lineRule="auto"/>
        <w:rPr>
          <w:rFonts w:ascii="Times New Roman" w:eastAsia="Times New Roman" w:hAnsi="Times New Roman" w:cs="Times New Roman"/>
          <w:b/>
          <w:iCs/>
          <w:sz w:val="28"/>
          <w:szCs w:val="28"/>
          <w:lang w:val="uk-UA" w:eastAsia="ru-RU"/>
        </w:rPr>
      </w:pPr>
      <w:r w:rsidRPr="00C61EBD">
        <w:rPr>
          <w:rFonts w:ascii="Times New Roman" w:eastAsia="Times New Roman" w:hAnsi="Times New Roman" w:cs="Times New Roman"/>
          <w:b/>
          <w:iCs/>
          <w:sz w:val="28"/>
          <w:szCs w:val="28"/>
          <w:lang w:val="uk-UA" w:eastAsia="ru-RU"/>
        </w:rPr>
        <w:lastRenderedPageBreak/>
        <w:t>Домашнє завдання</w:t>
      </w:r>
      <w:r w:rsidRPr="00C61EBD">
        <w:rPr>
          <w:rFonts w:ascii="Times New Roman" w:eastAsia="Times New Roman" w:hAnsi="Times New Roman" w:cs="Times New Roman"/>
          <w:b/>
          <w:iCs/>
          <w:sz w:val="28"/>
          <w:szCs w:val="28"/>
          <w:lang w:eastAsia="ru-RU"/>
        </w:rPr>
        <w:t xml:space="preserve"> (</w:t>
      </w:r>
      <w:r w:rsidRPr="00C61EBD">
        <w:rPr>
          <w:rFonts w:ascii="Times New Roman" w:eastAsia="Times New Roman" w:hAnsi="Times New Roman" w:cs="Times New Roman"/>
          <w:b/>
          <w:sz w:val="28"/>
          <w:szCs w:val="28"/>
          <w:lang w:val="uk-UA" w:eastAsia="ru-RU"/>
        </w:rPr>
        <w:t>Модуль №</w:t>
      </w:r>
      <w:r w:rsidRPr="00C61EBD">
        <w:rPr>
          <w:rFonts w:ascii="Times New Roman" w:eastAsia="Times New Roman" w:hAnsi="Times New Roman" w:cs="Times New Roman"/>
          <w:b/>
          <w:sz w:val="28"/>
          <w:szCs w:val="28"/>
          <w:lang w:eastAsia="ru-RU"/>
        </w:rPr>
        <w:t>1</w:t>
      </w:r>
      <w:r w:rsidRPr="00C61EBD">
        <w:rPr>
          <w:rFonts w:ascii="Times New Roman" w:eastAsia="Times New Roman" w:hAnsi="Times New Roman" w:cs="Times New Roman"/>
          <w:b/>
          <w:iCs/>
          <w:sz w:val="28"/>
          <w:szCs w:val="28"/>
          <w:lang w:eastAsia="ru-RU"/>
        </w:rPr>
        <w:t>)</w:t>
      </w:r>
      <w:r w:rsidRPr="00C61EBD">
        <w:rPr>
          <w:rFonts w:ascii="Times New Roman" w:eastAsia="Times New Roman" w:hAnsi="Times New Roman" w:cs="Times New Roman"/>
          <w:b/>
          <w:iCs/>
          <w:sz w:val="28"/>
          <w:szCs w:val="28"/>
          <w:lang w:val="uk-UA" w:eastAsia="ru-RU"/>
        </w:rPr>
        <w:t>.</w:t>
      </w: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r w:rsidRPr="00C61EBD">
        <w:rPr>
          <w:rFonts w:ascii="Times New Roman" w:eastAsia="Times New Roman" w:hAnsi="Times New Roman" w:cs="Times New Roman"/>
          <w:bCs/>
          <w:iCs/>
          <w:sz w:val="28"/>
          <w:szCs w:val="28"/>
          <w:lang w:val="uk-UA" w:eastAsia="ru-RU"/>
        </w:rPr>
        <w:t>Конструктивні малюнки циліндричних та кулеподібних предметів</w:t>
      </w:r>
      <w:r w:rsidRPr="00C61EBD">
        <w:rPr>
          <w:rFonts w:ascii="Times New Roman" w:eastAsia="Times New Roman" w:hAnsi="Times New Roman" w:cs="Times New Roman"/>
          <w:sz w:val="28"/>
          <w:szCs w:val="28"/>
          <w:lang w:val="uk-UA" w:eastAsia="ru-RU"/>
        </w:rPr>
        <w:t xml:space="preserve"> в різних ракурсах (вази, глечики, пляшки, посуд).</w:t>
      </w: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i/>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i/>
          <w:sz w:val="28"/>
          <w:szCs w:val="28"/>
          <w:lang w:eastAsia="ru-RU"/>
        </w:rPr>
      </w:pPr>
    </w:p>
    <w:p w:rsidR="00FB63A1" w:rsidRPr="00C61EBD" w:rsidRDefault="00712696" w:rsidP="00FB63A1">
      <w:pPr>
        <w:tabs>
          <w:tab w:val="left" w:pos="5440"/>
        </w:tabs>
        <w:spacing w:after="0" w:line="240" w:lineRule="auto"/>
        <w:rPr>
          <w:rFonts w:ascii="Times New Roman" w:eastAsia="Times New Roman" w:hAnsi="Times New Roman" w:cs="Times New Roman"/>
          <w:i/>
          <w:sz w:val="28"/>
          <w:szCs w:val="28"/>
          <w:lang w:eastAsia="ru-RU"/>
        </w:rPr>
      </w:pPr>
      <w:r w:rsidRPr="00C61EBD">
        <w:rPr>
          <w:rFonts w:ascii="Times New Roman" w:eastAsia="Times New Roman" w:hAnsi="Times New Roman" w:cs="Times New Roman"/>
          <w:noProof/>
          <w:sz w:val="28"/>
          <w:szCs w:val="28"/>
          <w:lang w:eastAsia="ru-RU"/>
        </w:rPr>
        <w:drawing>
          <wp:anchor distT="0" distB="0" distL="114300" distR="114300" simplePos="0" relativeHeight="251641344" behindDoc="0" locked="0" layoutInCell="1" allowOverlap="1" wp14:anchorId="0DA38544" wp14:editId="553C412B">
            <wp:simplePos x="0" y="0"/>
            <wp:positionH relativeFrom="column">
              <wp:posOffset>679450</wp:posOffset>
            </wp:positionH>
            <wp:positionV relativeFrom="paragraph">
              <wp:posOffset>10160</wp:posOffset>
            </wp:positionV>
            <wp:extent cx="4667250" cy="6324600"/>
            <wp:effectExtent l="0" t="0" r="0" b="0"/>
            <wp:wrapNone/>
            <wp:docPr id="12" name="Рисунок 12" descr="p2140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214069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0" cy="632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3A1" w:rsidRPr="00C61EBD" w:rsidRDefault="00FB63A1" w:rsidP="00FB63A1">
      <w:pPr>
        <w:tabs>
          <w:tab w:val="left" w:pos="5440"/>
        </w:tabs>
        <w:spacing w:after="0" w:line="240" w:lineRule="auto"/>
        <w:rPr>
          <w:rFonts w:ascii="Times New Roman" w:eastAsia="Times New Roman" w:hAnsi="Times New Roman" w:cs="Times New Roman"/>
          <w:i/>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i/>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i/>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i/>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i/>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i/>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i/>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i/>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i/>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i/>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i/>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i/>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i/>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i/>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i/>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i/>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i/>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i/>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i/>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i/>
          <w:sz w:val="28"/>
          <w:szCs w:val="28"/>
          <w:lang w:eastAsia="ru-RU"/>
        </w:rPr>
      </w:pPr>
    </w:p>
    <w:p w:rsidR="00712696" w:rsidRPr="00C61EBD" w:rsidRDefault="00712696" w:rsidP="00FB63A1">
      <w:pPr>
        <w:tabs>
          <w:tab w:val="left" w:pos="5440"/>
        </w:tabs>
        <w:spacing w:after="0" w:line="240" w:lineRule="auto"/>
        <w:rPr>
          <w:rFonts w:ascii="Times New Roman" w:eastAsia="Times New Roman" w:hAnsi="Times New Roman" w:cs="Times New Roman"/>
          <w:i/>
          <w:sz w:val="28"/>
          <w:szCs w:val="28"/>
          <w:lang w:eastAsia="ru-RU"/>
        </w:rPr>
      </w:pPr>
    </w:p>
    <w:p w:rsidR="00712696" w:rsidRPr="00C61EBD" w:rsidRDefault="00712696" w:rsidP="00FB63A1">
      <w:pPr>
        <w:tabs>
          <w:tab w:val="left" w:pos="5440"/>
        </w:tabs>
        <w:spacing w:after="0" w:line="240" w:lineRule="auto"/>
        <w:rPr>
          <w:rFonts w:ascii="Times New Roman" w:eastAsia="Times New Roman" w:hAnsi="Times New Roman" w:cs="Times New Roman"/>
          <w:i/>
          <w:sz w:val="28"/>
          <w:szCs w:val="28"/>
          <w:lang w:eastAsia="ru-RU"/>
        </w:rPr>
      </w:pPr>
    </w:p>
    <w:p w:rsidR="00712696" w:rsidRPr="00C61EBD" w:rsidRDefault="00712696" w:rsidP="00FB63A1">
      <w:pPr>
        <w:tabs>
          <w:tab w:val="left" w:pos="5440"/>
        </w:tabs>
        <w:spacing w:after="0" w:line="240" w:lineRule="auto"/>
        <w:rPr>
          <w:rFonts w:ascii="Times New Roman" w:eastAsia="Times New Roman" w:hAnsi="Times New Roman" w:cs="Times New Roman"/>
          <w:i/>
          <w:sz w:val="28"/>
          <w:szCs w:val="28"/>
          <w:lang w:eastAsia="ru-RU"/>
        </w:rPr>
      </w:pPr>
    </w:p>
    <w:p w:rsidR="00712696" w:rsidRPr="00C61EBD" w:rsidRDefault="00712696" w:rsidP="00FB63A1">
      <w:pPr>
        <w:tabs>
          <w:tab w:val="left" w:pos="5440"/>
        </w:tabs>
        <w:spacing w:after="0" w:line="240" w:lineRule="auto"/>
        <w:rPr>
          <w:rFonts w:ascii="Times New Roman" w:eastAsia="Times New Roman" w:hAnsi="Times New Roman" w:cs="Times New Roman"/>
          <w:i/>
          <w:sz w:val="28"/>
          <w:szCs w:val="28"/>
          <w:lang w:eastAsia="ru-RU"/>
        </w:rPr>
      </w:pPr>
    </w:p>
    <w:p w:rsidR="00712696" w:rsidRPr="00C61EBD" w:rsidRDefault="00712696" w:rsidP="00FB63A1">
      <w:pPr>
        <w:tabs>
          <w:tab w:val="left" w:pos="5440"/>
        </w:tabs>
        <w:spacing w:after="0" w:line="240" w:lineRule="auto"/>
        <w:rPr>
          <w:rFonts w:ascii="Times New Roman" w:eastAsia="Times New Roman" w:hAnsi="Times New Roman" w:cs="Times New Roman"/>
          <w:i/>
          <w:sz w:val="28"/>
          <w:szCs w:val="28"/>
          <w:lang w:eastAsia="ru-RU"/>
        </w:rPr>
      </w:pPr>
    </w:p>
    <w:p w:rsidR="00712696" w:rsidRPr="00C61EBD" w:rsidRDefault="00712696" w:rsidP="00FB63A1">
      <w:pPr>
        <w:tabs>
          <w:tab w:val="left" w:pos="5440"/>
        </w:tabs>
        <w:spacing w:after="0" w:line="240" w:lineRule="auto"/>
        <w:rPr>
          <w:rFonts w:ascii="Times New Roman" w:eastAsia="Times New Roman" w:hAnsi="Times New Roman" w:cs="Times New Roman"/>
          <w:i/>
          <w:sz w:val="28"/>
          <w:szCs w:val="28"/>
          <w:lang w:eastAsia="ru-RU"/>
        </w:rPr>
      </w:pPr>
    </w:p>
    <w:p w:rsidR="00712696" w:rsidRPr="00C61EBD" w:rsidRDefault="00712696" w:rsidP="00FB63A1">
      <w:pPr>
        <w:tabs>
          <w:tab w:val="left" w:pos="5440"/>
        </w:tabs>
        <w:spacing w:after="0" w:line="240" w:lineRule="auto"/>
        <w:rPr>
          <w:rFonts w:ascii="Times New Roman" w:eastAsia="Times New Roman" w:hAnsi="Times New Roman" w:cs="Times New Roman"/>
          <w:i/>
          <w:sz w:val="28"/>
          <w:szCs w:val="28"/>
          <w:lang w:eastAsia="ru-RU"/>
        </w:rPr>
      </w:pPr>
    </w:p>
    <w:p w:rsidR="00712696" w:rsidRPr="00C61EBD" w:rsidRDefault="00712696" w:rsidP="00FB63A1">
      <w:pPr>
        <w:tabs>
          <w:tab w:val="left" w:pos="5440"/>
        </w:tabs>
        <w:spacing w:after="0" w:line="240" w:lineRule="auto"/>
        <w:rPr>
          <w:rFonts w:ascii="Times New Roman" w:eastAsia="Times New Roman" w:hAnsi="Times New Roman" w:cs="Times New Roman"/>
          <w:i/>
          <w:sz w:val="28"/>
          <w:szCs w:val="28"/>
          <w:lang w:eastAsia="ru-RU"/>
        </w:rPr>
      </w:pPr>
    </w:p>
    <w:p w:rsidR="00712696" w:rsidRPr="00C61EBD" w:rsidRDefault="00712696" w:rsidP="00FB63A1">
      <w:pPr>
        <w:tabs>
          <w:tab w:val="left" w:pos="5440"/>
        </w:tabs>
        <w:spacing w:after="0" w:line="240" w:lineRule="auto"/>
        <w:rPr>
          <w:rFonts w:ascii="Times New Roman" w:eastAsia="Times New Roman" w:hAnsi="Times New Roman" w:cs="Times New Roman"/>
          <w:i/>
          <w:sz w:val="28"/>
          <w:szCs w:val="28"/>
          <w:lang w:eastAsia="ru-RU"/>
        </w:rPr>
      </w:pPr>
    </w:p>
    <w:p w:rsidR="00712696" w:rsidRPr="00C61EBD" w:rsidRDefault="00712696" w:rsidP="00FB63A1">
      <w:pPr>
        <w:tabs>
          <w:tab w:val="left" w:pos="5440"/>
        </w:tabs>
        <w:spacing w:after="0" w:line="240" w:lineRule="auto"/>
        <w:rPr>
          <w:rFonts w:ascii="Times New Roman" w:eastAsia="Times New Roman" w:hAnsi="Times New Roman" w:cs="Times New Roman"/>
          <w:i/>
          <w:sz w:val="28"/>
          <w:szCs w:val="28"/>
          <w:lang w:eastAsia="ru-RU"/>
        </w:rPr>
      </w:pPr>
    </w:p>
    <w:p w:rsidR="00712696" w:rsidRPr="00C61EBD" w:rsidRDefault="00712696" w:rsidP="00FB63A1">
      <w:pPr>
        <w:tabs>
          <w:tab w:val="left" w:pos="5440"/>
        </w:tabs>
        <w:spacing w:after="0" w:line="240" w:lineRule="auto"/>
        <w:rPr>
          <w:rFonts w:ascii="Times New Roman" w:eastAsia="Times New Roman" w:hAnsi="Times New Roman" w:cs="Times New Roman"/>
          <w:i/>
          <w:sz w:val="28"/>
          <w:szCs w:val="28"/>
          <w:lang w:eastAsia="ru-RU"/>
        </w:rPr>
      </w:pPr>
    </w:p>
    <w:p w:rsidR="00712696" w:rsidRPr="00C61EBD" w:rsidRDefault="00712696" w:rsidP="00FB63A1">
      <w:pPr>
        <w:tabs>
          <w:tab w:val="left" w:pos="5440"/>
        </w:tabs>
        <w:spacing w:after="0" w:line="240" w:lineRule="auto"/>
        <w:rPr>
          <w:rFonts w:ascii="Times New Roman" w:eastAsia="Times New Roman" w:hAnsi="Times New Roman" w:cs="Times New Roman"/>
          <w:i/>
          <w:sz w:val="28"/>
          <w:szCs w:val="28"/>
          <w:lang w:eastAsia="ru-RU"/>
        </w:rPr>
      </w:pPr>
    </w:p>
    <w:p w:rsidR="00712696" w:rsidRPr="00C61EBD" w:rsidRDefault="00712696" w:rsidP="00FB63A1">
      <w:pPr>
        <w:tabs>
          <w:tab w:val="left" w:pos="5440"/>
        </w:tabs>
        <w:spacing w:after="0" w:line="240" w:lineRule="auto"/>
        <w:rPr>
          <w:rFonts w:ascii="Times New Roman" w:eastAsia="Times New Roman" w:hAnsi="Times New Roman" w:cs="Times New Roman"/>
          <w:i/>
          <w:sz w:val="28"/>
          <w:szCs w:val="28"/>
          <w:lang w:eastAsia="ru-RU"/>
        </w:rPr>
      </w:pPr>
    </w:p>
    <w:p w:rsidR="00712696" w:rsidRPr="00C61EBD" w:rsidRDefault="00712696" w:rsidP="00FB63A1">
      <w:pPr>
        <w:tabs>
          <w:tab w:val="left" w:pos="5440"/>
        </w:tabs>
        <w:spacing w:after="0" w:line="240" w:lineRule="auto"/>
        <w:rPr>
          <w:rFonts w:ascii="Times New Roman" w:eastAsia="Times New Roman" w:hAnsi="Times New Roman" w:cs="Times New Roman"/>
          <w:i/>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i/>
          <w:sz w:val="28"/>
          <w:szCs w:val="28"/>
          <w:lang w:eastAsia="ru-RU"/>
        </w:rPr>
      </w:pPr>
    </w:p>
    <w:p w:rsidR="00712696" w:rsidRPr="00C61EBD" w:rsidRDefault="00712696" w:rsidP="00712696">
      <w:pPr>
        <w:snapToGrid w:val="0"/>
        <w:spacing w:after="0" w:line="240" w:lineRule="auto"/>
        <w:rPr>
          <w:rFonts w:ascii="Times New Roman" w:eastAsia="Times New Roman" w:hAnsi="Times New Roman" w:cs="Times New Roman"/>
          <w:b/>
          <w:iCs/>
          <w:sz w:val="28"/>
          <w:szCs w:val="28"/>
          <w:lang w:val="uk-UA" w:eastAsia="ru-RU"/>
        </w:rPr>
      </w:pPr>
      <w:r w:rsidRPr="00C61EBD">
        <w:rPr>
          <w:rFonts w:ascii="Times New Roman" w:eastAsia="Times New Roman" w:hAnsi="Times New Roman" w:cs="Times New Roman"/>
          <w:b/>
          <w:iCs/>
          <w:sz w:val="28"/>
          <w:szCs w:val="28"/>
          <w:lang w:val="uk-UA" w:eastAsia="ru-RU"/>
        </w:rPr>
        <w:t>Домашнє завдання</w:t>
      </w:r>
      <w:r w:rsidRPr="00C61EBD">
        <w:rPr>
          <w:rFonts w:ascii="Times New Roman" w:eastAsia="Times New Roman" w:hAnsi="Times New Roman" w:cs="Times New Roman"/>
          <w:b/>
          <w:iCs/>
          <w:sz w:val="28"/>
          <w:szCs w:val="28"/>
          <w:lang w:eastAsia="ru-RU"/>
        </w:rPr>
        <w:t xml:space="preserve"> (</w:t>
      </w:r>
      <w:r w:rsidRPr="00C61EBD">
        <w:rPr>
          <w:rFonts w:ascii="Times New Roman" w:eastAsia="Times New Roman" w:hAnsi="Times New Roman" w:cs="Times New Roman"/>
          <w:b/>
          <w:sz w:val="28"/>
          <w:szCs w:val="28"/>
          <w:lang w:val="uk-UA" w:eastAsia="ru-RU"/>
        </w:rPr>
        <w:t>Модуль №</w:t>
      </w:r>
      <w:r w:rsidRPr="00C61EBD">
        <w:rPr>
          <w:rFonts w:ascii="Times New Roman" w:eastAsia="Times New Roman" w:hAnsi="Times New Roman" w:cs="Times New Roman"/>
          <w:b/>
          <w:sz w:val="28"/>
          <w:szCs w:val="28"/>
          <w:lang w:eastAsia="ru-RU"/>
        </w:rPr>
        <w:t>1</w:t>
      </w:r>
      <w:r w:rsidRPr="00C61EBD">
        <w:rPr>
          <w:rFonts w:ascii="Times New Roman" w:eastAsia="Times New Roman" w:hAnsi="Times New Roman" w:cs="Times New Roman"/>
          <w:b/>
          <w:iCs/>
          <w:sz w:val="28"/>
          <w:szCs w:val="28"/>
          <w:lang w:eastAsia="ru-RU"/>
        </w:rPr>
        <w:t>)</w:t>
      </w:r>
      <w:r w:rsidRPr="00C61EBD">
        <w:rPr>
          <w:rFonts w:ascii="Times New Roman" w:eastAsia="Times New Roman" w:hAnsi="Times New Roman" w:cs="Times New Roman"/>
          <w:b/>
          <w:iCs/>
          <w:sz w:val="28"/>
          <w:szCs w:val="28"/>
          <w:lang w:val="uk-UA" w:eastAsia="ru-RU"/>
        </w:rPr>
        <w:t>.</w:t>
      </w:r>
    </w:p>
    <w:p w:rsidR="00712696" w:rsidRPr="00C61EBD" w:rsidRDefault="00712696" w:rsidP="00712696">
      <w:pPr>
        <w:tabs>
          <w:tab w:val="left" w:pos="5440"/>
        </w:tabs>
        <w:spacing w:after="0" w:line="240" w:lineRule="auto"/>
        <w:rPr>
          <w:rFonts w:ascii="Times New Roman" w:eastAsia="Times New Roman" w:hAnsi="Times New Roman" w:cs="Times New Roman"/>
          <w:sz w:val="28"/>
          <w:szCs w:val="28"/>
          <w:lang w:eastAsia="ru-RU"/>
        </w:rPr>
      </w:pPr>
      <w:r w:rsidRPr="00C61EBD">
        <w:rPr>
          <w:rFonts w:ascii="Times New Roman" w:eastAsia="Times New Roman" w:hAnsi="Times New Roman" w:cs="Times New Roman"/>
          <w:bCs/>
          <w:iCs/>
          <w:sz w:val="28"/>
          <w:szCs w:val="28"/>
          <w:lang w:val="uk-UA" w:eastAsia="ru-RU"/>
        </w:rPr>
        <w:t>Конструктивні малюнки циліндричних та кулеподібних предметів</w:t>
      </w:r>
      <w:r w:rsidRPr="00C61EBD">
        <w:rPr>
          <w:rFonts w:ascii="Times New Roman" w:eastAsia="Times New Roman" w:hAnsi="Times New Roman" w:cs="Times New Roman"/>
          <w:sz w:val="28"/>
          <w:szCs w:val="28"/>
          <w:lang w:val="uk-UA" w:eastAsia="ru-RU"/>
        </w:rPr>
        <w:t xml:space="preserve"> в різних ракурсах (вази, глечики, пляшки, посуд).</w:t>
      </w:r>
    </w:p>
    <w:p w:rsidR="00712696" w:rsidRPr="00C61EBD" w:rsidRDefault="00712696" w:rsidP="00712696">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i/>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i/>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i/>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i/>
          <w:sz w:val="28"/>
          <w:szCs w:val="28"/>
          <w:lang w:eastAsia="ru-RU"/>
        </w:rPr>
      </w:pPr>
    </w:p>
    <w:p w:rsidR="00FB63A1" w:rsidRPr="00C61EBD" w:rsidRDefault="00712696" w:rsidP="00FB63A1">
      <w:pPr>
        <w:tabs>
          <w:tab w:val="left" w:pos="5440"/>
        </w:tabs>
        <w:spacing w:after="0" w:line="240" w:lineRule="auto"/>
        <w:rPr>
          <w:rFonts w:ascii="Times New Roman" w:eastAsia="Times New Roman" w:hAnsi="Times New Roman" w:cs="Times New Roman"/>
          <w:i/>
          <w:sz w:val="28"/>
          <w:szCs w:val="28"/>
          <w:lang w:eastAsia="ru-RU"/>
        </w:rPr>
      </w:pPr>
      <w:r w:rsidRPr="00C61EBD">
        <w:rPr>
          <w:rFonts w:ascii="Times New Roman" w:eastAsia="Times New Roman" w:hAnsi="Times New Roman" w:cs="Times New Roman"/>
          <w:noProof/>
          <w:sz w:val="28"/>
          <w:szCs w:val="28"/>
          <w:lang w:eastAsia="ru-RU"/>
        </w:rPr>
        <w:drawing>
          <wp:anchor distT="0" distB="0" distL="114300" distR="114300" simplePos="0" relativeHeight="251647488" behindDoc="0" locked="0" layoutInCell="1" allowOverlap="1" wp14:anchorId="3760833E" wp14:editId="0C97BA64">
            <wp:simplePos x="0" y="0"/>
            <wp:positionH relativeFrom="column">
              <wp:posOffset>679450</wp:posOffset>
            </wp:positionH>
            <wp:positionV relativeFrom="paragraph">
              <wp:posOffset>114300</wp:posOffset>
            </wp:positionV>
            <wp:extent cx="5105400" cy="6457950"/>
            <wp:effectExtent l="0" t="0" r="0" b="0"/>
            <wp:wrapNone/>
            <wp:docPr id="13" name="Рисунок 13" descr="p2140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21406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5400" cy="6457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3A1" w:rsidRPr="00C61EBD" w:rsidRDefault="00FB63A1" w:rsidP="00FB63A1">
      <w:pPr>
        <w:tabs>
          <w:tab w:val="left" w:pos="5440"/>
        </w:tabs>
        <w:spacing w:after="0" w:line="240" w:lineRule="auto"/>
        <w:rPr>
          <w:rFonts w:ascii="Times New Roman" w:eastAsia="Times New Roman" w:hAnsi="Times New Roman" w:cs="Times New Roman"/>
          <w:i/>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i/>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i/>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i/>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i/>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i/>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i/>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i/>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i/>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i/>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i/>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i/>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i/>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i/>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i/>
          <w:sz w:val="28"/>
          <w:szCs w:val="28"/>
          <w:lang w:eastAsia="ru-RU"/>
        </w:rPr>
      </w:pPr>
    </w:p>
    <w:p w:rsidR="00712696" w:rsidRPr="00C61EBD" w:rsidRDefault="00712696" w:rsidP="00FB63A1">
      <w:pPr>
        <w:tabs>
          <w:tab w:val="left" w:pos="5440"/>
        </w:tabs>
        <w:spacing w:after="0" w:line="240" w:lineRule="auto"/>
        <w:rPr>
          <w:rFonts w:ascii="Times New Roman" w:eastAsia="Times New Roman" w:hAnsi="Times New Roman" w:cs="Times New Roman"/>
          <w:i/>
          <w:sz w:val="28"/>
          <w:szCs w:val="28"/>
          <w:lang w:eastAsia="ru-RU"/>
        </w:rPr>
      </w:pPr>
    </w:p>
    <w:p w:rsidR="00712696" w:rsidRPr="00C61EBD" w:rsidRDefault="00712696" w:rsidP="00FB63A1">
      <w:pPr>
        <w:tabs>
          <w:tab w:val="left" w:pos="5440"/>
        </w:tabs>
        <w:spacing w:after="0" w:line="240" w:lineRule="auto"/>
        <w:rPr>
          <w:rFonts w:ascii="Times New Roman" w:eastAsia="Times New Roman" w:hAnsi="Times New Roman" w:cs="Times New Roman"/>
          <w:i/>
          <w:sz w:val="28"/>
          <w:szCs w:val="28"/>
          <w:lang w:eastAsia="ru-RU"/>
        </w:rPr>
      </w:pPr>
    </w:p>
    <w:p w:rsidR="00712696" w:rsidRPr="00C61EBD" w:rsidRDefault="00712696" w:rsidP="00FB63A1">
      <w:pPr>
        <w:tabs>
          <w:tab w:val="left" w:pos="5440"/>
        </w:tabs>
        <w:spacing w:after="0" w:line="240" w:lineRule="auto"/>
        <w:rPr>
          <w:rFonts w:ascii="Times New Roman" w:eastAsia="Times New Roman" w:hAnsi="Times New Roman" w:cs="Times New Roman"/>
          <w:i/>
          <w:sz w:val="28"/>
          <w:szCs w:val="28"/>
          <w:lang w:eastAsia="ru-RU"/>
        </w:rPr>
      </w:pPr>
    </w:p>
    <w:p w:rsidR="00712696" w:rsidRPr="00C61EBD" w:rsidRDefault="00712696" w:rsidP="00FB63A1">
      <w:pPr>
        <w:tabs>
          <w:tab w:val="left" w:pos="5440"/>
        </w:tabs>
        <w:spacing w:after="0" w:line="240" w:lineRule="auto"/>
        <w:rPr>
          <w:rFonts w:ascii="Times New Roman" w:eastAsia="Times New Roman" w:hAnsi="Times New Roman" w:cs="Times New Roman"/>
          <w:i/>
          <w:sz w:val="28"/>
          <w:szCs w:val="28"/>
          <w:lang w:eastAsia="ru-RU"/>
        </w:rPr>
      </w:pPr>
    </w:p>
    <w:p w:rsidR="00712696" w:rsidRPr="00C61EBD" w:rsidRDefault="00712696" w:rsidP="00FB63A1">
      <w:pPr>
        <w:tabs>
          <w:tab w:val="left" w:pos="5440"/>
        </w:tabs>
        <w:spacing w:after="0" w:line="240" w:lineRule="auto"/>
        <w:rPr>
          <w:rFonts w:ascii="Times New Roman" w:eastAsia="Times New Roman" w:hAnsi="Times New Roman" w:cs="Times New Roman"/>
          <w:i/>
          <w:sz w:val="28"/>
          <w:szCs w:val="28"/>
          <w:lang w:eastAsia="ru-RU"/>
        </w:rPr>
      </w:pPr>
    </w:p>
    <w:p w:rsidR="00712696" w:rsidRPr="00C61EBD" w:rsidRDefault="00712696" w:rsidP="00FB63A1">
      <w:pPr>
        <w:tabs>
          <w:tab w:val="left" w:pos="5440"/>
        </w:tabs>
        <w:spacing w:after="0" w:line="240" w:lineRule="auto"/>
        <w:rPr>
          <w:rFonts w:ascii="Times New Roman" w:eastAsia="Times New Roman" w:hAnsi="Times New Roman" w:cs="Times New Roman"/>
          <w:i/>
          <w:sz w:val="28"/>
          <w:szCs w:val="28"/>
          <w:lang w:eastAsia="ru-RU"/>
        </w:rPr>
      </w:pPr>
    </w:p>
    <w:p w:rsidR="00712696" w:rsidRPr="00C61EBD" w:rsidRDefault="00712696" w:rsidP="00FB63A1">
      <w:pPr>
        <w:tabs>
          <w:tab w:val="left" w:pos="5440"/>
        </w:tabs>
        <w:spacing w:after="0" w:line="240" w:lineRule="auto"/>
        <w:rPr>
          <w:rFonts w:ascii="Times New Roman" w:eastAsia="Times New Roman" w:hAnsi="Times New Roman" w:cs="Times New Roman"/>
          <w:i/>
          <w:sz w:val="28"/>
          <w:szCs w:val="28"/>
          <w:lang w:eastAsia="ru-RU"/>
        </w:rPr>
      </w:pPr>
    </w:p>
    <w:p w:rsidR="00712696" w:rsidRPr="00C61EBD" w:rsidRDefault="00712696" w:rsidP="00FB63A1">
      <w:pPr>
        <w:tabs>
          <w:tab w:val="left" w:pos="5440"/>
        </w:tabs>
        <w:spacing w:after="0" w:line="240" w:lineRule="auto"/>
        <w:rPr>
          <w:rFonts w:ascii="Times New Roman" w:eastAsia="Times New Roman" w:hAnsi="Times New Roman" w:cs="Times New Roman"/>
          <w:i/>
          <w:sz w:val="28"/>
          <w:szCs w:val="28"/>
          <w:lang w:eastAsia="ru-RU"/>
        </w:rPr>
      </w:pPr>
    </w:p>
    <w:p w:rsidR="00712696" w:rsidRPr="00C61EBD" w:rsidRDefault="00712696" w:rsidP="00FB63A1">
      <w:pPr>
        <w:tabs>
          <w:tab w:val="left" w:pos="5440"/>
        </w:tabs>
        <w:spacing w:after="0" w:line="240" w:lineRule="auto"/>
        <w:rPr>
          <w:rFonts w:ascii="Times New Roman" w:eastAsia="Times New Roman" w:hAnsi="Times New Roman" w:cs="Times New Roman"/>
          <w:i/>
          <w:sz w:val="28"/>
          <w:szCs w:val="28"/>
          <w:lang w:eastAsia="ru-RU"/>
        </w:rPr>
      </w:pPr>
    </w:p>
    <w:p w:rsidR="00712696" w:rsidRPr="00C61EBD" w:rsidRDefault="00712696" w:rsidP="00FB63A1">
      <w:pPr>
        <w:tabs>
          <w:tab w:val="left" w:pos="5440"/>
        </w:tabs>
        <w:spacing w:after="0" w:line="240" w:lineRule="auto"/>
        <w:rPr>
          <w:rFonts w:ascii="Times New Roman" w:eastAsia="Times New Roman" w:hAnsi="Times New Roman" w:cs="Times New Roman"/>
          <w:i/>
          <w:sz w:val="28"/>
          <w:szCs w:val="28"/>
          <w:lang w:eastAsia="ru-RU"/>
        </w:rPr>
      </w:pPr>
    </w:p>
    <w:p w:rsidR="00712696" w:rsidRPr="00C61EBD" w:rsidRDefault="00712696" w:rsidP="00FB63A1">
      <w:pPr>
        <w:tabs>
          <w:tab w:val="left" w:pos="5440"/>
        </w:tabs>
        <w:spacing w:after="0" w:line="240" w:lineRule="auto"/>
        <w:rPr>
          <w:rFonts w:ascii="Times New Roman" w:eastAsia="Times New Roman" w:hAnsi="Times New Roman" w:cs="Times New Roman"/>
          <w:i/>
          <w:sz w:val="28"/>
          <w:szCs w:val="28"/>
          <w:lang w:eastAsia="ru-RU"/>
        </w:rPr>
      </w:pPr>
    </w:p>
    <w:p w:rsidR="00712696" w:rsidRPr="00C61EBD" w:rsidRDefault="00712696" w:rsidP="00FB63A1">
      <w:pPr>
        <w:tabs>
          <w:tab w:val="left" w:pos="5440"/>
        </w:tabs>
        <w:spacing w:after="0" w:line="240" w:lineRule="auto"/>
        <w:rPr>
          <w:rFonts w:ascii="Times New Roman" w:eastAsia="Times New Roman" w:hAnsi="Times New Roman" w:cs="Times New Roman"/>
          <w:i/>
          <w:sz w:val="28"/>
          <w:szCs w:val="28"/>
          <w:lang w:eastAsia="ru-RU"/>
        </w:rPr>
      </w:pPr>
    </w:p>
    <w:p w:rsidR="00712696" w:rsidRPr="00C61EBD" w:rsidRDefault="00712696" w:rsidP="00FB63A1">
      <w:pPr>
        <w:tabs>
          <w:tab w:val="left" w:pos="5440"/>
        </w:tabs>
        <w:spacing w:after="0" w:line="240" w:lineRule="auto"/>
        <w:rPr>
          <w:rFonts w:ascii="Times New Roman" w:eastAsia="Times New Roman" w:hAnsi="Times New Roman" w:cs="Times New Roman"/>
          <w:i/>
          <w:sz w:val="28"/>
          <w:szCs w:val="28"/>
          <w:lang w:eastAsia="ru-RU"/>
        </w:rPr>
      </w:pPr>
    </w:p>
    <w:p w:rsidR="00712696" w:rsidRPr="00C61EBD" w:rsidRDefault="00712696" w:rsidP="00FB63A1">
      <w:pPr>
        <w:tabs>
          <w:tab w:val="left" w:pos="5440"/>
        </w:tabs>
        <w:spacing w:after="0" w:line="240" w:lineRule="auto"/>
        <w:rPr>
          <w:rFonts w:ascii="Times New Roman" w:eastAsia="Times New Roman" w:hAnsi="Times New Roman" w:cs="Times New Roman"/>
          <w:i/>
          <w:sz w:val="28"/>
          <w:szCs w:val="28"/>
          <w:lang w:eastAsia="ru-RU"/>
        </w:rPr>
      </w:pPr>
    </w:p>
    <w:p w:rsidR="00712696" w:rsidRPr="00C61EBD" w:rsidRDefault="00712696" w:rsidP="00FB63A1">
      <w:pPr>
        <w:tabs>
          <w:tab w:val="left" w:pos="5440"/>
        </w:tabs>
        <w:spacing w:after="0" w:line="240" w:lineRule="auto"/>
        <w:rPr>
          <w:rFonts w:ascii="Times New Roman" w:eastAsia="Times New Roman" w:hAnsi="Times New Roman" w:cs="Times New Roman"/>
          <w:i/>
          <w:sz w:val="28"/>
          <w:szCs w:val="28"/>
          <w:lang w:eastAsia="ru-RU"/>
        </w:rPr>
      </w:pPr>
    </w:p>
    <w:p w:rsidR="00712696" w:rsidRPr="00C61EBD" w:rsidRDefault="00712696" w:rsidP="00FB63A1">
      <w:pPr>
        <w:tabs>
          <w:tab w:val="left" w:pos="5440"/>
        </w:tabs>
        <w:spacing w:after="0" w:line="240" w:lineRule="auto"/>
        <w:rPr>
          <w:rFonts w:ascii="Times New Roman" w:eastAsia="Times New Roman" w:hAnsi="Times New Roman" w:cs="Times New Roman"/>
          <w:i/>
          <w:sz w:val="28"/>
          <w:szCs w:val="28"/>
          <w:lang w:eastAsia="ru-RU"/>
        </w:rPr>
      </w:pPr>
    </w:p>
    <w:p w:rsidR="00712696" w:rsidRPr="00C61EBD" w:rsidRDefault="00712696" w:rsidP="00FB63A1">
      <w:pPr>
        <w:tabs>
          <w:tab w:val="left" w:pos="5440"/>
        </w:tabs>
        <w:spacing w:after="0" w:line="240" w:lineRule="auto"/>
        <w:rPr>
          <w:rFonts w:ascii="Times New Roman" w:eastAsia="Times New Roman" w:hAnsi="Times New Roman" w:cs="Times New Roman"/>
          <w:i/>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eastAsia="ru-RU"/>
        </w:rPr>
      </w:pPr>
      <w:r w:rsidRPr="00C61EBD">
        <w:rPr>
          <w:rFonts w:ascii="Times New Roman" w:eastAsia="Times New Roman" w:hAnsi="Times New Roman" w:cs="Times New Roman"/>
          <w:b/>
          <w:sz w:val="28"/>
          <w:szCs w:val="28"/>
          <w:lang w:val="uk-UA" w:eastAsia="ru-RU"/>
        </w:rPr>
        <w:t>2-й семестр( рисунок, живопис)</w:t>
      </w: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eastAsia="ru-RU"/>
        </w:rPr>
      </w:pPr>
      <w:r w:rsidRPr="00C61EBD">
        <w:rPr>
          <w:rFonts w:ascii="Times New Roman" w:eastAsia="Times New Roman" w:hAnsi="Times New Roman" w:cs="Times New Roman"/>
          <w:b/>
          <w:sz w:val="28"/>
          <w:szCs w:val="28"/>
          <w:lang w:val="uk-UA" w:eastAsia="ru-RU"/>
        </w:rPr>
        <w:t>Модуль №2 Конструкція голови, натюрморт рисунок</w:t>
      </w: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r w:rsidRPr="00C61EBD">
        <w:rPr>
          <w:rFonts w:ascii="Times New Roman" w:eastAsia="Times New Roman" w:hAnsi="Times New Roman" w:cs="Times New Roman"/>
          <w:sz w:val="28"/>
          <w:szCs w:val="28"/>
          <w:lang w:eastAsia="ru-RU"/>
        </w:rPr>
        <w:t xml:space="preserve"> </w:t>
      </w:r>
      <w:r w:rsidRPr="00C61EBD">
        <w:rPr>
          <w:rFonts w:ascii="Times New Roman" w:eastAsia="Times New Roman" w:hAnsi="Times New Roman" w:cs="Times New Roman"/>
          <w:sz w:val="28"/>
          <w:szCs w:val="28"/>
          <w:lang w:val="uk-UA" w:eastAsia="ru-RU"/>
        </w:rPr>
        <w:t>Череп у 3-х положеннях</w:t>
      </w:r>
    </w:p>
    <w:p w:rsidR="00EE3740" w:rsidRPr="00C61EBD" w:rsidRDefault="00EE3740" w:rsidP="00FB63A1">
      <w:pPr>
        <w:tabs>
          <w:tab w:val="left" w:pos="544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r w:rsidRPr="00C61EBD">
        <w:rPr>
          <w:rFonts w:ascii="Times New Roman" w:eastAsia="Times New Roman" w:hAnsi="Times New Roman" w:cs="Times New Roman"/>
          <w:noProof/>
          <w:sz w:val="28"/>
          <w:szCs w:val="28"/>
          <w:lang w:eastAsia="ru-RU"/>
        </w:rPr>
        <w:drawing>
          <wp:anchor distT="0" distB="0" distL="114300" distR="114300" simplePos="0" relativeHeight="251579904" behindDoc="1" locked="0" layoutInCell="1" allowOverlap="1" wp14:anchorId="29E3732E" wp14:editId="15C67C1D">
            <wp:simplePos x="0" y="0"/>
            <wp:positionH relativeFrom="column">
              <wp:posOffset>4229100</wp:posOffset>
            </wp:positionH>
            <wp:positionV relativeFrom="paragraph">
              <wp:posOffset>64770</wp:posOffset>
            </wp:positionV>
            <wp:extent cx="1507490" cy="1906270"/>
            <wp:effectExtent l="0" t="0" r="0" b="0"/>
            <wp:wrapNone/>
            <wp:docPr id="14" name="Рисунок 14" descr="cherep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erep_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7490" cy="1906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1EBD">
        <w:rPr>
          <w:rFonts w:ascii="Times New Roman" w:eastAsia="Times New Roman" w:hAnsi="Times New Roman" w:cs="Times New Roman"/>
          <w:noProof/>
          <w:sz w:val="28"/>
          <w:szCs w:val="28"/>
          <w:lang w:eastAsia="ru-RU"/>
        </w:rPr>
        <w:drawing>
          <wp:anchor distT="0" distB="0" distL="114300" distR="114300" simplePos="0" relativeHeight="251573760" behindDoc="1" locked="0" layoutInCell="1" allowOverlap="1" wp14:anchorId="7A941430" wp14:editId="1DD7635C">
            <wp:simplePos x="0" y="0"/>
            <wp:positionH relativeFrom="column">
              <wp:posOffset>285750</wp:posOffset>
            </wp:positionH>
            <wp:positionV relativeFrom="paragraph">
              <wp:posOffset>102870</wp:posOffset>
            </wp:positionV>
            <wp:extent cx="1276350" cy="1926590"/>
            <wp:effectExtent l="0" t="0" r="0" b="0"/>
            <wp:wrapNone/>
            <wp:docPr id="15" name="Рисунок 15" descr="chere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erep_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6350" cy="1926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r w:rsidRPr="00C61EBD">
        <w:rPr>
          <w:rFonts w:ascii="Times New Roman" w:eastAsia="Times New Roman" w:hAnsi="Times New Roman" w:cs="Times New Roman"/>
          <w:noProof/>
          <w:sz w:val="28"/>
          <w:szCs w:val="28"/>
          <w:lang w:eastAsia="ru-RU"/>
        </w:rPr>
        <w:drawing>
          <wp:anchor distT="0" distB="0" distL="114300" distR="114300" simplePos="0" relativeHeight="251586048" behindDoc="1" locked="0" layoutInCell="1" allowOverlap="1" wp14:anchorId="6B0B85E1" wp14:editId="341BF130">
            <wp:simplePos x="0" y="0"/>
            <wp:positionH relativeFrom="column">
              <wp:posOffset>2139950</wp:posOffset>
            </wp:positionH>
            <wp:positionV relativeFrom="paragraph">
              <wp:posOffset>41910</wp:posOffset>
            </wp:positionV>
            <wp:extent cx="1631950" cy="1828800"/>
            <wp:effectExtent l="0" t="0" r="6350" b="0"/>
            <wp:wrapNone/>
            <wp:docPr id="16" name="Рисунок 16" descr="che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ere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3195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712696" w:rsidRPr="00C61EBD" w:rsidRDefault="00712696" w:rsidP="00FB63A1">
      <w:pPr>
        <w:tabs>
          <w:tab w:val="left" w:pos="5440"/>
        </w:tabs>
        <w:spacing w:after="0" w:line="240" w:lineRule="auto"/>
        <w:rPr>
          <w:rFonts w:ascii="Times New Roman" w:eastAsia="Times New Roman" w:hAnsi="Times New Roman" w:cs="Times New Roman"/>
          <w:sz w:val="28"/>
          <w:szCs w:val="28"/>
          <w:lang w:eastAsia="ru-RU"/>
        </w:rPr>
      </w:pPr>
    </w:p>
    <w:p w:rsidR="00712696" w:rsidRPr="00C61EBD" w:rsidRDefault="00712696" w:rsidP="00FB63A1">
      <w:pPr>
        <w:tabs>
          <w:tab w:val="left" w:pos="5440"/>
        </w:tabs>
        <w:spacing w:after="0" w:line="240" w:lineRule="auto"/>
        <w:rPr>
          <w:rFonts w:ascii="Times New Roman" w:eastAsia="Times New Roman" w:hAnsi="Times New Roman" w:cs="Times New Roman"/>
          <w:sz w:val="28"/>
          <w:szCs w:val="28"/>
          <w:lang w:eastAsia="ru-RU"/>
        </w:rPr>
      </w:pPr>
    </w:p>
    <w:p w:rsidR="00712696" w:rsidRPr="00C61EBD" w:rsidRDefault="00712696" w:rsidP="00FB63A1">
      <w:pPr>
        <w:tabs>
          <w:tab w:val="left" w:pos="5440"/>
        </w:tabs>
        <w:spacing w:after="0" w:line="240" w:lineRule="auto"/>
        <w:rPr>
          <w:rFonts w:ascii="Times New Roman" w:eastAsia="Times New Roman" w:hAnsi="Times New Roman" w:cs="Times New Roman"/>
          <w:sz w:val="28"/>
          <w:szCs w:val="28"/>
          <w:lang w:eastAsia="ru-RU"/>
        </w:rPr>
      </w:pPr>
    </w:p>
    <w:p w:rsidR="00712696" w:rsidRPr="00C61EBD" w:rsidRDefault="00712696" w:rsidP="00FB63A1">
      <w:pPr>
        <w:tabs>
          <w:tab w:val="left" w:pos="5440"/>
        </w:tabs>
        <w:spacing w:after="0" w:line="240" w:lineRule="auto"/>
        <w:rPr>
          <w:rFonts w:ascii="Times New Roman" w:eastAsia="Times New Roman" w:hAnsi="Times New Roman" w:cs="Times New Roman"/>
          <w:sz w:val="28"/>
          <w:szCs w:val="28"/>
          <w:lang w:eastAsia="ru-RU"/>
        </w:rPr>
      </w:pPr>
    </w:p>
    <w:p w:rsidR="00712696" w:rsidRPr="00C61EBD" w:rsidRDefault="00712696"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r w:rsidRPr="00C61EBD">
        <w:rPr>
          <w:rFonts w:ascii="Times New Roman" w:eastAsia="Times New Roman" w:hAnsi="Times New Roman" w:cs="Times New Roman"/>
          <w:noProof/>
          <w:sz w:val="28"/>
          <w:szCs w:val="28"/>
          <w:lang w:eastAsia="ru-RU"/>
        </w:rPr>
        <w:drawing>
          <wp:anchor distT="0" distB="0" distL="114300" distR="114300" simplePos="0" relativeHeight="251592192" behindDoc="1" locked="0" layoutInCell="1" allowOverlap="1" wp14:anchorId="1F79E3B6" wp14:editId="22218F8A">
            <wp:simplePos x="0" y="0"/>
            <wp:positionH relativeFrom="column">
              <wp:posOffset>1809750</wp:posOffset>
            </wp:positionH>
            <wp:positionV relativeFrom="paragraph">
              <wp:posOffset>102870</wp:posOffset>
            </wp:positionV>
            <wp:extent cx="2223770" cy="3262630"/>
            <wp:effectExtent l="0" t="0" r="5080" b="0"/>
            <wp:wrapNone/>
            <wp:docPr id="17" name="Рисунок 17" descr="ekars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karsh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3770" cy="3262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r w:rsidRPr="00C61EBD">
        <w:rPr>
          <w:rFonts w:ascii="Times New Roman" w:eastAsia="Times New Roman" w:hAnsi="Times New Roman" w:cs="Times New Roman"/>
          <w:sz w:val="28"/>
          <w:szCs w:val="28"/>
          <w:lang w:eastAsia="ru-RU"/>
        </w:rPr>
        <w:t xml:space="preserve"> </w:t>
      </w:r>
      <w:r w:rsidRPr="00C61EBD">
        <w:rPr>
          <w:rFonts w:ascii="Times New Roman" w:eastAsia="Times New Roman" w:hAnsi="Times New Roman" w:cs="Times New Roman"/>
          <w:sz w:val="28"/>
          <w:szCs w:val="28"/>
          <w:lang w:val="uk-UA" w:eastAsia="ru-RU"/>
        </w:rPr>
        <w:t>Екорше голови</w:t>
      </w: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r w:rsidRPr="00C61EBD">
        <w:rPr>
          <w:rFonts w:ascii="Times New Roman" w:eastAsia="Times New Roman" w:hAnsi="Times New Roman" w:cs="Times New Roman"/>
          <w:noProof/>
          <w:sz w:val="28"/>
          <w:szCs w:val="28"/>
          <w:lang w:eastAsia="ru-RU"/>
        </w:rPr>
        <w:drawing>
          <wp:anchor distT="0" distB="0" distL="114300" distR="114300" simplePos="0" relativeHeight="251598336" behindDoc="1" locked="0" layoutInCell="1" allowOverlap="1" wp14:anchorId="336633D0" wp14:editId="72DE82E2">
            <wp:simplePos x="0" y="0"/>
            <wp:positionH relativeFrom="column">
              <wp:posOffset>1847850</wp:posOffset>
            </wp:positionH>
            <wp:positionV relativeFrom="paragraph">
              <wp:posOffset>128905</wp:posOffset>
            </wp:positionV>
            <wp:extent cx="2001520" cy="3045460"/>
            <wp:effectExtent l="0" t="0" r="0" b="2540"/>
            <wp:wrapNone/>
            <wp:docPr id="18" name="Рисунок 18" descr="obrub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brub_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1520" cy="3045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1EBD">
        <w:rPr>
          <w:rFonts w:ascii="Times New Roman" w:eastAsia="Times New Roman" w:hAnsi="Times New Roman" w:cs="Times New Roman"/>
          <w:sz w:val="28"/>
          <w:szCs w:val="28"/>
          <w:lang w:eastAsia="ru-RU"/>
        </w:rPr>
        <w:t xml:space="preserve"> </w:t>
      </w:r>
      <w:r w:rsidRPr="00C61EBD">
        <w:rPr>
          <w:rFonts w:ascii="Times New Roman" w:eastAsia="Times New Roman" w:hAnsi="Times New Roman" w:cs="Times New Roman"/>
          <w:sz w:val="28"/>
          <w:szCs w:val="28"/>
          <w:lang w:val="uk-UA" w:eastAsia="ru-RU"/>
        </w:rPr>
        <w:t>Обруб  голови</w:t>
      </w: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b/>
          <w:sz w:val="28"/>
          <w:szCs w:val="28"/>
          <w:lang w:val="uk-UA" w:eastAsia="ru-RU"/>
        </w:rPr>
      </w:pPr>
      <w:r w:rsidRPr="00C61EBD">
        <w:rPr>
          <w:rFonts w:ascii="Times New Roman" w:eastAsia="Times New Roman" w:hAnsi="Times New Roman" w:cs="Times New Roman"/>
          <w:b/>
          <w:sz w:val="28"/>
          <w:szCs w:val="28"/>
          <w:lang w:val="uk-UA" w:eastAsia="ru-RU"/>
        </w:rPr>
        <w:t>Модуль №2 Натюрморт живопис</w:t>
      </w:r>
    </w:p>
    <w:p w:rsidR="00FB63A1" w:rsidRPr="00C61EBD" w:rsidRDefault="00712696" w:rsidP="00FB63A1">
      <w:pPr>
        <w:tabs>
          <w:tab w:val="left" w:pos="6400"/>
        </w:tabs>
        <w:spacing w:after="0" w:line="240" w:lineRule="auto"/>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noProof/>
          <w:sz w:val="28"/>
          <w:szCs w:val="28"/>
          <w:lang w:eastAsia="ru-RU"/>
        </w:rPr>
        <w:drawing>
          <wp:anchor distT="0" distB="0" distL="114300" distR="114300" simplePos="0" relativeHeight="251684352" behindDoc="1" locked="0" layoutInCell="1" allowOverlap="1" wp14:anchorId="0629A75F" wp14:editId="0706A33C">
            <wp:simplePos x="0" y="0"/>
            <wp:positionH relativeFrom="column">
              <wp:posOffset>2794000</wp:posOffset>
            </wp:positionH>
            <wp:positionV relativeFrom="paragraph">
              <wp:posOffset>42545</wp:posOffset>
            </wp:positionV>
            <wp:extent cx="3429000" cy="4267200"/>
            <wp:effectExtent l="0" t="0" r="0" b="0"/>
            <wp:wrapNone/>
            <wp:docPr id="19" name="Рисунок 1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29000" cy="426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63A1" w:rsidRPr="00C61EBD">
        <w:rPr>
          <w:rFonts w:ascii="Times New Roman" w:eastAsia="Times New Roman" w:hAnsi="Times New Roman" w:cs="Times New Roman"/>
          <w:sz w:val="28"/>
          <w:szCs w:val="28"/>
          <w:lang w:val="uk-UA" w:eastAsia="ru-RU"/>
        </w:rPr>
        <w:t xml:space="preserve"> Натюрморт в теплій гаммі</w:t>
      </w: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712696" w:rsidRPr="00C61EBD" w:rsidRDefault="00712696" w:rsidP="00FB63A1">
      <w:pPr>
        <w:tabs>
          <w:tab w:val="left" w:pos="6400"/>
        </w:tabs>
        <w:spacing w:after="0" w:line="240" w:lineRule="auto"/>
        <w:rPr>
          <w:rFonts w:ascii="Times New Roman" w:eastAsia="Times New Roman" w:hAnsi="Times New Roman" w:cs="Times New Roman"/>
          <w:sz w:val="28"/>
          <w:szCs w:val="28"/>
          <w:lang w:val="uk-UA" w:eastAsia="ru-RU"/>
        </w:rPr>
      </w:pPr>
    </w:p>
    <w:p w:rsidR="00712696" w:rsidRPr="00C61EBD" w:rsidRDefault="00712696"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t xml:space="preserve"> Натюрморт в холодній гаммі</w:t>
      </w: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712696" w:rsidP="00FB63A1">
      <w:pPr>
        <w:tabs>
          <w:tab w:val="left" w:pos="6400"/>
        </w:tabs>
        <w:spacing w:after="0" w:line="240" w:lineRule="auto"/>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noProof/>
          <w:sz w:val="28"/>
          <w:szCs w:val="28"/>
          <w:lang w:eastAsia="ru-RU"/>
        </w:rPr>
        <w:drawing>
          <wp:anchor distT="0" distB="0" distL="114300" distR="114300" simplePos="0" relativeHeight="251690496" behindDoc="1" locked="0" layoutInCell="1" allowOverlap="1" wp14:anchorId="3ECB6285" wp14:editId="1B8F6FB8">
            <wp:simplePos x="0" y="0"/>
            <wp:positionH relativeFrom="column">
              <wp:posOffset>1022350</wp:posOffset>
            </wp:positionH>
            <wp:positionV relativeFrom="paragraph">
              <wp:posOffset>19050</wp:posOffset>
            </wp:positionV>
            <wp:extent cx="4419600" cy="6210300"/>
            <wp:effectExtent l="0" t="0" r="0" b="0"/>
            <wp:wrapNone/>
            <wp:docPr id="20" name="Рисунок 20"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19600" cy="621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val="uk-UA" w:eastAsia="ru-RU"/>
        </w:rPr>
      </w:pPr>
    </w:p>
    <w:p w:rsidR="005059FB" w:rsidRDefault="005059FB"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712696" w:rsidP="00FB63A1">
      <w:pPr>
        <w:tabs>
          <w:tab w:val="left" w:pos="6400"/>
        </w:tabs>
        <w:spacing w:after="0" w:line="240" w:lineRule="auto"/>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noProof/>
          <w:sz w:val="28"/>
          <w:szCs w:val="28"/>
          <w:lang w:eastAsia="ru-RU"/>
        </w:rPr>
        <w:lastRenderedPageBreak/>
        <w:drawing>
          <wp:anchor distT="0" distB="0" distL="114300" distR="114300" simplePos="0" relativeHeight="251697664" behindDoc="1" locked="0" layoutInCell="1" allowOverlap="1" wp14:anchorId="061E04BE" wp14:editId="48A8AAB0">
            <wp:simplePos x="0" y="0"/>
            <wp:positionH relativeFrom="column">
              <wp:posOffset>203200</wp:posOffset>
            </wp:positionH>
            <wp:positionV relativeFrom="paragraph">
              <wp:posOffset>121920</wp:posOffset>
            </wp:positionV>
            <wp:extent cx="6057900" cy="4495800"/>
            <wp:effectExtent l="0" t="0" r="0" b="0"/>
            <wp:wrapNone/>
            <wp:docPr id="21" name="Рисунок 2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57900" cy="449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t xml:space="preserve"> Натюрморт зі скляними предметами</w:t>
      </w: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val="uk-UA"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snapToGrid w:val="0"/>
        <w:spacing w:after="0" w:line="240" w:lineRule="auto"/>
        <w:rPr>
          <w:rFonts w:ascii="Times New Roman" w:eastAsia="Times New Roman" w:hAnsi="Times New Roman" w:cs="Times New Roman"/>
          <w:iCs/>
          <w:sz w:val="28"/>
          <w:szCs w:val="28"/>
          <w:lang w:val="uk-UA" w:eastAsia="ru-RU"/>
        </w:rPr>
      </w:pPr>
    </w:p>
    <w:p w:rsidR="00FB63A1" w:rsidRPr="00C61EBD" w:rsidRDefault="00FB63A1" w:rsidP="00FB63A1">
      <w:pPr>
        <w:snapToGrid w:val="0"/>
        <w:spacing w:after="0" w:line="240" w:lineRule="auto"/>
        <w:rPr>
          <w:rFonts w:ascii="Times New Roman" w:eastAsia="Times New Roman" w:hAnsi="Times New Roman" w:cs="Times New Roman"/>
          <w:iCs/>
          <w:sz w:val="28"/>
          <w:szCs w:val="28"/>
          <w:lang w:val="uk-UA" w:eastAsia="ru-RU"/>
        </w:rPr>
      </w:pPr>
      <w:r w:rsidRPr="00C61EBD">
        <w:rPr>
          <w:rFonts w:ascii="Times New Roman" w:eastAsia="Times New Roman" w:hAnsi="Times New Roman" w:cs="Times New Roman"/>
          <w:iCs/>
          <w:sz w:val="28"/>
          <w:szCs w:val="28"/>
          <w:lang w:val="uk-UA" w:eastAsia="ru-RU"/>
        </w:rPr>
        <w:t>Домашнє завдання (</w:t>
      </w:r>
      <w:r w:rsidRPr="00C61EBD">
        <w:rPr>
          <w:rFonts w:ascii="Times New Roman" w:eastAsia="Times New Roman" w:hAnsi="Times New Roman" w:cs="Times New Roman"/>
          <w:b/>
          <w:sz w:val="28"/>
          <w:szCs w:val="28"/>
          <w:lang w:val="uk-UA" w:eastAsia="ru-RU"/>
        </w:rPr>
        <w:t>Модуль №2</w:t>
      </w:r>
      <w:r w:rsidRPr="00C61EBD">
        <w:rPr>
          <w:rFonts w:ascii="Times New Roman" w:eastAsia="Times New Roman" w:hAnsi="Times New Roman" w:cs="Times New Roman"/>
          <w:iCs/>
          <w:sz w:val="28"/>
          <w:szCs w:val="28"/>
          <w:lang w:val="uk-UA" w:eastAsia="ru-RU"/>
        </w:rPr>
        <w:t>).</w:t>
      </w:r>
    </w:p>
    <w:p w:rsidR="00FB63A1" w:rsidRPr="00C61EBD" w:rsidRDefault="00FB63A1" w:rsidP="00FB63A1">
      <w:pPr>
        <w:snapToGrid w:val="0"/>
        <w:spacing w:after="0" w:line="240" w:lineRule="auto"/>
        <w:rPr>
          <w:rFonts w:ascii="Times New Roman" w:eastAsia="Times New Roman" w:hAnsi="Times New Roman" w:cs="Times New Roman"/>
          <w:iCs/>
          <w:sz w:val="28"/>
          <w:szCs w:val="28"/>
          <w:lang w:val="uk-UA" w:eastAsia="ru-RU"/>
        </w:rPr>
      </w:pPr>
      <w:r w:rsidRPr="00C61EBD">
        <w:rPr>
          <w:rFonts w:ascii="Times New Roman" w:eastAsia="Times New Roman" w:hAnsi="Times New Roman" w:cs="Times New Roman"/>
          <w:iCs/>
          <w:sz w:val="28"/>
          <w:szCs w:val="28"/>
          <w:lang w:val="uk-UA" w:eastAsia="ru-RU"/>
        </w:rPr>
        <w:t>Натюрморт з 3-4 предметів різної фактури.</w:t>
      </w:r>
    </w:p>
    <w:p w:rsidR="00FB63A1" w:rsidRPr="00C61EBD" w:rsidRDefault="00FB63A1" w:rsidP="00FB63A1">
      <w:pPr>
        <w:snapToGrid w:val="0"/>
        <w:spacing w:after="0" w:line="240" w:lineRule="auto"/>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t>Розмір малюнка – ½ аркуша. Матеріал – графітний олівець .</w:t>
      </w: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eastAsia="ru-RU"/>
        </w:rPr>
      </w:pPr>
    </w:p>
    <w:p w:rsidR="00FB63A1" w:rsidRPr="00C61EBD" w:rsidRDefault="00712696" w:rsidP="00FB63A1">
      <w:pPr>
        <w:tabs>
          <w:tab w:val="left" w:pos="5440"/>
        </w:tabs>
        <w:spacing w:after="0" w:line="240" w:lineRule="auto"/>
        <w:rPr>
          <w:rFonts w:ascii="Times New Roman" w:eastAsia="Times New Roman" w:hAnsi="Times New Roman" w:cs="Times New Roman"/>
          <w:b/>
          <w:sz w:val="28"/>
          <w:szCs w:val="28"/>
          <w:lang w:eastAsia="ru-RU"/>
        </w:rPr>
      </w:pPr>
      <w:r w:rsidRPr="00C61EBD">
        <w:rPr>
          <w:rFonts w:ascii="Times New Roman" w:eastAsia="Times New Roman" w:hAnsi="Times New Roman" w:cs="Times New Roman"/>
          <w:noProof/>
          <w:sz w:val="28"/>
          <w:szCs w:val="28"/>
          <w:lang w:eastAsia="ru-RU"/>
        </w:rPr>
        <w:drawing>
          <wp:anchor distT="0" distB="0" distL="114300" distR="114300" simplePos="0" relativeHeight="251659776" behindDoc="0" locked="0" layoutInCell="1" allowOverlap="1" wp14:anchorId="2A8BFFCB" wp14:editId="57E0C7FD">
            <wp:simplePos x="0" y="0"/>
            <wp:positionH relativeFrom="column">
              <wp:posOffset>1231900</wp:posOffset>
            </wp:positionH>
            <wp:positionV relativeFrom="paragraph">
              <wp:posOffset>12065</wp:posOffset>
            </wp:positionV>
            <wp:extent cx="4876800" cy="3048000"/>
            <wp:effectExtent l="0" t="0" r="0" b="0"/>
            <wp:wrapNone/>
            <wp:docPr id="22" name="Рисунок 22" descr="pa04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0404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7680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eastAsia="ru-RU"/>
        </w:rPr>
      </w:pPr>
    </w:p>
    <w:p w:rsidR="00712696" w:rsidRPr="00C61EBD" w:rsidRDefault="00712696" w:rsidP="00712696">
      <w:pPr>
        <w:snapToGrid w:val="0"/>
        <w:spacing w:after="0" w:line="240" w:lineRule="auto"/>
        <w:rPr>
          <w:rFonts w:ascii="Times New Roman" w:eastAsia="Times New Roman" w:hAnsi="Times New Roman" w:cs="Times New Roman"/>
          <w:iCs/>
          <w:sz w:val="28"/>
          <w:szCs w:val="28"/>
          <w:lang w:val="uk-UA" w:eastAsia="ru-RU"/>
        </w:rPr>
      </w:pPr>
      <w:r w:rsidRPr="00C61EBD">
        <w:rPr>
          <w:rFonts w:ascii="Times New Roman" w:eastAsia="Times New Roman" w:hAnsi="Times New Roman" w:cs="Times New Roman"/>
          <w:iCs/>
          <w:sz w:val="28"/>
          <w:szCs w:val="28"/>
          <w:lang w:val="uk-UA" w:eastAsia="ru-RU"/>
        </w:rPr>
        <w:t>Домашнє завдання (</w:t>
      </w:r>
      <w:r w:rsidRPr="00C61EBD">
        <w:rPr>
          <w:rFonts w:ascii="Times New Roman" w:eastAsia="Times New Roman" w:hAnsi="Times New Roman" w:cs="Times New Roman"/>
          <w:b/>
          <w:sz w:val="28"/>
          <w:szCs w:val="28"/>
          <w:lang w:val="uk-UA" w:eastAsia="ru-RU"/>
        </w:rPr>
        <w:t>Модуль №2</w:t>
      </w:r>
      <w:r w:rsidRPr="00C61EBD">
        <w:rPr>
          <w:rFonts w:ascii="Times New Roman" w:eastAsia="Times New Roman" w:hAnsi="Times New Roman" w:cs="Times New Roman"/>
          <w:iCs/>
          <w:sz w:val="28"/>
          <w:szCs w:val="28"/>
          <w:lang w:val="uk-UA" w:eastAsia="ru-RU"/>
        </w:rPr>
        <w:t>).</w:t>
      </w:r>
    </w:p>
    <w:p w:rsidR="00712696" w:rsidRPr="00C61EBD" w:rsidRDefault="00712696" w:rsidP="00712696">
      <w:pPr>
        <w:snapToGrid w:val="0"/>
        <w:spacing w:after="0" w:line="240" w:lineRule="auto"/>
        <w:rPr>
          <w:rFonts w:ascii="Times New Roman" w:eastAsia="Times New Roman" w:hAnsi="Times New Roman" w:cs="Times New Roman"/>
          <w:iCs/>
          <w:sz w:val="28"/>
          <w:szCs w:val="28"/>
          <w:lang w:val="uk-UA" w:eastAsia="ru-RU"/>
        </w:rPr>
      </w:pPr>
      <w:r w:rsidRPr="00C61EBD">
        <w:rPr>
          <w:rFonts w:ascii="Times New Roman" w:eastAsia="Times New Roman" w:hAnsi="Times New Roman" w:cs="Times New Roman"/>
          <w:iCs/>
          <w:sz w:val="28"/>
          <w:szCs w:val="28"/>
          <w:lang w:val="uk-UA" w:eastAsia="ru-RU"/>
        </w:rPr>
        <w:t>Натюрморт з 3-4 предметів різної фактури.</w:t>
      </w:r>
    </w:p>
    <w:p w:rsidR="00712696" w:rsidRPr="00C61EBD" w:rsidRDefault="00712696" w:rsidP="00712696">
      <w:pPr>
        <w:snapToGrid w:val="0"/>
        <w:spacing w:after="0" w:line="240" w:lineRule="auto"/>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t>Розмір малюнка – ½ аркуша. Матеріал – графітний олівець .</w:t>
      </w: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val="uk-UA"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eastAsia="ru-RU"/>
        </w:rPr>
      </w:pPr>
      <w:r w:rsidRPr="00C61EBD">
        <w:rPr>
          <w:rFonts w:ascii="Times New Roman" w:eastAsia="Times New Roman" w:hAnsi="Times New Roman" w:cs="Times New Roman"/>
          <w:noProof/>
          <w:sz w:val="28"/>
          <w:szCs w:val="28"/>
          <w:lang w:eastAsia="ru-RU"/>
        </w:rPr>
        <w:drawing>
          <wp:anchor distT="0" distB="0" distL="114300" distR="114300" simplePos="0" relativeHeight="251653632" behindDoc="0" locked="0" layoutInCell="1" allowOverlap="1" wp14:anchorId="2DD84784" wp14:editId="5D3C6419">
            <wp:simplePos x="0" y="0"/>
            <wp:positionH relativeFrom="column">
              <wp:posOffset>1079500</wp:posOffset>
            </wp:positionH>
            <wp:positionV relativeFrom="paragraph">
              <wp:posOffset>105410</wp:posOffset>
            </wp:positionV>
            <wp:extent cx="4114800" cy="5505450"/>
            <wp:effectExtent l="0" t="0" r="0" b="0"/>
            <wp:wrapNone/>
            <wp:docPr id="23" name="Рисунок 23" descr="pa04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04049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14800" cy="550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b/>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b/>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b/>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b/>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b/>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b/>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b/>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b/>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b/>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b/>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eastAsia="ru-RU"/>
        </w:rPr>
      </w:pPr>
    </w:p>
    <w:p w:rsidR="00CA3BE7" w:rsidRPr="00C61EBD" w:rsidRDefault="00CA3BE7" w:rsidP="00FB63A1">
      <w:pPr>
        <w:tabs>
          <w:tab w:val="left" w:pos="5440"/>
        </w:tabs>
        <w:spacing w:after="0" w:line="240" w:lineRule="auto"/>
        <w:rPr>
          <w:rFonts w:ascii="Times New Roman" w:eastAsia="Times New Roman" w:hAnsi="Times New Roman" w:cs="Times New Roman"/>
          <w:b/>
          <w:sz w:val="28"/>
          <w:szCs w:val="28"/>
          <w:lang w:eastAsia="ru-RU"/>
        </w:rPr>
      </w:pPr>
    </w:p>
    <w:p w:rsidR="00CA3BE7" w:rsidRPr="00C61EBD" w:rsidRDefault="00CA3BE7" w:rsidP="00FB63A1">
      <w:pPr>
        <w:tabs>
          <w:tab w:val="left" w:pos="5440"/>
        </w:tabs>
        <w:spacing w:after="0" w:line="240" w:lineRule="auto"/>
        <w:rPr>
          <w:rFonts w:ascii="Times New Roman" w:eastAsia="Times New Roman" w:hAnsi="Times New Roman" w:cs="Times New Roman"/>
          <w:b/>
          <w:sz w:val="28"/>
          <w:szCs w:val="28"/>
          <w:lang w:eastAsia="ru-RU"/>
        </w:rPr>
      </w:pPr>
    </w:p>
    <w:p w:rsidR="00CA3BE7" w:rsidRPr="00C61EBD" w:rsidRDefault="00CA3BE7" w:rsidP="00FB63A1">
      <w:pPr>
        <w:tabs>
          <w:tab w:val="left" w:pos="5440"/>
        </w:tabs>
        <w:spacing w:after="0" w:line="240" w:lineRule="auto"/>
        <w:rPr>
          <w:rFonts w:ascii="Times New Roman" w:eastAsia="Times New Roman" w:hAnsi="Times New Roman" w:cs="Times New Roman"/>
          <w:b/>
          <w:sz w:val="28"/>
          <w:szCs w:val="28"/>
          <w:lang w:eastAsia="ru-RU"/>
        </w:rPr>
      </w:pPr>
    </w:p>
    <w:p w:rsidR="00CA3BE7" w:rsidRPr="00C61EBD" w:rsidRDefault="00CA3BE7" w:rsidP="00FB63A1">
      <w:pPr>
        <w:tabs>
          <w:tab w:val="left" w:pos="5440"/>
        </w:tabs>
        <w:spacing w:after="0" w:line="240" w:lineRule="auto"/>
        <w:rPr>
          <w:rFonts w:ascii="Times New Roman" w:eastAsia="Times New Roman" w:hAnsi="Times New Roman" w:cs="Times New Roman"/>
          <w:b/>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val="uk-UA"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eastAsia="ru-RU"/>
        </w:rPr>
      </w:pPr>
      <w:r w:rsidRPr="00C61EBD">
        <w:rPr>
          <w:rFonts w:ascii="Times New Roman" w:eastAsia="Times New Roman" w:hAnsi="Times New Roman" w:cs="Times New Roman"/>
          <w:b/>
          <w:sz w:val="28"/>
          <w:szCs w:val="28"/>
          <w:lang w:val="uk-UA" w:eastAsia="ru-RU"/>
        </w:rPr>
        <w:t xml:space="preserve">Модуль №3  </w:t>
      </w:r>
      <w:r w:rsidRPr="00C61EBD">
        <w:rPr>
          <w:rFonts w:ascii="Times New Roman" w:eastAsia="Times New Roman" w:hAnsi="Times New Roman" w:cs="Times New Roman"/>
          <w:b/>
          <w:sz w:val="28"/>
          <w:szCs w:val="28"/>
          <w:lang w:val="uk-UA" w:eastAsia="ar-SA"/>
        </w:rPr>
        <w:t>Гіпсова голова,  натюрморт (рисунок)</w:t>
      </w: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r w:rsidRPr="00C61EBD">
        <w:rPr>
          <w:rFonts w:ascii="Times New Roman" w:eastAsia="Times New Roman" w:hAnsi="Times New Roman" w:cs="Times New Roman"/>
          <w:noProof/>
          <w:sz w:val="28"/>
          <w:szCs w:val="28"/>
          <w:lang w:eastAsia="ru-RU"/>
        </w:rPr>
        <w:drawing>
          <wp:anchor distT="0" distB="0" distL="114300" distR="114300" simplePos="0" relativeHeight="251604480" behindDoc="1" locked="0" layoutInCell="1" allowOverlap="1" wp14:anchorId="70D9086B" wp14:editId="5124DBF1">
            <wp:simplePos x="0" y="0"/>
            <wp:positionH relativeFrom="column">
              <wp:posOffset>1879600</wp:posOffset>
            </wp:positionH>
            <wp:positionV relativeFrom="paragraph">
              <wp:posOffset>55880</wp:posOffset>
            </wp:positionV>
            <wp:extent cx="3067050" cy="4552950"/>
            <wp:effectExtent l="0" t="0" r="0" b="0"/>
            <wp:wrapNone/>
            <wp:docPr id="24" name="Рисунок 24" descr="nos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sik"/>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67050" cy="455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1EBD">
        <w:rPr>
          <w:rFonts w:ascii="Times New Roman" w:eastAsia="Times New Roman" w:hAnsi="Times New Roman" w:cs="Times New Roman"/>
          <w:sz w:val="28"/>
          <w:szCs w:val="28"/>
          <w:lang w:eastAsia="ru-RU"/>
        </w:rPr>
        <w:t xml:space="preserve"> </w:t>
      </w:r>
      <w:r w:rsidRPr="00C61EBD">
        <w:rPr>
          <w:rFonts w:ascii="Times New Roman" w:eastAsia="Times New Roman" w:hAnsi="Times New Roman" w:cs="Times New Roman"/>
          <w:sz w:val="28"/>
          <w:szCs w:val="28"/>
          <w:lang w:val="uk-UA" w:eastAsia="ru-RU"/>
        </w:rPr>
        <w:t>Гіпсовий фрагмент (ніс)</w:t>
      </w: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CA3BE7" w:rsidRPr="00C61EBD" w:rsidRDefault="00CA3BE7" w:rsidP="00FB63A1">
      <w:pPr>
        <w:tabs>
          <w:tab w:val="left" w:pos="5440"/>
        </w:tabs>
        <w:spacing w:after="0" w:line="240" w:lineRule="auto"/>
        <w:rPr>
          <w:rFonts w:ascii="Times New Roman" w:eastAsia="Times New Roman" w:hAnsi="Times New Roman" w:cs="Times New Roman"/>
          <w:sz w:val="28"/>
          <w:szCs w:val="28"/>
          <w:lang w:eastAsia="ru-RU"/>
        </w:rPr>
      </w:pPr>
    </w:p>
    <w:p w:rsidR="00CA3BE7" w:rsidRPr="00C61EBD" w:rsidRDefault="00CA3BE7" w:rsidP="00FB63A1">
      <w:pPr>
        <w:tabs>
          <w:tab w:val="left" w:pos="5440"/>
        </w:tabs>
        <w:spacing w:after="0" w:line="240" w:lineRule="auto"/>
        <w:rPr>
          <w:rFonts w:ascii="Times New Roman" w:eastAsia="Times New Roman" w:hAnsi="Times New Roman" w:cs="Times New Roman"/>
          <w:sz w:val="28"/>
          <w:szCs w:val="28"/>
          <w:lang w:eastAsia="ru-RU"/>
        </w:rPr>
      </w:pPr>
    </w:p>
    <w:p w:rsidR="00CA3BE7" w:rsidRPr="00C61EBD" w:rsidRDefault="00CA3BE7" w:rsidP="00FB63A1">
      <w:pPr>
        <w:tabs>
          <w:tab w:val="left" w:pos="5440"/>
        </w:tabs>
        <w:spacing w:after="0" w:line="240" w:lineRule="auto"/>
        <w:rPr>
          <w:rFonts w:ascii="Times New Roman" w:eastAsia="Times New Roman" w:hAnsi="Times New Roman" w:cs="Times New Roman"/>
          <w:sz w:val="28"/>
          <w:szCs w:val="28"/>
          <w:lang w:eastAsia="ru-RU"/>
        </w:rPr>
      </w:pPr>
    </w:p>
    <w:p w:rsidR="00CA3BE7" w:rsidRPr="00C61EBD" w:rsidRDefault="00CA3BE7" w:rsidP="00FB63A1">
      <w:pPr>
        <w:tabs>
          <w:tab w:val="left" w:pos="5440"/>
        </w:tabs>
        <w:spacing w:after="0" w:line="240" w:lineRule="auto"/>
        <w:rPr>
          <w:rFonts w:ascii="Times New Roman" w:eastAsia="Times New Roman" w:hAnsi="Times New Roman" w:cs="Times New Roman"/>
          <w:sz w:val="28"/>
          <w:szCs w:val="28"/>
          <w:lang w:eastAsia="ru-RU"/>
        </w:rPr>
      </w:pPr>
    </w:p>
    <w:p w:rsidR="00CA3BE7" w:rsidRPr="00C61EBD" w:rsidRDefault="00CA3BE7" w:rsidP="00FB63A1">
      <w:pPr>
        <w:tabs>
          <w:tab w:val="left" w:pos="5440"/>
        </w:tabs>
        <w:spacing w:after="0" w:line="240" w:lineRule="auto"/>
        <w:rPr>
          <w:rFonts w:ascii="Times New Roman" w:eastAsia="Times New Roman" w:hAnsi="Times New Roman" w:cs="Times New Roman"/>
          <w:sz w:val="28"/>
          <w:szCs w:val="28"/>
          <w:lang w:eastAsia="ru-RU"/>
        </w:rPr>
      </w:pPr>
    </w:p>
    <w:p w:rsidR="00CA3BE7" w:rsidRPr="00C61EBD" w:rsidRDefault="00CA3BE7" w:rsidP="00FB63A1">
      <w:pPr>
        <w:tabs>
          <w:tab w:val="left" w:pos="5440"/>
        </w:tabs>
        <w:spacing w:after="0" w:line="240" w:lineRule="auto"/>
        <w:rPr>
          <w:rFonts w:ascii="Times New Roman" w:eastAsia="Times New Roman" w:hAnsi="Times New Roman" w:cs="Times New Roman"/>
          <w:sz w:val="28"/>
          <w:szCs w:val="28"/>
          <w:lang w:eastAsia="ru-RU"/>
        </w:rPr>
      </w:pPr>
    </w:p>
    <w:p w:rsidR="00CA3BE7" w:rsidRPr="00C61EBD" w:rsidRDefault="00CA3BE7" w:rsidP="00FB63A1">
      <w:pPr>
        <w:tabs>
          <w:tab w:val="left" w:pos="5440"/>
        </w:tabs>
        <w:spacing w:after="0" w:line="240" w:lineRule="auto"/>
        <w:rPr>
          <w:rFonts w:ascii="Times New Roman" w:eastAsia="Times New Roman" w:hAnsi="Times New Roman" w:cs="Times New Roman"/>
          <w:sz w:val="28"/>
          <w:szCs w:val="28"/>
          <w:lang w:eastAsia="ru-RU"/>
        </w:rPr>
      </w:pPr>
    </w:p>
    <w:p w:rsidR="00CA3BE7" w:rsidRPr="00C61EBD" w:rsidRDefault="00CA3BE7"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r w:rsidRPr="00C61EBD">
        <w:rPr>
          <w:rFonts w:ascii="Times New Roman" w:eastAsia="Times New Roman" w:hAnsi="Times New Roman" w:cs="Times New Roman"/>
          <w:sz w:val="28"/>
          <w:szCs w:val="28"/>
          <w:lang w:val="uk-UA" w:eastAsia="ru-RU"/>
        </w:rPr>
        <w:t>Гіпсовий фрагмент (око)</w:t>
      </w: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r w:rsidRPr="00C61EBD">
        <w:rPr>
          <w:rFonts w:ascii="Times New Roman" w:eastAsia="Times New Roman" w:hAnsi="Times New Roman" w:cs="Times New Roman"/>
          <w:noProof/>
          <w:sz w:val="28"/>
          <w:szCs w:val="28"/>
          <w:lang w:eastAsia="ru-RU"/>
        </w:rPr>
        <w:drawing>
          <wp:anchor distT="0" distB="0" distL="114300" distR="114300" simplePos="0" relativeHeight="251610624" behindDoc="1" locked="0" layoutInCell="1" allowOverlap="1" wp14:anchorId="0E169C1F" wp14:editId="14701680">
            <wp:simplePos x="0" y="0"/>
            <wp:positionH relativeFrom="column">
              <wp:posOffset>965200</wp:posOffset>
            </wp:positionH>
            <wp:positionV relativeFrom="paragraph">
              <wp:posOffset>78105</wp:posOffset>
            </wp:positionV>
            <wp:extent cx="4476750" cy="3390900"/>
            <wp:effectExtent l="0" t="0" r="0" b="0"/>
            <wp:wrapNone/>
            <wp:docPr id="25" name="Рисунок 25" descr="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la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76750" cy="3390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r w:rsidRPr="00C61EBD">
        <w:rPr>
          <w:rFonts w:ascii="Times New Roman" w:eastAsia="Times New Roman" w:hAnsi="Times New Roman" w:cs="Times New Roman"/>
          <w:noProof/>
          <w:sz w:val="28"/>
          <w:szCs w:val="28"/>
          <w:lang w:eastAsia="ru-RU"/>
        </w:rPr>
        <w:lastRenderedPageBreak/>
        <w:drawing>
          <wp:anchor distT="0" distB="0" distL="114300" distR="114300" simplePos="0" relativeHeight="251616768" behindDoc="1" locked="0" layoutInCell="1" allowOverlap="1" wp14:anchorId="2B1BD9AF" wp14:editId="667AD65A">
            <wp:simplePos x="0" y="0"/>
            <wp:positionH relativeFrom="column">
              <wp:posOffset>1327150</wp:posOffset>
            </wp:positionH>
            <wp:positionV relativeFrom="paragraph">
              <wp:posOffset>160020</wp:posOffset>
            </wp:positionV>
            <wp:extent cx="4838700" cy="3657600"/>
            <wp:effectExtent l="0" t="0" r="0" b="0"/>
            <wp:wrapNone/>
            <wp:docPr id="26" name="Рисунок 26" descr="g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ub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3870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1EBD">
        <w:rPr>
          <w:rFonts w:ascii="Times New Roman" w:eastAsia="Times New Roman" w:hAnsi="Times New Roman" w:cs="Times New Roman"/>
          <w:sz w:val="28"/>
          <w:szCs w:val="28"/>
          <w:lang w:val="uk-UA" w:eastAsia="ru-RU"/>
        </w:rPr>
        <w:t>Гіпсовий фрагмент (губи)</w:t>
      </w: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val="uk-UA"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val="uk-UA"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val="uk-UA"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val="uk-UA"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val="uk-UA"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val="uk-UA"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val="uk-UA"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b/>
          <w:sz w:val="28"/>
          <w:szCs w:val="28"/>
          <w:lang w:eastAsia="ru-RU"/>
        </w:rPr>
      </w:pPr>
      <w:r w:rsidRPr="00C61EBD">
        <w:rPr>
          <w:rFonts w:ascii="Times New Roman" w:eastAsia="Times New Roman" w:hAnsi="Times New Roman" w:cs="Times New Roman"/>
          <w:b/>
          <w:sz w:val="28"/>
          <w:szCs w:val="28"/>
          <w:lang w:val="uk-UA" w:eastAsia="ru-RU"/>
        </w:rPr>
        <w:t xml:space="preserve">Модуль №3 Натюрморт </w:t>
      </w: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r w:rsidRPr="00C61EBD">
        <w:rPr>
          <w:rFonts w:ascii="Times New Roman" w:eastAsia="Times New Roman" w:hAnsi="Times New Roman" w:cs="Times New Roman"/>
          <w:noProof/>
          <w:sz w:val="28"/>
          <w:szCs w:val="28"/>
          <w:lang w:eastAsia="ru-RU"/>
        </w:rPr>
        <w:drawing>
          <wp:anchor distT="0" distB="0" distL="114300" distR="114300" simplePos="0" relativeHeight="251703808" behindDoc="1" locked="0" layoutInCell="1" allowOverlap="1" wp14:anchorId="117E3B5A" wp14:editId="32B79A74">
            <wp:simplePos x="0" y="0"/>
            <wp:positionH relativeFrom="column">
              <wp:posOffset>1028700</wp:posOffset>
            </wp:positionH>
            <wp:positionV relativeFrom="paragraph">
              <wp:posOffset>48260</wp:posOffset>
            </wp:positionV>
            <wp:extent cx="2664460" cy="3543300"/>
            <wp:effectExtent l="0" t="0" r="2540" b="0"/>
            <wp:wrapNone/>
            <wp:docPr id="27" name="Рисунок 2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4460" cy="354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1EBD">
        <w:rPr>
          <w:rFonts w:ascii="Times New Roman" w:eastAsia="Times New Roman" w:hAnsi="Times New Roman" w:cs="Times New Roman"/>
          <w:sz w:val="28"/>
          <w:szCs w:val="28"/>
          <w:lang w:eastAsia="ru-RU"/>
        </w:rPr>
        <w:t xml:space="preserve"> </w:t>
      </w:r>
      <w:r w:rsidRPr="00C61EBD">
        <w:rPr>
          <w:rFonts w:ascii="Times New Roman" w:eastAsia="Times New Roman" w:hAnsi="Times New Roman" w:cs="Times New Roman"/>
          <w:sz w:val="28"/>
          <w:szCs w:val="28"/>
          <w:lang w:val="uk-UA" w:eastAsia="ru-RU"/>
        </w:rPr>
        <w:t>Натюрморт в теплій гаммі</w:t>
      </w: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7528FF" w:rsidRPr="00C61EBD" w:rsidRDefault="007528FF" w:rsidP="00FB63A1">
      <w:pPr>
        <w:tabs>
          <w:tab w:val="left" w:pos="6400"/>
        </w:tabs>
        <w:spacing w:after="0" w:line="240" w:lineRule="auto"/>
        <w:rPr>
          <w:rFonts w:ascii="Times New Roman" w:eastAsia="Times New Roman" w:hAnsi="Times New Roman" w:cs="Times New Roman"/>
          <w:sz w:val="28"/>
          <w:szCs w:val="28"/>
          <w:lang w:eastAsia="ru-RU"/>
        </w:rPr>
      </w:pPr>
    </w:p>
    <w:p w:rsidR="007528FF" w:rsidRPr="00C61EBD" w:rsidRDefault="007528FF" w:rsidP="00FB63A1">
      <w:pPr>
        <w:tabs>
          <w:tab w:val="left" w:pos="6400"/>
        </w:tabs>
        <w:spacing w:after="0" w:line="240" w:lineRule="auto"/>
        <w:rPr>
          <w:rFonts w:ascii="Times New Roman" w:eastAsia="Times New Roman" w:hAnsi="Times New Roman" w:cs="Times New Roman"/>
          <w:sz w:val="28"/>
          <w:szCs w:val="28"/>
          <w:lang w:eastAsia="ru-RU"/>
        </w:rPr>
      </w:pPr>
    </w:p>
    <w:p w:rsidR="007528FF" w:rsidRPr="00C61EBD" w:rsidRDefault="007528FF" w:rsidP="00FB63A1">
      <w:pPr>
        <w:tabs>
          <w:tab w:val="left" w:pos="6400"/>
        </w:tabs>
        <w:spacing w:after="0" w:line="240" w:lineRule="auto"/>
        <w:rPr>
          <w:rFonts w:ascii="Times New Roman" w:eastAsia="Times New Roman" w:hAnsi="Times New Roman" w:cs="Times New Roman"/>
          <w:sz w:val="28"/>
          <w:szCs w:val="28"/>
          <w:lang w:eastAsia="ru-RU"/>
        </w:rPr>
      </w:pPr>
    </w:p>
    <w:p w:rsidR="007528FF" w:rsidRPr="00C61EBD" w:rsidRDefault="007528FF" w:rsidP="00FB63A1">
      <w:pPr>
        <w:tabs>
          <w:tab w:val="left" w:pos="6400"/>
        </w:tabs>
        <w:spacing w:after="0" w:line="240" w:lineRule="auto"/>
        <w:rPr>
          <w:rFonts w:ascii="Times New Roman" w:eastAsia="Times New Roman" w:hAnsi="Times New Roman" w:cs="Times New Roman"/>
          <w:sz w:val="28"/>
          <w:szCs w:val="28"/>
          <w:lang w:eastAsia="ru-RU"/>
        </w:rPr>
      </w:pPr>
    </w:p>
    <w:p w:rsidR="007528FF" w:rsidRPr="00C61EBD" w:rsidRDefault="007528FF"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r w:rsidRPr="00C61EBD">
        <w:rPr>
          <w:rFonts w:ascii="Times New Roman" w:eastAsia="Times New Roman" w:hAnsi="Times New Roman" w:cs="Times New Roman"/>
          <w:noProof/>
          <w:sz w:val="28"/>
          <w:szCs w:val="28"/>
          <w:lang w:eastAsia="ru-RU"/>
        </w:rPr>
        <w:drawing>
          <wp:anchor distT="0" distB="0" distL="114300" distR="114300" simplePos="0" relativeHeight="251709952" behindDoc="1" locked="0" layoutInCell="1" allowOverlap="1" wp14:anchorId="48AD14CE" wp14:editId="3303F34F">
            <wp:simplePos x="0" y="0"/>
            <wp:positionH relativeFrom="column">
              <wp:posOffset>1163320</wp:posOffset>
            </wp:positionH>
            <wp:positionV relativeFrom="paragraph">
              <wp:posOffset>1905</wp:posOffset>
            </wp:positionV>
            <wp:extent cx="2494280" cy="3316605"/>
            <wp:effectExtent l="0" t="0" r="1270" b="0"/>
            <wp:wrapNone/>
            <wp:docPr id="28" name="Рисунок 28"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94280" cy="3316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1EBD">
        <w:rPr>
          <w:rFonts w:ascii="Times New Roman" w:eastAsia="Times New Roman" w:hAnsi="Times New Roman" w:cs="Times New Roman"/>
          <w:sz w:val="28"/>
          <w:szCs w:val="28"/>
          <w:lang w:eastAsia="ru-RU"/>
        </w:rPr>
        <w:t xml:space="preserve"> </w:t>
      </w:r>
      <w:r w:rsidRPr="00C61EBD">
        <w:rPr>
          <w:rFonts w:ascii="Times New Roman" w:eastAsia="Times New Roman" w:hAnsi="Times New Roman" w:cs="Times New Roman"/>
          <w:sz w:val="28"/>
          <w:szCs w:val="28"/>
          <w:lang w:val="uk-UA" w:eastAsia="ru-RU"/>
        </w:rPr>
        <w:t>Натюрморт в холодній гаммі</w:t>
      </w: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r w:rsidRPr="00C61EBD">
        <w:rPr>
          <w:rFonts w:ascii="Times New Roman" w:eastAsia="Times New Roman" w:hAnsi="Times New Roman" w:cs="Times New Roman"/>
          <w:noProof/>
          <w:sz w:val="28"/>
          <w:szCs w:val="28"/>
          <w:lang w:eastAsia="ru-RU"/>
        </w:rPr>
        <w:drawing>
          <wp:anchor distT="0" distB="0" distL="114300" distR="114300" simplePos="0" relativeHeight="251716096" behindDoc="1" locked="0" layoutInCell="1" allowOverlap="1" wp14:anchorId="3999FAB0" wp14:editId="6332F55F">
            <wp:simplePos x="0" y="0"/>
            <wp:positionH relativeFrom="column">
              <wp:posOffset>838200</wp:posOffset>
            </wp:positionH>
            <wp:positionV relativeFrom="paragraph">
              <wp:posOffset>1905</wp:posOffset>
            </wp:positionV>
            <wp:extent cx="3879215" cy="2921635"/>
            <wp:effectExtent l="0" t="0" r="6985" b="0"/>
            <wp:wrapNone/>
            <wp:docPr id="29" name="Рисунок 29"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79215" cy="2921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1EBD">
        <w:rPr>
          <w:rFonts w:ascii="Times New Roman" w:eastAsia="Times New Roman" w:hAnsi="Times New Roman" w:cs="Times New Roman"/>
          <w:sz w:val="28"/>
          <w:szCs w:val="28"/>
          <w:lang w:val="uk-UA" w:eastAsia="ru-RU"/>
        </w:rPr>
        <w:t>Натюрморт зі скляними предметами</w:t>
      </w: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val="uk-UA" w:eastAsia="ar-SA"/>
        </w:rPr>
      </w:pPr>
    </w:p>
    <w:p w:rsidR="007528FF" w:rsidRPr="00C61EBD" w:rsidRDefault="007528FF" w:rsidP="00FB63A1">
      <w:pPr>
        <w:tabs>
          <w:tab w:val="left" w:pos="5440"/>
        </w:tabs>
        <w:spacing w:after="0" w:line="240" w:lineRule="auto"/>
        <w:rPr>
          <w:rFonts w:ascii="Times New Roman" w:eastAsia="Times New Roman" w:hAnsi="Times New Roman" w:cs="Times New Roman"/>
          <w:b/>
          <w:sz w:val="28"/>
          <w:szCs w:val="28"/>
          <w:lang w:val="uk-UA" w:eastAsia="ar-SA"/>
        </w:rPr>
      </w:pPr>
    </w:p>
    <w:p w:rsidR="007528FF" w:rsidRPr="00C61EBD" w:rsidRDefault="007528FF" w:rsidP="00FB63A1">
      <w:pPr>
        <w:tabs>
          <w:tab w:val="left" w:pos="5440"/>
        </w:tabs>
        <w:spacing w:after="0" w:line="240" w:lineRule="auto"/>
        <w:rPr>
          <w:rFonts w:ascii="Times New Roman" w:eastAsia="Times New Roman" w:hAnsi="Times New Roman" w:cs="Times New Roman"/>
          <w:b/>
          <w:sz w:val="28"/>
          <w:szCs w:val="28"/>
          <w:lang w:val="uk-UA" w:eastAsia="ar-SA"/>
        </w:rPr>
      </w:pP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val="uk-UA" w:eastAsia="ar-SA"/>
        </w:rPr>
      </w:pPr>
      <w:r w:rsidRPr="00C61EBD">
        <w:rPr>
          <w:rFonts w:ascii="Times New Roman" w:eastAsia="Times New Roman" w:hAnsi="Times New Roman" w:cs="Times New Roman"/>
          <w:b/>
          <w:sz w:val="28"/>
          <w:szCs w:val="28"/>
          <w:lang w:val="uk-UA" w:eastAsia="ar-SA"/>
        </w:rPr>
        <w:t>Модуль №4  Гіпсовий торс, складний натюрморт (рисунок)</w:t>
      </w:r>
    </w:p>
    <w:p w:rsidR="00FB63A1" w:rsidRPr="00C61EBD" w:rsidRDefault="00FB63A1" w:rsidP="00FB63A1">
      <w:pPr>
        <w:tabs>
          <w:tab w:val="left" w:pos="5440"/>
        </w:tabs>
        <w:spacing w:after="0" w:line="240" w:lineRule="auto"/>
        <w:rPr>
          <w:rFonts w:ascii="Times New Roman" w:eastAsia="Times New Roman" w:hAnsi="Times New Roman" w:cs="Times New Roman"/>
          <w:b/>
          <w:sz w:val="28"/>
          <w:szCs w:val="28"/>
          <w:lang w:val="uk-UA" w:eastAsia="ar-SA"/>
        </w:rPr>
      </w:pPr>
      <w:r w:rsidRPr="00C61EBD">
        <w:rPr>
          <w:rFonts w:ascii="Times New Roman" w:eastAsia="Times New Roman" w:hAnsi="Times New Roman" w:cs="Times New Roman"/>
          <w:sz w:val="28"/>
          <w:szCs w:val="28"/>
          <w:lang w:eastAsia="ru-RU"/>
        </w:rPr>
        <w:t xml:space="preserve"> </w:t>
      </w:r>
      <w:r w:rsidRPr="00C61EBD">
        <w:rPr>
          <w:rFonts w:ascii="Times New Roman" w:eastAsia="Times New Roman" w:hAnsi="Times New Roman" w:cs="Times New Roman"/>
          <w:sz w:val="28"/>
          <w:szCs w:val="28"/>
          <w:lang w:val="uk-UA" w:eastAsia="ru-RU"/>
        </w:rPr>
        <w:t>Натюрморт з гіпсовою маскою</w:t>
      </w: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7528FF" w:rsidP="00FB63A1">
      <w:pPr>
        <w:tabs>
          <w:tab w:val="left" w:pos="5440"/>
        </w:tabs>
        <w:spacing w:after="0" w:line="240" w:lineRule="auto"/>
        <w:rPr>
          <w:rFonts w:ascii="Times New Roman" w:eastAsia="Times New Roman" w:hAnsi="Times New Roman" w:cs="Times New Roman"/>
          <w:sz w:val="28"/>
          <w:szCs w:val="28"/>
          <w:lang w:eastAsia="ru-RU"/>
        </w:rPr>
      </w:pPr>
      <w:r w:rsidRPr="00C61EBD">
        <w:rPr>
          <w:rFonts w:ascii="Times New Roman" w:eastAsia="Times New Roman" w:hAnsi="Times New Roman" w:cs="Times New Roman"/>
          <w:noProof/>
          <w:sz w:val="28"/>
          <w:szCs w:val="28"/>
          <w:lang w:eastAsia="ru-RU"/>
        </w:rPr>
        <w:drawing>
          <wp:anchor distT="0" distB="0" distL="114300" distR="114300" simplePos="0" relativeHeight="251622912" behindDoc="1" locked="0" layoutInCell="1" allowOverlap="1" wp14:anchorId="1EDBA1AE" wp14:editId="6AD65212">
            <wp:simplePos x="0" y="0"/>
            <wp:positionH relativeFrom="column">
              <wp:posOffset>1308100</wp:posOffset>
            </wp:positionH>
            <wp:positionV relativeFrom="paragraph">
              <wp:posOffset>17145</wp:posOffset>
            </wp:positionV>
            <wp:extent cx="2743200" cy="3238500"/>
            <wp:effectExtent l="0" t="0" r="0" b="0"/>
            <wp:wrapNone/>
            <wp:docPr id="30" name="Рисунок 30" descr="ma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sk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3200" cy="3238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7528FF" w:rsidRPr="00C61EBD" w:rsidRDefault="007528FF" w:rsidP="00FB63A1">
      <w:pPr>
        <w:tabs>
          <w:tab w:val="left" w:pos="5440"/>
        </w:tabs>
        <w:spacing w:after="0" w:line="240" w:lineRule="auto"/>
        <w:rPr>
          <w:rFonts w:ascii="Times New Roman" w:eastAsia="Times New Roman" w:hAnsi="Times New Roman" w:cs="Times New Roman"/>
          <w:sz w:val="28"/>
          <w:szCs w:val="28"/>
          <w:lang w:eastAsia="ru-RU"/>
        </w:rPr>
      </w:pPr>
    </w:p>
    <w:p w:rsidR="007528FF" w:rsidRPr="00C61EBD" w:rsidRDefault="007528FF" w:rsidP="00FB63A1">
      <w:pPr>
        <w:tabs>
          <w:tab w:val="left" w:pos="5440"/>
        </w:tabs>
        <w:spacing w:after="0" w:line="240" w:lineRule="auto"/>
        <w:rPr>
          <w:rFonts w:ascii="Times New Roman" w:eastAsia="Times New Roman" w:hAnsi="Times New Roman" w:cs="Times New Roman"/>
          <w:sz w:val="28"/>
          <w:szCs w:val="28"/>
          <w:lang w:eastAsia="ru-RU"/>
        </w:rPr>
      </w:pPr>
    </w:p>
    <w:p w:rsidR="007528FF" w:rsidRPr="00C61EBD" w:rsidRDefault="007528FF" w:rsidP="00FB63A1">
      <w:pPr>
        <w:tabs>
          <w:tab w:val="left" w:pos="5440"/>
        </w:tabs>
        <w:spacing w:after="0" w:line="240" w:lineRule="auto"/>
        <w:rPr>
          <w:rFonts w:ascii="Times New Roman" w:eastAsia="Times New Roman" w:hAnsi="Times New Roman" w:cs="Times New Roman"/>
          <w:sz w:val="28"/>
          <w:szCs w:val="28"/>
          <w:lang w:eastAsia="ru-RU"/>
        </w:rPr>
      </w:pPr>
    </w:p>
    <w:p w:rsidR="007528FF" w:rsidRPr="00C61EBD" w:rsidRDefault="007528FF"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val="uk-UA" w:eastAsia="ru-RU"/>
        </w:rPr>
      </w:pPr>
    </w:p>
    <w:p w:rsidR="00FB63A1" w:rsidRPr="00C61EBD" w:rsidRDefault="007528FF" w:rsidP="00FB63A1">
      <w:pPr>
        <w:tabs>
          <w:tab w:val="left" w:pos="5440"/>
        </w:tabs>
        <w:spacing w:after="0" w:line="240" w:lineRule="auto"/>
        <w:rPr>
          <w:rFonts w:ascii="Times New Roman" w:eastAsia="Times New Roman" w:hAnsi="Times New Roman" w:cs="Times New Roman"/>
          <w:sz w:val="28"/>
          <w:szCs w:val="28"/>
          <w:lang w:eastAsia="ru-RU"/>
        </w:rPr>
      </w:pPr>
      <w:r w:rsidRPr="00C61EBD">
        <w:rPr>
          <w:rFonts w:ascii="Times New Roman" w:eastAsia="Times New Roman" w:hAnsi="Times New Roman" w:cs="Times New Roman"/>
          <w:noProof/>
          <w:sz w:val="28"/>
          <w:szCs w:val="28"/>
          <w:lang w:eastAsia="ru-RU"/>
        </w:rPr>
        <w:drawing>
          <wp:anchor distT="0" distB="0" distL="114300" distR="114300" simplePos="0" relativeHeight="251629056" behindDoc="1" locked="0" layoutInCell="1" allowOverlap="1" wp14:anchorId="1820A1CE" wp14:editId="36EC1575">
            <wp:simplePos x="0" y="0"/>
            <wp:positionH relativeFrom="column">
              <wp:posOffset>2279650</wp:posOffset>
            </wp:positionH>
            <wp:positionV relativeFrom="paragraph">
              <wp:posOffset>13335</wp:posOffset>
            </wp:positionV>
            <wp:extent cx="2571750" cy="3429000"/>
            <wp:effectExtent l="0" t="0" r="0" b="0"/>
            <wp:wrapNone/>
            <wp:docPr id="31" name="Рисунок 31" descr="golova_g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olova_gip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7175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63A1" w:rsidRPr="00C61EBD">
        <w:rPr>
          <w:rFonts w:ascii="Times New Roman" w:eastAsia="Times New Roman" w:hAnsi="Times New Roman" w:cs="Times New Roman"/>
          <w:sz w:val="28"/>
          <w:szCs w:val="28"/>
          <w:lang w:val="uk-UA" w:eastAsia="ru-RU"/>
        </w:rPr>
        <w:t>Гіпсова голова</w:t>
      </w: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r w:rsidRPr="00C61EBD">
        <w:rPr>
          <w:rFonts w:ascii="Times New Roman" w:eastAsia="Times New Roman" w:hAnsi="Times New Roman" w:cs="Times New Roman"/>
          <w:sz w:val="28"/>
          <w:szCs w:val="28"/>
          <w:lang w:val="uk-UA" w:eastAsia="ru-RU"/>
        </w:rPr>
        <w:t>Гіпсова голова з плечовим поясом</w:t>
      </w: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7528FF" w:rsidP="00FB63A1">
      <w:pPr>
        <w:tabs>
          <w:tab w:val="left" w:pos="5440"/>
        </w:tabs>
        <w:spacing w:after="0" w:line="240" w:lineRule="auto"/>
        <w:rPr>
          <w:rFonts w:ascii="Times New Roman" w:eastAsia="Times New Roman" w:hAnsi="Times New Roman" w:cs="Times New Roman"/>
          <w:sz w:val="28"/>
          <w:szCs w:val="28"/>
          <w:lang w:eastAsia="ru-RU"/>
        </w:rPr>
      </w:pPr>
      <w:r w:rsidRPr="00C61EBD">
        <w:rPr>
          <w:rFonts w:ascii="Times New Roman" w:eastAsia="Times New Roman" w:hAnsi="Times New Roman" w:cs="Times New Roman"/>
          <w:noProof/>
          <w:sz w:val="28"/>
          <w:szCs w:val="28"/>
          <w:lang w:eastAsia="ru-RU"/>
        </w:rPr>
        <w:drawing>
          <wp:anchor distT="0" distB="0" distL="114300" distR="114300" simplePos="0" relativeHeight="251635200" behindDoc="1" locked="0" layoutInCell="1" allowOverlap="1" wp14:anchorId="081AD0A5" wp14:editId="07C30510">
            <wp:simplePos x="0" y="0"/>
            <wp:positionH relativeFrom="column">
              <wp:posOffset>642664</wp:posOffset>
            </wp:positionH>
            <wp:positionV relativeFrom="paragraph">
              <wp:posOffset>29035</wp:posOffset>
            </wp:positionV>
            <wp:extent cx="4705350" cy="5785945"/>
            <wp:effectExtent l="0" t="0" r="0" b="0"/>
            <wp:wrapNone/>
            <wp:docPr id="192" name="Рисунок 192" descr="golova_plechpoy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olova_plechpoya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14625" cy="579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544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544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rPr>
          <w:rFonts w:ascii="Times New Roman" w:hAnsi="Times New Roman" w:cs="Times New Roman"/>
          <w:sz w:val="28"/>
          <w:szCs w:val="28"/>
        </w:rPr>
      </w:pPr>
    </w:p>
    <w:p w:rsidR="00FB63A1" w:rsidRPr="00C61EBD" w:rsidRDefault="00FB63A1" w:rsidP="00FB63A1">
      <w:pPr>
        <w:tabs>
          <w:tab w:val="left" w:pos="6400"/>
        </w:tabs>
        <w:spacing w:after="0" w:line="240" w:lineRule="auto"/>
        <w:rPr>
          <w:rFonts w:ascii="Times New Roman" w:eastAsia="Times New Roman" w:hAnsi="Times New Roman" w:cs="Times New Roman"/>
          <w:b/>
          <w:sz w:val="28"/>
          <w:szCs w:val="28"/>
          <w:lang w:val="uk-UA" w:eastAsia="ru-RU"/>
        </w:rPr>
      </w:pPr>
      <w:r w:rsidRPr="00C61EBD">
        <w:rPr>
          <w:rFonts w:ascii="Times New Roman" w:eastAsia="Times New Roman" w:hAnsi="Times New Roman" w:cs="Times New Roman"/>
          <w:b/>
          <w:sz w:val="28"/>
          <w:szCs w:val="28"/>
          <w:lang w:val="uk-UA" w:eastAsia="ru-RU"/>
        </w:rPr>
        <w:t>Модуль №3 Складний натюрморт (живопис)</w:t>
      </w: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r w:rsidRPr="00C61EBD">
        <w:rPr>
          <w:rFonts w:ascii="Times New Roman" w:eastAsia="Times New Roman" w:hAnsi="Times New Roman" w:cs="Times New Roman"/>
          <w:sz w:val="28"/>
          <w:szCs w:val="28"/>
          <w:lang w:val="uk-UA" w:eastAsia="ru-RU"/>
        </w:rPr>
        <w:t>Складний натюрморт  декоративний (різні техніки)</w:t>
      </w: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7528FF" w:rsidP="00FB63A1">
      <w:pPr>
        <w:tabs>
          <w:tab w:val="left" w:pos="6400"/>
        </w:tabs>
        <w:spacing w:after="0" w:line="240" w:lineRule="auto"/>
        <w:rPr>
          <w:rFonts w:ascii="Times New Roman" w:eastAsia="Times New Roman" w:hAnsi="Times New Roman" w:cs="Times New Roman"/>
          <w:sz w:val="28"/>
          <w:szCs w:val="28"/>
          <w:lang w:eastAsia="ru-RU"/>
        </w:rPr>
      </w:pPr>
      <w:r w:rsidRPr="00C61EBD">
        <w:rPr>
          <w:rFonts w:ascii="Times New Roman" w:eastAsia="Times New Roman" w:hAnsi="Times New Roman" w:cs="Times New Roman"/>
          <w:noProof/>
          <w:sz w:val="28"/>
          <w:szCs w:val="28"/>
          <w:lang w:eastAsia="ru-RU"/>
        </w:rPr>
        <w:drawing>
          <wp:anchor distT="0" distB="0" distL="114300" distR="114300" simplePos="0" relativeHeight="251728384" behindDoc="1" locked="0" layoutInCell="1" allowOverlap="1" wp14:anchorId="5D8C2B92" wp14:editId="6570559B">
            <wp:simplePos x="0" y="0"/>
            <wp:positionH relativeFrom="column">
              <wp:posOffset>127000</wp:posOffset>
            </wp:positionH>
            <wp:positionV relativeFrom="paragraph">
              <wp:posOffset>125095</wp:posOffset>
            </wp:positionV>
            <wp:extent cx="5713730" cy="5010150"/>
            <wp:effectExtent l="0" t="0" r="0" b="0"/>
            <wp:wrapNone/>
            <wp:docPr id="193" name="Рисунок 19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4051" cy="50104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7528FF" w:rsidP="00FB63A1">
      <w:pPr>
        <w:tabs>
          <w:tab w:val="left" w:pos="6400"/>
        </w:tabs>
        <w:spacing w:after="0" w:line="240" w:lineRule="auto"/>
        <w:rPr>
          <w:rFonts w:ascii="Times New Roman" w:eastAsia="Times New Roman" w:hAnsi="Times New Roman" w:cs="Times New Roman"/>
          <w:sz w:val="28"/>
          <w:szCs w:val="28"/>
          <w:lang w:eastAsia="ru-RU"/>
        </w:rPr>
      </w:pPr>
      <w:r w:rsidRPr="00C61EBD">
        <w:rPr>
          <w:rFonts w:ascii="Times New Roman" w:eastAsia="Times New Roman" w:hAnsi="Times New Roman" w:cs="Times New Roman"/>
          <w:noProof/>
          <w:sz w:val="28"/>
          <w:szCs w:val="28"/>
          <w:lang w:eastAsia="ru-RU"/>
        </w:rPr>
        <w:drawing>
          <wp:anchor distT="0" distB="0" distL="114300" distR="114300" simplePos="0" relativeHeight="251722240" behindDoc="1" locked="0" layoutInCell="1" allowOverlap="1" wp14:anchorId="42713233" wp14:editId="0B9FA779">
            <wp:simplePos x="0" y="0"/>
            <wp:positionH relativeFrom="column">
              <wp:posOffset>546100</wp:posOffset>
            </wp:positionH>
            <wp:positionV relativeFrom="paragraph">
              <wp:posOffset>12700</wp:posOffset>
            </wp:positionV>
            <wp:extent cx="5334000" cy="4229100"/>
            <wp:effectExtent l="0" t="0" r="0" b="0"/>
            <wp:wrapNone/>
            <wp:docPr id="194" name="Рисунок 19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34000" cy="422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63A1" w:rsidRPr="00C61EBD">
        <w:rPr>
          <w:rFonts w:ascii="Times New Roman" w:eastAsia="Times New Roman" w:hAnsi="Times New Roman" w:cs="Times New Roman"/>
          <w:sz w:val="28"/>
          <w:szCs w:val="28"/>
          <w:lang w:val="uk-UA" w:eastAsia="ru-RU"/>
        </w:rPr>
        <w:t>Складний натюрморт на зближених півтонах</w:t>
      </w: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eastAsia="ru-RU"/>
        </w:rPr>
      </w:pPr>
    </w:p>
    <w:p w:rsidR="00EE3740" w:rsidRPr="00C61EBD" w:rsidRDefault="00EE3740"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rPr>
          <w:rFonts w:ascii="Times New Roman" w:hAnsi="Times New Roman" w:cs="Times New Roman"/>
          <w:sz w:val="28"/>
          <w:szCs w:val="28"/>
        </w:rPr>
      </w:pPr>
    </w:p>
    <w:p w:rsidR="00FB63A1" w:rsidRPr="00C61EBD" w:rsidRDefault="00FB63A1" w:rsidP="00FB63A1">
      <w:pPr>
        <w:snapToGrid w:val="0"/>
        <w:spacing w:after="0" w:line="240" w:lineRule="auto"/>
        <w:rPr>
          <w:rFonts w:ascii="Times New Roman" w:eastAsia="Times New Roman" w:hAnsi="Times New Roman" w:cs="Times New Roman"/>
          <w:sz w:val="28"/>
          <w:szCs w:val="28"/>
          <w:lang w:eastAsia="ru-RU"/>
        </w:rPr>
      </w:pPr>
      <w:r w:rsidRPr="00C61EBD">
        <w:rPr>
          <w:rFonts w:ascii="Times New Roman" w:eastAsia="Times New Roman" w:hAnsi="Times New Roman" w:cs="Times New Roman"/>
          <w:sz w:val="28"/>
          <w:szCs w:val="28"/>
          <w:lang w:val="uk-UA" w:eastAsia="ru-RU"/>
        </w:rPr>
        <w:t>Складний натюрморт  з</w:t>
      </w:r>
      <w:r w:rsidR="007528FF" w:rsidRPr="00C61EBD">
        <w:rPr>
          <w:rFonts w:ascii="Times New Roman" w:eastAsia="Times New Roman" w:hAnsi="Times New Roman" w:cs="Times New Roman"/>
          <w:sz w:val="28"/>
          <w:szCs w:val="28"/>
          <w:lang w:val="uk-UA" w:eastAsia="ru-RU"/>
        </w:rPr>
        <w:t xml:space="preserve"> гіпсовим </w:t>
      </w:r>
      <w:r w:rsidRPr="00C61EBD">
        <w:rPr>
          <w:rFonts w:ascii="Times New Roman" w:eastAsia="Times New Roman" w:hAnsi="Times New Roman" w:cs="Times New Roman"/>
          <w:sz w:val="28"/>
          <w:szCs w:val="28"/>
          <w:lang w:val="uk-UA" w:eastAsia="ru-RU"/>
        </w:rPr>
        <w:t xml:space="preserve"> рослинним рельєфом в інтер'єрі</w:t>
      </w:r>
    </w:p>
    <w:p w:rsidR="00FB63A1" w:rsidRPr="00C61EBD" w:rsidRDefault="00FB63A1" w:rsidP="00FB63A1">
      <w:pPr>
        <w:snapToGrid w:val="0"/>
        <w:spacing w:after="0" w:line="240" w:lineRule="auto"/>
        <w:rPr>
          <w:rFonts w:ascii="Times New Roman" w:eastAsia="Times New Roman" w:hAnsi="Times New Roman" w:cs="Times New Roman"/>
          <w:sz w:val="28"/>
          <w:szCs w:val="28"/>
          <w:lang w:eastAsia="ru-RU"/>
        </w:rPr>
      </w:pPr>
    </w:p>
    <w:p w:rsidR="00FB63A1" w:rsidRPr="00C61EBD" w:rsidRDefault="00FB63A1" w:rsidP="00FB63A1">
      <w:pPr>
        <w:snapToGrid w:val="0"/>
        <w:spacing w:after="0" w:line="240" w:lineRule="auto"/>
        <w:rPr>
          <w:rFonts w:ascii="Times New Roman" w:eastAsia="Times New Roman" w:hAnsi="Times New Roman" w:cs="Times New Roman"/>
          <w:sz w:val="28"/>
          <w:szCs w:val="28"/>
          <w:lang w:eastAsia="ru-RU"/>
        </w:rPr>
      </w:pPr>
    </w:p>
    <w:p w:rsidR="00FB63A1" w:rsidRPr="00C61EBD" w:rsidRDefault="007528FF" w:rsidP="00FB63A1">
      <w:pPr>
        <w:tabs>
          <w:tab w:val="left" w:pos="6400"/>
        </w:tabs>
        <w:spacing w:after="0" w:line="240" w:lineRule="auto"/>
        <w:rPr>
          <w:rFonts w:ascii="Times New Roman" w:eastAsia="Times New Roman" w:hAnsi="Times New Roman" w:cs="Times New Roman"/>
          <w:sz w:val="28"/>
          <w:szCs w:val="28"/>
          <w:lang w:eastAsia="ru-RU"/>
        </w:rPr>
      </w:pPr>
      <w:r w:rsidRPr="00C61EBD">
        <w:rPr>
          <w:rFonts w:ascii="Times New Roman" w:eastAsia="Times New Roman" w:hAnsi="Times New Roman" w:cs="Times New Roman"/>
          <w:noProof/>
          <w:sz w:val="28"/>
          <w:szCs w:val="28"/>
          <w:lang w:eastAsia="ru-RU"/>
        </w:rPr>
        <w:drawing>
          <wp:anchor distT="0" distB="0" distL="114300" distR="114300" simplePos="0" relativeHeight="251734528" behindDoc="1" locked="0" layoutInCell="1" allowOverlap="1" wp14:anchorId="648097B5" wp14:editId="3448F629">
            <wp:simplePos x="0" y="0"/>
            <wp:positionH relativeFrom="column">
              <wp:posOffset>1384300</wp:posOffset>
            </wp:positionH>
            <wp:positionV relativeFrom="paragraph">
              <wp:posOffset>144145</wp:posOffset>
            </wp:positionV>
            <wp:extent cx="3048000" cy="3600450"/>
            <wp:effectExtent l="0" t="0" r="0" b="0"/>
            <wp:wrapNone/>
            <wp:docPr id="195" name="Рисунок 19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48000" cy="3600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7528FF" w:rsidRPr="00C61EBD" w:rsidRDefault="007528FF" w:rsidP="00FB63A1">
      <w:pPr>
        <w:tabs>
          <w:tab w:val="left" w:pos="6400"/>
        </w:tabs>
        <w:spacing w:after="0" w:line="240" w:lineRule="auto"/>
        <w:rPr>
          <w:rFonts w:ascii="Times New Roman" w:eastAsia="Times New Roman" w:hAnsi="Times New Roman" w:cs="Times New Roman"/>
          <w:sz w:val="28"/>
          <w:szCs w:val="28"/>
          <w:lang w:eastAsia="ru-RU"/>
        </w:rPr>
      </w:pPr>
    </w:p>
    <w:p w:rsidR="007528FF" w:rsidRPr="00C61EBD" w:rsidRDefault="007528FF" w:rsidP="00FB63A1">
      <w:pPr>
        <w:tabs>
          <w:tab w:val="left" w:pos="6400"/>
        </w:tabs>
        <w:spacing w:after="0" w:line="240" w:lineRule="auto"/>
        <w:rPr>
          <w:rFonts w:ascii="Times New Roman" w:eastAsia="Times New Roman" w:hAnsi="Times New Roman" w:cs="Times New Roman"/>
          <w:sz w:val="28"/>
          <w:szCs w:val="28"/>
          <w:lang w:eastAsia="ru-RU"/>
        </w:rPr>
      </w:pPr>
    </w:p>
    <w:p w:rsidR="007528FF" w:rsidRPr="00C61EBD" w:rsidRDefault="007528FF" w:rsidP="00FB63A1">
      <w:pPr>
        <w:tabs>
          <w:tab w:val="left" w:pos="6400"/>
        </w:tabs>
        <w:spacing w:after="0" w:line="240" w:lineRule="auto"/>
        <w:rPr>
          <w:rFonts w:ascii="Times New Roman" w:eastAsia="Times New Roman" w:hAnsi="Times New Roman" w:cs="Times New Roman"/>
          <w:sz w:val="28"/>
          <w:szCs w:val="28"/>
          <w:lang w:eastAsia="ru-RU"/>
        </w:rPr>
      </w:pPr>
    </w:p>
    <w:p w:rsidR="007528FF" w:rsidRPr="00C61EBD" w:rsidRDefault="007528FF" w:rsidP="00FB63A1">
      <w:pPr>
        <w:tabs>
          <w:tab w:val="left" w:pos="6400"/>
        </w:tabs>
        <w:spacing w:after="0" w:line="240" w:lineRule="auto"/>
        <w:rPr>
          <w:rFonts w:ascii="Times New Roman" w:eastAsia="Times New Roman" w:hAnsi="Times New Roman" w:cs="Times New Roman"/>
          <w:sz w:val="28"/>
          <w:szCs w:val="28"/>
          <w:lang w:eastAsia="ru-RU"/>
        </w:rPr>
      </w:pPr>
    </w:p>
    <w:p w:rsidR="007528FF" w:rsidRPr="00C61EBD" w:rsidRDefault="007528FF" w:rsidP="00FB63A1">
      <w:pPr>
        <w:tabs>
          <w:tab w:val="left" w:pos="6400"/>
        </w:tabs>
        <w:spacing w:after="0" w:line="240" w:lineRule="auto"/>
        <w:rPr>
          <w:rFonts w:ascii="Times New Roman" w:eastAsia="Times New Roman" w:hAnsi="Times New Roman" w:cs="Times New Roman"/>
          <w:sz w:val="28"/>
          <w:szCs w:val="28"/>
          <w:lang w:eastAsia="ru-RU"/>
        </w:rPr>
      </w:pPr>
    </w:p>
    <w:p w:rsidR="007528FF" w:rsidRPr="00C61EBD" w:rsidRDefault="007528FF" w:rsidP="00FB63A1">
      <w:pPr>
        <w:tabs>
          <w:tab w:val="left" w:pos="6400"/>
        </w:tabs>
        <w:spacing w:after="0" w:line="240" w:lineRule="auto"/>
        <w:rPr>
          <w:rFonts w:ascii="Times New Roman" w:eastAsia="Times New Roman" w:hAnsi="Times New Roman" w:cs="Times New Roman"/>
          <w:sz w:val="28"/>
          <w:szCs w:val="28"/>
          <w:lang w:eastAsia="ru-RU"/>
        </w:rPr>
      </w:pPr>
    </w:p>
    <w:p w:rsidR="007528FF" w:rsidRPr="00C61EBD" w:rsidRDefault="007528FF" w:rsidP="00FB63A1">
      <w:pPr>
        <w:tabs>
          <w:tab w:val="left" w:pos="6400"/>
        </w:tabs>
        <w:spacing w:after="0" w:line="240" w:lineRule="auto"/>
        <w:rPr>
          <w:rFonts w:ascii="Times New Roman" w:eastAsia="Times New Roman" w:hAnsi="Times New Roman" w:cs="Times New Roman"/>
          <w:sz w:val="28"/>
          <w:szCs w:val="28"/>
          <w:lang w:eastAsia="ru-RU"/>
        </w:rPr>
      </w:pPr>
    </w:p>
    <w:p w:rsidR="007528FF" w:rsidRPr="00C61EBD" w:rsidRDefault="007528FF" w:rsidP="00FB63A1">
      <w:pPr>
        <w:tabs>
          <w:tab w:val="left" w:pos="6400"/>
        </w:tabs>
        <w:spacing w:after="0" w:line="240" w:lineRule="auto"/>
        <w:rPr>
          <w:rFonts w:ascii="Times New Roman" w:eastAsia="Times New Roman" w:hAnsi="Times New Roman" w:cs="Times New Roman"/>
          <w:sz w:val="28"/>
          <w:szCs w:val="28"/>
          <w:lang w:eastAsia="ru-RU"/>
        </w:rPr>
      </w:pPr>
    </w:p>
    <w:p w:rsidR="007528FF" w:rsidRPr="00C61EBD" w:rsidRDefault="007528FF"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r w:rsidRPr="00C61EBD">
        <w:rPr>
          <w:rFonts w:ascii="Times New Roman" w:eastAsia="Times New Roman" w:hAnsi="Times New Roman" w:cs="Times New Roman"/>
          <w:b/>
          <w:sz w:val="28"/>
          <w:szCs w:val="28"/>
          <w:lang w:val="uk-UA" w:eastAsia="ar-SA"/>
        </w:rPr>
        <w:t>Модуль №5  Складний натюрморт, гіпсова голова. (рисунок, живопис, скульптура)</w:t>
      </w: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r w:rsidRPr="00C61EBD">
        <w:rPr>
          <w:rFonts w:ascii="Times New Roman" w:eastAsia="Times New Roman" w:hAnsi="Times New Roman" w:cs="Times New Roman"/>
          <w:sz w:val="28"/>
          <w:szCs w:val="28"/>
          <w:lang w:val="uk-UA" w:eastAsia="ru-RU"/>
        </w:rPr>
        <w:t>Складний натюрморт з гіпсовою маскою</w:t>
      </w: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7528FF" w:rsidP="00FB63A1">
      <w:pPr>
        <w:tabs>
          <w:tab w:val="left" w:pos="6400"/>
        </w:tabs>
        <w:spacing w:after="0" w:line="240" w:lineRule="auto"/>
        <w:rPr>
          <w:rFonts w:ascii="Times New Roman" w:eastAsia="Times New Roman" w:hAnsi="Times New Roman" w:cs="Times New Roman"/>
          <w:sz w:val="28"/>
          <w:szCs w:val="28"/>
          <w:lang w:eastAsia="ru-RU"/>
        </w:rPr>
      </w:pPr>
      <w:r w:rsidRPr="00C61EBD">
        <w:rPr>
          <w:rFonts w:ascii="Times New Roman" w:eastAsia="Times New Roman" w:hAnsi="Times New Roman" w:cs="Times New Roman"/>
          <w:noProof/>
          <w:sz w:val="28"/>
          <w:szCs w:val="28"/>
          <w:lang w:eastAsia="ru-RU"/>
        </w:rPr>
        <w:drawing>
          <wp:anchor distT="0" distB="0" distL="114300" distR="114300" simplePos="0" relativeHeight="251740672" behindDoc="1" locked="0" layoutInCell="1" allowOverlap="1" wp14:anchorId="636FC5B7" wp14:editId="5200EDA6">
            <wp:simplePos x="0" y="0"/>
            <wp:positionH relativeFrom="column">
              <wp:posOffset>793750</wp:posOffset>
            </wp:positionH>
            <wp:positionV relativeFrom="paragraph">
              <wp:posOffset>10795</wp:posOffset>
            </wp:positionV>
            <wp:extent cx="4743450" cy="6134100"/>
            <wp:effectExtent l="0" t="0" r="0" b="0"/>
            <wp:wrapNone/>
            <wp:docPr id="196" name="Рисунок 196"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43450" cy="613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rPr>
          <w:rFonts w:ascii="Times New Roman" w:hAnsi="Times New Roman" w:cs="Times New Roman"/>
          <w:sz w:val="28"/>
          <w:szCs w:val="28"/>
        </w:rPr>
      </w:pPr>
    </w:p>
    <w:p w:rsidR="00FB63A1" w:rsidRPr="00C61EBD" w:rsidRDefault="00FB63A1" w:rsidP="00FB63A1">
      <w:pPr>
        <w:rPr>
          <w:rFonts w:ascii="Times New Roman" w:hAnsi="Times New Roman" w:cs="Times New Roman"/>
          <w:sz w:val="28"/>
          <w:szCs w:val="28"/>
        </w:rPr>
      </w:pPr>
    </w:p>
    <w:p w:rsidR="00FB63A1" w:rsidRPr="00C61EBD" w:rsidRDefault="00FB63A1" w:rsidP="00FB63A1">
      <w:pPr>
        <w:rPr>
          <w:rFonts w:ascii="Times New Roman" w:hAnsi="Times New Roman" w:cs="Times New Roman"/>
          <w:sz w:val="28"/>
          <w:szCs w:val="28"/>
        </w:rPr>
      </w:pPr>
    </w:p>
    <w:p w:rsidR="00FB63A1" w:rsidRPr="00C61EBD" w:rsidRDefault="00FB63A1" w:rsidP="00FB63A1">
      <w:pPr>
        <w:rPr>
          <w:rFonts w:ascii="Times New Roman" w:hAnsi="Times New Roman" w:cs="Times New Roman"/>
          <w:sz w:val="28"/>
          <w:szCs w:val="28"/>
        </w:rPr>
      </w:pPr>
    </w:p>
    <w:p w:rsidR="00FB63A1" w:rsidRPr="00C61EBD" w:rsidRDefault="00FB63A1" w:rsidP="00FB63A1">
      <w:pPr>
        <w:rPr>
          <w:rFonts w:ascii="Times New Roman" w:hAnsi="Times New Roman" w:cs="Times New Roman"/>
          <w:sz w:val="28"/>
          <w:szCs w:val="28"/>
        </w:rPr>
      </w:pPr>
    </w:p>
    <w:p w:rsidR="00FB63A1" w:rsidRPr="00C61EBD" w:rsidRDefault="00FB63A1" w:rsidP="00FB63A1">
      <w:pPr>
        <w:rPr>
          <w:rFonts w:ascii="Times New Roman" w:hAnsi="Times New Roman" w:cs="Times New Roman"/>
          <w:sz w:val="28"/>
          <w:szCs w:val="28"/>
        </w:rPr>
      </w:pPr>
    </w:p>
    <w:p w:rsidR="00FB63A1" w:rsidRPr="00C61EBD" w:rsidRDefault="00FB63A1" w:rsidP="00FB63A1">
      <w:pPr>
        <w:rPr>
          <w:rFonts w:ascii="Times New Roman" w:hAnsi="Times New Roman" w:cs="Times New Roman"/>
          <w:sz w:val="28"/>
          <w:szCs w:val="28"/>
        </w:rPr>
      </w:pPr>
    </w:p>
    <w:p w:rsidR="00FB63A1" w:rsidRPr="00C61EBD" w:rsidRDefault="00FB63A1" w:rsidP="00FB63A1">
      <w:pPr>
        <w:rPr>
          <w:rFonts w:ascii="Times New Roman" w:hAnsi="Times New Roman" w:cs="Times New Roman"/>
          <w:sz w:val="28"/>
          <w:szCs w:val="28"/>
        </w:rPr>
      </w:pPr>
    </w:p>
    <w:p w:rsidR="00FB63A1" w:rsidRPr="00C61EBD" w:rsidRDefault="00FB63A1" w:rsidP="00FB63A1">
      <w:pPr>
        <w:rPr>
          <w:rFonts w:ascii="Times New Roman" w:hAnsi="Times New Roman" w:cs="Times New Roman"/>
          <w:sz w:val="28"/>
          <w:szCs w:val="28"/>
        </w:rPr>
      </w:pPr>
    </w:p>
    <w:p w:rsidR="00FB63A1" w:rsidRPr="00C61EBD" w:rsidRDefault="00FB63A1" w:rsidP="00FB63A1">
      <w:pPr>
        <w:rPr>
          <w:rFonts w:ascii="Times New Roman" w:hAnsi="Times New Roman" w:cs="Times New Roman"/>
          <w:sz w:val="28"/>
          <w:szCs w:val="28"/>
        </w:rPr>
      </w:pPr>
    </w:p>
    <w:p w:rsidR="00FB63A1" w:rsidRPr="00C61EBD" w:rsidRDefault="00FB63A1" w:rsidP="00FB63A1">
      <w:pPr>
        <w:rPr>
          <w:rFonts w:ascii="Times New Roman" w:hAnsi="Times New Roman" w:cs="Times New Roman"/>
          <w:sz w:val="28"/>
          <w:szCs w:val="28"/>
        </w:rPr>
      </w:pPr>
    </w:p>
    <w:p w:rsidR="00FB63A1" w:rsidRPr="00C61EBD" w:rsidRDefault="00FB63A1" w:rsidP="00FB63A1">
      <w:pPr>
        <w:rPr>
          <w:rFonts w:ascii="Times New Roman" w:hAnsi="Times New Roman" w:cs="Times New Roman"/>
          <w:sz w:val="28"/>
          <w:szCs w:val="28"/>
        </w:rPr>
      </w:pPr>
    </w:p>
    <w:p w:rsidR="00FB63A1" w:rsidRPr="00C61EBD" w:rsidRDefault="00FB63A1" w:rsidP="00FB63A1">
      <w:pPr>
        <w:rPr>
          <w:rFonts w:ascii="Times New Roman" w:hAnsi="Times New Roman" w:cs="Times New Roman"/>
          <w:sz w:val="28"/>
          <w:szCs w:val="28"/>
        </w:rPr>
      </w:pPr>
    </w:p>
    <w:p w:rsidR="00FB63A1" w:rsidRPr="00C61EBD" w:rsidRDefault="00FB63A1" w:rsidP="00FB63A1">
      <w:pPr>
        <w:rPr>
          <w:rFonts w:ascii="Times New Roman" w:hAnsi="Times New Roman" w:cs="Times New Roman"/>
          <w:sz w:val="28"/>
          <w:szCs w:val="28"/>
        </w:rPr>
      </w:pPr>
    </w:p>
    <w:p w:rsidR="00FB63A1" w:rsidRPr="00C61EBD" w:rsidRDefault="00FB63A1" w:rsidP="00FB63A1">
      <w:pPr>
        <w:rPr>
          <w:rFonts w:ascii="Times New Roman" w:hAnsi="Times New Roman" w:cs="Times New Roman"/>
          <w:sz w:val="28"/>
          <w:szCs w:val="28"/>
        </w:rPr>
      </w:pPr>
    </w:p>
    <w:p w:rsidR="00FB63A1" w:rsidRPr="00C61EBD" w:rsidRDefault="00FB63A1" w:rsidP="00FB63A1">
      <w:pPr>
        <w:rPr>
          <w:rFonts w:ascii="Times New Roman" w:hAnsi="Times New Roman" w:cs="Times New Roman"/>
          <w:sz w:val="28"/>
          <w:szCs w:val="28"/>
        </w:rPr>
      </w:pPr>
    </w:p>
    <w:p w:rsidR="00FB63A1" w:rsidRPr="00C61EBD" w:rsidRDefault="00FB63A1" w:rsidP="00FB63A1">
      <w:pPr>
        <w:rPr>
          <w:rFonts w:ascii="Times New Roman" w:hAnsi="Times New Roman" w:cs="Times New Roman"/>
          <w:sz w:val="28"/>
          <w:szCs w:val="28"/>
        </w:rPr>
      </w:pPr>
    </w:p>
    <w:p w:rsidR="00FB63A1" w:rsidRPr="00C61EBD" w:rsidRDefault="00FB63A1" w:rsidP="00FB63A1">
      <w:pPr>
        <w:rPr>
          <w:rFonts w:ascii="Times New Roman" w:hAnsi="Times New Roman" w:cs="Times New Roman"/>
          <w:sz w:val="28"/>
          <w:szCs w:val="28"/>
        </w:rPr>
      </w:pPr>
    </w:p>
    <w:p w:rsidR="00FB63A1" w:rsidRPr="00C61EBD" w:rsidRDefault="00FB63A1" w:rsidP="00FB63A1">
      <w:pPr>
        <w:rPr>
          <w:rFonts w:ascii="Times New Roman" w:hAnsi="Times New Roman" w:cs="Times New Roman"/>
          <w:sz w:val="28"/>
          <w:szCs w:val="28"/>
        </w:rPr>
      </w:pPr>
    </w:p>
    <w:p w:rsidR="00FB63A1" w:rsidRPr="00C61EBD" w:rsidRDefault="00FB63A1" w:rsidP="00FB63A1">
      <w:pPr>
        <w:rPr>
          <w:rFonts w:ascii="Times New Roman" w:hAnsi="Times New Roman" w:cs="Times New Roman"/>
          <w:sz w:val="28"/>
          <w:szCs w:val="28"/>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lastRenderedPageBreak/>
        <w:t xml:space="preserve">  Простий натюрморт з геометричних фігур (рельєф)</w:t>
      </w: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28084C" w:rsidP="00FB63A1">
      <w:pPr>
        <w:tabs>
          <w:tab w:val="left" w:pos="6400"/>
        </w:tabs>
        <w:spacing w:after="0" w:line="240" w:lineRule="auto"/>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noProof/>
          <w:sz w:val="28"/>
          <w:szCs w:val="28"/>
          <w:lang w:eastAsia="ru-RU"/>
        </w:rPr>
        <w:drawing>
          <wp:anchor distT="0" distB="0" distL="114300" distR="114300" simplePos="0" relativeHeight="251746816" behindDoc="1" locked="0" layoutInCell="1" allowOverlap="1" wp14:anchorId="770F5D35" wp14:editId="2377B3B7">
            <wp:simplePos x="0" y="0"/>
            <wp:positionH relativeFrom="column">
              <wp:posOffset>279400</wp:posOffset>
            </wp:positionH>
            <wp:positionV relativeFrom="paragraph">
              <wp:posOffset>104140</wp:posOffset>
            </wp:positionV>
            <wp:extent cx="5067300" cy="6877050"/>
            <wp:effectExtent l="0" t="0" r="0" b="0"/>
            <wp:wrapNone/>
            <wp:docPr id="197" name="Рисунок 197" descr="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_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67300" cy="687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t>Складний натюрморт з 3-4 предметів (рельєф)</w:t>
      </w: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28084C" w:rsidP="00FB63A1">
      <w:pPr>
        <w:tabs>
          <w:tab w:val="left" w:pos="6400"/>
        </w:tabs>
        <w:spacing w:after="0" w:line="240" w:lineRule="auto"/>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noProof/>
          <w:sz w:val="28"/>
          <w:szCs w:val="28"/>
          <w:lang w:eastAsia="ru-RU"/>
        </w:rPr>
        <w:drawing>
          <wp:anchor distT="0" distB="0" distL="114300" distR="114300" simplePos="0" relativeHeight="251752960" behindDoc="1" locked="0" layoutInCell="1" allowOverlap="1" wp14:anchorId="3D29E1AD" wp14:editId="0AC370CF">
            <wp:simplePos x="0" y="0"/>
            <wp:positionH relativeFrom="column">
              <wp:posOffset>622300</wp:posOffset>
            </wp:positionH>
            <wp:positionV relativeFrom="paragraph">
              <wp:posOffset>166370</wp:posOffset>
            </wp:positionV>
            <wp:extent cx="4895850" cy="6838950"/>
            <wp:effectExtent l="0" t="0" r="0" b="0"/>
            <wp:wrapNone/>
            <wp:docPr id="198" name="Рисунок 198" descr="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_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95850" cy="683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r w:rsidRPr="00C61EBD">
        <w:rPr>
          <w:rFonts w:ascii="Times New Roman" w:eastAsia="Times New Roman" w:hAnsi="Times New Roman" w:cs="Times New Roman"/>
          <w:sz w:val="28"/>
          <w:szCs w:val="28"/>
          <w:lang w:val="uk-UA" w:eastAsia="ru-RU"/>
        </w:rPr>
        <w:t xml:space="preserve"> Копія рельєфу  </w:t>
      </w: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val="uk-UA"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28084C" w:rsidP="00FB63A1">
      <w:pPr>
        <w:tabs>
          <w:tab w:val="left" w:pos="6400"/>
        </w:tabs>
        <w:spacing w:after="0" w:line="240" w:lineRule="auto"/>
        <w:rPr>
          <w:rFonts w:ascii="Times New Roman" w:eastAsia="Times New Roman" w:hAnsi="Times New Roman" w:cs="Times New Roman"/>
          <w:sz w:val="28"/>
          <w:szCs w:val="28"/>
          <w:lang w:eastAsia="ru-RU"/>
        </w:rPr>
      </w:pPr>
      <w:r w:rsidRPr="00C61EBD">
        <w:rPr>
          <w:rFonts w:ascii="Times New Roman" w:eastAsia="Times New Roman" w:hAnsi="Times New Roman" w:cs="Times New Roman"/>
          <w:noProof/>
          <w:sz w:val="28"/>
          <w:szCs w:val="28"/>
          <w:lang w:eastAsia="ru-RU"/>
        </w:rPr>
        <w:drawing>
          <wp:anchor distT="0" distB="0" distL="114300" distR="114300" simplePos="0" relativeHeight="251759104" behindDoc="1" locked="0" layoutInCell="1" allowOverlap="1" wp14:anchorId="7E8B55A4" wp14:editId="426168A4">
            <wp:simplePos x="0" y="0"/>
            <wp:positionH relativeFrom="column">
              <wp:posOffset>508000</wp:posOffset>
            </wp:positionH>
            <wp:positionV relativeFrom="paragraph">
              <wp:posOffset>10160</wp:posOffset>
            </wp:positionV>
            <wp:extent cx="5295900" cy="7105650"/>
            <wp:effectExtent l="0" t="0" r="0" b="0"/>
            <wp:wrapNone/>
            <wp:docPr id="199" name="Рисунок 199" descr="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_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95900" cy="7105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tabs>
          <w:tab w:val="left" w:pos="6400"/>
        </w:tabs>
        <w:spacing w:after="0" w:line="240" w:lineRule="auto"/>
        <w:rPr>
          <w:rFonts w:ascii="Times New Roman" w:eastAsia="Times New Roman" w:hAnsi="Times New Roman" w:cs="Times New Roman"/>
          <w:sz w:val="28"/>
          <w:szCs w:val="28"/>
          <w:lang w:eastAsia="ru-RU"/>
        </w:rPr>
      </w:pPr>
    </w:p>
    <w:p w:rsidR="00FB63A1" w:rsidRPr="00C61EBD" w:rsidRDefault="00FB63A1" w:rsidP="00FB63A1">
      <w:pPr>
        <w:rPr>
          <w:rFonts w:ascii="Times New Roman" w:hAnsi="Times New Roman" w:cs="Times New Roman"/>
          <w:sz w:val="28"/>
          <w:szCs w:val="28"/>
        </w:rPr>
      </w:pPr>
    </w:p>
    <w:p w:rsidR="00E70100" w:rsidRPr="00C61EBD" w:rsidRDefault="00E70100" w:rsidP="00AB03F6">
      <w:pPr>
        <w:pStyle w:val="220"/>
        <w:ind w:left="360" w:firstLine="0"/>
        <w:rPr>
          <w:sz w:val="28"/>
          <w:szCs w:val="28"/>
          <w:lang w:val="ru-RU"/>
        </w:rPr>
      </w:pPr>
    </w:p>
    <w:p w:rsidR="00E70100" w:rsidRPr="00C61EBD" w:rsidRDefault="00E70100" w:rsidP="00AB03F6">
      <w:pPr>
        <w:pStyle w:val="220"/>
        <w:ind w:left="360" w:firstLine="0"/>
        <w:rPr>
          <w:sz w:val="28"/>
          <w:szCs w:val="28"/>
          <w:lang w:val="ru-RU"/>
        </w:rPr>
      </w:pPr>
    </w:p>
    <w:p w:rsidR="00E70100" w:rsidRPr="00C61EBD" w:rsidRDefault="00E70100" w:rsidP="00AB03F6">
      <w:pPr>
        <w:pStyle w:val="220"/>
        <w:ind w:left="360" w:firstLine="0"/>
        <w:rPr>
          <w:sz w:val="28"/>
          <w:szCs w:val="28"/>
          <w:lang w:val="ru-RU"/>
        </w:rPr>
      </w:pPr>
    </w:p>
    <w:p w:rsidR="00FF2ADB" w:rsidRPr="00C61EBD" w:rsidRDefault="00FF2ADB" w:rsidP="00AB03F6">
      <w:pPr>
        <w:pStyle w:val="220"/>
        <w:ind w:left="360" w:firstLine="0"/>
        <w:rPr>
          <w:sz w:val="28"/>
          <w:szCs w:val="28"/>
          <w:lang w:val="ru-RU"/>
        </w:rPr>
      </w:pPr>
    </w:p>
    <w:p w:rsidR="00FF2ADB" w:rsidRPr="00C61EBD" w:rsidRDefault="00FF2ADB" w:rsidP="00AB03F6">
      <w:pPr>
        <w:pStyle w:val="220"/>
        <w:ind w:left="360" w:firstLine="0"/>
        <w:rPr>
          <w:sz w:val="28"/>
          <w:szCs w:val="28"/>
          <w:lang w:val="ru-RU"/>
        </w:rPr>
      </w:pPr>
    </w:p>
    <w:p w:rsidR="00FF2ADB" w:rsidRPr="00C61EBD" w:rsidRDefault="00FF2ADB" w:rsidP="00AB03F6">
      <w:pPr>
        <w:pStyle w:val="220"/>
        <w:ind w:left="360" w:firstLine="0"/>
        <w:rPr>
          <w:sz w:val="28"/>
          <w:szCs w:val="28"/>
          <w:lang w:val="ru-RU"/>
        </w:rPr>
      </w:pPr>
    </w:p>
    <w:p w:rsidR="00FF2ADB" w:rsidRPr="00C61EBD" w:rsidRDefault="00FF2ADB" w:rsidP="00AB03F6">
      <w:pPr>
        <w:pStyle w:val="220"/>
        <w:ind w:left="360" w:firstLine="0"/>
        <w:rPr>
          <w:sz w:val="28"/>
          <w:szCs w:val="28"/>
          <w:lang w:val="ru-RU"/>
        </w:rPr>
      </w:pPr>
    </w:p>
    <w:p w:rsidR="00FF2ADB" w:rsidRPr="00C61EBD" w:rsidRDefault="00FF2ADB" w:rsidP="00AB03F6">
      <w:pPr>
        <w:pStyle w:val="220"/>
        <w:ind w:left="360" w:firstLine="0"/>
        <w:rPr>
          <w:sz w:val="28"/>
          <w:szCs w:val="28"/>
          <w:lang w:val="ru-RU"/>
        </w:rPr>
      </w:pPr>
    </w:p>
    <w:p w:rsidR="00FF2ADB" w:rsidRPr="00C61EBD" w:rsidRDefault="00FF2ADB" w:rsidP="00AB03F6">
      <w:pPr>
        <w:pStyle w:val="220"/>
        <w:ind w:left="360" w:firstLine="0"/>
        <w:rPr>
          <w:sz w:val="28"/>
          <w:szCs w:val="28"/>
          <w:lang w:val="ru-RU"/>
        </w:rPr>
      </w:pPr>
    </w:p>
    <w:p w:rsidR="00FF2ADB" w:rsidRPr="00C61EBD" w:rsidRDefault="00FF2ADB" w:rsidP="00AB03F6">
      <w:pPr>
        <w:pStyle w:val="220"/>
        <w:ind w:left="360" w:firstLine="0"/>
        <w:rPr>
          <w:sz w:val="28"/>
          <w:szCs w:val="28"/>
          <w:lang w:val="ru-RU"/>
        </w:rPr>
      </w:pPr>
    </w:p>
    <w:p w:rsidR="00FF2ADB" w:rsidRPr="00C61EBD" w:rsidRDefault="00FF2ADB" w:rsidP="00AB03F6">
      <w:pPr>
        <w:pStyle w:val="220"/>
        <w:ind w:left="360" w:firstLine="0"/>
        <w:rPr>
          <w:sz w:val="28"/>
          <w:szCs w:val="28"/>
          <w:lang w:val="ru-RU"/>
        </w:rPr>
      </w:pPr>
    </w:p>
    <w:p w:rsidR="00FF2ADB" w:rsidRPr="00C61EBD" w:rsidRDefault="00FF2ADB" w:rsidP="00AB03F6">
      <w:pPr>
        <w:pStyle w:val="220"/>
        <w:ind w:left="360" w:firstLine="0"/>
        <w:rPr>
          <w:sz w:val="28"/>
          <w:szCs w:val="28"/>
          <w:lang w:val="ru-RU"/>
        </w:rPr>
      </w:pPr>
    </w:p>
    <w:p w:rsidR="00FF2ADB" w:rsidRPr="00C61EBD" w:rsidRDefault="00FF2ADB" w:rsidP="00AB03F6">
      <w:pPr>
        <w:pStyle w:val="220"/>
        <w:ind w:left="360" w:firstLine="0"/>
        <w:rPr>
          <w:sz w:val="28"/>
          <w:szCs w:val="28"/>
          <w:lang w:val="ru-RU"/>
        </w:rPr>
      </w:pPr>
    </w:p>
    <w:p w:rsidR="00FF2ADB" w:rsidRPr="00C61EBD" w:rsidRDefault="00FF2ADB" w:rsidP="00AB03F6">
      <w:pPr>
        <w:pStyle w:val="220"/>
        <w:ind w:left="360" w:firstLine="0"/>
        <w:rPr>
          <w:sz w:val="28"/>
          <w:szCs w:val="28"/>
          <w:lang w:val="ru-RU"/>
        </w:rPr>
      </w:pPr>
    </w:p>
    <w:p w:rsidR="00FF2ADB" w:rsidRPr="00C61EBD" w:rsidRDefault="00FF2ADB" w:rsidP="00AB03F6">
      <w:pPr>
        <w:pStyle w:val="220"/>
        <w:ind w:left="360" w:firstLine="0"/>
        <w:rPr>
          <w:sz w:val="28"/>
          <w:szCs w:val="28"/>
          <w:lang w:val="ru-RU"/>
        </w:rPr>
      </w:pPr>
    </w:p>
    <w:p w:rsidR="00FF2ADB" w:rsidRPr="00C61EBD" w:rsidRDefault="00FF2ADB" w:rsidP="00AB03F6">
      <w:pPr>
        <w:pStyle w:val="220"/>
        <w:ind w:left="360" w:firstLine="0"/>
        <w:rPr>
          <w:sz w:val="28"/>
          <w:szCs w:val="28"/>
          <w:lang w:val="ru-RU"/>
        </w:rPr>
      </w:pPr>
    </w:p>
    <w:p w:rsidR="00FF2ADB" w:rsidRPr="00C61EBD" w:rsidRDefault="00FF2ADB" w:rsidP="00AB03F6">
      <w:pPr>
        <w:pStyle w:val="220"/>
        <w:ind w:left="360" w:firstLine="0"/>
        <w:rPr>
          <w:sz w:val="28"/>
          <w:szCs w:val="28"/>
          <w:lang w:val="ru-RU"/>
        </w:rPr>
      </w:pPr>
    </w:p>
    <w:p w:rsidR="00FF2ADB" w:rsidRPr="00C61EBD" w:rsidRDefault="00FF2ADB" w:rsidP="00AB03F6">
      <w:pPr>
        <w:pStyle w:val="220"/>
        <w:ind w:left="360" w:firstLine="0"/>
        <w:rPr>
          <w:sz w:val="28"/>
          <w:szCs w:val="28"/>
          <w:lang w:val="ru-RU"/>
        </w:rPr>
      </w:pPr>
    </w:p>
    <w:p w:rsidR="00FF2ADB" w:rsidRPr="00C61EBD" w:rsidRDefault="00FF2ADB" w:rsidP="00AB03F6">
      <w:pPr>
        <w:pStyle w:val="220"/>
        <w:ind w:left="360" w:firstLine="0"/>
        <w:rPr>
          <w:sz w:val="28"/>
          <w:szCs w:val="28"/>
          <w:lang w:val="ru-RU"/>
        </w:rPr>
      </w:pPr>
    </w:p>
    <w:p w:rsidR="00FF2ADB" w:rsidRPr="00C61EBD" w:rsidRDefault="00FF2ADB" w:rsidP="00AB03F6">
      <w:pPr>
        <w:pStyle w:val="220"/>
        <w:ind w:left="360" w:firstLine="0"/>
        <w:rPr>
          <w:sz w:val="28"/>
          <w:szCs w:val="28"/>
          <w:lang w:val="ru-RU"/>
        </w:rPr>
      </w:pPr>
    </w:p>
    <w:p w:rsidR="00FF2ADB" w:rsidRDefault="00FF2ADB" w:rsidP="00AB03F6">
      <w:pPr>
        <w:pStyle w:val="220"/>
        <w:ind w:left="360" w:firstLine="0"/>
        <w:rPr>
          <w:sz w:val="28"/>
          <w:szCs w:val="28"/>
          <w:lang w:val="ru-RU"/>
        </w:rPr>
      </w:pPr>
    </w:p>
    <w:p w:rsidR="005059FB" w:rsidRPr="00C61EBD" w:rsidRDefault="005059FB" w:rsidP="00AB03F6">
      <w:pPr>
        <w:pStyle w:val="220"/>
        <w:ind w:left="360" w:firstLine="0"/>
        <w:rPr>
          <w:sz w:val="28"/>
          <w:szCs w:val="28"/>
          <w:lang w:val="ru-RU"/>
        </w:rPr>
      </w:pPr>
    </w:p>
    <w:p w:rsidR="00FF2ADB" w:rsidRPr="00C61EBD" w:rsidRDefault="00FF2ADB" w:rsidP="00FF2ADB">
      <w:pPr>
        <w:jc w:val="right"/>
        <w:rPr>
          <w:rFonts w:ascii="Times New Roman" w:hAnsi="Times New Roman" w:cs="Times New Roman"/>
          <w:sz w:val="28"/>
          <w:szCs w:val="28"/>
          <w:lang w:val="uk-UA"/>
        </w:rPr>
      </w:pPr>
      <w:r w:rsidRPr="00C61EBD">
        <w:rPr>
          <w:rFonts w:ascii="Times New Roman" w:hAnsi="Times New Roman" w:cs="Times New Roman"/>
          <w:sz w:val="28"/>
          <w:szCs w:val="28"/>
          <w:lang w:val="uk-UA"/>
        </w:rPr>
        <w:lastRenderedPageBreak/>
        <w:t>(Ф 03.02 – 83)</w:t>
      </w:r>
    </w:p>
    <w:p w:rsidR="00FF2ADB" w:rsidRPr="00C61EBD" w:rsidRDefault="00FF2ADB" w:rsidP="00FF2ADB">
      <w:pPr>
        <w:jc w:val="center"/>
        <w:rPr>
          <w:rFonts w:ascii="Times New Roman" w:hAnsi="Times New Roman" w:cs="Times New Roman"/>
          <w:sz w:val="28"/>
          <w:szCs w:val="28"/>
          <w:lang w:val="uk-UA"/>
        </w:rPr>
      </w:pPr>
      <w:r w:rsidRPr="00C61EBD">
        <w:rPr>
          <w:rFonts w:ascii="Times New Roman" w:hAnsi="Times New Roman" w:cs="Times New Roman"/>
          <w:sz w:val="28"/>
          <w:szCs w:val="28"/>
          <w:lang w:val="uk-UA"/>
        </w:rPr>
        <w:t>МІНІСТЕРСТВО  ОСВІТИ  І  НАУКИ  УКРАЇНИ</w:t>
      </w:r>
    </w:p>
    <w:p w:rsidR="00FF2ADB" w:rsidRPr="00C61EBD" w:rsidRDefault="00FF2ADB" w:rsidP="00FF2ADB">
      <w:pPr>
        <w:jc w:val="center"/>
        <w:rPr>
          <w:rFonts w:ascii="Times New Roman" w:hAnsi="Times New Roman" w:cs="Times New Roman"/>
          <w:sz w:val="28"/>
          <w:szCs w:val="28"/>
          <w:lang w:val="uk-UA"/>
        </w:rPr>
      </w:pPr>
      <w:r w:rsidRPr="00C61EBD">
        <w:rPr>
          <w:rFonts w:ascii="Times New Roman" w:hAnsi="Times New Roman" w:cs="Times New Roman"/>
          <w:sz w:val="28"/>
          <w:szCs w:val="28"/>
          <w:lang w:val="uk-UA"/>
        </w:rPr>
        <w:t>Національний авіаційний університет</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ind w:left="5387"/>
        <w:jc w:val="center"/>
        <w:rPr>
          <w:rFonts w:ascii="Times New Roman" w:hAnsi="Times New Roman" w:cs="Times New Roman"/>
          <w:sz w:val="28"/>
          <w:szCs w:val="28"/>
          <w:lang w:val="uk-UA" w:eastAsia="ru-RU"/>
        </w:rPr>
      </w:pPr>
    </w:p>
    <w:p w:rsidR="00FF2ADB" w:rsidRPr="00C61EBD" w:rsidRDefault="00FF2ADB" w:rsidP="00FF2ADB">
      <w:pPr>
        <w:ind w:left="5245"/>
        <w:rPr>
          <w:rFonts w:ascii="Times New Roman" w:hAnsi="Times New Roman" w:cs="Times New Roman"/>
          <w:sz w:val="28"/>
          <w:szCs w:val="28"/>
          <w:lang w:val="uk-UA"/>
        </w:rPr>
      </w:pPr>
      <w:r w:rsidRPr="00C61EBD">
        <w:rPr>
          <w:rFonts w:ascii="Times New Roman" w:hAnsi="Times New Roman" w:cs="Times New Roman"/>
          <w:sz w:val="28"/>
          <w:szCs w:val="28"/>
          <w:lang w:val="uk-UA"/>
        </w:rPr>
        <w:t>ЗАТВЕРДЖУЮ</w:t>
      </w:r>
    </w:p>
    <w:p w:rsidR="00FF2ADB" w:rsidRPr="00C61EBD" w:rsidRDefault="00FF2ADB" w:rsidP="00FF2ADB">
      <w:pPr>
        <w:ind w:left="5245"/>
        <w:rPr>
          <w:rFonts w:ascii="Times New Roman" w:hAnsi="Times New Roman" w:cs="Times New Roman"/>
          <w:sz w:val="28"/>
          <w:szCs w:val="28"/>
          <w:lang w:val="uk-UA"/>
        </w:rPr>
      </w:pPr>
      <w:r w:rsidRPr="00C61EBD">
        <w:rPr>
          <w:rFonts w:ascii="Times New Roman" w:hAnsi="Times New Roman" w:cs="Times New Roman"/>
          <w:sz w:val="28"/>
          <w:szCs w:val="28"/>
          <w:lang w:val="uk-UA"/>
        </w:rPr>
        <w:t>Проректор з науково-педагогічної роботи</w:t>
      </w:r>
    </w:p>
    <w:p w:rsidR="00FF2ADB" w:rsidRPr="00C61EBD" w:rsidRDefault="00FF2ADB" w:rsidP="00FF2ADB">
      <w:pPr>
        <w:ind w:left="5245"/>
        <w:rPr>
          <w:rFonts w:ascii="Times New Roman" w:hAnsi="Times New Roman" w:cs="Times New Roman"/>
          <w:sz w:val="28"/>
          <w:szCs w:val="28"/>
          <w:lang w:val="uk-UA"/>
        </w:rPr>
      </w:pPr>
    </w:p>
    <w:p w:rsidR="00FF2ADB" w:rsidRPr="00C61EBD" w:rsidRDefault="00FF2ADB" w:rsidP="00FF2ADB">
      <w:pPr>
        <w:ind w:left="5245"/>
        <w:rPr>
          <w:rFonts w:ascii="Times New Roman" w:hAnsi="Times New Roman" w:cs="Times New Roman"/>
          <w:sz w:val="28"/>
          <w:szCs w:val="28"/>
          <w:lang w:val="uk-UA"/>
        </w:rPr>
      </w:pPr>
      <w:r w:rsidRPr="00C61EBD">
        <w:rPr>
          <w:rFonts w:ascii="Times New Roman" w:hAnsi="Times New Roman" w:cs="Times New Roman"/>
          <w:sz w:val="28"/>
          <w:szCs w:val="28"/>
          <w:lang w:val="uk-UA"/>
        </w:rPr>
        <w:t>__________________А.Полухін</w:t>
      </w:r>
    </w:p>
    <w:p w:rsidR="00FF2ADB" w:rsidRPr="00C61EBD" w:rsidRDefault="00FF2ADB" w:rsidP="00FF2ADB">
      <w:pPr>
        <w:ind w:left="5245"/>
        <w:rPr>
          <w:rFonts w:ascii="Times New Roman" w:hAnsi="Times New Roman" w:cs="Times New Roman"/>
          <w:sz w:val="28"/>
          <w:szCs w:val="28"/>
          <w:lang w:val="uk-UA"/>
        </w:rPr>
      </w:pPr>
      <w:r w:rsidRPr="00C61EBD">
        <w:rPr>
          <w:rFonts w:ascii="Times New Roman" w:hAnsi="Times New Roman" w:cs="Times New Roman"/>
          <w:sz w:val="28"/>
          <w:szCs w:val="28"/>
          <w:lang w:val="uk-UA"/>
        </w:rPr>
        <w:t>“______”___________  20____ р.</w:t>
      </w:r>
    </w:p>
    <w:p w:rsidR="00FF2ADB" w:rsidRPr="00C61EBD" w:rsidRDefault="00C61EBD"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rPr>
        <w:object w:dxaOrig="1440" w:dyaOrig="1440">
          <v:shape id="_x0000_s1075" type="#_x0000_t75" style="position:absolute;margin-left:226.35pt;margin-top:2.1pt;width:56.05pt;height:58.35pt;z-index:251801088" wrapcoords="-223 0 -223 21386 21600 21386 21600 0 -223 0" fillcolor="window">
            <v:imagedata r:id="rId44" o:title=""/>
            <w10:wrap type="through"/>
          </v:shape>
          <o:OLEObject Type="Embed" ProgID="Word.Picture.8" ShapeID="_x0000_s1075" DrawAspect="Content" ObjectID="_1546628501" r:id="rId45"/>
        </w:objec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jc w:val="center"/>
        <w:rPr>
          <w:rFonts w:ascii="Times New Roman" w:hAnsi="Times New Roman" w:cs="Times New Roman"/>
          <w:b/>
          <w:sz w:val="28"/>
          <w:szCs w:val="28"/>
          <w:lang w:val="uk-UA"/>
        </w:rPr>
      </w:pPr>
      <w:r w:rsidRPr="00C61EBD">
        <w:rPr>
          <w:rFonts w:ascii="Times New Roman" w:hAnsi="Times New Roman" w:cs="Times New Roman"/>
          <w:b/>
          <w:sz w:val="28"/>
          <w:szCs w:val="28"/>
          <w:lang w:val="uk-UA"/>
        </w:rPr>
        <w:t>Система менеджменту якості</w:t>
      </w:r>
    </w:p>
    <w:p w:rsidR="00FF2ADB" w:rsidRPr="00C61EBD" w:rsidRDefault="00FF2ADB" w:rsidP="00FF2ADB">
      <w:pPr>
        <w:jc w:val="center"/>
        <w:rPr>
          <w:rFonts w:ascii="Times New Roman" w:hAnsi="Times New Roman" w:cs="Times New Roman"/>
          <w:b/>
          <w:sz w:val="28"/>
          <w:szCs w:val="28"/>
          <w:lang w:val="uk-UA"/>
        </w:rPr>
      </w:pPr>
    </w:p>
    <w:p w:rsidR="00FF2ADB" w:rsidRPr="00C61EBD" w:rsidRDefault="00FF2ADB" w:rsidP="00FF2ADB">
      <w:pPr>
        <w:jc w:val="center"/>
        <w:rPr>
          <w:rFonts w:ascii="Times New Roman" w:hAnsi="Times New Roman" w:cs="Times New Roman"/>
          <w:b/>
          <w:sz w:val="28"/>
          <w:szCs w:val="28"/>
          <w:lang w:val="uk-UA"/>
        </w:rPr>
      </w:pPr>
      <w:r w:rsidRPr="00C61EBD">
        <w:rPr>
          <w:rFonts w:ascii="Times New Roman" w:hAnsi="Times New Roman" w:cs="Times New Roman"/>
          <w:b/>
          <w:sz w:val="28"/>
          <w:szCs w:val="28"/>
          <w:lang w:val="uk-UA"/>
        </w:rPr>
        <w:t>П А К Е Т</w:t>
      </w:r>
    </w:p>
    <w:p w:rsidR="00FF2ADB" w:rsidRPr="00C61EBD" w:rsidRDefault="00FF2ADB" w:rsidP="00FF2ADB">
      <w:pPr>
        <w:jc w:val="center"/>
        <w:rPr>
          <w:rFonts w:ascii="Times New Roman" w:hAnsi="Times New Roman" w:cs="Times New Roman"/>
          <w:b/>
          <w:sz w:val="28"/>
          <w:szCs w:val="28"/>
          <w:lang w:val="uk-UA"/>
        </w:rPr>
      </w:pPr>
      <w:r w:rsidRPr="00C61EBD">
        <w:rPr>
          <w:rFonts w:ascii="Times New Roman" w:hAnsi="Times New Roman" w:cs="Times New Roman"/>
          <w:b/>
          <w:sz w:val="28"/>
          <w:szCs w:val="28"/>
          <w:lang w:val="uk-UA"/>
        </w:rPr>
        <w:t>комплексних контрольних робіт</w:t>
      </w:r>
    </w:p>
    <w:tbl>
      <w:tblPr>
        <w:tblW w:w="0" w:type="auto"/>
        <w:tblLayout w:type="fixed"/>
        <w:tblLook w:val="04A0" w:firstRow="1" w:lastRow="0" w:firstColumn="1" w:lastColumn="0" w:noHBand="0" w:noVBand="1"/>
      </w:tblPr>
      <w:tblGrid>
        <w:gridCol w:w="2235"/>
        <w:gridCol w:w="7337"/>
      </w:tblGrid>
      <w:tr w:rsidR="00FF2ADB" w:rsidRPr="00C61EBD" w:rsidTr="00C61EBD">
        <w:trPr>
          <w:trHeight w:val="218"/>
        </w:trPr>
        <w:tc>
          <w:tcPr>
            <w:tcW w:w="2235" w:type="dxa"/>
            <w:vMerge w:val="restart"/>
            <w:shd w:val="clear" w:color="auto" w:fill="auto"/>
          </w:tcPr>
          <w:p w:rsidR="00FF2ADB" w:rsidRPr="00C61EBD" w:rsidRDefault="00FF2ADB" w:rsidP="00C61EBD">
            <w:pPr>
              <w:rPr>
                <w:rFonts w:ascii="Times New Roman" w:hAnsi="Times New Roman" w:cs="Times New Roman"/>
                <w:sz w:val="28"/>
                <w:szCs w:val="28"/>
                <w:lang w:val="uk-UA"/>
              </w:rPr>
            </w:pPr>
            <w:r w:rsidRPr="00C61EBD">
              <w:rPr>
                <w:rFonts w:ascii="Times New Roman" w:hAnsi="Times New Roman" w:cs="Times New Roman"/>
                <w:sz w:val="28"/>
                <w:szCs w:val="28"/>
                <w:lang w:val="uk-UA"/>
              </w:rPr>
              <w:t>з дисципліни</w:t>
            </w:r>
          </w:p>
        </w:tc>
        <w:tc>
          <w:tcPr>
            <w:tcW w:w="7337" w:type="dxa"/>
            <w:tcBorders>
              <w:bottom w:val="single" w:sz="4" w:space="0" w:color="auto"/>
            </w:tcBorders>
            <w:shd w:val="clear" w:color="auto" w:fill="auto"/>
          </w:tcPr>
          <w:p w:rsidR="00FF2ADB" w:rsidRPr="00C61EBD" w:rsidRDefault="00FF2ADB" w:rsidP="00C61EBD">
            <w:pPr>
              <w:jc w:val="center"/>
              <w:rPr>
                <w:rFonts w:ascii="Times New Roman" w:hAnsi="Times New Roman" w:cs="Times New Roman"/>
                <w:b/>
                <w:sz w:val="28"/>
                <w:szCs w:val="28"/>
                <w:vertAlign w:val="superscript"/>
                <w:lang w:val="uk-UA"/>
              </w:rPr>
            </w:pPr>
            <w:r w:rsidRPr="00C61EBD">
              <w:rPr>
                <w:rFonts w:ascii="Times New Roman" w:hAnsi="Times New Roman" w:cs="Times New Roman"/>
                <w:b/>
                <w:sz w:val="28"/>
                <w:szCs w:val="28"/>
                <w:lang w:val="uk-UA"/>
              </w:rPr>
              <w:t>«</w:t>
            </w:r>
            <w:r w:rsidRPr="00C61EBD">
              <w:rPr>
                <w:rFonts w:ascii="Times New Roman" w:hAnsi="Times New Roman" w:cs="Times New Roman"/>
                <w:b/>
                <w:sz w:val="28"/>
                <w:szCs w:val="28"/>
              </w:rPr>
              <w:t>Рисунок, живопис, скульптура</w:t>
            </w:r>
            <w:r w:rsidRPr="00C61EBD">
              <w:rPr>
                <w:rFonts w:ascii="Times New Roman" w:hAnsi="Times New Roman" w:cs="Times New Roman"/>
                <w:b/>
                <w:sz w:val="28"/>
                <w:szCs w:val="28"/>
                <w:lang w:val="uk-UA"/>
              </w:rPr>
              <w:t>»</w:t>
            </w:r>
          </w:p>
        </w:tc>
      </w:tr>
      <w:tr w:rsidR="00FF2ADB" w:rsidRPr="00C61EBD" w:rsidTr="00C61EBD">
        <w:trPr>
          <w:trHeight w:val="380"/>
        </w:trPr>
        <w:tc>
          <w:tcPr>
            <w:tcW w:w="2235" w:type="dxa"/>
            <w:vMerge/>
            <w:shd w:val="clear" w:color="auto" w:fill="auto"/>
          </w:tcPr>
          <w:p w:rsidR="00FF2ADB" w:rsidRPr="00C61EBD" w:rsidRDefault="00FF2ADB" w:rsidP="00C61EBD">
            <w:pPr>
              <w:rPr>
                <w:rFonts w:ascii="Times New Roman" w:hAnsi="Times New Roman" w:cs="Times New Roman"/>
                <w:sz w:val="28"/>
                <w:szCs w:val="28"/>
                <w:lang w:val="uk-UA"/>
              </w:rPr>
            </w:pPr>
          </w:p>
        </w:tc>
        <w:tc>
          <w:tcPr>
            <w:tcW w:w="7337" w:type="dxa"/>
            <w:tcBorders>
              <w:top w:val="single" w:sz="4" w:space="0" w:color="auto"/>
            </w:tcBorders>
            <w:shd w:val="clear" w:color="auto" w:fill="auto"/>
          </w:tcPr>
          <w:p w:rsidR="00FF2ADB" w:rsidRPr="00C61EBD" w:rsidRDefault="00FF2ADB" w:rsidP="00C61EBD">
            <w:pPr>
              <w:jc w:val="center"/>
              <w:rPr>
                <w:rFonts w:ascii="Times New Roman" w:hAnsi="Times New Roman" w:cs="Times New Roman"/>
                <w:sz w:val="28"/>
                <w:szCs w:val="28"/>
                <w:lang w:val="uk-UA"/>
              </w:rPr>
            </w:pPr>
            <w:r w:rsidRPr="00C61EBD">
              <w:rPr>
                <w:rFonts w:ascii="Times New Roman" w:hAnsi="Times New Roman" w:cs="Times New Roman"/>
                <w:sz w:val="28"/>
                <w:szCs w:val="28"/>
                <w:vertAlign w:val="superscript"/>
                <w:lang w:val="uk-UA"/>
              </w:rPr>
              <w:t>( назва  дисципліни )</w:t>
            </w:r>
          </w:p>
        </w:tc>
      </w:tr>
      <w:tr w:rsidR="00FF2ADB" w:rsidRPr="00C61EBD" w:rsidTr="00C61EBD">
        <w:trPr>
          <w:trHeight w:val="231"/>
        </w:trPr>
        <w:tc>
          <w:tcPr>
            <w:tcW w:w="2235" w:type="dxa"/>
            <w:vMerge w:val="restart"/>
            <w:shd w:val="clear" w:color="auto" w:fill="auto"/>
          </w:tcPr>
          <w:p w:rsidR="00FF2ADB" w:rsidRPr="00C61EBD" w:rsidRDefault="00FF2ADB" w:rsidP="00C61EBD">
            <w:pPr>
              <w:rPr>
                <w:rFonts w:ascii="Times New Roman" w:hAnsi="Times New Roman" w:cs="Times New Roman"/>
                <w:sz w:val="28"/>
                <w:szCs w:val="28"/>
                <w:lang w:val="uk-UA"/>
              </w:rPr>
            </w:pPr>
            <w:r w:rsidRPr="00C61EBD">
              <w:rPr>
                <w:rFonts w:ascii="Times New Roman" w:hAnsi="Times New Roman" w:cs="Times New Roman"/>
                <w:sz w:val="28"/>
                <w:szCs w:val="28"/>
                <w:lang w:val="uk-UA"/>
              </w:rPr>
              <w:t>напрям підготовки</w:t>
            </w:r>
          </w:p>
        </w:tc>
        <w:tc>
          <w:tcPr>
            <w:tcW w:w="7337" w:type="dxa"/>
            <w:tcBorders>
              <w:bottom w:val="single" w:sz="4" w:space="0" w:color="auto"/>
            </w:tcBorders>
            <w:shd w:val="clear" w:color="auto" w:fill="auto"/>
          </w:tcPr>
          <w:p w:rsidR="00FF2ADB" w:rsidRPr="00C61EBD" w:rsidRDefault="00FF2ADB" w:rsidP="00C61EBD">
            <w:pPr>
              <w:tabs>
                <w:tab w:val="left" w:pos="142"/>
                <w:tab w:val="left" w:pos="1701"/>
              </w:tabs>
              <w:jc w:val="center"/>
              <w:rPr>
                <w:rFonts w:ascii="Times New Roman" w:hAnsi="Times New Roman" w:cs="Times New Roman"/>
                <w:sz w:val="28"/>
                <w:szCs w:val="28"/>
                <w:vertAlign w:val="superscript"/>
                <w:lang w:val="uk-UA"/>
              </w:rPr>
            </w:pPr>
            <w:r w:rsidRPr="00C61EBD">
              <w:rPr>
                <w:rFonts w:ascii="Times New Roman" w:hAnsi="Times New Roman" w:cs="Times New Roman"/>
                <w:b/>
                <w:sz w:val="28"/>
                <w:szCs w:val="28"/>
                <w:lang w:val="uk-UA"/>
              </w:rPr>
              <w:t xml:space="preserve">  6.020207 «Дизайн»</w:t>
            </w:r>
          </w:p>
        </w:tc>
      </w:tr>
      <w:tr w:rsidR="00FF2ADB" w:rsidRPr="00C61EBD" w:rsidTr="00C61EBD">
        <w:trPr>
          <w:trHeight w:val="367"/>
        </w:trPr>
        <w:tc>
          <w:tcPr>
            <w:tcW w:w="2235" w:type="dxa"/>
            <w:vMerge/>
            <w:shd w:val="clear" w:color="auto" w:fill="auto"/>
          </w:tcPr>
          <w:p w:rsidR="00FF2ADB" w:rsidRPr="00C61EBD" w:rsidRDefault="00FF2ADB" w:rsidP="00C61EBD">
            <w:pPr>
              <w:rPr>
                <w:rFonts w:ascii="Times New Roman" w:hAnsi="Times New Roman" w:cs="Times New Roman"/>
                <w:sz w:val="28"/>
                <w:szCs w:val="28"/>
                <w:lang w:val="uk-UA"/>
              </w:rPr>
            </w:pPr>
          </w:p>
        </w:tc>
        <w:tc>
          <w:tcPr>
            <w:tcW w:w="7337" w:type="dxa"/>
            <w:tcBorders>
              <w:top w:val="single" w:sz="4" w:space="0" w:color="auto"/>
            </w:tcBorders>
            <w:shd w:val="clear" w:color="auto" w:fill="auto"/>
          </w:tcPr>
          <w:p w:rsidR="00FF2ADB" w:rsidRPr="00C61EBD" w:rsidRDefault="00FF2ADB" w:rsidP="00C61EBD">
            <w:pPr>
              <w:tabs>
                <w:tab w:val="left" w:pos="142"/>
                <w:tab w:val="left" w:pos="1701"/>
              </w:tabs>
              <w:jc w:val="center"/>
              <w:rPr>
                <w:rFonts w:ascii="Times New Roman" w:hAnsi="Times New Roman" w:cs="Times New Roman"/>
                <w:b/>
                <w:sz w:val="28"/>
                <w:szCs w:val="28"/>
                <w:lang w:val="uk-UA"/>
              </w:rPr>
            </w:pPr>
            <w:r w:rsidRPr="00C61EBD">
              <w:rPr>
                <w:rFonts w:ascii="Times New Roman" w:hAnsi="Times New Roman" w:cs="Times New Roman"/>
                <w:sz w:val="28"/>
                <w:szCs w:val="28"/>
                <w:vertAlign w:val="superscript"/>
                <w:lang w:val="uk-UA" w:eastAsia="ru-RU"/>
              </w:rPr>
              <w:t xml:space="preserve"> ( для ОКР «Бакалавр» шифр назва  напряму )</w:t>
            </w:r>
          </w:p>
        </w:tc>
      </w:tr>
      <w:tr w:rsidR="00FF2ADB" w:rsidRPr="00C61EBD" w:rsidTr="00C61EBD">
        <w:tc>
          <w:tcPr>
            <w:tcW w:w="2235" w:type="dxa"/>
            <w:shd w:val="clear" w:color="auto" w:fill="auto"/>
          </w:tcPr>
          <w:p w:rsidR="00FF2ADB" w:rsidRPr="00C61EBD" w:rsidRDefault="00FF2ADB" w:rsidP="00C61EBD">
            <w:pPr>
              <w:rPr>
                <w:rFonts w:ascii="Times New Roman" w:hAnsi="Times New Roman" w:cs="Times New Roman"/>
                <w:sz w:val="28"/>
                <w:szCs w:val="28"/>
                <w:lang w:val="uk-UA"/>
              </w:rPr>
            </w:pPr>
          </w:p>
        </w:tc>
        <w:tc>
          <w:tcPr>
            <w:tcW w:w="7337" w:type="dxa"/>
            <w:shd w:val="clear" w:color="auto" w:fill="auto"/>
          </w:tcPr>
          <w:p w:rsidR="00FF2ADB" w:rsidRPr="00C61EBD" w:rsidRDefault="00FF2ADB" w:rsidP="00C61EBD">
            <w:pPr>
              <w:jc w:val="center"/>
              <w:rPr>
                <w:rFonts w:ascii="Times New Roman" w:hAnsi="Times New Roman" w:cs="Times New Roman"/>
                <w:sz w:val="28"/>
                <w:szCs w:val="28"/>
                <w:vertAlign w:val="superscript"/>
                <w:lang w:val="uk-UA" w:eastAsia="ru-RU"/>
              </w:rPr>
            </w:pPr>
          </w:p>
        </w:tc>
      </w:tr>
      <w:tr w:rsidR="00FF2ADB" w:rsidRPr="00C61EBD" w:rsidTr="00C61EBD">
        <w:trPr>
          <w:trHeight w:val="244"/>
        </w:trPr>
        <w:tc>
          <w:tcPr>
            <w:tcW w:w="2235" w:type="dxa"/>
            <w:vMerge w:val="restart"/>
            <w:shd w:val="clear" w:color="auto" w:fill="auto"/>
          </w:tcPr>
          <w:p w:rsidR="00FF2ADB" w:rsidRPr="00C61EBD" w:rsidRDefault="00FF2ADB" w:rsidP="00C61EBD">
            <w:pPr>
              <w:rPr>
                <w:rFonts w:ascii="Times New Roman" w:hAnsi="Times New Roman" w:cs="Times New Roman"/>
                <w:sz w:val="28"/>
                <w:szCs w:val="28"/>
                <w:lang w:val="uk-UA"/>
              </w:rPr>
            </w:pPr>
          </w:p>
          <w:p w:rsidR="00FF2ADB" w:rsidRPr="00C61EBD" w:rsidRDefault="00FF2ADB" w:rsidP="00C61EBD">
            <w:pPr>
              <w:rPr>
                <w:rFonts w:ascii="Times New Roman" w:hAnsi="Times New Roman" w:cs="Times New Roman"/>
                <w:sz w:val="28"/>
                <w:szCs w:val="28"/>
                <w:lang w:val="uk-UA"/>
              </w:rPr>
            </w:pPr>
            <w:r w:rsidRPr="00C61EBD">
              <w:rPr>
                <w:rFonts w:ascii="Times New Roman" w:hAnsi="Times New Roman" w:cs="Times New Roman"/>
                <w:sz w:val="28"/>
                <w:szCs w:val="28"/>
                <w:lang w:val="uk-UA"/>
              </w:rPr>
              <w:t>Індекс</w:t>
            </w:r>
          </w:p>
        </w:tc>
        <w:tc>
          <w:tcPr>
            <w:tcW w:w="7337" w:type="dxa"/>
            <w:tcBorders>
              <w:bottom w:val="single" w:sz="4" w:space="0" w:color="auto"/>
            </w:tcBorders>
            <w:shd w:val="clear" w:color="auto" w:fill="auto"/>
          </w:tcPr>
          <w:p w:rsidR="00FF2ADB" w:rsidRPr="00C61EBD" w:rsidRDefault="00FF2ADB" w:rsidP="00C61EBD">
            <w:pPr>
              <w:spacing w:before="120"/>
              <w:jc w:val="center"/>
              <w:rPr>
                <w:rFonts w:ascii="Times New Roman" w:hAnsi="Times New Roman" w:cs="Times New Roman"/>
                <w:sz w:val="28"/>
                <w:szCs w:val="28"/>
                <w:lang w:val="uk-UA"/>
              </w:rPr>
            </w:pPr>
            <w:r w:rsidRPr="00C61EBD">
              <w:rPr>
                <w:rFonts w:ascii="Times New Roman" w:hAnsi="Times New Roman" w:cs="Times New Roman"/>
                <w:b/>
                <w:sz w:val="28"/>
                <w:szCs w:val="28"/>
              </w:rPr>
              <w:t>НБ-5-6.020207 /12–2.1</w:t>
            </w:r>
          </w:p>
        </w:tc>
      </w:tr>
      <w:tr w:rsidR="00FF2ADB" w:rsidRPr="00C61EBD" w:rsidTr="00C61EBD">
        <w:trPr>
          <w:trHeight w:val="462"/>
        </w:trPr>
        <w:tc>
          <w:tcPr>
            <w:tcW w:w="2235" w:type="dxa"/>
            <w:vMerge/>
            <w:shd w:val="clear" w:color="auto" w:fill="auto"/>
          </w:tcPr>
          <w:p w:rsidR="00FF2ADB" w:rsidRPr="00C61EBD" w:rsidRDefault="00FF2ADB" w:rsidP="00C61EBD">
            <w:pPr>
              <w:rPr>
                <w:rFonts w:ascii="Times New Roman" w:hAnsi="Times New Roman" w:cs="Times New Roman"/>
                <w:sz w:val="28"/>
                <w:szCs w:val="28"/>
                <w:lang w:val="uk-UA"/>
              </w:rPr>
            </w:pPr>
          </w:p>
        </w:tc>
        <w:tc>
          <w:tcPr>
            <w:tcW w:w="7337" w:type="dxa"/>
            <w:tcBorders>
              <w:top w:val="single" w:sz="4" w:space="0" w:color="auto"/>
            </w:tcBorders>
            <w:shd w:val="clear" w:color="auto" w:fill="auto"/>
          </w:tcPr>
          <w:p w:rsidR="00FF2ADB" w:rsidRPr="00C61EBD" w:rsidRDefault="00FF2ADB" w:rsidP="00C61EBD">
            <w:pPr>
              <w:jc w:val="center"/>
              <w:rPr>
                <w:rFonts w:ascii="Times New Roman" w:hAnsi="Times New Roman" w:cs="Times New Roman"/>
                <w:b/>
                <w:sz w:val="28"/>
                <w:szCs w:val="28"/>
              </w:rPr>
            </w:pPr>
            <w:r w:rsidRPr="00C61EBD">
              <w:rPr>
                <w:rFonts w:ascii="Times New Roman" w:hAnsi="Times New Roman" w:cs="Times New Roman"/>
                <w:sz w:val="28"/>
                <w:szCs w:val="28"/>
                <w:vertAlign w:val="superscript"/>
                <w:lang w:val="uk-UA"/>
              </w:rPr>
              <w:t xml:space="preserve"> (індекс плану та порядковий номер дисципліни за цим планом)</w:t>
            </w:r>
          </w:p>
        </w:tc>
      </w:tr>
    </w:tbl>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jc w:val="center"/>
        <w:rPr>
          <w:rFonts w:ascii="Times New Roman" w:hAnsi="Times New Roman" w:cs="Times New Roman"/>
          <w:sz w:val="28"/>
          <w:szCs w:val="28"/>
          <w:lang w:val="uk-UA"/>
        </w:rPr>
      </w:pPr>
      <w:r w:rsidRPr="00C61EBD">
        <w:rPr>
          <w:rFonts w:ascii="Times New Roman" w:hAnsi="Times New Roman" w:cs="Times New Roman"/>
          <w:sz w:val="28"/>
          <w:szCs w:val="28"/>
          <w:lang w:val="uk-UA"/>
        </w:rPr>
        <w:t>СМЯ НАУ ККР 10.01.04 (5) – 01 - 2015</w:t>
      </w:r>
    </w:p>
    <w:tbl>
      <w:tblPr>
        <w:tblpPr w:leftFromText="180" w:rightFromText="180" w:vertAnchor="text" w:horzAnchor="margin" w:tblpXSpec="right" w:tblpY="1734"/>
        <w:tblW w:w="4832" w:type="dxa"/>
        <w:tblLook w:val="01E0" w:firstRow="1" w:lastRow="1" w:firstColumn="1" w:lastColumn="1" w:noHBand="0" w:noVBand="0"/>
      </w:tblPr>
      <w:tblGrid>
        <w:gridCol w:w="4832"/>
      </w:tblGrid>
      <w:tr w:rsidR="00FF2ADB" w:rsidRPr="00C61EBD" w:rsidTr="00C61EBD">
        <w:trPr>
          <w:trHeight w:val="2525"/>
        </w:trPr>
        <w:tc>
          <w:tcPr>
            <w:tcW w:w="4832" w:type="dxa"/>
          </w:tcPr>
          <w:p w:rsidR="00FF2ADB" w:rsidRPr="00C61EBD" w:rsidRDefault="00FF2ADB" w:rsidP="00C61EBD">
            <w:pPr>
              <w:rPr>
                <w:rFonts w:ascii="Times New Roman" w:hAnsi="Times New Roman" w:cs="Times New Roman"/>
                <w:sz w:val="28"/>
                <w:szCs w:val="28"/>
                <w:lang w:val="uk-UA"/>
              </w:rPr>
            </w:pPr>
            <w:r w:rsidRPr="00C61EBD">
              <w:rPr>
                <w:rFonts w:ascii="Times New Roman" w:hAnsi="Times New Roman" w:cs="Times New Roman"/>
                <w:sz w:val="28"/>
                <w:szCs w:val="28"/>
                <w:lang w:val="uk-UA"/>
              </w:rPr>
              <w:lastRenderedPageBreak/>
              <w:t>Рекомендовано науково-методично-</w:t>
            </w:r>
          </w:p>
          <w:p w:rsidR="00FF2ADB" w:rsidRPr="00C61EBD" w:rsidRDefault="00FF2ADB" w:rsidP="00C61EBD">
            <w:pPr>
              <w:rPr>
                <w:rFonts w:ascii="Times New Roman" w:hAnsi="Times New Roman" w:cs="Times New Roman"/>
                <w:sz w:val="28"/>
                <w:szCs w:val="28"/>
                <w:lang w:val="uk-UA"/>
              </w:rPr>
            </w:pPr>
            <w:r w:rsidRPr="00C61EBD">
              <w:rPr>
                <w:rFonts w:ascii="Times New Roman" w:hAnsi="Times New Roman" w:cs="Times New Roman"/>
                <w:sz w:val="28"/>
                <w:szCs w:val="28"/>
                <w:lang w:val="uk-UA"/>
              </w:rPr>
              <w:t xml:space="preserve">редакційною радою </w:t>
            </w:r>
          </w:p>
          <w:p w:rsidR="00FF2ADB" w:rsidRPr="00C61EBD" w:rsidRDefault="00FF2ADB" w:rsidP="00C61EBD">
            <w:pPr>
              <w:rPr>
                <w:rFonts w:ascii="Times New Roman" w:hAnsi="Times New Roman" w:cs="Times New Roman"/>
                <w:sz w:val="28"/>
                <w:szCs w:val="28"/>
                <w:lang w:val="uk-UA"/>
              </w:rPr>
            </w:pPr>
            <w:r w:rsidRPr="00C61EBD">
              <w:rPr>
                <w:rFonts w:ascii="Times New Roman" w:hAnsi="Times New Roman" w:cs="Times New Roman"/>
                <w:sz w:val="28"/>
                <w:szCs w:val="28"/>
                <w:lang w:val="uk-UA"/>
              </w:rPr>
              <w:t>_</w:t>
            </w:r>
            <w:r w:rsidRPr="00C61EBD">
              <w:rPr>
                <w:rFonts w:ascii="Times New Roman" w:hAnsi="Times New Roman" w:cs="Times New Roman"/>
                <w:sz w:val="28"/>
                <w:szCs w:val="28"/>
                <w:u w:val="single"/>
                <w:lang w:val="uk-UA"/>
              </w:rPr>
              <w:t>Інституту аеропортів</w:t>
            </w:r>
            <w:r w:rsidRPr="00C61EBD">
              <w:rPr>
                <w:rFonts w:ascii="Times New Roman" w:hAnsi="Times New Roman" w:cs="Times New Roman"/>
                <w:sz w:val="28"/>
                <w:szCs w:val="28"/>
                <w:lang w:val="uk-UA"/>
              </w:rPr>
              <w:t>_________________</w:t>
            </w:r>
          </w:p>
          <w:p w:rsidR="00FF2ADB" w:rsidRPr="00C61EBD" w:rsidRDefault="00FF2ADB" w:rsidP="00C61EBD">
            <w:pPr>
              <w:rPr>
                <w:rFonts w:ascii="Times New Roman" w:hAnsi="Times New Roman" w:cs="Times New Roman"/>
                <w:sz w:val="28"/>
                <w:szCs w:val="28"/>
                <w:lang w:val="uk-UA"/>
              </w:rPr>
            </w:pPr>
            <w:r w:rsidRPr="00C61EBD">
              <w:rPr>
                <w:rFonts w:ascii="Times New Roman" w:hAnsi="Times New Roman" w:cs="Times New Roman"/>
                <w:sz w:val="28"/>
                <w:szCs w:val="28"/>
                <w:lang w:val="uk-UA"/>
              </w:rPr>
              <w:t>Протокол № ______</w:t>
            </w:r>
          </w:p>
          <w:p w:rsidR="00FF2ADB" w:rsidRPr="00C61EBD" w:rsidRDefault="00FF2ADB" w:rsidP="00C61EBD">
            <w:pPr>
              <w:rPr>
                <w:rFonts w:ascii="Times New Roman" w:hAnsi="Times New Roman" w:cs="Times New Roman"/>
                <w:sz w:val="28"/>
                <w:szCs w:val="28"/>
                <w:lang w:val="uk-UA"/>
              </w:rPr>
            </w:pPr>
            <w:r w:rsidRPr="00C61EBD">
              <w:rPr>
                <w:rFonts w:ascii="Times New Roman" w:hAnsi="Times New Roman" w:cs="Times New Roman"/>
                <w:sz w:val="28"/>
                <w:szCs w:val="28"/>
                <w:lang w:val="uk-UA"/>
              </w:rPr>
              <w:t>від ” _____”____________20____ р.</w:t>
            </w:r>
          </w:p>
          <w:p w:rsidR="00FF2ADB" w:rsidRPr="00C61EBD" w:rsidRDefault="00FF2ADB" w:rsidP="00C61EBD">
            <w:pPr>
              <w:rPr>
                <w:rFonts w:ascii="Times New Roman" w:hAnsi="Times New Roman" w:cs="Times New Roman"/>
                <w:sz w:val="28"/>
                <w:szCs w:val="28"/>
                <w:lang w:val="uk-UA"/>
              </w:rPr>
            </w:pPr>
            <w:r w:rsidRPr="00C61EBD">
              <w:rPr>
                <w:rFonts w:ascii="Times New Roman" w:hAnsi="Times New Roman" w:cs="Times New Roman"/>
                <w:sz w:val="28"/>
                <w:szCs w:val="28"/>
                <w:lang w:val="uk-UA"/>
              </w:rPr>
              <w:t>Голова НМРР</w:t>
            </w:r>
          </w:p>
          <w:p w:rsidR="00FF2ADB" w:rsidRPr="00C61EBD" w:rsidRDefault="00FF2ADB" w:rsidP="00C61EBD">
            <w:pPr>
              <w:rPr>
                <w:rFonts w:ascii="Times New Roman" w:hAnsi="Times New Roman" w:cs="Times New Roman"/>
                <w:sz w:val="28"/>
                <w:szCs w:val="28"/>
                <w:lang w:val="uk-UA"/>
              </w:rPr>
            </w:pPr>
            <w:r w:rsidRPr="00C61EBD">
              <w:rPr>
                <w:rFonts w:ascii="Times New Roman" w:hAnsi="Times New Roman" w:cs="Times New Roman"/>
                <w:sz w:val="28"/>
                <w:szCs w:val="28"/>
                <w:lang w:val="uk-UA"/>
              </w:rPr>
              <w:t xml:space="preserve">___________________А.О. Бєлятинський   </w:t>
            </w:r>
          </w:p>
          <w:p w:rsidR="00FF2ADB" w:rsidRPr="00C61EBD" w:rsidRDefault="00FF2ADB" w:rsidP="00C61EBD">
            <w:pPr>
              <w:rPr>
                <w:rFonts w:ascii="Times New Roman" w:hAnsi="Times New Roman" w:cs="Times New Roman"/>
                <w:sz w:val="28"/>
                <w:szCs w:val="28"/>
                <w:vertAlign w:val="superscript"/>
                <w:lang w:val="uk-UA"/>
              </w:rPr>
            </w:pPr>
            <w:r w:rsidRPr="00C61EBD">
              <w:rPr>
                <w:rFonts w:ascii="Times New Roman" w:hAnsi="Times New Roman" w:cs="Times New Roman"/>
                <w:sz w:val="28"/>
                <w:szCs w:val="28"/>
                <w:vertAlign w:val="superscript"/>
                <w:lang w:val="uk-UA"/>
              </w:rPr>
              <w:t xml:space="preserve">                             (підпис, ініціал, прізвище)</w:t>
            </w:r>
          </w:p>
          <w:p w:rsidR="00FF2ADB" w:rsidRPr="00C61EBD" w:rsidRDefault="00FF2ADB" w:rsidP="00C61EBD">
            <w:pPr>
              <w:rPr>
                <w:rFonts w:ascii="Times New Roman" w:hAnsi="Times New Roman" w:cs="Times New Roman"/>
                <w:sz w:val="28"/>
                <w:szCs w:val="28"/>
                <w:lang w:val="uk-UA"/>
              </w:rPr>
            </w:pPr>
          </w:p>
        </w:tc>
      </w:tr>
    </w:tbl>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jc w:val="center"/>
        <w:rPr>
          <w:rFonts w:ascii="Times New Roman" w:hAnsi="Times New Roman" w:cs="Times New Roman"/>
          <w:sz w:val="28"/>
          <w:szCs w:val="28"/>
          <w:lang w:val="uk-UA"/>
        </w:rPr>
      </w:pPr>
      <w:r w:rsidRPr="00C61EBD">
        <w:rPr>
          <w:rFonts w:ascii="Times New Roman" w:hAnsi="Times New Roman" w:cs="Times New Roman"/>
          <w:sz w:val="28"/>
          <w:szCs w:val="28"/>
          <w:lang w:val="uk-UA"/>
        </w:rPr>
        <w:t>КИЇВ</w:t>
      </w:r>
    </w:p>
    <w:p w:rsidR="00FF2ADB" w:rsidRPr="00C61EBD" w:rsidRDefault="00FF2ADB" w:rsidP="00FF2ADB">
      <w:pPr>
        <w:pStyle w:val="aff1"/>
        <w:rPr>
          <w:sz w:val="28"/>
          <w:szCs w:val="28"/>
        </w:rPr>
      </w:pPr>
      <w:r w:rsidRPr="00C61EBD">
        <w:rPr>
          <w:sz w:val="28"/>
          <w:szCs w:val="28"/>
        </w:rPr>
        <w:br w:type="page"/>
      </w:r>
    </w:p>
    <w:p w:rsidR="00FF2ADB" w:rsidRPr="00C61EBD" w:rsidRDefault="00FF2ADB" w:rsidP="00FF2ADB">
      <w:pPr>
        <w:jc w:val="right"/>
        <w:rPr>
          <w:rFonts w:ascii="Times New Roman" w:hAnsi="Times New Roman" w:cs="Times New Roman"/>
          <w:sz w:val="28"/>
          <w:szCs w:val="28"/>
          <w:lang w:val="uk-UA"/>
        </w:rPr>
      </w:pPr>
      <w:r w:rsidRPr="00C61EBD">
        <w:rPr>
          <w:rFonts w:ascii="Times New Roman" w:hAnsi="Times New Roman" w:cs="Times New Roman"/>
          <w:sz w:val="28"/>
          <w:szCs w:val="28"/>
          <w:lang w:val="uk-UA"/>
        </w:rPr>
        <w:lastRenderedPageBreak/>
        <w:t xml:space="preserve"> (Ф 03.02 – 84)</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jc w:val="center"/>
        <w:rPr>
          <w:rFonts w:ascii="Times New Roman" w:hAnsi="Times New Roman" w:cs="Times New Roman"/>
          <w:sz w:val="28"/>
          <w:szCs w:val="28"/>
          <w:lang w:val="uk-UA"/>
        </w:rPr>
      </w:pPr>
      <w:r w:rsidRPr="00C61EBD">
        <w:rPr>
          <w:rFonts w:ascii="Times New Roman" w:hAnsi="Times New Roman" w:cs="Times New Roman"/>
          <w:sz w:val="28"/>
          <w:szCs w:val="28"/>
          <w:lang w:val="uk-UA"/>
        </w:rPr>
        <w:t>Національний авіаційний університет</w:t>
      </w:r>
    </w:p>
    <w:p w:rsidR="00FF2ADB" w:rsidRPr="00C61EBD" w:rsidRDefault="00FF2ADB" w:rsidP="00FF2ADB">
      <w:pPr>
        <w:jc w:val="cente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rPr>
        <w:t xml:space="preserve">              Інститут___________ ________ </w:t>
      </w:r>
      <w:r w:rsidRPr="00C61EBD">
        <w:rPr>
          <w:rFonts w:ascii="Times New Roman" w:hAnsi="Times New Roman" w:cs="Times New Roman"/>
          <w:sz w:val="28"/>
          <w:szCs w:val="28"/>
          <w:u w:val="single"/>
          <w:lang w:val="uk-UA"/>
        </w:rPr>
        <w:t>аеропортів</w:t>
      </w:r>
      <w:r w:rsidRPr="00C61EBD">
        <w:rPr>
          <w:rFonts w:ascii="Times New Roman" w:hAnsi="Times New Roman" w:cs="Times New Roman"/>
          <w:sz w:val="28"/>
          <w:szCs w:val="28"/>
          <w:lang w:val="uk-UA"/>
        </w:rPr>
        <w:t>__________________________</w:t>
      </w:r>
      <w:r w:rsidRPr="00C61EBD">
        <w:rPr>
          <w:rFonts w:ascii="Times New Roman" w:hAnsi="Times New Roman" w:cs="Times New Roman"/>
          <w:sz w:val="28"/>
          <w:szCs w:val="28"/>
          <w:u w:val="single"/>
          <w:lang w:val="uk-UA"/>
        </w:rPr>
        <w:t xml:space="preserve">   </w:t>
      </w:r>
    </w:p>
    <w:p w:rsidR="00FF2ADB" w:rsidRPr="00C61EBD" w:rsidRDefault="00FF2ADB" w:rsidP="00FF2ADB">
      <w:pPr>
        <w:jc w:val="center"/>
        <w:rPr>
          <w:rFonts w:ascii="Times New Roman" w:hAnsi="Times New Roman" w:cs="Times New Roman"/>
          <w:sz w:val="28"/>
          <w:szCs w:val="28"/>
          <w:vertAlign w:val="superscript"/>
          <w:lang w:val="uk-UA"/>
        </w:rPr>
      </w:pPr>
      <w:r w:rsidRPr="00C61EBD">
        <w:rPr>
          <w:rFonts w:ascii="Times New Roman" w:hAnsi="Times New Roman" w:cs="Times New Roman"/>
          <w:sz w:val="28"/>
          <w:szCs w:val="28"/>
          <w:vertAlign w:val="superscript"/>
          <w:lang w:val="uk-UA"/>
        </w:rPr>
        <w:t xml:space="preserve">      (назва інституту розробника)</w:t>
      </w:r>
    </w:p>
    <w:p w:rsidR="00FF2ADB" w:rsidRPr="00C61EBD" w:rsidRDefault="00FF2ADB" w:rsidP="00FF2ADB">
      <w:pPr>
        <w:jc w:val="center"/>
        <w:rPr>
          <w:rFonts w:ascii="Times New Roman" w:hAnsi="Times New Roman" w:cs="Times New Roman"/>
          <w:sz w:val="28"/>
          <w:szCs w:val="28"/>
          <w:lang w:val="uk-UA"/>
        </w:rPr>
      </w:pPr>
    </w:p>
    <w:p w:rsidR="00FF2ADB" w:rsidRPr="00C61EBD" w:rsidRDefault="00FF2ADB" w:rsidP="00FF2ADB">
      <w:pPr>
        <w:jc w:val="center"/>
        <w:rPr>
          <w:rFonts w:ascii="Times New Roman" w:hAnsi="Times New Roman" w:cs="Times New Roman"/>
          <w:sz w:val="28"/>
          <w:szCs w:val="28"/>
          <w:u w:val="single"/>
          <w:lang w:val="uk-UA"/>
        </w:rPr>
      </w:pPr>
      <w:r w:rsidRPr="00C61EBD">
        <w:rPr>
          <w:rFonts w:ascii="Times New Roman" w:hAnsi="Times New Roman" w:cs="Times New Roman"/>
          <w:sz w:val="28"/>
          <w:szCs w:val="28"/>
          <w:lang w:val="uk-UA"/>
        </w:rPr>
        <w:t>Кафедра ______________</w:t>
      </w:r>
      <w:r w:rsidRPr="00C61EBD">
        <w:rPr>
          <w:rFonts w:ascii="Times New Roman" w:hAnsi="Times New Roman" w:cs="Times New Roman"/>
          <w:sz w:val="28"/>
          <w:szCs w:val="28"/>
          <w:u w:val="single"/>
          <w:lang w:val="uk-UA"/>
        </w:rPr>
        <w:t>основ архітектури та дизайну</w:t>
      </w:r>
      <w:r w:rsidRPr="00C61EBD">
        <w:rPr>
          <w:rFonts w:ascii="Times New Roman" w:hAnsi="Times New Roman" w:cs="Times New Roman"/>
          <w:sz w:val="28"/>
          <w:szCs w:val="28"/>
          <w:lang w:val="uk-UA"/>
        </w:rPr>
        <w:t>________</w:t>
      </w:r>
    </w:p>
    <w:p w:rsidR="00FF2ADB" w:rsidRPr="00C61EBD" w:rsidRDefault="00FF2ADB" w:rsidP="00FF2ADB">
      <w:pPr>
        <w:jc w:val="center"/>
        <w:rPr>
          <w:rFonts w:ascii="Times New Roman" w:hAnsi="Times New Roman" w:cs="Times New Roman"/>
          <w:sz w:val="28"/>
          <w:szCs w:val="28"/>
          <w:vertAlign w:val="superscript"/>
          <w:lang w:val="uk-UA"/>
        </w:rPr>
      </w:pPr>
      <w:r w:rsidRPr="00C61EBD">
        <w:rPr>
          <w:rFonts w:ascii="Times New Roman" w:hAnsi="Times New Roman" w:cs="Times New Roman"/>
          <w:sz w:val="28"/>
          <w:szCs w:val="28"/>
          <w:vertAlign w:val="superscript"/>
          <w:lang w:val="uk-UA"/>
        </w:rPr>
        <w:t xml:space="preserve">            (назва кафедри розробника)</w:t>
      </w:r>
    </w:p>
    <w:p w:rsidR="00FF2ADB" w:rsidRPr="00C61EBD" w:rsidRDefault="00FF2ADB" w:rsidP="00FF2ADB">
      <w:pPr>
        <w:rPr>
          <w:rFonts w:ascii="Times New Roman" w:hAnsi="Times New Roman" w:cs="Times New Roman"/>
          <w:sz w:val="28"/>
          <w:szCs w:val="28"/>
          <w:lang w:val="uk-UA"/>
        </w:rPr>
      </w:pPr>
    </w:p>
    <w:tbl>
      <w:tblPr>
        <w:tblW w:w="4029" w:type="dxa"/>
        <w:tblInd w:w="6204" w:type="dxa"/>
        <w:tblLook w:val="01E0" w:firstRow="1" w:lastRow="1" w:firstColumn="1" w:lastColumn="1" w:noHBand="0" w:noVBand="0"/>
      </w:tblPr>
      <w:tblGrid>
        <w:gridCol w:w="4029"/>
      </w:tblGrid>
      <w:tr w:rsidR="00FF2ADB" w:rsidRPr="00C61EBD" w:rsidTr="00C61EBD">
        <w:trPr>
          <w:trHeight w:val="1969"/>
        </w:trPr>
        <w:tc>
          <w:tcPr>
            <w:tcW w:w="4029" w:type="dxa"/>
          </w:tcPr>
          <w:p w:rsidR="00FF2ADB" w:rsidRPr="00C61EBD" w:rsidRDefault="00FF2ADB" w:rsidP="00C61EBD">
            <w:pPr>
              <w:rPr>
                <w:rFonts w:ascii="Times New Roman" w:hAnsi="Times New Roman" w:cs="Times New Roman"/>
                <w:sz w:val="28"/>
                <w:szCs w:val="28"/>
                <w:lang w:val="uk-UA"/>
              </w:rPr>
            </w:pPr>
            <w:r w:rsidRPr="00C61EBD">
              <w:rPr>
                <w:rFonts w:ascii="Times New Roman" w:hAnsi="Times New Roman" w:cs="Times New Roman"/>
                <w:sz w:val="28"/>
                <w:szCs w:val="28"/>
                <w:lang w:val="uk-UA"/>
              </w:rPr>
              <w:t>УЗГОДЖЕНО</w:t>
            </w:r>
          </w:p>
          <w:p w:rsidR="00FF2ADB" w:rsidRPr="00C61EBD" w:rsidRDefault="00FF2ADB" w:rsidP="00C61EBD">
            <w:pPr>
              <w:rPr>
                <w:rFonts w:ascii="Times New Roman" w:hAnsi="Times New Roman" w:cs="Times New Roman"/>
                <w:sz w:val="28"/>
                <w:szCs w:val="28"/>
                <w:lang w:val="uk-UA"/>
              </w:rPr>
            </w:pPr>
            <w:r w:rsidRPr="00C61EBD">
              <w:rPr>
                <w:rFonts w:ascii="Times New Roman" w:hAnsi="Times New Roman" w:cs="Times New Roman"/>
                <w:sz w:val="28"/>
                <w:szCs w:val="28"/>
                <w:lang w:val="uk-UA"/>
              </w:rPr>
              <w:t xml:space="preserve">Директор інституту </w:t>
            </w:r>
          </w:p>
          <w:p w:rsidR="00FF2ADB" w:rsidRPr="00C61EBD" w:rsidRDefault="00FF2ADB" w:rsidP="00C61EBD">
            <w:pPr>
              <w:rPr>
                <w:rFonts w:ascii="Times New Roman" w:hAnsi="Times New Roman" w:cs="Times New Roman"/>
                <w:sz w:val="28"/>
                <w:szCs w:val="28"/>
                <w:lang w:val="uk-UA"/>
              </w:rPr>
            </w:pPr>
            <w:r w:rsidRPr="00C61EBD">
              <w:rPr>
                <w:rFonts w:ascii="Times New Roman" w:hAnsi="Times New Roman" w:cs="Times New Roman"/>
                <w:sz w:val="28"/>
                <w:szCs w:val="28"/>
                <w:lang w:val="uk-UA"/>
              </w:rPr>
              <w:t>___________  _</w:t>
            </w:r>
            <w:r w:rsidRPr="00C61EBD">
              <w:rPr>
                <w:rFonts w:ascii="Times New Roman" w:hAnsi="Times New Roman" w:cs="Times New Roman"/>
                <w:sz w:val="28"/>
                <w:szCs w:val="28"/>
                <w:u w:val="single"/>
                <w:lang w:val="uk-UA"/>
              </w:rPr>
              <w:t>О.Чемакіна</w:t>
            </w:r>
            <w:r w:rsidRPr="00C61EBD">
              <w:rPr>
                <w:rFonts w:ascii="Times New Roman" w:hAnsi="Times New Roman" w:cs="Times New Roman"/>
                <w:sz w:val="28"/>
                <w:szCs w:val="28"/>
                <w:lang w:val="uk-UA"/>
              </w:rPr>
              <w:t>__</w:t>
            </w:r>
          </w:p>
          <w:p w:rsidR="00FF2ADB" w:rsidRPr="00C61EBD" w:rsidRDefault="00FF2ADB" w:rsidP="00C61EBD">
            <w:pPr>
              <w:rPr>
                <w:rFonts w:ascii="Times New Roman" w:hAnsi="Times New Roman" w:cs="Times New Roman"/>
                <w:sz w:val="28"/>
                <w:szCs w:val="28"/>
                <w:vertAlign w:val="superscript"/>
                <w:lang w:val="uk-UA"/>
              </w:rPr>
            </w:pPr>
            <w:r w:rsidRPr="00C61EBD">
              <w:rPr>
                <w:rFonts w:ascii="Times New Roman" w:hAnsi="Times New Roman" w:cs="Times New Roman"/>
                <w:sz w:val="28"/>
                <w:szCs w:val="28"/>
                <w:vertAlign w:val="superscript"/>
                <w:lang w:val="uk-UA"/>
              </w:rPr>
              <w:t xml:space="preserve">       (підпис )               (ініціал, прізвище)</w:t>
            </w:r>
          </w:p>
          <w:p w:rsidR="00FF2ADB" w:rsidRPr="00C61EBD" w:rsidRDefault="00FF2ADB" w:rsidP="00C61EBD">
            <w:pPr>
              <w:rPr>
                <w:rFonts w:ascii="Times New Roman" w:hAnsi="Times New Roman" w:cs="Times New Roman"/>
                <w:sz w:val="28"/>
                <w:szCs w:val="28"/>
                <w:lang w:val="uk-UA"/>
              </w:rPr>
            </w:pPr>
            <w:r w:rsidRPr="00C61EBD">
              <w:rPr>
                <w:rFonts w:ascii="Times New Roman" w:hAnsi="Times New Roman" w:cs="Times New Roman"/>
                <w:sz w:val="28"/>
                <w:szCs w:val="28"/>
                <w:lang w:val="uk-UA"/>
              </w:rPr>
              <w:t>“____”_____________20___р.</w:t>
            </w:r>
          </w:p>
        </w:tc>
      </w:tr>
    </w:tbl>
    <w:p w:rsidR="00FF2ADB" w:rsidRPr="00C61EBD" w:rsidRDefault="00FF2ADB" w:rsidP="00FF2ADB">
      <w:pPr>
        <w:rPr>
          <w:rFonts w:ascii="Times New Roman" w:hAnsi="Times New Roman" w:cs="Times New Roman"/>
          <w:sz w:val="28"/>
          <w:szCs w:val="28"/>
          <w:lang w:val="uk-UA"/>
        </w:rPr>
      </w:pPr>
    </w:p>
    <w:p w:rsidR="00FF2ADB" w:rsidRDefault="00FF2ADB" w:rsidP="00FF2ADB">
      <w:pPr>
        <w:rPr>
          <w:rFonts w:ascii="Times New Roman" w:hAnsi="Times New Roman" w:cs="Times New Roman"/>
          <w:sz w:val="28"/>
          <w:szCs w:val="28"/>
          <w:lang w:val="uk-UA"/>
        </w:rPr>
      </w:pPr>
    </w:p>
    <w:p w:rsidR="005059FB" w:rsidRDefault="005059FB" w:rsidP="00FF2ADB">
      <w:pPr>
        <w:rPr>
          <w:rFonts w:ascii="Times New Roman" w:hAnsi="Times New Roman" w:cs="Times New Roman"/>
          <w:sz w:val="28"/>
          <w:szCs w:val="28"/>
          <w:lang w:val="uk-UA"/>
        </w:rPr>
      </w:pPr>
    </w:p>
    <w:p w:rsidR="005059FB" w:rsidRDefault="005059FB" w:rsidP="00FF2ADB">
      <w:pPr>
        <w:rPr>
          <w:rFonts w:ascii="Times New Roman" w:hAnsi="Times New Roman" w:cs="Times New Roman"/>
          <w:sz w:val="28"/>
          <w:szCs w:val="28"/>
          <w:lang w:val="uk-UA"/>
        </w:rPr>
      </w:pPr>
    </w:p>
    <w:p w:rsidR="005059FB" w:rsidRDefault="005059FB" w:rsidP="00FF2ADB">
      <w:pPr>
        <w:rPr>
          <w:rFonts w:ascii="Times New Roman" w:hAnsi="Times New Roman" w:cs="Times New Roman"/>
          <w:sz w:val="28"/>
          <w:szCs w:val="28"/>
          <w:lang w:val="uk-UA"/>
        </w:rPr>
      </w:pPr>
    </w:p>
    <w:p w:rsidR="005059FB" w:rsidRDefault="005059FB" w:rsidP="00FF2ADB">
      <w:pPr>
        <w:rPr>
          <w:rFonts w:ascii="Times New Roman" w:hAnsi="Times New Roman" w:cs="Times New Roman"/>
          <w:sz w:val="28"/>
          <w:szCs w:val="28"/>
          <w:lang w:val="uk-UA"/>
        </w:rPr>
      </w:pPr>
    </w:p>
    <w:p w:rsidR="005059FB" w:rsidRDefault="005059FB" w:rsidP="00FF2ADB">
      <w:pPr>
        <w:rPr>
          <w:rFonts w:ascii="Times New Roman" w:hAnsi="Times New Roman" w:cs="Times New Roman"/>
          <w:sz w:val="28"/>
          <w:szCs w:val="28"/>
          <w:lang w:val="uk-UA"/>
        </w:rPr>
      </w:pPr>
    </w:p>
    <w:p w:rsidR="005059FB" w:rsidRDefault="005059FB" w:rsidP="00FF2ADB">
      <w:pPr>
        <w:rPr>
          <w:rFonts w:ascii="Times New Roman" w:hAnsi="Times New Roman" w:cs="Times New Roman"/>
          <w:sz w:val="28"/>
          <w:szCs w:val="28"/>
          <w:lang w:val="uk-UA"/>
        </w:rPr>
      </w:pPr>
    </w:p>
    <w:p w:rsidR="005059FB" w:rsidRDefault="005059FB" w:rsidP="00FF2ADB">
      <w:pPr>
        <w:rPr>
          <w:rFonts w:ascii="Times New Roman" w:hAnsi="Times New Roman" w:cs="Times New Roman"/>
          <w:sz w:val="28"/>
          <w:szCs w:val="28"/>
          <w:lang w:val="uk-UA"/>
        </w:rPr>
      </w:pPr>
    </w:p>
    <w:p w:rsidR="005059FB" w:rsidRDefault="005059FB" w:rsidP="00FF2ADB">
      <w:pPr>
        <w:rPr>
          <w:rFonts w:ascii="Times New Roman" w:hAnsi="Times New Roman" w:cs="Times New Roman"/>
          <w:sz w:val="28"/>
          <w:szCs w:val="28"/>
          <w:lang w:val="uk-UA"/>
        </w:rPr>
      </w:pPr>
    </w:p>
    <w:p w:rsidR="005059FB" w:rsidRDefault="005059FB" w:rsidP="00FF2ADB">
      <w:pPr>
        <w:rPr>
          <w:rFonts w:ascii="Times New Roman" w:hAnsi="Times New Roman" w:cs="Times New Roman"/>
          <w:sz w:val="28"/>
          <w:szCs w:val="28"/>
          <w:lang w:val="uk-UA"/>
        </w:rPr>
      </w:pPr>
    </w:p>
    <w:p w:rsidR="005059FB" w:rsidRPr="00C61EBD" w:rsidRDefault="005059FB" w:rsidP="00FF2ADB">
      <w:pPr>
        <w:rPr>
          <w:rFonts w:ascii="Times New Roman" w:hAnsi="Times New Roman" w:cs="Times New Roman"/>
          <w:sz w:val="28"/>
          <w:szCs w:val="28"/>
          <w:lang w:val="uk-UA"/>
        </w:rPr>
      </w:pPr>
    </w:p>
    <w:p w:rsidR="00FF2ADB" w:rsidRPr="00C61EBD" w:rsidRDefault="00FF2ADB" w:rsidP="00FF2ADB">
      <w:pPr>
        <w:jc w:val="center"/>
        <w:rPr>
          <w:rFonts w:ascii="Times New Roman" w:hAnsi="Times New Roman" w:cs="Times New Roman"/>
          <w:b/>
          <w:sz w:val="28"/>
          <w:szCs w:val="28"/>
          <w:lang w:val="uk-UA"/>
        </w:rPr>
      </w:pPr>
      <w:r w:rsidRPr="00C61EBD">
        <w:rPr>
          <w:rFonts w:ascii="Times New Roman" w:hAnsi="Times New Roman" w:cs="Times New Roman"/>
          <w:b/>
          <w:sz w:val="28"/>
          <w:szCs w:val="28"/>
          <w:lang w:val="uk-UA"/>
        </w:rPr>
        <w:lastRenderedPageBreak/>
        <w:t>Комплексні контрольні роботи</w:t>
      </w:r>
    </w:p>
    <w:p w:rsidR="00FF2ADB" w:rsidRPr="00C61EBD" w:rsidRDefault="00FF2ADB" w:rsidP="00FF2ADB">
      <w:pPr>
        <w:jc w:val="center"/>
        <w:rPr>
          <w:rFonts w:ascii="Times New Roman" w:hAnsi="Times New Roman" w:cs="Times New Roman"/>
          <w:b/>
          <w:sz w:val="28"/>
          <w:szCs w:val="28"/>
          <w:lang w:val="uk-UA"/>
        </w:rPr>
      </w:pPr>
      <w:r w:rsidRPr="00C61EBD">
        <w:rPr>
          <w:rFonts w:ascii="Times New Roman" w:hAnsi="Times New Roman" w:cs="Times New Roman"/>
          <w:b/>
          <w:sz w:val="28"/>
          <w:szCs w:val="28"/>
          <w:lang w:val="uk-UA"/>
        </w:rPr>
        <w:t>з дисципліни</w:t>
      </w:r>
    </w:p>
    <w:p w:rsidR="00FF2ADB" w:rsidRPr="00C61EBD" w:rsidRDefault="00FF2ADB" w:rsidP="00FF2ADB">
      <w:pPr>
        <w:rPr>
          <w:rFonts w:ascii="Times New Roman" w:hAnsi="Times New Roman" w:cs="Times New Roman"/>
          <w:sz w:val="28"/>
          <w:szCs w:val="28"/>
        </w:rPr>
      </w:pPr>
      <w:r w:rsidRPr="00C61EBD">
        <w:rPr>
          <w:rFonts w:ascii="Times New Roman" w:hAnsi="Times New Roman" w:cs="Times New Roman"/>
          <w:sz w:val="28"/>
          <w:szCs w:val="28"/>
          <w:lang w:val="uk-UA"/>
        </w:rPr>
        <w:t xml:space="preserve">  ____________________ </w:t>
      </w:r>
      <w:r w:rsidRPr="00C61EBD">
        <w:rPr>
          <w:rFonts w:ascii="Times New Roman" w:hAnsi="Times New Roman" w:cs="Times New Roman"/>
          <w:sz w:val="28"/>
          <w:szCs w:val="28"/>
          <w:u w:val="single"/>
          <w:lang w:val="uk-UA"/>
        </w:rPr>
        <w:t>«</w:t>
      </w:r>
      <w:r w:rsidRPr="00C61EBD">
        <w:rPr>
          <w:rFonts w:ascii="Times New Roman" w:hAnsi="Times New Roman" w:cs="Times New Roman"/>
          <w:sz w:val="28"/>
          <w:szCs w:val="28"/>
          <w:u w:val="single"/>
        </w:rPr>
        <w:t>Рисунок, живопис, скульптура</w:t>
      </w:r>
      <w:r w:rsidRPr="00C61EBD">
        <w:rPr>
          <w:rFonts w:ascii="Times New Roman" w:hAnsi="Times New Roman" w:cs="Times New Roman"/>
          <w:sz w:val="28"/>
          <w:szCs w:val="28"/>
          <w:u w:val="single"/>
          <w:lang w:val="uk-UA"/>
        </w:rPr>
        <w:t>»</w:t>
      </w:r>
      <w:r w:rsidRPr="00C61EBD">
        <w:rPr>
          <w:rFonts w:ascii="Times New Roman" w:hAnsi="Times New Roman" w:cs="Times New Roman"/>
          <w:sz w:val="28"/>
          <w:szCs w:val="28"/>
          <w:lang w:val="uk-UA"/>
        </w:rPr>
        <w:t xml:space="preserve"> _______________</w:t>
      </w:r>
    </w:p>
    <w:p w:rsidR="00FF2ADB" w:rsidRPr="00C61EBD" w:rsidRDefault="00FF2ADB" w:rsidP="00FF2ADB">
      <w:pPr>
        <w:jc w:val="center"/>
        <w:rPr>
          <w:rFonts w:ascii="Times New Roman" w:hAnsi="Times New Roman" w:cs="Times New Roman"/>
          <w:sz w:val="28"/>
          <w:szCs w:val="28"/>
          <w:vertAlign w:val="superscript"/>
          <w:lang w:val="uk-UA"/>
        </w:rPr>
      </w:pPr>
      <w:r w:rsidRPr="00C61EBD">
        <w:rPr>
          <w:rFonts w:ascii="Times New Roman" w:hAnsi="Times New Roman" w:cs="Times New Roman"/>
          <w:sz w:val="28"/>
          <w:szCs w:val="28"/>
          <w:vertAlign w:val="superscript"/>
          <w:lang w:val="uk-UA"/>
        </w:rPr>
        <w:t xml:space="preserve"> (  назва )</w:t>
      </w:r>
    </w:p>
    <w:p w:rsidR="00FF2ADB" w:rsidRPr="00C61EBD" w:rsidRDefault="00FF2ADB" w:rsidP="00FF2ADB">
      <w:pPr>
        <w:tabs>
          <w:tab w:val="left" w:pos="142"/>
          <w:tab w:val="left" w:pos="1701"/>
        </w:tabs>
        <w:rPr>
          <w:rFonts w:ascii="Times New Roman" w:hAnsi="Times New Roman" w:cs="Times New Roman"/>
          <w:sz w:val="28"/>
          <w:szCs w:val="28"/>
        </w:rPr>
      </w:pPr>
      <w:r w:rsidRPr="00C61EBD">
        <w:rPr>
          <w:rFonts w:ascii="Times New Roman" w:hAnsi="Times New Roman" w:cs="Times New Roman"/>
          <w:sz w:val="28"/>
          <w:szCs w:val="28"/>
          <w:lang w:val="uk-UA"/>
        </w:rPr>
        <w:t xml:space="preserve">  _______________________</w:t>
      </w:r>
      <w:r w:rsidRPr="00C61EBD">
        <w:rPr>
          <w:rFonts w:ascii="Times New Roman" w:hAnsi="Times New Roman" w:cs="Times New Roman"/>
          <w:sz w:val="28"/>
          <w:szCs w:val="28"/>
          <w:u w:val="single"/>
          <w:lang w:val="uk-UA"/>
        </w:rPr>
        <w:t xml:space="preserve">6.020207 «Дизайн» </w:t>
      </w:r>
      <w:r w:rsidRPr="00C61EBD">
        <w:rPr>
          <w:rFonts w:ascii="Times New Roman" w:hAnsi="Times New Roman" w:cs="Times New Roman"/>
          <w:sz w:val="28"/>
          <w:szCs w:val="28"/>
          <w:lang w:val="uk-UA"/>
        </w:rPr>
        <w:t>________________________</w:t>
      </w:r>
    </w:p>
    <w:p w:rsidR="00FF2ADB" w:rsidRPr="00C61EBD" w:rsidRDefault="00FF2ADB" w:rsidP="00FF2ADB">
      <w:pPr>
        <w:jc w:val="center"/>
        <w:rPr>
          <w:rFonts w:ascii="Times New Roman" w:hAnsi="Times New Roman" w:cs="Times New Roman"/>
          <w:sz w:val="28"/>
          <w:szCs w:val="28"/>
          <w:vertAlign w:val="superscript"/>
          <w:lang w:val="uk-UA"/>
        </w:rPr>
      </w:pPr>
      <w:r w:rsidRPr="00C61EBD">
        <w:rPr>
          <w:rFonts w:ascii="Times New Roman" w:hAnsi="Times New Roman" w:cs="Times New Roman"/>
          <w:sz w:val="28"/>
          <w:szCs w:val="28"/>
          <w:vertAlign w:val="superscript"/>
          <w:lang w:val="uk-UA"/>
        </w:rPr>
        <w:t xml:space="preserve"> ( шифр та  назва напряму підготовки (спеціальності))</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rPr>
        <w:t xml:space="preserve">Комплексні контрольні роботи рецензовані кафедрою </w:t>
      </w: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rPr>
        <w:t>________________________________</w:t>
      </w:r>
      <w:r w:rsidRPr="00C61EBD">
        <w:rPr>
          <w:rFonts w:ascii="Times New Roman" w:hAnsi="Times New Roman" w:cs="Times New Roman"/>
          <w:sz w:val="28"/>
          <w:szCs w:val="28"/>
          <w:u w:val="single"/>
          <w:lang w:val="uk-UA"/>
        </w:rPr>
        <w:t>дизайн інтер’єру</w:t>
      </w:r>
      <w:r w:rsidRPr="00C61EBD">
        <w:rPr>
          <w:rFonts w:ascii="Times New Roman" w:hAnsi="Times New Roman" w:cs="Times New Roman"/>
          <w:sz w:val="28"/>
          <w:szCs w:val="28"/>
          <w:lang w:val="uk-UA"/>
        </w:rPr>
        <w:t xml:space="preserve"> ___________________________</w:t>
      </w:r>
    </w:p>
    <w:p w:rsidR="00FF2ADB" w:rsidRPr="00C61EBD" w:rsidRDefault="00FF2ADB" w:rsidP="00FF2ADB">
      <w:pPr>
        <w:jc w:val="center"/>
        <w:rPr>
          <w:rFonts w:ascii="Times New Roman" w:hAnsi="Times New Roman" w:cs="Times New Roman"/>
          <w:sz w:val="28"/>
          <w:szCs w:val="28"/>
          <w:vertAlign w:val="superscript"/>
          <w:lang w:val="uk-UA"/>
        </w:rPr>
      </w:pPr>
      <w:r w:rsidRPr="00C61EBD">
        <w:rPr>
          <w:rFonts w:ascii="Times New Roman" w:hAnsi="Times New Roman" w:cs="Times New Roman"/>
          <w:sz w:val="28"/>
          <w:szCs w:val="28"/>
          <w:vertAlign w:val="superscript"/>
          <w:lang w:val="uk-UA"/>
        </w:rPr>
        <w:t>(назва випускової кафедри )</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rPr>
        <w:t>напрям (спеціальність)__________</w:t>
      </w:r>
      <w:r w:rsidRPr="00C61EBD">
        <w:rPr>
          <w:rFonts w:ascii="Times New Roman" w:hAnsi="Times New Roman" w:cs="Times New Roman"/>
          <w:sz w:val="28"/>
          <w:szCs w:val="28"/>
          <w:u w:val="single"/>
          <w:lang w:val="uk-UA"/>
        </w:rPr>
        <w:t>6.020207  «Дизайн»</w:t>
      </w:r>
      <w:r w:rsidRPr="00C61EBD">
        <w:rPr>
          <w:rFonts w:ascii="Times New Roman" w:hAnsi="Times New Roman" w:cs="Times New Roman"/>
          <w:sz w:val="28"/>
          <w:szCs w:val="28"/>
          <w:lang w:val="uk-UA"/>
        </w:rPr>
        <w:t>___________________________</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rPr>
        <w:t>протокол № _____ від “____” _____________20___р.</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tbl>
      <w:tblPr>
        <w:tblW w:w="4346" w:type="dxa"/>
        <w:tblInd w:w="6062" w:type="dxa"/>
        <w:tblLook w:val="01E0" w:firstRow="1" w:lastRow="1" w:firstColumn="1" w:lastColumn="1" w:noHBand="0" w:noVBand="0"/>
      </w:tblPr>
      <w:tblGrid>
        <w:gridCol w:w="4346"/>
      </w:tblGrid>
      <w:tr w:rsidR="00FF2ADB" w:rsidRPr="00C61EBD" w:rsidTr="00C61EBD">
        <w:trPr>
          <w:trHeight w:val="1688"/>
        </w:trPr>
        <w:tc>
          <w:tcPr>
            <w:tcW w:w="4346" w:type="dxa"/>
          </w:tcPr>
          <w:p w:rsidR="00FF2ADB" w:rsidRPr="00C61EBD" w:rsidRDefault="00FF2ADB" w:rsidP="00C61EBD">
            <w:pPr>
              <w:rPr>
                <w:rFonts w:ascii="Times New Roman" w:hAnsi="Times New Roman" w:cs="Times New Roman"/>
                <w:sz w:val="28"/>
                <w:szCs w:val="28"/>
                <w:lang w:val="uk-UA"/>
              </w:rPr>
            </w:pPr>
            <w:r w:rsidRPr="00C61EBD">
              <w:rPr>
                <w:rFonts w:ascii="Times New Roman" w:hAnsi="Times New Roman" w:cs="Times New Roman"/>
                <w:sz w:val="28"/>
                <w:szCs w:val="28"/>
                <w:lang w:val="uk-UA"/>
              </w:rPr>
              <w:t xml:space="preserve">Завідувач кафедри </w:t>
            </w:r>
          </w:p>
          <w:p w:rsidR="00FF2ADB" w:rsidRPr="00C61EBD" w:rsidRDefault="00FF2ADB" w:rsidP="00C61EBD">
            <w:pPr>
              <w:rPr>
                <w:rFonts w:ascii="Times New Roman" w:hAnsi="Times New Roman" w:cs="Times New Roman"/>
                <w:sz w:val="28"/>
                <w:szCs w:val="28"/>
                <w:vertAlign w:val="superscript"/>
                <w:lang w:val="uk-UA"/>
              </w:rPr>
            </w:pPr>
            <w:r w:rsidRPr="00C61EBD">
              <w:rPr>
                <w:rFonts w:ascii="Times New Roman" w:hAnsi="Times New Roman" w:cs="Times New Roman"/>
                <w:sz w:val="28"/>
                <w:szCs w:val="28"/>
                <w:vertAlign w:val="superscript"/>
                <w:lang w:val="uk-UA"/>
              </w:rPr>
              <w:t>(випускової)</w:t>
            </w:r>
          </w:p>
          <w:p w:rsidR="00FF2ADB" w:rsidRPr="00C61EBD" w:rsidRDefault="00FF2ADB" w:rsidP="00C61EBD">
            <w:pPr>
              <w:rPr>
                <w:rFonts w:ascii="Times New Roman" w:hAnsi="Times New Roman" w:cs="Times New Roman"/>
                <w:sz w:val="28"/>
                <w:szCs w:val="28"/>
                <w:lang w:val="uk-UA"/>
              </w:rPr>
            </w:pPr>
            <w:r w:rsidRPr="00C61EBD">
              <w:rPr>
                <w:rFonts w:ascii="Times New Roman" w:hAnsi="Times New Roman" w:cs="Times New Roman"/>
                <w:sz w:val="28"/>
                <w:szCs w:val="28"/>
                <w:lang w:val="uk-UA"/>
              </w:rPr>
              <w:t>__________  _</w:t>
            </w:r>
            <w:r w:rsidRPr="00C61EBD">
              <w:rPr>
                <w:rFonts w:ascii="Times New Roman" w:hAnsi="Times New Roman" w:cs="Times New Roman"/>
                <w:sz w:val="28"/>
                <w:szCs w:val="28"/>
                <w:u w:val="single"/>
                <w:lang w:val="uk-UA"/>
              </w:rPr>
              <w:t>Ю. Ковальов</w:t>
            </w:r>
            <w:r w:rsidRPr="00C61EBD">
              <w:rPr>
                <w:rFonts w:ascii="Times New Roman" w:hAnsi="Times New Roman" w:cs="Times New Roman"/>
                <w:sz w:val="28"/>
                <w:szCs w:val="28"/>
                <w:lang w:val="uk-UA"/>
              </w:rPr>
              <w:t>___</w:t>
            </w:r>
          </w:p>
          <w:p w:rsidR="00FF2ADB" w:rsidRPr="00C61EBD" w:rsidRDefault="00FF2ADB" w:rsidP="00C61EBD">
            <w:pPr>
              <w:rPr>
                <w:rFonts w:ascii="Times New Roman" w:hAnsi="Times New Roman" w:cs="Times New Roman"/>
                <w:sz w:val="28"/>
                <w:szCs w:val="28"/>
                <w:vertAlign w:val="superscript"/>
                <w:lang w:val="uk-UA"/>
              </w:rPr>
            </w:pPr>
            <w:r w:rsidRPr="00C61EBD">
              <w:rPr>
                <w:rFonts w:ascii="Times New Roman" w:hAnsi="Times New Roman" w:cs="Times New Roman"/>
                <w:sz w:val="28"/>
                <w:szCs w:val="28"/>
                <w:lang w:val="uk-UA"/>
              </w:rPr>
              <w:t xml:space="preserve"> </w:t>
            </w:r>
            <w:r w:rsidRPr="00C61EBD">
              <w:rPr>
                <w:rFonts w:ascii="Times New Roman" w:hAnsi="Times New Roman" w:cs="Times New Roman"/>
                <w:sz w:val="28"/>
                <w:szCs w:val="28"/>
                <w:vertAlign w:val="superscript"/>
                <w:lang w:val="uk-UA"/>
              </w:rPr>
              <w:t>(підпис )                      (ініціал, прізвище)</w:t>
            </w:r>
          </w:p>
          <w:p w:rsidR="00FF2ADB" w:rsidRPr="00C61EBD" w:rsidRDefault="00FF2ADB" w:rsidP="00C61EBD">
            <w:pPr>
              <w:rPr>
                <w:rFonts w:ascii="Times New Roman" w:hAnsi="Times New Roman" w:cs="Times New Roman"/>
                <w:sz w:val="28"/>
                <w:szCs w:val="28"/>
                <w:lang w:val="uk-UA"/>
              </w:rPr>
            </w:pPr>
            <w:r w:rsidRPr="00C61EBD">
              <w:rPr>
                <w:rFonts w:ascii="Times New Roman" w:hAnsi="Times New Roman" w:cs="Times New Roman"/>
                <w:sz w:val="28"/>
                <w:szCs w:val="28"/>
                <w:lang w:val="uk-UA"/>
              </w:rPr>
              <w:t>“____”______________20___р.</w:t>
            </w:r>
          </w:p>
        </w:tc>
      </w:tr>
    </w:tbl>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pStyle w:val="aff1"/>
        <w:rPr>
          <w:sz w:val="28"/>
          <w:szCs w:val="28"/>
        </w:rPr>
      </w:pPr>
      <w:r w:rsidRPr="00C61EBD">
        <w:rPr>
          <w:sz w:val="28"/>
          <w:szCs w:val="28"/>
        </w:rPr>
        <w:br w:type="page"/>
      </w:r>
    </w:p>
    <w:p w:rsidR="00FF2ADB" w:rsidRPr="00C61EBD" w:rsidRDefault="00FF2ADB" w:rsidP="00FF2ADB">
      <w:pPr>
        <w:jc w:val="right"/>
        <w:rPr>
          <w:rFonts w:ascii="Times New Roman" w:hAnsi="Times New Roman" w:cs="Times New Roman"/>
          <w:sz w:val="28"/>
          <w:szCs w:val="28"/>
          <w:lang w:val="uk-UA" w:eastAsia="ru-RU"/>
        </w:rPr>
      </w:pPr>
    </w:p>
    <w:p w:rsidR="00FF2ADB" w:rsidRPr="00C61EBD" w:rsidRDefault="00FF2ADB" w:rsidP="00FF2ADB">
      <w:pPr>
        <w:jc w:val="right"/>
        <w:rPr>
          <w:rFonts w:ascii="Times New Roman" w:hAnsi="Times New Roman" w:cs="Times New Roman"/>
          <w:sz w:val="28"/>
          <w:szCs w:val="28"/>
          <w:lang w:val="uk-UA"/>
        </w:rPr>
      </w:pPr>
      <w:r w:rsidRPr="00C61EBD">
        <w:rPr>
          <w:rFonts w:ascii="Times New Roman" w:hAnsi="Times New Roman" w:cs="Times New Roman"/>
          <w:sz w:val="28"/>
          <w:szCs w:val="28"/>
          <w:lang w:val="uk-UA"/>
        </w:rPr>
        <w:t>(Ф 03.02 – 85)</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jc w:val="center"/>
        <w:rPr>
          <w:rFonts w:ascii="Times New Roman" w:hAnsi="Times New Roman" w:cs="Times New Roman"/>
          <w:b/>
          <w:sz w:val="28"/>
          <w:szCs w:val="28"/>
          <w:lang w:val="uk-UA"/>
        </w:rPr>
      </w:pPr>
      <w:r w:rsidRPr="00C61EBD">
        <w:rPr>
          <w:rFonts w:ascii="Times New Roman" w:hAnsi="Times New Roman" w:cs="Times New Roman"/>
          <w:b/>
          <w:sz w:val="28"/>
          <w:szCs w:val="28"/>
          <w:lang w:val="uk-UA"/>
        </w:rPr>
        <w:t>Список розробників пакету комплексних контрольних робіт (ККР)</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rPr>
        <w:t xml:space="preserve">Пакет ККР з дисципліни </w:t>
      </w:r>
    </w:p>
    <w:p w:rsidR="00FF2ADB" w:rsidRPr="00C61EBD" w:rsidRDefault="00FF2ADB" w:rsidP="00FF2ADB">
      <w:pPr>
        <w:rPr>
          <w:rFonts w:ascii="Times New Roman" w:hAnsi="Times New Roman" w:cs="Times New Roman"/>
          <w:sz w:val="28"/>
          <w:szCs w:val="28"/>
        </w:rPr>
      </w:pPr>
      <w:r w:rsidRPr="00C61EBD">
        <w:rPr>
          <w:rFonts w:ascii="Times New Roman" w:hAnsi="Times New Roman" w:cs="Times New Roman"/>
          <w:sz w:val="28"/>
          <w:szCs w:val="28"/>
          <w:lang w:val="uk-UA"/>
        </w:rPr>
        <w:t xml:space="preserve">_____________________ </w:t>
      </w:r>
      <w:r w:rsidRPr="00C61EBD">
        <w:rPr>
          <w:rFonts w:ascii="Times New Roman" w:hAnsi="Times New Roman" w:cs="Times New Roman"/>
          <w:sz w:val="28"/>
          <w:szCs w:val="28"/>
          <w:u w:val="single"/>
          <w:lang w:val="uk-UA"/>
        </w:rPr>
        <w:t>«Рисунок, живопис, скульптура</w:t>
      </w:r>
      <w:r w:rsidRPr="00C61EBD">
        <w:rPr>
          <w:rFonts w:ascii="Times New Roman" w:hAnsi="Times New Roman" w:cs="Times New Roman"/>
          <w:sz w:val="28"/>
          <w:szCs w:val="28"/>
          <w:lang w:val="uk-UA"/>
        </w:rPr>
        <w:t>»___________________</w:t>
      </w:r>
    </w:p>
    <w:p w:rsidR="00FF2ADB" w:rsidRPr="00C61EBD" w:rsidRDefault="00FF2ADB" w:rsidP="00FF2ADB">
      <w:pPr>
        <w:jc w:val="center"/>
        <w:rPr>
          <w:rFonts w:ascii="Times New Roman" w:hAnsi="Times New Roman" w:cs="Times New Roman"/>
          <w:sz w:val="28"/>
          <w:szCs w:val="28"/>
          <w:vertAlign w:val="superscript"/>
          <w:lang w:val="uk-UA"/>
        </w:rPr>
      </w:pPr>
      <w:r w:rsidRPr="00C61EBD">
        <w:rPr>
          <w:rFonts w:ascii="Times New Roman" w:hAnsi="Times New Roman" w:cs="Times New Roman"/>
          <w:sz w:val="28"/>
          <w:szCs w:val="28"/>
          <w:vertAlign w:val="superscript"/>
          <w:lang w:val="uk-UA"/>
        </w:rPr>
        <w:t xml:space="preserve"> (назва дисципліни)</w:t>
      </w: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rPr>
        <w:t xml:space="preserve">для студентів за напрямом </w:t>
      </w:r>
      <w:r w:rsidRPr="00C61EBD">
        <w:rPr>
          <w:rFonts w:ascii="Times New Roman" w:hAnsi="Times New Roman" w:cs="Times New Roman"/>
          <w:sz w:val="28"/>
          <w:szCs w:val="28"/>
          <w:u w:val="single"/>
          <w:lang w:val="uk-UA"/>
        </w:rPr>
        <w:t xml:space="preserve">                                  </w:t>
      </w:r>
    </w:p>
    <w:p w:rsidR="00FF2ADB" w:rsidRPr="00C61EBD" w:rsidRDefault="00FF2ADB" w:rsidP="00FF2ADB">
      <w:pPr>
        <w:tabs>
          <w:tab w:val="left" w:pos="142"/>
          <w:tab w:val="left" w:pos="1701"/>
        </w:tabs>
        <w:rPr>
          <w:rFonts w:ascii="Times New Roman" w:hAnsi="Times New Roman" w:cs="Times New Roman"/>
          <w:sz w:val="28"/>
          <w:szCs w:val="28"/>
        </w:rPr>
      </w:pPr>
      <w:r w:rsidRPr="00C61EBD">
        <w:rPr>
          <w:rFonts w:ascii="Times New Roman" w:hAnsi="Times New Roman" w:cs="Times New Roman"/>
          <w:sz w:val="28"/>
          <w:szCs w:val="28"/>
          <w:lang w:val="uk-UA"/>
        </w:rPr>
        <w:t>________________________</w:t>
      </w:r>
      <w:r w:rsidRPr="00C61EBD">
        <w:rPr>
          <w:rFonts w:ascii="Times New Roman" w:hAnsi="Times New Roman" w:cs="Times New Roman"/>
          <w:sz w:val="28"/>
          <w:szCs w:val="28"/>
          <w:u w:val="single"/>
          <w:lang w:val="uk-UA"/>
        </w:rPr>
        <w:t>6.020207 «Дизайн»</w:t>
      </w:r>
      <w:r w:rsidRPr="00C61EBD">
        <w:rPr>
          <w:rFonts w:ascii="Times New Roman" w:hAnsi="Times New Roman" w:cs="Times New Roman"/>
          <w:sz w:val="28"/>
          <w:szCs w:val="28"/>
          <w:lang w:val="uk-UA"/>
        </w:rPr>
        <w:t>______________________________</w:t>
      </w:r>
    </w:p>
    <w:p w:rsidR="00FF2ADB" w:rsidRPr="00C61EBD" w:rsidRDefault="00FF2ADB" w:rsidP="00FF2ADB">
      <w:pPr>
        <w:jc w:val="center"/>
        <w:rPr>
          <w:rFonts w:ascii="Times New Roman" w:hAnsi="Times New Roman" w:cs="Times New Roman"/>
          <w:sz w:val="28"/>
          <w:szCs w:val="28"/>
          <w:vertAlign w:val="superscript"/>
          <w:lang w:val="uk-UA"/>
        </w:rPr>
      </w:pPr>
      <w:r w:rsidRPr="00C61EBD">
        <w:rPr>
          <w:rFonts w:ascii="Times New Roman" w:hAnsi="Times New Roman" w:cs="Times New Roman"/>
          <w:sz w:val="28"/>
          <w:szCs w:val="28"/>
          <w:vertAlign w:val="superscript"/>
          <w:lang w:val="uk-UA"/>
        </w:rPr>
        <w:t xml:space="preserve"> (для ОКР «Бакалавр» шифр та назва напряму)</w:t>
      </w: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rPr>
        <w:t>розробили:</w:t>
      </w: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u w:val="single"/>
          <w:lang w:val="uk-UA"/>
        </w:rPr>
        <w:t>Триколенко  Ольга  Вікторівна,  старший  викладач</w:t>
      </w:r>
      <w:r w:rsidRPr="00C61EBD">
        <w:rPr>
          <w:rFonts w:ascii="Times New Roman" w:hAnsi="Times New Roman" w:cs="Times New Roman"/>
          <w:sz w:val="28"/>
          <w:szCs w:val="28"/>
          <w:lang w:val="uk-UA"/>
        </w:rPr>
        <w:t xml:space="preserve">  ___________</w:t>
      </w:r>
      <w:r w:rsidRPr="00C61EBD">
        <w:rPr>
          <w:rFonts w:ascii="Times New Roman" w:hAnsi="Times New Roman" w:cs="Times New Roman"/>
          <w:sz w:val="28"/>
          <w:szCs w:val="28"/>
          <w:u w:val="single"/>
          <w:lang w:val="uk-UA"/>
        </w:rPr>
        <w:t>1-10</w:t>
      </w:r>
      <w:r w:rsidRPr="00C61EBD">
        <w:rPr>
          <w:rFonts w:ascii="Times New Roman" w:hAnsi="Times New Roman" w:cs="Times New Roman"/>
          <w:sz w:val="28"/>
          <w:szCs w:val="28"/>
          <w:lang w:val="uk-UA"/>
        </w:rPr>
        <w:t>___________</w:t>
      </w:r>
    </w:p>
    <w:p w:rsidR="00FF2ADB" w:rsidRPr="00C61EBD" w:rsidRDefault="00FF2ADB" w:rsidP="00FF2ADB">
      <w:pPr>
        <w:rPr>
          <w:rFonts w:ascii="Times New Roman" w:hAnsi="Times New Roman" w:cs="Times New Roman"/>
          <w:sz w:val="28"/>
          <w:szCs w:val="28"/>
          <w:vertAlign w:val="superscript"/>
          <w:lang w:val="uk-UA"/>
        </w:rPr>
      </w:pPr>
      <w:r w:rsidRPr="00C61EBD">
        <w:rPr>
          <w:rFonts w:ascii="Times New Roman" w:hAnsi="Times New Roman" w:cs="Times New Roman"/>
          <w:sz w:val="28"/>
          <w:szCs w:val="28"/>
          <w:vertAlign w:val="superscript"/>
          <w:lang w:val="uk-UA"/>
        </w:rPr>
        <w:t xml:space="preserve">                                        (прізвище, ініціали, посада, вчений ступінь, звання)                                                                  (№ варіанту)               (підпис)</w:t>
      </w: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u w:val="single"/>
          <w:lang w:val="uk-UA"/>
        </w:rPr>
        <w:t>Михалевич  Віктор  Вадимович,  доцент,  канд. культурології</w:t>
      </w:r>
      <w:r w:rsidRPr="00C61EBD">
        <w:rPr>
          <w:rFonts w:ascii="Times New Roman" w:hAnsi="Times New Roman" w:cs="Times New Roman"/>
          <w:sz w:val="28"/>
          <w:szCs w:val="28"/>
          <w:lang w:val="uk-UA"/>
        </w:rPr>
        <w:t xml:space="preserve"> ___</w:t>
      </w:r>
      <w:r w:rsidRPr="00C61EBD">
        <w:rPr>
          <w:rFonts w:ascii="Times New Roman" w:hAnsi="Times New Roman" w:cs="Times New Roman"/>
          <w:sz w:val="28"/>
          <w:szCs w:val="28"/>
          <w:u w:val="single"/>
          <w:lang w:val="uk-UA"/>
        </w:rPr>
        <w:t>11-20</w:t>
      </w:r>
      <w:r w:rsidRPr="00C61EBD">
        <w:rPr>
          <w:rFonts w:ascii="Times New Roman" w:hAnsi="Times New Roman" w:cs="Times New Roman"/>
          <w:sz w:val="28"/>
          <w:szCs w:val="28"/>
          <w:lang w:val="uk-UA"/>
        </w:rPr>
        <w:t>__________</w:t>
      </w:r>
    </w:p>
    <w:p w:rsidR="00FF2ADB" w:rsidRPr="00C61EBD" w:rsidRDefault="00FF2ADB" w:rsidP="00FF2ADB">
      <w:pPr>
        <w:rPr>
          <w:rFonts w:ascii="Times New Roman" w:hAnsi="Times New Roman" w:cs="Times New Roman"/>
          <w:sz w:val="28"/>
          <w:szCs w:val="28"/>
          <w:vertAlign w:val="superscript"/>
          <w:lang w:val="uk-UA"/>
        </w:rPr>
      </w:pPr>
      <w:r w:rsidRPr="00C61EBD">
        <w:rPr>
          <w:rFonts w:ascii="Times New Roman" w:hAnsi="Times New Roman" w:cs="Times New Roman"/>
          <w:sz w:val="28"/>
          <w:szCs w:val="28"/>
          <w:vertAlign w:val="superscript"/>
          <w:lang w:val="uk-UA"/>
        </w:rPr>
        <w:t xml:space="preserve">                                      (прізвище, ініціали, посада, вчений ступінь, звання)                                                                    (№ варіанту)               (підпис)</w:t>
      </w: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u w:val="single"/>
          <w:lang w:val="uk-UA"/>
        </w:rPr>
        <w:t>Єпіхіна  Дарія  Валеріївнв, старший викладач</w:t>
      </w:r>
      <w:r w:rsidRPr="00C61EBD">
        <w:rPr>
          <w:rFonts w:ascii="Times New Roman" w:hAnsi="Times New Roman" w:cs="Times New Roman"/>
          <w:sz w:val="28"/>
          <w:szCs w:val="28"/>
          <w:lang w:val="uk-UA"/>
        </w:rPr>
        <w:t xml:space="preserve"> ________________</w:t>
      </w:r>
      <w:r w:rsidRPr="00C61EBD">
        <w:rPr>
          <w:rFonts w:ascii="Times New Roman" w:hAnsi="Times New Roman" w:cs="Times New Roman"/>
          <w:sz w:val="28"/>
          <w:szCs w:val="28"/>
          <w:u w:val="single"/>
          <w:lang w:val="uk-UA"/>
        </w:rPr>
        <w:t>21-30</w:t>
      </w:r>
      <w:r w:rsidRPr="00C61EBD">
        <w:rPr>
          <w:rFonts w:ascii="Times New Roman" w:hAnsi="Times New Roman" w:cs="Times New Roman"/>
          <w:sz w:val="28"/>
          <w:szCs w:val="28"/>
          <w:lang w:val="uk-UA"/>
        </w:rPr>
        <w:t>___________</w:t>
      </w:r>
    </w:p>
    <w:p w:rsidR="00FF2ADB" w:rsidRPr="00C61EBD" w:rsidRDefault="00FF2ADB" w:rsidP="00FF2ADB">
      <w:pPr>
        <w:rPr>
          <w:rFonts w:ascii="Times New Roman" w:hAnsi="Times New Roman" w:cs="Times New Roman"/>
          <w:sz w:val="28"/>
          <w:szCs w:val="28"/>
          <w:vertAlign w:val="superscript"/>
          <w:lang w:val="uk-UA"/>
        </w:rPr>
      </w:pPr>
      <w:r w:rsidRPr="00C61EBD">
        <w:rPr>
          <w:rFonts w:ascii="Times New Roman" w:hAnsi="Times New Roman" w:cs="Times New Roman"/>
          <w:sz w:val="28"/>
          <w:szCs w:val="28"/>
          <w:vertAlign w:val="superscript"/>
          <w:lang w:val="uk-UA"/>
        </w:rPr>
        <w:t xml:space="preserve">                                      (прізвище, ініціали, посада, вчений ступінь, звання)                                                                   (№ варіанту)                 (підпис)</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u w:val="single"/>
          <w:lang w:val="uk-UA"/>
        </w:rPr>
      </w:pPr>
      <w:r w:rsidRPr="00C61EBD">
        <w:rPr>
          <w:rFonts w:ascii="Times New Roman" w:hAnsi="Times New Roman" w:cs="Times New Roman"/>
          <w:sz w:val="28"/>
          <w:szCs w:val="28"/>
          <w:lang w:val="uk-UA"/>
        </w:rPr>
        <w:t xml:space="preserve">Пакет ККР схвалено на засіданні кафедри </w:t>
      </w:r>
    </w:p>
    <w:p w:rsidR="00FF2ADB" w:rsidRPr="00C61EBD" w:rsidRDefault="00FF2ADB" w:rsidP="00FF2ADB">
      <w:pPr>
        <w:rPr>
          <w:rFonts w:ascii="Times New Roman" w:hAnsi="Times New Roman" w:cs="Times New Roman"/>
          <w:sz w:val="28"/>
          <w:szCs w:val="28"/>
          <w:u w:val="single"/>
          <w:lang w:val="uk-UA"/>
        </w:rPr>
      </w:pPr>
      <w:r w:rsidRPr="00C61EBD">
        <w:rPr>
          <w:rFonts w:ascii="Times New Roman" w:hAnsi="Times New Roman" w:cs="Times New Roman"/>
          <w:sz w:val="28"/>
          <w:szCs w:val="28"/>
          <w:lang w:val="uk-UA"/>
        </w:rPr>
        <w:t xml:space="preserve">______________________ </w:t>
      </w:r>
      <w:r w:rsidRPr="00C61EBD">
        <w:rPr>
          <w:rFonts w:ascii="Times New Roman" w:hAnsi="Times New Roman" w:cs="Times New Roman"/>
          <w:sz w:val="28"/>
          <w:szCs w:val="28"/>
          <w:u w:val="single"/>
          <w:lang w:val="uk-UA"/>
        </w:rPr>
        <w:t>основ  архітектури  та  дизайну</w:t>
      </w:r>
      <w:r w:rsidRPr="00C61EBD">
        <w:rPr>
          <w:rFonts w:ascii="Times New Roman" w:hAnsi="Times New Roman" w:cs="Times New Roman"/>
          <w:sz w:val="28"/>
          <w:szCs w:val="28"/>
          <w:lang w:val="uk-UA"/>
        </w:rPr>
        <w:t xml:space="preserve"> ____________________</w:t>
      </w:r>
    </w:p>
    <w:p w:rsidR="00FF2ADB" w:rsidRPr="00C61EBD" w:rsidRDefault="00FF2ADB" w:rsidP="00FF2ADB">
      <w:pPr>
        <w:jc w:val="center"/>
        <w:rPr>
          <w:rFonts w:ascii="Times New Roman" w:hAnsi="Times New Roman" w:cs="Times New Roman"/>
          <w:sz w:val="28"/>
          <w:szCs w:val="28"/>
          <w:vertAlign w:val="superscript"/>
          <w:lang w:val="uk-UA"/>
        </w:rPr>
      </w:pPr>
      <w:r w:rsidRPr="00C61EBD">
        <w:rPr>
          <w:rFonts w:ascii="Times New Roman" w:hAnsi="Times New Roman" w:cs="Times New Roman"/>
          <w:sz w:val="28"/>
          <w:szCs w:val="28"/>
          <w:vertAlign w:val="superscript"/>
          <w:lang w:val="uk-UA"/>
        </w:rPr>
        <w:t>(назва кафедри на якій було розроблено пакет)</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rPr>
        <w:t>Протокол № _</w:t>
      </w:r>
      <w:r w:rsidRPr="00C61EBD">
        <w:rPr>
          <w:rFonts w:ascii="Times New Roman" w:hAnsi="Times New Roman" w:cs="Times New Roman"/>
          <w:sz w:val="28"/>
          <w:szCs w:val="28"/>
          <w:u w:val="single"/>
          <w:lang w:val="uk-UA"/>
        </w:rPr>
        <w:t>7</w:t>
      </w:r>
      <w:r w:rsidRPr="00C61EBD">
        <w:rPr>
          <w:rFonts w:ascii="Times New Roman" w:hAnsi="Times New Roman" w:cs="Times New Roman"/>
          <w:sz w:val="28"/>
          <w:szCs w:val="28"/>
          <w:lang w:val="uk-UA"/>
        </w:rPr>
        <w:t>_  від “_</w:t>
      </w:r>
      <w:r w:rsidRPr="00C61EBD">
        <w:rPr>
          <w:rFonts w:ascii="Times New Roman" w:hAnsi="Times New Roman" w:cs="Times New Roman"/>
          <w:sz w:val="28"/>
          <w:szCs w:val="28"/>
          <w:u w:val="single"/>
          <w:lang w:val="uk-UA"/>
        </w:rPr>
        <w:t>21</w:t>
      </w:r>
      <w:r w:rsidRPr="00C61EBD">
        <w:rPr>
          <w:rFonts w:ascii="Times New Roman" w:hAnsi="Times New Roman" w:cs="Times New Roman"/>
          <w:sz w:val="28"/>
          <w:szCs w:val="28"/>
          <w:lang w:val="uk-UA"/>
        </w:rPr>
        <w:t>_”__</w:t>
      </w:r>
      <w:r w:rsidRPr="00C61EBD">
        <w:rPr>
          <w:rFonts w:ascii="Times New Roman" w:hAnsi="Times New Roman" w:cs="Times New Roman"/>
          <w:sz w:val="28"/>
          <w:szCs w:val="28"/>
          <w:u w:val="single"/>
          <w:lang w:val="uk-UA"/>
        </w:rPr>
        <w:t>квітня</w:t>
      </w:r>
      <w:r w:rsidRPr="00C61EBD">
        <w:rPr>
          <w:rFonts w:ascii="Times New Roman" w:hAnsi="Times New Roman" w:cs="Times New Roman"/>
          <w:sz w:val="28"/>
          <w:szCs w:val="28"/>
          <w:lang w:val="uk-UA"/>
        </w:rPr>
        <w:t>___2015р.</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rPr>
        <w:t xml:space="preserve">Завідувач кафедри _____________   </w:t>
      </w:r>
      <w:r w:rsidRPr="00C61EBD">
        <w:rPr>
          <w:rFonts w:ascii="Times New Roman" w:hAnsi="Times New Roman" w:cs="Times New Roman"/>
          <w:sz w:val="28"/>
          <w:szCs w:val="28"/>
          <w:u w:val="single"/>
          <w:lang w:val="uk-UA"/>
        </w:rPr>
        <w:t>Трошкіна О.А.</w:t>
      </w:r>
    </w:p>
    <w:p w:rsidR="00FF2ADB" w:rsidRPr="00C61EBD" w:rsidRDefault="00FF2ADB" w:rsidP="00FF2ADB">
      <w:pPr>
        <w:rPr>
          <w:rFonts w:ascii="Times New Roman" w:hAnsi="Times New Roman" w:cs="Times New Roman"/>
          <w:sz w:val="28"/>
          <w:szCs w:val="28"/>
          <w:vertAlign w:val="superscript"/>
          <w:lang w:val="uk-UA"/>
        </w:rPr>
      </w:pPr>
      <w:r w:rsidRPr="00C61EBD">
        <w:rPr>
          <w:rFonts w:ascii="Times New Roman" w:hAnsi="Times New Roman" w:cs="Times New Roman"/>
          <w:sz w:val="28"/>
          <w:szCs w:val="28"/>
          <w:vertAlign w:val="superscript"/>
          <w:lang w:val="uk-UA"/>
        </w:rPr>
        <w:tab/>
      </w:r>
      <w:r w:rsidRPr="00C61EBD">
        <w:rPr>
          <w:rFonts w:ascii="Times New Roman" w:hAnsi="Times New Roman" w:cs="Times New Roman"/>
          <w:sz w:val="28"/>
          <w:szCs w:val="28"/>
          <w:vertAlign w:val="superscript"/>
          <w:lang w:val="uk-UA"/>
        </w:rPr>
        <w:tab/>
      </w:r>
      <w:r w:rsidRPr="00C61EBD">
        <w:rPr>
          <w:rFonts w:ascii="Times New Roman" w:hAnsi="Times New Roman" w:cs="Times New Roman"/>
          <w:sz w:val="28"/>
          <w:szCs w:val="28"/>
          <w:vertAlign w:val="superscript"/>
          <w:lang w:val="uk-UA"/>
        </w:rPr>
        <w:tab/>
        <w:t xml:space="preserve">          (підпис)                 (ініціали, прізвище)</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pStyle w:val="aff1"/>
        <w:rPr>
          <w:sz w:val="28"/>
          <w:szCs w:val="28"/>
        </w:rPr>
      </w:pPr>
      <w:r w:rsidRPr="00C61EBD">
        <w:rPr>
          <w:sz w:val="28"/>
          <w:szCs w:val="28"/>
        </w:rPr>
        <w:t xml:space="preserve"> (Ф 03.02 – 86)</w:t>
      </w:r>
    </w:p>
    <w:p w:rsidR="00FF2ADB" w:rsidRPr="00C61EBD" w:rsidRDefault="00FF2ADB" w:rsidP="00FF2ADB">
      <w:pPr>
        <w:jc w:val="center"/>
        <w:rPr>
          <w:rFonts w:ascii="Times New Roman" w:hAnsi="Times New Roman" w:cs="Times New Roman"/>
          <w:b/>
          <w:sz w:val="28"/>
          <w:szCs w:val="28"/>
          <w:lang w:val="uk-UA"/>
        </w:rPr>
      </w:pPr>
      <w:r w:rsidRPr="00C61EBD">
        <w:rPr>
          <w:rFonts w:ascii="Times New Roman" w:hAnsi="Times New Roman" w:cs="Times New Roman"/>
          <w:b/>
          <w:sz w:val="28"/>
          <w:szCs w:val="28"/>
          <w:lang w:val="uk-UA"/>
        </w:rPr>
        <w:t>Рецензія</w:t>
      </w:r>
    </w:p>
    <w:p w:rsidR="00FF2ADB" w:rsidRPr="00C61EBD" w:rsidRDefault="00FF2ADB" w:rsidP="00FF2ADB">
      <w:pPr>
        <w:jc w:val="center"/>
        <w:rPr>
          <w:rFonts w:ascii="Times New Roman" w:hAnsi="Times New Roman" w:cs="Times New Roman"/>
          <w:b/>
          <w:sz w:val="28"/>
          <w:szCs w:val="28"/>
          <w:lang w:val="uk-UA"/>
        </w:rPr>
      </w:pPr>
      <w:r w:rsidRPr="00C61EBD">
        <w:rPr>
          <w:rFonts w:ascii="Times New Roman" w:hAnsi="Times New Roman" w:cs="Times New Roman"/>
          <w:b/>
          <w:sz w:val="28"/>
          <w:szCs w:val="28"/>
          <w:lang w:val="uk-UA"/>
        </w:rPr>
        <w:t>на пакет комплексних контрольних робіт</w:t>
      </w:r>
    </w:p>
    <w:p w:rsidR="00FF2ADB" w:rsidRPr="00C61EBD" w:rsidRDefault="00FF2ADB" w:rsidP="00FF2ADB">
      <w:pPr>
        <w:jc w:val="both"/>
        <w:rPr>
          <w:rFonts w:ascii="Times New Roman" w:hAnsi="Times New Roman" w:cs="Times New Roman"/>
          <w:b/>
          <w:sz w:val="28"/>
          <w:szCs w:val="28"/>
          <w:lang w:val="uk-UA" w:eastAsia="ru-RU"/>
        </w:rPr>
      </w:pPr>
      <w:r w:rsidRPr="00C61EBD">
        <w:rPr>
          <w:rFonts w:ascii="Times New Roman" w:hAnsi="Times New Roman" w:cs="Times New Roman"/>
          <w:sz w:val="28"/>
          <w:szCs w:val="28"/>
          <w:lang w:val="uk-UA" w:eastAsia="ru-RU"/>
        </w:rPr>
        <w:t>з навчальної дисципліни</w:t>
      </w:r>
      <w:r w:rsidRPr="00C61EBD">
        <w:rPr>
          <w:rFonts w:ascii="Times New Roman" w:hAnsi="Times New Roman" w:cs="Times New Roman"/>
          <w:b/>
          <w:sz w:val="28"/>
          <w:szCs w:val="28"/>
          <w:lang w:val="uk-UA" w:eastAsia="ru-RU"/>
        </w:rPr>
        <w:t xml:space="preserve"> </w:t>
      </w:r>
    </w:p>
    <w:p w:rsidR="00FF2ADB" w:rsidRPr="00C61EBD" w:rsidRDefault="00FF2ADB" w:rsidP="00FF2ADB">
      <w:pPr>
        <w:jc w:val="both"/>
        <w:rPr>
          <w:rFonts w:ascii="Times New Roman" w:hAnsi="Times New Roman" w:cs="Times New Roman"/>
          <w:b/>
          <w:sz w:val="28"/>
          <w:szCs w:val="28"/>
          <w:lang w:val="uk-UA" w:eastAsia="ru-RU"/>
        </w:rPr>
      </w:pPr>
      <w:r w:rsidRPr="00C61EBD">
        <w:rPr>
          <w:rFonts w:ascii="Times New Roman" w:hAnsi="Times New Roman" w:cs="Times New Roman"/>
          <w:b/>
          <w:sz w:val="28"/>
          <w:szCs w:val="28"/>
          <w:lang w:val="uk-UA" w:eastAsia="ru-RU"/>
        </w:rPr>
        <w:t xml:space="preserve">_______________________ </w:t>
      </w:r>
      <w:r w:rsidRPr="00C61EBD">
        <w:rPr>
          <w:rFonts w:ascii="Times New Roman" w:hAnsi="Times New Roman" w:cs="Times New Roman"/>
          <w:b/>
          <w:sz w:val="28"/>
          <w:szCs w:val="28"/>
          <w:u w:val="single"/>
          <w:lang w:val="uk-UA" w:eastAsia="ru-RU"/>
        </w:rPr>
        <w:t>«</w:t>
      </w:r>
      <w:r w:rsidRPr="00C61EBD">
        <w:rPr>
          <w:rFonts w:ascii="Times New Roman" w:hAnsi="Times New Roman" w:cs="Times New Roman"/>
          <w:sz w:val="28"/>
          <w:szCs w:val="28"/>
          <w:u w:val="single"/>
        </w:rPr>
        <w:t>Рисунок, живопис, скульптура</w:t>
      </w:r>
      <w:r w:rsidRPr="00C61EBD">
        <w:rPr>
          <w:rFonts w:ascii="Times New Roman" w:hAnsi="Times New Roman" w:cs="Times New Roman"/>
          <w:sz w:val="28"/>
          <w:szCs w:val="28"/>
          <w:u w:val="single"/>
          <w:lang w:val="uk-UA"/>
        </w:rPr>
        <w:t>»</w:t>
      </w:r>
      <w:r w:rsidRPr="00C61EBD">
        <w:rPr>
          <w:rFonts w:ascii="Times New Roman" w:hAnsi="Times New Roman" w:cs="Times New Roman"/>
          <w:sz w:val="28"/>
          <w:szCs w:val="28"/>
          <w:lang w:val="uk-UA"/>
        </w:rPr>
        <w:t>____________________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(назва дисципліни)</w:t>
      </w:r>
    </w:p>
    <w:p w:rsidR="00FF2ADB" w:rsidRPr="00C61EBD" w:rsidRDefault="00FF2ADB" w:rsidP="00FF2ADB">
      <w:pPr>
        <w:tabs>
          <w:tab w:val="left" w:pos="142"/>
          <w:tab w:val="left" w:pos="1701"/>
        </w:tabs>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напряму (спеціальності) </w:t>
      </w:r>
    </w:p>
    <w:p w:rsidR="00FF2ADB" w:rsidRPr="00C61EBD" w:rsidRDefault="00FF2ADB" w:rsidP="00FF2ADB">
      <w:pPr>
        <w:tabs>
          <w:tab w:val="left" w:pos="142"/>
          <w:tab w:val="left" w:pos="1701"/>
        </w:tabs>
        <w:rPr>
          <w:rFonts w:ascii="Times New Roman" w:hAnsi="Times New Roman" w:cs="Times New Roman"/>
          <w:sz w:val="28"/>
          <w:szCs w:val="28"/>
        </w:rPr>
      </w:pPr>
      <w:r w:rsidRPr="00C61EBD">
        <w:rPr>
          <w:rFonts w:ascii="Times New Roman" w:hAnsi="Times New Roman" w:cs="Times New Roman"/>
          <w:sz w:val="28"/>
          <w:szCs w:val="28"/>
          <w:lang w:val="uk-UA" w:eastAsia="ru-RU"/>
        </w:rPr>
        <w:t xml:space="preserve">________________________________ </w:t>
      </w:r>
      <w:r w:rsidRPr="00C61EBD">
        <w:rPr>
          <w:rFonts w:ascii="Times New Roman" w:hAnsi="Times New Roman" w:cs="Times New Roman"/>
          <w:sz w:val="28"/>
          <w:szCs w:val="28"/>
          <w:u w:val="single"/>
          <w:lang w:val="uk-UA"/>
        </w:rPr>
        <w:t>6.020207 «Дизайн»</w:t>
      </w:r>
      <w:r w:rsidRPr="00C61EBD">
        <w:rPr>
          <w:rFonts w:ascii="Times New Roman" w:hAnsi="Times New Roman" w:cs="Times New Roman"/>
          <w:sz w:val="28"/>
          <w:szCs w:val="28"/>
          <w:lang w:val="uk-UA"/>
        </w:rPr>
        <w:t>___________________________</w:t>
      </w:r>
    </w:p>
    <w:p w:rsidR="00FF2ADB" w:rsidRPr="00C61EBD" w:rsidRDefault="00FF2ADB" w:rsidP="00FF2ADB">
      <w:pPr>
        <w:ind w:firstLine="708"/>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(шифр та назва напряму (спеціальності))</w:t>
      </w:r>
    </w:p>
    <w:p w:rsidR="00FF2ADB" w:rsidRPr="00C61EBD" w:rsidRDefault="00FF2ADB" w:rsidP="00FF2ADB">
      <w:pPr>
        <w:spacing w:line="360" w:lineRule="auto"/>
        <w:jc w:val="both"/>
        <w:rPr>
          <w:rFonts w:ascii="Times New Roman" w:hAnsi="Times New Roman" w:cs="Times New Roman"/>
          <w:sz w:val="28"/>
          <w:szCs w:val="28"/>
          <w:lang w:val="uk-UA"/>
        </w:rPr>
      </w:pPr>
    </w:p>
    <w:p w:rsidR="00FF2ADB" w:rsidRPr="00C61EBD" w:rsidRDefault="00FF2ADB" w:rsidP="00FF2ADB">
      <w:pPr>
        <w:ind w:firstLine="567"/>
        <w:jc w:val="both"/>
        <w:rPr>
          <w:rFonts w:ascii="Times New Roman" w:hAnsi="Times New Roman" w:cs="Times New Roman"/>
          <w:sz w:val="28"/>
          <w:szCs w:val="28"/>
          <w:lang w:val="uk-UA"/>
        </w:rPr>
      </w:pPr>
      <w:r w:rsidRPr="00C61EBD">
        <w:rPr>
          <w:rFonts w:ascii="Times New Roman" w:hAnsi="Times New Roman" w:cs="Times New Roman"/>
          <w:sz w:val="28"/>
          <w:szCs w:val="28"/>
          <w:lang w:val="uk-UA"/>
        </w:rPr>
        <w:t xml:space="preserve">Дисципліна «Рисунок, живопис, скульптура», – одна з провідних базових для ґрунтовної підготовки фахівців спеціальності «Дизайн».  </w:t>
      </w:r>
    </w:p>
    <w:p w:rsidR="00FF2ADB" w:rsidRPr="00C61EBD" w:rsidRDefault="00FF2ADB" w:rsidP="00FF2ADB">
      <w:pPr>
        <w:ind w:firstLine="567"/>
        <w:jc w:val="both"/>
        <w:rPr>
          <w:rFonts w:ascii="Times New Roman" w:hAnsi="Times New Roman" w:cs="Times New Roman"/>
          <w:sz w:val="28"/>
          <w:szCs w:val="28"/>
          <w:lang w:val="uk-UA"/>
        </w:rPr>
      </w:pPr>
      <w:r w:rsidRPr="00C61EBD">
        <w:rPr>
          <w:rFonts w:ascii="Times New Roman" w:hAnsi="Times New Roman" w:cs="Times New Roman"/>
          <w:sz w:val="28"/>
          <w:szCs w:val="28"/>
          <w:lang w:val="uk-UA"/>
        </w:rPr>
        <w:t xml:space="preserve">Комплексні контрольні роботи із дисципліни «Рисунок, живопис, скульптура» складені на базі навчальної та робочої програм, вони враховують оволодіння студентами базових засад академічної підготовки, яка є необхідним етапом у освоєні дисциплін: «Композиція», «Проектування» та ін., а також формують просторове бачення зображуваного об’єкту, вчать умінню трактувати форму предмета, що є необхідним при виконанні проекту оформлюваного об’єкта, проектування виробу, декоративного розпису та ін. </w:t>
      </w:r>
    </w:p>
    <w:p w:rsidR="00FF2ADB" w:rsidRPr="00C61EBD" w:rsidRDefault="00FF2ADB" w:rsidP="00FF2ADB">
      <w:pPr>
        <w:jc w:val="both"/>
        <w:rPr>
          <w:rFonts w:ascii="Times New Roman" w:hAnsi="Times New Roman" w:cs="Times New Roman"/>
          <w:sz w:val="28"/>
          <w:szCs w:val="28"/>
          <w:lang w:val="uk-UA"/>
        </w:rPr>
      </w:pPr>
      <w:r w:rsidRPr="00C61EBD">
        <w:rPr>
          <w:rFonts w:ascii="Times New Roman" w:hAnsi="Times New Roman" w:cs="Times New Roman"/>
          <w:sz w:val="28"/>
          <w:szCs w:val="28"/>
          <w:lang w:val="uk-UA"/>
        </w:rPr>
        <w:tab/>
        <w:t xml:space="preserve"> Комплексні контрольні роботи та їх варіанти відповідають програмним вимогам, а також вимогам вищої школи України. У них враховано особливості професійного спрямування підготовки художників-конструкторів (дизайнерів), вони відповідають принципу комплектності при розробці варіантів для кожного курсу з урахуванням рівня підготовки студентів.</w:t>
      </w:r>
    </w:p>
    <w:p w:rsidR="00FF2ADB" w:rsidRPr="00C61EBD" w:rsidRDefault="00FF2ADB" w:rsidP="00FF2ADB">
      <w:pPr>
        <w:jc w:val="both"/>
        <w:rPr>
          <w:rFonts w:ascii="Times New Roman" w:hAnsi="Times New Roman" w:cs="Times New Roman"/>
          <w:sz w:val="28"/>
          <w:szCs w:val="28"/>
          <w:lang w:val="uk-UA"/>
        </w:rPr>
      </w:pPr>
      <w:r w:rsidRPr="00C61EBD">
        <w:rPr>
          <w:rFonts w:ascii="Times New Roman" w:hAnsi="Times New Roman" w:cs="Times New Roman"/>
          <w:sz w:val="28"/>
          <w:szCs w:val="28"/>
          <w:lang w:val="uk-UA"/>
        </w:rPr>
        <w:tab/>
        <w:t>У   комплексних контрольних роботах важливим є список основної та додаткової літератури, який використовувався у навчальному процесі і який студент може використати при виконанні ККР .</w:t>
      </w:r>
    </w:p>
    <w:p w:rsidR="00FF2ADB" w:rsidRPr="00C61EBD" w:rsidRDefault="00FF2ADB" w:rsidP="00FF2ADB">
      <w:pPr>
        <w:jc w:val="both"/>
        <w:rPr>
          <w:rFonts w:ascii="Times New Roman" w:hAnsi="Times New Roman" w:cs="Times New Roman"/>
          <w:sz w:val="28"/>
          <w:szCs w:val="28"/>
          <w:lang w:val="uk-UA"/>
        </w:rPr>
      </w:pPr>
      <w:r w:rsidRPr="00C61EBD">
        <w:rPr>
          <w:rFonts w:ascii="Times New Roman" w:hAnsi="Times New Roman" w:cs="Times New Roman"/>
          <w:sz w:val="28"/>
          <w:szCs w:val="28"/>
          <w:lang w:val="uk-UA"/>
        </w:rPr>
        <w:tab/>
        <w:t xml:space="preserve">ККР дає змогу викладачам побачити як позитивне так і недоліки, або недоробки студента під час опанування дисципліни і, що саме важливе, дасть </w:t>
      </w:r>
      <w:r w:rsidRPr="00C61EBD">
        <w:rPr>
          <w:rFonts w:ascii="Times New Roman" w:hAnsi="Times New Roman" w:cs="Times New Roman"/>
          <w:sz w:val="28"/>
          <w:szCs w:val="28"/>
          <w:lang w:val="uk-UA"/>
        </w:rPr>
        <w:lastRenderedPageBreak/>
        <w:t>можливість скорегувати індивідуальний підхід до студента, активізувати його самостійну роботу в засвоєнні даної дисципліни.</w:t>
      </w:r>
    </w:p>
    <w:p w:rsidR="00FF2ADB" w:rsidRPr="00C61EBD" w:rsidRDefault="00FF2ADB" w:rsidP="00FF2ADB">
      <w:pPr>
        <w:jc w:val="both"/>
        <w:rPr>
          <w:rFonts w:ascii="Times New Roman" w:hAnsi="Times New Roman" w:cs="Times New Roman"/>
          <w:sz w:val="28"/>
          <w:szCs w:val="28"/>
          <w:lang w:val="uk-UA"/>
        </w:rPr>
      </w:pPr>
      <w:r w:rsidRPr="00C61EBD">
        <w:rPr>
          <w:rFonts w:ascii="Times New Roman" w:hAnsi="Times New Roman" w:cs="Times New Roman"/>
          <w:sz w:val="28"/>
          <w:szCs w:val="28"/>
          <w:lang w:val="uk-UA"/>
        </w:rPr>
        <w:tab/>
        <w:t>Оцінка ККР є дієвим чинником у комплексному підході для активізації підготовки спеціалістів та цільового спрямування, а також опанування  міждисциплінарних зв’язків майбутньої діяльності дизайнера.</w:t>
      </w:r>
    </w:p>
    <w:p w:rsidR="00FF2ADB" w:rsidRPr="00C61EBD" w:rsidRDefault="00FF2ADB" w:rsidP="00FF2ADB">
      <w:pPr>
        <w:jc w:val="center"/>
        <w:rPr>
          <w:rFonts w:ascii="Times New Roman" w:hAnsi="Times New Roman" w:cs="Times New Roman"/>
          <w:b/>
          <w:sz w:val="28"/>
          <w:szCs w:val="28"/>
          <w:lang w:val="uk-UA" w:eastAsia="ru-RU"/>
        </w:rPr>
      </w:pPr>
    </w:p>
    <w:p w:rsidR="00FF2ADB" w:rsidRPr="00C61EBD" w:rsidRDefault="00FF2ADB" w:rsidP="00FF2ADB">
      <w:pPr>
        <w:tabs>
          <w:tab w:val="left" w:pos="3828"/>
        </w:tabs>
        <w:jc w:val="both"/>
        <w:rPr>
          <w:rFonts w:ascii="Times New Roman" w:hAnsi="Times New Roman" w:cs="Times New Roman"/>
          <w:sz w:val="28"/>
          <w:szCs w:val="28"/>
          <w:lang w:val="uk-UA" w:eastAsia="ru-RU"/>
        </w:rPr>
      </w:pPr>
    </w:p>
    <w:tbl>
      <w:tblPr>
        <w:tblW w:w="0" w:type="auto"/>
        <w:tblLook w:val="04A0" w:firstRow="1" w:lastRow="0" w:firstColumn="1" w:lastColumn="0" w:noHBand="0" w:noVBand="1"/>
      </w:tblPr>
      <w:tblGrid>
        <w:gridCol w:w="3996"/>
        <w:gridCol w:w="2496"/>
        <w:gridCol w:w="3191"/>
      </w:tblGrid>
      <w:tr w:rsidR="00FF2ADB" w:rsidRPr="00C61EBD" w:rsidTr="00C61EBD">
        <w:tc>
          <w:tcPr>
            <w:tcW w:w="3885" w:type="dxa"/>
            <w:shd w:val="clear" w:color="auto" w:fill="auto"/>
          </w:tcPr>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__________________________________________</w:t>
            </w:r>
          </w:p>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(посада (завідувач кафедри провідний викладач))</w:t>
            </w:r>
          </w:p>
        </w:tc>
        <w:tc>
          <w:tcPr>
            <w:tcW w:w="2496" w:type="dxa"/>
            <w:shd w:val="clear" w:color="auto" w:fill="auto"/>
          </w:tcPr>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_________________________</w:t>
            </w:r>
          </w:p>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(підпис)</w:t>
            </w:r>
          </w:p>
        </w:tc>
        <w:tc>
          <w:tcPr>
            <w:tcW w:w="3191" w:type="dxa"/>
            <w:shd w:val="clear" w:color="auto" w:fill="auto"/>
          </w:tcPr>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__________________________</w:t>
            </w:r>
          </w:p>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(ініціал, прізвище)</w:t>
            </w:r>
          </w:p>
        </w:tc>
      </w:tr>
      <w:tr w:rsidR="00FF2ADB" w:rsidRPr="00C61EBD" w:rsidTr="00C61EBD">
        <w:tc>
          <w:tcPr>
            <w:tcW w:w="3885" w:type="dxa"/>
            <w:shd w:val="clear" w:color="auto" w:fill="auto"/>
          </w:tcPr>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p>
        </w:tc>
        <w:tc>
          <w:tcPr>
            <w:tcW w:w="2496" w:type="dxa"/>
            <w:shd w:val="clear" w:color="auto" w:fill="auto"/>
          </w:tcPr>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p>
        </w:tc>
        <w:tc>
          <w:tcPr>
            <w:tcW w:w="3191" w:type="dxa"/>
            <w:shd w:val="clear" w:color="auto" w:fill="auto"/>
          </w:tcPr>
          <w:p w:rsidR="00FF2ADB" w:rsidRPr="00C61EBD" w:rsidRDefault="00FF2ADB" w:rsidP="00C61EBD">
            <w:pPr>
              <w:tabs>
                <w:tab w:val="left" w:pos="3828"/>
              </w:tabs>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_____________________</w:t>
            </w:r>
          </w:p>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дата)</w:t>
            </w:r>
          </w:p>
        </w:tc>
      </w:tr>
    </w:tbl>
    <w:p w:rsidR="00FF2ADB" w:rsidRPr="00C61EBD" w:rsidRDefault="00FF2ADB" w:rsidP="00FF2ADB">
      <w:pPr>
        <w:tabs>
          <w:tab w:val="left" w:pos="3828"/>
        </w:tabs>
        <w:jc w:val="both"/>
        <w:rPr>
          <w:rFonts w:ascii="Times New Roman" w:hAnsi="Times New Roman" w:cs="Times New Roman"/>
          <w:sz w:val="28"/>
          <w:szCs w:val="28"/>
          <w:lang w:val="uk-UA" w:eastAsia="ru-RU"/>
        </w:rPr>
      </w:pPr>
    </w:p>
    <w:p w:rsidR="00FF2ADB" w:rsidRPr="00C61EBD" w:rsidRDefault="00FF2ADB" w:rsidP="00FF2ADB">
      <w:pPr>
        <w:tabs>
          <w:tab w:val="left" w:pos="3828"/>
        </w:tabs>
        <w:rPr>
          <w:rFonts w:ascii="Times New Roman" w:hAnsi="Times New Roman" w:cs="Times New Roman"/>
          <w:sz w:val="28"/>
          <w:szCs w:val="28"/>
          <w:lang w:val="uk-UA" w:eastAsia="ru-RU"/>
        </w:rPr>
      </w:pPr>
    </w:p>
    <w:p w:rsidR="00FF2ADB" w:rsidRPr="00C61EBD" w:rsidRDefault="00FF2ADB" w:rsidP="00FF2ADB">
      <w:pPr>
        <w:pStyle w:val="aff1"/>
        <w:rPr>
          <w:sz w:val="28"/>
          <w:szCs w:val="28"/>
          <w:lang w:eastAsia="ru-RU"/>
        </w:rPr>
      </w:pPr>
      <w:r w:rsidRPr="00C61EBD">
        <w:rPr>
          <w:sz w:val="28"/>
          <w:szCs w:val="28"/>
        </w:rPr>
        <w:br w:type="page"/>
      </w:r>
      <w:r w:rsidRPr="00C61EBD">
        <w:rPr>
          <w:sz w:val="28"/>
          <w:szCs w:val="28"/>
          <w:lang w:eastAsia="ru-RU"/>
        </w:rPr>
        <w:lastRenderedPageBreak/>
        <w:t>(Ф 03.02 – 87)</w:t>
      </w:r>
    </w:p>
    <w:p w:rsidR="00FF2ADB" w:rsidRPr="00C61EBD" w:rsidRDefault="00FF2ADB" w:rsidP="00FF2ADB">
      <w:pPr>
        <w:shd w:val="clear" w:color="auto" w:fill="FFFFFF"/>
        <w:ind w:left="45"/>
        <w:jc w:val="center"/>
        <w:rPr>
          <w:rFonts w:ascii="Times New Roman" w:hAnsi="Times New Roman" w:cs="Times New Roman"/>
          <w:sz w:val="28"/>
          <w:szCs w:val="28"/>
          <w:lang w:val="uk-UA" w:eastAsia="ru-RU"/>
        </w:rPr>
      </w:pPr>
      <w:r w:rsidRPr="00C61EBD">
        <w:rPr>
          <w:rFonts w:ascii="Times New Roman" w:hAnsi="Times New Roman" w:cs="Times New Roman"/>
          <w:b/>
          <w:bCs/>
          <w:sz w:val="28"/>
          <w:szCs w:val="28"/>
          <w:lang w:val="uk-UA" w:eastAsia="ru-RU"/>
        </w:rPr>
        <w:t>КРИТЕРІЇ ОЦІНКИ</w:t>
      </w:r>
    </w:p>
    <w:p w:rsidR="00FF2ADB" w:rsidRPr="00C61EBD" w:rsidRDefault="00FF2ADB" w:rsidP="00FF2ADB">
      <w:pPr>
        <w:shd w:val="clear" w:color="auto" w:fill="FFFFFF"/>
        <w:ind w:left="45"/>
        <w:jc w:val="center"/>
        <w:rPr>
          <w:rFonts w:ascii="Times New Roman" w:hAnsi="Times New Roman" w:cs="Times New Roman"/>
          <w:b/>
          <w:sz w:val="28"/>
          <w:szCs w:val="28"/>
          <w:lang w:val="uk-UA" w:eastAsia="ru-RU"/>
        </w:rPr>
      </w:pPr>
      <w:r w:rsidRPr="00C61EBD">
        <w:rPr>
          <w:rFonts w:ascii="Times New Roman" w:hAnsi="Times New Roman" w:cs="Times New Roman"/>
          <w:b/>
          <w:spacing w:val="-1"/>
          <w:sz w:val="28"/>
          <w:szCs w:val="28"/>
          <w:lang w:val="uk-UA" w:eastAsia="ru-RU"/>
        </w:rPr>
        <w:t xml:space="preserve">виконання завдань </w:t>
      </w:r>
      <w:r w:rsidRPr="00C61EBD">
        <w:rPr>
          <w:rFonts w:ascii="Times New Roman" w:hAnsi="Times New Roman" w:cs="Times New Roman"/>
          <w:b/>
          <w:sz w:val="28"/>
          <w:szCs w:val="28"/>
          <w:lang w:val="uk-UA" w:eastAsia="ru-RU"/>
        </w:rPr>
        <w:t>комплексної контрольної роботи (ККР)</w:t>
      </w:r>
    </w:p>
    <w:p w:rsidR="00FF2ADB" w:rsidRPr="00C61EBD" w:rsidRDefault="00FF2ADB" w:rsidP="00FF2ADB">
      <w:pPr>
        <w:shd w:val="clear" w:color="auto" w:fill="FFFFFF"/>
        <w:ind w:left="45"/>
        <w:jc w:val="center"/>
        <w:rPr>
          <w:rFonts w:ascii="Times New Roman" w:hAnsi="Times New Roman" w:cs="Times New Roman"/>
          <w:b/>
          <w:spacing w:val="-2"/>
          <w:sz w:val="28"/>
          <w:szCs w:val="28"/>
          <w:lang w:val="uk-UA" w:eastAsia="ru-RU"/>
        </w:rPr>
      </w:pPr>
      <w:r w:rsidRPr="00C61EBD">
        <w:rPr>
          <w:rFonts w:ascii="Times New Roman" w:hAnsi="Times New Roman" w:cs="Times New Roman"/>
          <w:b/>
          <w:spacing w:val="-2"/>
          <w:sz w:val="28"/>
          <w:szCs w:val="28"/>
          <w:lang w:val="uk-UA" w:eastAsia="ru-RU"/>
        </w:rPr>
        <w:t>з дисципліни ___«</w:t>
      </w:r>
      <w:r w:rsidRPr="00C61EBD">
        <w:rPr>
          <w:rFonts w:ascii="Times New Roman" w:hAnsi="Times New Roman" w:cs="Times New Roman"/>
          <w:sz w:val="28"/>
          <w:szCs w:val="28"/>
          <w:u w:val="single"/>
        </w:rPr>
        <w:t>Рисунок, живопис, скульптура</w:t>
      </w:r>
      <w:r w:rsidRPr="00C61EBD">
        <w:rPr>
          <w:rFonts w:ascii="Times New Roman" w:hAnsi="Times New Roman" w:cs="Times New Roman"/>
          <w:b/>
          <w:spacing w:val="-2"/>
          <w:sz w:val="28"/>
          <w:szCs w:val="28"/>
          <w:lang w:val="uk-UA" w:eastAsia="ru-RU"/>
        </w:rPr>
        <w:t>»___</w:t>
      </w:r>
    </w:p>
    <w:p w:rsidR="00FF2ADB" w:rsidRPr="00C61EBD" w:rsidRDefault="00FF2ADB" w:rsidP="00FF2ADB">
      <w:pPr>
        <w:shd w:val="clear" w:color="auto" w:fill="FFFFFF"/>
        <w:ind w:firstLine="900"/>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Оцінка якості знань та вмінь студенів з виконання комплексної контрольної роботи фахової підготовки студентів (випускників) за виконання завдань комплексної контрольної роботи з дисципліни </w:t>
      </w:r>
      <w:r w:rsidRPr="00C61EBD">
        <w:rPr>
          <w:rFonts w:ascii="Times New Roman" w:hAnsi="Times New Roman" w:cs="Times New Roman"/>
          <w:b/>
          <w:spacing w:val="-2"/>
          <w:sz w:val="28"/>
          <w:szCs w:val="28"/>
          <w:lang w:val="uk-UA" w:eastAsia="ru-RU"/>
        </w:rPr>
        <w:t>«</w:t>
      </w:r>
      <w:r w:rsidRPr="00C61EBD">
        <w:rPr>
          <w:rFonts w:ascii="Times New Roman" w:hAnsi="Times New Roman" w:cs="Times New Roman"/>
          <w:sz w:val="28"/>
          <w:szCs w:val="28"/>
          <w:u w:val="single"/>
          <w:lang w:val="uk-UA"/>
        </w:rPr>
        <w:t>Рисунок, живопис, скульптура</w:t>
      </w:r>
      <w:r w:rsidRPr="00C61EBD">
        <w:rPr>
          <w:rFonts w:ascii="Times New Roman" w:hAnsi="Times New Roman" w:cs="Times New Roman"/>
          <w:b/>
          <w:spacing w:val="-2"/>
          <w:sz w:val="28"/>
          <w:szCs w:val="28"/>
          <w:lang w:val="uk-UA" w:eastAsia="ru-RU"/>
        </w:rPr>
        <w:t>»</w:t>
      </w:r>
      <w:r w:rsidRPr="00C61EBD">
        <w:rPr>
          <w:rFonts w:ascii="Times New Roman" w:hAnsi="Times New Roman" w:cs="Times New Roman"/>
          <w:sz w:val="28"/>
          <w:szCs w:val="28"/>
          <w:lang w:val="uk-UA" w:eastAsia="ru-RU"/>
        </w:rPr>
        <w:t xml:space="preserve"> здійснюється за 12-бальною шкалою   (табл. 1).</w:t>
      </w:r>
    </w:p>
    <w:p w:rsidR="00FF2ADB" w:rsidRPr="00C61EBD" w:rsidRDefault="00FF2ADB" w:rsidP="00FF2ADB">
      <w:pPr>
        <w:shd w:val="clear" w:color="auto" w:fill="FFFFFF"/>
        <w:ind w:left="149" w:right="120" w:firstLine="900"/>
        <w:jc w:val="right"/>
        <w:rPr>
          <w:rFonts w:ascii="Times New Roman" w:hAnsi="Times New Roman" w:cs="Times New Roman"/>
          <w:sz w:val="28"/>
          <w:szCs w:val="28"/>
          <w:lang w:val="uk-UA" w:eastAsia="ru-RU"/>
        </w:rPr>
      </w:pPr>
      <w:r w:rsidRPr="00C61EBD">
        <w:rPr>
          <w:rFonts w:ascii="Times New Roman" w:hAnsi="Times New Roman" w:cs="Times New Roman"/>
          <w:spacing w:val="8"/>
          <w:sz w:val="28"/>
          <w:szCs w:val="28"/>
          <w:lang w:val="uk-UA" w:eastAsia="ru-RU"/>
        </w:rPr>
        <w:t xml:space="preserve"> Таблиця 1</w:t>
      </w:r>
    </w:p>
    <w:tbl>
      <w:tblPr>
        <w:tblW w:w="10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57"/>
        <w:gridCol w:w="2551"/>
        <w:gridCol w:w="1267"/>
        <w:gridCol w:w="1268"/>
        <w:gridCol w:w="1268"/>
      </w:tblGrid>
      <w:tr w:rsidR="00FF2ADB" w:rsidRPr="00C61EBD" w:rsidTr="00C61EBD">
        <w:trPr>
          <w:trHeight w:val="321"/>
          <w:jc w:val="center"/>
        </w:trPr>
        <w:tc>
          <w:tcPr>
            <w:tcW w:w="3757" w:type="dxa"/>
          </w:tcPr>
          <w:p w:rsidR="00FF2ADB" w:rsidRPr="00C61EBD" w:rsidRDefault="00FF2ADB" w:rsidP="00C61EBD">
            <w:pPr>
              <w:ind w:right="119"/>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Повна і правильна відповідь</w:t>
            </w:r>
          </w:p>
        </w:tc>
        <w:tc>
          <w:tcPr>
            <w:tcW w:w="2551" w:type="dxa"/>
          </w:tcPr>
          <w:p w:rsidR="00FF2ADB" w:rsidRPr="00C61EBD" w:rsidRDefault="00FF2ADB" w:rsidP="00C61EBD">
            <w:pPr>
              <w:ind w:right="119"/>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Загальна кількість балів</w:t>
            </w:r>
          </w:p>
        </w:tc>
        <w:tc>
          <w:tcPr>
            <w:tcW w:w="1267" w:type="dxa"/>
          </w:tcPr>
          <w:p w:rsidR="00FF2ADB" w:rsidRPr="00C61EBD" w:rsidRDefault="00FF2ADB" w:rsidP="00C61EBD">
            <w:pPr>
              <w:ind w:right="119"/>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Питання 1</w:t>
            </w:r>
          </w:p>
        </w:tc>
        <w:tc>
          <w:tcPr>
            <w:tcW w:w="1268" w:type="dxa"/>
          </w:tcPr>
          <w:p w:rsidR="00FF2ADB" w:rsidRPr="00C61EBD" w:rsidRDefault="00FF2ADB" w:rsidP="00C61EBD">
            <w:pPr>
              <w:ind w:right="119"/>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Питання 2</w:t>
            </w:r>
          </w:p>
        </w:tc>
        <w:tc>
          <w:tcPr>
            <w:tcW w:w="1268" w:type="dxa"/>
          </w:tcPr>
          <w:p w:rsidR="00FF2ADB" w:rsidRPr="00C61EBD" w:rsidRDefault="00FF2ADB" w:rsidP="00C61EBD">
            <w:pPr>
              <w:ind w:right="119"/>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Питання 3</w:t>
            </w:r>
          </w:p>
        </w:tc>
      </w:tr>
      <w:tr w:rsidR="00FF2ADB" w:rsidRPr="00C61EBD" w:rsidTr="00C61EBD">
        <w:trPr>
          <w:trHeight w:val="269"/>
          <w:jc w:val="center"/>
        </w:trPr>
        <w:tc>
          <w:tcPr>
            <w:tcW w:w="3757" w:type="dxa"/>
          </w:tcPr>
          <w:p w:rsidR="00FF2ADB" w:rsidRPr="00C61EBD" w:rsidRDefault="00FF2ADB" w:rsidP="00C61EBD">
            <w:pPr>
              <w:spacing w:before="120" w:after="120"/>
              <w:ind w:right="119"/>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Завдання 1-30</w:t>
            </w:r>
          </w:p>
        </w:tc>
        <w:tc>
          <w:tcPr>
            <w:tcW w:w="2551" w:type="dxa"/>
          </w:tcPr>
          <w:p w:rsidR="00FF2ADB" w:rsidRPr="00C61EBD" w:rsidRDefault="00FF2ADB" w:rsidP="00C61EBD">
            <w:pPr>
              <w:spacing w:before="120" w:after="120"/>
              <w:ind w:right="119"/>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12</w:t>
            </w:r>
          </w:p>
        </w:tc>
        <w:tc>
          <w:tcPr>
            <w:tcW w:w="1267" w:type="dxa"/>
          </w:tcPr>
          <w:p w:rsidR="00FF2ADB" w:rsidRPr="00C61EBD" w:rsidRDefault="00FF2ADB" w:rsidP="00C61EBD">
            <w:pPr>
              <w:spacing w:before="120" w:after="120"/>
              <w:ind w:right="119"/>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4</w:t>
            </w:r>
          </w:p>
        </w:tc>
        <w:tc>
          <w:tcPr>
            <w:tcW w:w="1268" w:type="dxa"/>
          </w:tcPr>
          <w:p w:rsidR="00FF2ADB" w:rsidRPr="00C61EBD" w:rsidRDefault="00FF2ADB" w:rsidP="00C61EBD">
            <w:pPr>
              <w:spacing w:before="120" w:after="120"/>
              <w:ind w:right="119"/>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4</w:t>
            </w:r>
          </w:p>
        </w:tc>
        <w:tc>
          <w:tcPr>
            <w:tcW w:w="1268" w:type="dxa"/>
          </w:tcPr>
          <w:p w:rsidR="00FF2ADB" w:rsidRPr="00C61EBD" w:rsidRDefault="00FF2ADB" w:rsidP="00C61EBD">
            <w:pPr>
              <w:spacing w:before="120" w:after="120"/>
              <w:ind w:right="119"/>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4</w:t>
            </w:r>
          </w:p>
        </w:tc>
      </w:tr>
    </w:tbl>
    <w:p w:rsidR="00FF2ADB" w:rsidRPr="00C61EBD" w:rsidRDefault="00FF2ADB" w:rsidP="00FF2ADB">
      <w:pPr>
        <w:shd w:val="clear" w:color="auto" w:fill="FFFFFF"/>
        <w:ind w:left="149" w:right="120" w:firstLine="54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Відповідність рейтингових оцінок за окремі завдання ККР у балах оцінкам за національною шкалою наведена в таблиці 2.</w:t>
      </w:r>
    </w:p>
    <w:p w:rsidR="00FF2ADB" w:rsidRPr="00C61EBD" w:rsidRDefault="00FF2ADB" w:rsidP="00FF2ADB">
      <w:pPr>
        <w:shd w:val="clear" w:color="auto" w:fill="FFFFFF"/>
        <w:ind w:left="149" w:right="120" w:firstLine="547"/>
        <w:jc w:val="right"/>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Таблиця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0"/>
        <w:gridCol w:w="2419"/>
        <w:gridCol w:w="2420"/>
        <w:gridCol w:w="2737"/>
      </w:tblGrid>
      <w:tr w:rsidR="00FF2ADB" w:rsidRPr="00C61EBD" w:rsidTr="00C61EBD">
        <w:tc>
          <w:tcPr>
            <w:tcW w:w="7405" w:type="dxa"/>
            <w:gridSpan w:val="3"/>
          </w:tcPr>
          <w:p w:rsidR="00FF2ADB" w:rsidRPr="00C61EBD" w:rsidRDefault="00FF2ADB" w:rsidP="00C61EBD">
            <w:pPr>
              <w:ind w:right="120"/>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Оцінка в балах</w:t>
            </w:r>
          </w:p>
        </w:tc>
        <w:tc>
          <w:tcPr>
            <w:tcW w:w="2768" w:type="dxa"/>
            <w:vMerge w:val="restart"/>
          </w:tcPr>
          <w:p w:rsidR="00FF2ADB" w:rsidRPr="00C61EBD" w:rsidRDefault="00FF2ADB" w:rsidP="00C61EBD">
            <w:pPr>
              <w:shd w:val="clear" w:color="auto" w:fill="FFFFFF"/>
              <w:ind w:left="58" w:right="67"/>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Оцінка </w:t>
            </w:r>
          </w:p>
          <w:p w:rsidR="00FF2ADB" w:rsidRPr="00C61EBD" w:rsidRDefault="00FF2ADB" w:rsidP="00C61EBD">
            <w:pPr>
              <w:shd w:val="clear" w:color="auto" w:fill="FFFFFF"/>
              <w:ind w:left="58" w:right="67"/>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за національною </w:t>
            </w:r>
          </w:p>
          <w:p w:rsidR="00FF2ADB" w:rsidRPr="00C61EBD" w:rsidRDefault="00FF2ADB" w:rsidP="00C61EBD">
            <w:pPr>
              <w:ind w:right="120"/>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шкалою</w:t>
            </w:r>
          </w:p>
        </w:tc>
      </w:tr>
      <w:tr w:rsidR="00FF2ADB" w:rsidRPr="00C61EBD" w:rsidTr="00C61EBD">
        <w:trPr>
          <w:trHeight w:val="242"/>
        </w:trPr>
        <w:tc>
          <w:tcPr>
            <w:tcW w:w="2468" w:type="dxa"/>
          </w:tcPr>
          <w:p w:rsidR="00FF2ADB" w:rsidRPr="00C61EBD" w:rsidRDefault="00FF2ADB" w:rsidP="00C61EBD">
            <w:pPr>
              <w:ind w:right="120"/>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1 питання</w:t>
            </w:r>
          </w:p>
        </w:tc>
        <w:tc>
          <w:tcPr>
            <w:tcW w:w="2468" w:type="dxa"/>
          </w:tcPr>
          <w:p w:rsidR="00FF2ADB" w:rsidRPr="00C61EBD" w:rsidRDefault="00FF2ADB" w:rsidP="00C61EBD">
            <w:pPr>
              <w:ind w:right="120"/>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2 питання</w:t>
            </w:r>
          </w:p>
        </w:tc>
        <w:tc>
          <w:tcPr>
            <w:tcW w:w="2469" w:type="dxa"/>
          </w:tcPr>
          <w:p w:rsidR="00FF2ADB" w:rsidRPr="00C61EBD" w:rsidRDefault="00FF2ADB" w:rsidP="00C61EBD">
            <w:pPr>
              <w:ind w:right="120"/>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3 питання</w:t>
            </w:r>
          </w:p>
        </w:tc>
        <w:tc>
          <w:tcPr>
            <w:tcW w:w="2768" w:type="dxa"/>
            <w:vMerge/>
            <w:vAlign w:val="center"/>
          </w:tcPr>
          <w:p w:rsidR="00FF2ADB" w:rsidRPr="00C61EBD" w:rsidRDefault="00FF2ADB" w:rsidP="00C61EBD">
            <w:pPr>
              <w:shd w:val="clear" w:color="auto" w:fill="FFFFFF"/>
              <w:jc w:val="center"/>
              <w:rPr>
                <w:rFonts w:ascii="Times New Roman" w:hAnsi="Times New Roman" w:cs="Times New Roman"/>
                <w:sz w:val="28"/>
                <w:szCs w:val="28"/>
                <w:lang w:val="uk-UA" w:eastAsia="ru-RU"/>
              </w:rPr>
            </w:pPr>
          </w:p>
        </w:tc>
      </w:tr>
      <w:tr w:rsidR="00FF2ADB" w:rsidRPr="00C61EBD" w:rsidTr="00C61EBD">
        <w:trPr>
          <w:trHeight w:val="183"/>
        </w:trPr>
        <w:tc>
          <w:tcPr>
            <w:tcW w:w="2468" w:type="dxa"/>
          </w:tcPr>
          <w:p w:rsidR="00FF2ADB" w:rsidRPr="00C61EBD" w:rsidRDefault="00FF2ADB" w:rsidP="00C61EBD">
            <w:pPr>
              <w:ind w:right="120"/>
              <w:jc w:val="center"/>
              <w:rPr>
                <w:rFonts w:ascii="Times New Roman" w:hAnsi="Times New Roman" w:cs="Times New Roman"/>
                <w:sz w:val="28"/>
                <w:szCs w:val="28"/>
                <w:lang w:val="en-US" w:eastAsia="ru-RU"/>
              </w:rPr>
            </w:pPr>
            <w:r w:rsidRPr="00C61EBD">
              <w:rPr>
                <w:rFonts w:ascii="Times New Roman" w:hAnsi="Times New Roman" w:cs="Times New Roman"/>
                <w:sz w:val="28"/>
                <w:szCs w:val="28"/>
                <w:lang w:val="uk-UA" w:eastAsia="ru-RU"/>
              </w:rPr>
              <w:t>4</w:t>
            </w:r>
            <w:r w:rsidRPr="00C61EBD">
              <w:rPr>
                <w:rFonts w:ascii="Times New Roman" w:hAnsi="Times New Roman" w:cs="Times New Roman"/>
                <w:sz w:val="28"/>
                <w:szCs w:val="28"/>
                <w:lang w:val="en-US" w:eastAsia="ru-RU"/>
              </w:rPr>
              <w:t>-3</w:t>
            </w:r>
          </w:p>
        </w:tc>
        <w:tc>
          <w:tcPr>
            <w:tcW w:w="2468" w:type="dxa"/>
          </w:tcPr>
          <w:p w:rsidR="00FF2ADB" w:rsidRPr="00C61EBD" w:rsidRDefault="00FF2ADB" w:rsidP="00C61EBD">
            <w:pPr>
              <w:ind w:right="120"/>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4</w:t>
            </w:r>
          </w:p>
        </w:tc>
        <w:tc>
          <w:tcPr>
            <w:tcW w:w="2469" w:type="dxa"/>
          </w:tcPr>
          <w:p w:rsidR="00FF2ADB" w:rsidRPr="00C61EBD" w:rsidRDefault="00FF2ADB" w:rsidP="00C61EBD">
            <w:pPr>
              <w:ind w:right="120"/>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4</w:t>
            </w:r>
          </w:p>
        </w:tc>
        <w:tc>
          <w:tcPr>
            <w:tcW w:w="2768" w:type="dxa"/>
            <w:vAlign w:val="center"/>
          </w:tcPr>
          <w:p w:rsidR="00FF2ADB" w:rsidRPr="00C61EBD" w:rsidRDefault="00FF2ADB" w:rsidP="00C61EBD">
            <w:pPr>
              <w:shd w:val="clear" w:color="auto" w:fill="FFFFFF"/>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Відмінно</w:t>
            </w:r>
          </w:p>
        </w:tc>
      </w:tr>
      <w:tr w:rsidR="00FF2ADB" w:rsidRPr="00C61EBD" w:rsidTr="00C61EBD">
        <w:trPr>
          <w:trHeight w:val="217"/>
        </w:trPr>
        <w:tc>
          <w:tcPr>
            <w:tcW w:w="2468" w:type="dxa"/>
          </w:tcPr>
          <w:p w:rsidR="00FF2ADB" w:rsidRPr="00C61EBD" w:rsidRDefault="00FF2ADB" w:rsidP="00C61EBD">
            <w:pPr>
              <w:ind w:right="120"/>
              <w:jc w:val="center"/>
              <w:rPr>
                <w:rFonts w:ascii="Times New Roman" w:hAnsi="Times New Roman" w:cs="Times New Roman"/>
                <w:sz w:val="28"/>
                <w:szCs w:val="28"/>
                <w:lang w:val="en-US" w:eastAsia="ru-RU"/>
              </w:rPr>
            </w:pPr>
            <w:r w:rsidRPr="00C61EBD">
              <w:rPr>
                <w:rFonts w:ascii="Times New Roman" w:hAnsi="Times New Roman" w:cs="Times New Roman"/>
                <w:sz w:val="28"/>
                <w:szCs w:val="28"/>
                <w:lang w:val="uk-UA" w:eastAsia="ru-RU"/>
              </w:rPr>
              <w:t>4</w:t>
            </w:r>
            <w:r w:rsidRPr="00C61EBD">
              <w:rPr>
                <w:rFonts w:ascii="Times New Roman" w:hAnsi="Times New Roman" w:cs="Times New Roman"/>
                <w:sz w:val="28"/>
                <w:szCs w:val="28"/>
                <w:lang w:val="en-US" w:eastAsia="ru-RU"/>
              </w:rPr>
              <w:t>-3</w:t>
            </w:r>
          </w:p>
        </w:tc>
        <w:tc>
          <w:tcPr>
            <w:tcW w:w="2468" w:type="dxa"/>
          </w:tcPr>
          <w:p w:rsidR="00FF2ADB" w:rsidRPr="00C61EBD" w:rsidRDefault="00FF2ADB" w:rsidP="00C61EBD">
            <w:pPr>
              <w:ind w:right="120"/>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3</w:t>
            </w:r>
          </w:p>
        </w:tc>
        <w:tc>
          <w:tcPr>
            <w:tcW w:w="2469" w:type="dxa"/>
          </w:tcPr>
          <w:p w:rsidR="00FF2ADB" w:rsidRPr="00C61EBD" w:rsidRDefault="00FF2ADB" w:rsidP="00C61EBD">
            <w:pPr>
              <w:ind w:right="120"/>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3</w:t>
            </w:r>
          </w:p>
        </w:tc>
        <w:tc>
          <w:tcPr>
            <w:tcW w:w="2768" w:type="dxa"/>
            <w:vAlign w:val="center"/>
          </w:tcPr>
          <w:p w:rsidR="00FF2ADB" w:rsidRPr="00C61EBD" w:rsidRDefault="00FF2ADB" w:rsidP="00C61EBD">
            <w:pPr>
              <w:shd w:val="clear" w:color="auto" w:fill="FFFFFF"/>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Добре</w:t>
            </w:r>
          </w:p>
        </w:tc>
      </w:tr>
      <w:tr w:rsidR="00FF2ADB" w:rsidRPr="00C61EBD" w:rsidTr="00C61EBD">
        <w:trPr>
          <w:trHeight w:val="266"/>
        </w:trPr>
        <w:tc>
          <w:tcPr>
            <w:tcW w:w="2468" w:type="dxa"/>
          </w:tcPr>
          <w:p w:rsidR="00FF2ADB" w:rsidRPr="00C61EBD" w:rsidRDefault="00FF2ADB" w:rsidP="00C61EBD">
            <w:pPr>
              <w:ind w:right="120"/>
              <w:jc w:val="center"/>
              <w:rPr>
                <w:rFonts w:ascii="Times New Roman" w:hAnsi="Times New Roman" w:cs="Times New Roman"/>
                <w:sz w:val="28"/>
                <w:szCs w:val="28"/>
                <w:lang w:val="en-US" w:eastAsia="ru-RU"/>
              </w:rPr>
            </w:pPr>
            <w:r w:rsidRPr="00C61EBD">
              <w:rPr>
                <w:rFonts w:ascii="Times New Roman" w:hAnsi="Times New Roman" w:cs="Times New Roman"/>
                <w:sz w:val="28"/>
                <w:szCs w:val="28"/>
                <w:lang w:val="en-US" w:eastAsia="ru-RU"/>
              </w:rPr>
              <w:t>2</w:t>
            </w:r>
          </w:p>
        </w:tc>
        <w:tc>
          <w:tcPr>
            <w:tcW w:w="2468" w:type="dxa"/>
          </w:tcPr>
          <w:p w:rsidR="00FF2ADB" w:rsidRPr="00C61EBD" w:rsidRDefault="00FF2ADB" w:rsidP="00C61EBD">
            <w:pPr>
              <w:ind w:right="120"/>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3</w:t>
            </w:r>
          </w:p>
        </w:tc>
        <w:tc>
          <w:tcPr>
            <w:tcW w:w="2469" w:type="dxa"/>
          </w:tcPr>
          <w:p w:rsidR="00FF2ADB" w:rsidRPr="00C61EBD" w:rsidRDefault="00FF2ADB" w:rsidP="00C61EBD">
            <w:pPr>
              <w:ind w:right="120"/>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2</w:t>
            </w:r>
          </w:p>
        </w:tc>
        <w:tc>
          <w:tcPr>
            <w:tcW w:w="2768" w:type="dxa"/>
            <w:vAlign w:val="center"/>
          </w:tcPr>
          <w:p w:rsidR="00FF2ADB" w:rsidRPr="00C61EBD" w:rsidRDefault="00FF2ADB" w:rsidP="00C61EBD">
            <w:pPr>
              <w:shd w:val="clear" w:color="auto" w:fill="FFFFFF"/>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Задовільно</w:t>
            </w:r>
          </w:p>
        </w:tc>
      </w:tr>
      <w:tr w:rsidR="00FF2ADB" w:rsidRPr="00C61EBD" w:rsidTr="00C61EBD">
        <w:trPr>
          <w:trHeight w:val="157"/>
        </w:trPr>
        <w:tc>
          <w:tcPr>
            <w:tcW w:w="2468" w:type="dxa"/>
          </w:tcPr>
          <w:p w:rsidR="00FF2ADB" w:rsidRPr="00C61EBD" w:rsidRDefault="00FF2ADB" w:rsidP="00C61EBD">
            <w:pPr>
              <w:ind w:right="120"/>
              <w:jc w:val="center"/>
              <w:rPr>
                <w:rFonts w:ascii="Times New Roman" w:hAnsi="Times New Roman" w:cs="Times New Roman"/>
                <w:sz w:val="28"/>
                <w:szCs w:val="28"/>
                <w:lang w:val="en-US" w:eastAsia="ru-RU"/>
              </w:rPr>
            </w:pPr>
            <w:r w:rsidRPr="00C61EBD">
              <w:rPr>
                <w:rFonts w:ascii="Times New Roman" w:hAnsi="Times New Roman" w:cs="Times New Roman"/>
                <w:sz w:val="28"/>
                <w:szCs w:val="28"/>
                <w:lang w:val="uk-UA" w:eastAsia="ru-RU"/>
              </w:rPr>
              <w:t xml:space="preserve">Менше </w:t>
            </w:r>
            <w:r w:rsidRPr="00C61EBD">
              <w:rPr>
                <w:rFonts w:ascii="Times New Roman" w:hAnsi="Times New Roman" w:cs="Times New Roman"/>
                <w:sz w:val="28"/>
                <w:szCs w:val="28"/>
                <w:lang w:val="en-US" w:eastAsia="ru-RU"/>
              </w:rPr>
              <w:t>2</w:t>
            </w:r>
          </w:p>
        </w:tc>
        <w:tc>
          <w:tcPr>
            <w:tcW w:w="2468" w:type="dxa"/>
          </w:tcPr>
          <w:p w:rsidR="00FF2ADB" w:rsidRPr="00C61EBD" w:rsidRDefault="00FF2ADB" w:rsidP="00C61EBD">
            <w:pPr>
              <w:ind w:right="120"/>
              <w:jc w:val="center"/>
              <w:rPr>
                <w:rFonts w:ascii="Times New Roman" w:hAnsi="Times New Roman" w:cs="Times New Roman"/>
                <w:sz w:val="28"/>
                <w:szCs w:val="28"/>
                <w:lang w:val="en-US" w:eastAsia="ru-RU"/>
              </w:rPr>
            </w:pPr>
            <w:r w:rsidRPr="00C61EBD">
              <w:rPr>
                <w:rFonts w:ascii="Times New Roman" w:hAnsi="Times New Roman" w:cs="Times New Roman"/>
                <w:sz w:val="28"/>
                <w:szCs w:val="28"/>
                <w:lang w:val="uk-UA" w:eastAsia="ru-RU"/>
              </w:rPr>
              <w:t xml:space="preserve">Менше </w:t>
            </w:r>
            <w:r w:rsidRPr="00C61EBD">
              <w:rPr>
                <w:rFonts w:ascii="Times New Roman" w:hAnsi="Times New Roman" w:cs="Times New Roman"/>
                <w:sz w:val="28"/>
                <w:szCs w:val="28"/>
                <w:lang w:val="en-US" w:eastAsia="ru-RU"/>
              </w:rPr>
              <w:t>3</w:t>
            </w:r>
          </w:p>
        </w:tc>
        <w:tc>
          <w:tcPr>
            <w:tcW w:w="2469" w:type="dxa"/>
          </w:tcPr>
          <w:p w:rsidR="00FF2ADB" w:rsidRPr="00C61EBD" w:rsidRDefault="00FF2ADB" w:rsidP="00C61EBD">
            <w:pPr>
              <w:ind w:right="120"/>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Менше 2</w:t>
            </w:r>
          </w:p>
        </w:tc>
        <w:tc>
          <w:tcPr>
            <w:tcW w:w="2768" w:type="dxa"/>
            <w:vAlign w:val="center"/>
          </w:tcPr>
          <w:p w:rsidR="00FF2ADB" w:rsidRPr="00C61EBD" w:rsidRDefault="00FF2ADB" w:rsidP="00C61EBD">
            <w:pPr>
              <w:shd w:val="clear" w:color="auto" w:fill="FFFFFF"/>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Незадовільно</w:t>
            </w:r>
          </w:p>
        </w:tc>
      </w:tr>
    </w:tbl>
    <w:p w:rsidR="00FF2ADB" w:rsidRPr="00C61EBD" w:rsidRDefault="00FF2ADB" w:rsidP="00FF2ADB">
      <w:pPr>
        <w:shd w:val="clear" w:color="auto" w:fill="FFFFFF"/>
        <w:ind w:left="149" w:right="120"/>
        <w:jc w:val="center"/>
        <w:rPr>
          <w:rFonts w:ascii="Times New Roman" w:hAnsi="Times New Roman" w:cs="Times New Roman"/>
          <w:sz w:val="28"/>
          <w:szCs w:val="28"/>
          <w:lang w:val="uk-UA" w:eastAsia="ru-RU"/>
        </w:rPr>
      </w:pPr>
    </w:p>
    <w:p w:rsidR="00FF2ADB" w:rsidRPr="00C61EBD" w:rsidRDefault="00FF2ADB" w:rsidP="00FF2ADB">
      <w:pPr>
        <w:shd w:val="clear" w:color="auto" w:fill="FFFFFF"/>
        <w:ind w:left="149" w:right="120" w:firstLine="54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Відповідність підсумкової оцінки за ККР у балах оцінкам за національною шкалою наведена в таблиці 3.</w:t>
      </w:r>
    </w:p>
    <w:p w:rsidR="00FF2ADB" w:rsidRPr="00C61EBD" w:rsidRDefault="00FF2ADB" w:rsidP="00FF2ADB">
      <w:pPr>
        <w:shd w:val="clear" w:color="auto" w:fill="FFFFFF"/>
        <w:ind w:left="7920"/>
        <w:jc w:val="center"/>
        <w:rPr>
          <w:rFonts w:ascii="Times New Roman" w:hAnsi="Times New Roman" w:cs="Times New Roman"/>
          <w:spacing w:val="-4"/>
          <w:sz w:val="28"/>
          <w:szCs w:val="28"/>
          <w:lang w:val="uk-UA" w:eastAsia="ru-RU"/>
        </w:rPr>
      </w:pPr>
      <w:r w:rsidRPr="00C61EBD">
        <w:rPr>
          <w:rFonts w:ascii="Times New Roman" w:hAnsi="Times New Roman" w:cs="Times New Roman"/>
          <w:spacing w:val="-4"/>
          <w:sz w:val="28"/>
          <w:szCs w:val="28"/>
          <w:lang w:val="uk-UA" w:eastAsia="ru-RU"/>
        </w:rPr>
        <w:t xml:space="preserve">             Таблиця 3</w:t>
      </w:r>
    </w:p>
    <w:p w:rsidR="00FF2ADB" w:rsidRPr="00C61EBD" w:rsidRDefault="00FF2ADB" w:rsidP="00FF2ADB">
      <w:pPr>
        <w:shd w:val="clear" w:color="auto" w:fill="FFFFFF"/>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Відповідність рейтингових оцінок за окремі завдання ККР у балах </w:t>
      </w:r>
    </w:p>
    <w:p w:rsidR="00FF2ADB" w:rsidRPr="00C61EBD" w:rsidRDefault="00FF2ADB" w:rsidP="00FF2ADB">
      <w:pPr>
        <w:shd w:val="clear" w:color="auto" w:fill="FFFFFF"/>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оцінкам </w:t>
      </w:r>
      <w:r w:rsidRPr="00C61EBD">
        <w:rPr>
          <w:rFonts w:ascii="Times New Roman" w:hAnsi="Times New Roman" w:cs="Times New Roman"/>
          <w:spacing w:val="-1"/>
          <w:sz w:val="28"/>
          <w:szCs w:val="28"/>
          <w:lang w:val="uk-UA" w:eastAsia="ru-RU"/>
        </w:rPr>
        <w:t>за національною шкалою</w:t>
      </w:r>
    </w:p>
    <w:tbl>
      <w:tblPr>
        <w:tblW w:w="10065" w:type="dxa"/>
        <w:tblInd w:w="40" w:type="dxa"/>
        <w:tblLayout w:type="fixed"/>
        <w:tblCellMar>
          <w:left w:w="40" w:type="dxa"/>
          <w:right w:w="40" w:type="dxa"/>
        </w:tblCellMar>
        <w:tblLook w:val="0000" w:firstRow="0" w:lastRow="0" w:firstColumn="0" w:lastColumn="0" w:noHBand="0" w:noVBand="0"/>
      </w:tblPr>
      <w:tblGrid>
        <w:gridCol w:w="1276"/>
        <w:gridCol w:w="1843"/>
        <w:gridCol w:w="6946"/>
      </w:tblGrid>
      <w:tr w:rsidR="00FF2ADB" w:rsidRPr="00C61EBD" w:rsidTr="00C61EBD">
        <w:trPr>
          <w:trHeight w:hRule="exact" w:val="873"/>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F2ADB" w:rsidRPr="00C61EBD" w:rsidRDefault="00FF2ADB" w:rsidP="00C61EBD">
            <w:pPr>
              <w:shd w:val="clear" w:color="auto" w:fill="FFFFFF"/>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lastRenderedPageBreak/>
              <w:t xml:space="preserve">Оцінка </w:t>
            </w:r>
          </w:p>
          <w:p w:rsidR="00FF2ADB" w:rsidRPr="00C61EBD" w:rsidRDefault="00FF2ADB" w:rsidP="00C61EBD">
            <w:pPr>
              <w:shd w:val="clear" w:color="auto" w:fill="FFFFFF"/>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в балах</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F2ADB" w:rsidRPr="00C61EBD" w:rsidRDefault="00FF2ADB" w:rsidP="00C61EBD">
            <w:pPr>
              <w:shd w:val="clear" w:color="auto" w:fill="FFFFFF"/>
              <w:ind w:left="58" w:right="67"/>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Оцінка </w:t>
            </w:r>
          </w:p>
          <w:p w:rsidR="00FF2ADB" w:rsidRPr="00C61EBD" w:rsidRDefault="00FF2ADB" w:rsidP="00C61EBD">
            <w:pPr>
              <w:shd w:val="clear" w:color="auto" w:fill="FFFFFF"/>
              <w:ind w:left="58" w:right="67"/>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за національною </w:t>
            </w:r>
          </w:p>
          <w:p w:rsidR="00FF2ADB" w:rsidRPr="00C61EBD" w:rsidRDefault="00FF2ADB" w:rsidP="00C61EBD">
            <w:pPr>
              <w:shd w:val="clear" w:color="auto" w:fill="FFFFFF"/>
              <w:ind w:left="58" w:right="67"/>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шкалою</w:t>
            </w:r>
          </w:p>
        </w:tc>
        <w:tc>
          <w:tcPr>
            <w:tcW w:w="6946" w:type="dxa"/>
            <w:tcBorders>
              <w:top w:val="single" w:sz="6" w:space="0" w:color="auto"/>
              <w:left w:val="single" w:sz="6" w:space="0" w:color="auto"/>
              <w:bottom w:val="single" w:sz="6" w:space="0" w:color="auto"/>
              <w:right w:val="single" w:sz="6" w:space="0" w:color="auto"/>
            </w:tcBorders>
            <w:shd w:val="clear" w:color="auto" w:fill="FFFFFF"/>
            <w:vAlign w:val="center"/>
          </w:tcPr>
          <w:p w:rsidR="00FF2ADB" w:rsidRPr="00C61EBD" w:rsidRDefault="00FF2ADB" w:rsidP="00C61EBD">
            <w:pPr>
              <w:shd w:val="clear" w:color="auto" w:fill="FFFFFF"/>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Критерій оцінки</w:t>
            </w:r>
          </w:p>
        </w:tc>
      </w:tr>
      <w:tr w:rsidR="00FF2ADB" w:rsidRPr="00C61EBD" w:rsidTr="00C61EBD">
        <w:trPr>
          <w:trHeight w:val="520"/>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F2ADB" w:rsidRPr="00C61EBD" w:rsidRDefault="00FF2ADB" w:rsidP="00C61EBD">
            <w:pPr>
              <w:shd w:val="clear" w:color="auto" w:fill="FFFFFF"/>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11-12</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F2ADB" w:rsidRPr="00C61EBD" w:rsidRDefault="00FF2ADB" w:rsidP="00C61EBD">
            <w:pPr>
              <w:shd w:val="clear" w:color="auto" w:fill="FFFFFF"/>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Відмінно</w:t>
            </w:r>
          </w:p>
        </w:tc>
        <w:tc>
          <w:tcPr>
            <w:tcW w:w="6946" w:type="dxa"/>
            <w:tcBorders>
              <w:top w:val="single" w:sz="6" w:space="0" w:color="auto"/>
              <w:left w:val="single" w:sz="6" w:space="0" w:color="auto"/>
              <w:bottom w:val="single" w:sz="6" w:space="0" w:color="auto"/>
              <w:right w:val="single" w:sz="6" w:space="0" w:color="auto"/>
            </w:tcBorders>
            <w:shd w:val="clear" w:color="auto" w:fill="FFFFFF"/>
            <w:vAlign w:val="center"/>
          </w:tcPr>
          <w:p w:rsidR="00FF2ADB" w:rsidRPr="00C61EBD" w:rsidRDefault="00FF2ADB" w:rsidP="00C61EBD">
            <w:pPr>
              <w:shd w:val="clear" w:color="auto" w:fill="FFFFFF"/>
              <w:ind w:right="19"/>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Відмінне виконання лише з незначною кількістю помилок</w:t>
            </w:r>
          </w:p>
        </w:tc>
      </w:tr>
      <w:tr w:rsidR="00FF2ADB" w:rsidRPr="00C61EBD" w:rsidTr="00C61EBD">
        <w:trPr>
          <w:trHeight w:val="520"/>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F2ADB" w:rsidRPr="00C61EBD" w:rsidRDefault="00FF2ADB" w:rsidP="00C61EBD">
            <w:pPr>
              <w:shd w:val="clear" w:color="auto" w:fill="FFFFFF"/>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10</w:t>
            </w:r>
          </w:p>
        </w:tc>
        <w:tc>
          <w:tcPr>
            <w:tcW w:w="1843" w:type="dxa"/>
            <w:vMerge w:val="restart"/>
            <w:tcBorders>
              <w:top w:val="single" w:sz="6" w:space="0" w:color="auto"/>
              <w:left w:val="single" w:sz="6" w:space="0" w:color="auto"/>
              <w:right w:val="single" w:sz="6" w:space="0" w:color="auto"/>
            </w:tcBorders>
            <w:shd w:val="clear" w:color="auto" w:fill="FFFFFF"/>
            <w:vAlign w:val="center"/>
          </w:tcPr>
          <w:p w:rsidR="00FF2ADB" w:rsidRPr="00C61EBD" w:rsidRDefault="00FF2ADB" w:rsidP="00C61EBD">
            <w:pPr>
              <w:shd w:val="clear" w:color="auto" w:fill="FFFFFF"/>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Добре</w:t>
            </w:r>
          </w:p>
        </w:tc>
        <w:tc>
          <w:tcPr>
            <w:tcW w:w="6946" w:type="dxa"/>
            <w:tcBorders>
              <w:top w:val="single" w:sz="6" w:space="0" w:color="auto"/>
              <w:left w:val="single" w:sz="6" w:space="0" w:color="auto"/>
              <w:bottom w:val="single" w:sz="6" w:space="0" w:color="auto"/>
              <w:right w:val="single" w:sz="6" w:space="0" w:color="auto"/>
            </w:tcBorders>
            <w:shd w:val="clear" w:color="auto" w:fill="FFFFFF"/>
            <w:vAlign w:val="center"/>
          </w:tcPr>
          <w:p w:rsidR="00FF2ADB" w:rsidRPr="00C61EBD" w:rsidRDefault="00FF2ADB" w:rsidP="00C61EBD">
            <w:pPr>
              <w:shd w:val="clear" w:color="auto" w:fill="FFFFFF"/>
              <w:ind w:right="19"/>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Виконання вище середнього рівня з кількома помилками</w:t>
            </w:r>
          </w:p>
        </w:tc>
      </w:tr>
      <w:tr w:rsidR="00FF2ADB" w:rsidRPr="00C61EBD" w:rsidTr="00C61EBD">
        <w:trPr>
          <w:trHeight w:val="461"/>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F2ADB" w:rsidRPr="00C61EBD" w:rsidRDefault="00FF2ADB" w:rsidP="00C61EBD">
            <w:pPr>
              <w:shd w:val="clear" w:color="auto" w:fill="FFFFFF"/>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9</w:t>
            </w:r>
          </w:p>
        </w:tc>
        <w:tc>
          <w:tcPr>
            <w:tcW w:w="1843" w:type="dxa"/>
            <w:vMerge/>
            <w:tcBorders>
              <w:left w:val="single" w:sz="6" w:space="0" w:color="auto"/>
              <w:bottom w:val="single" w:sz="6" w:space="0" w:color="auto"/>
              <w:right w:val="single" w:sz="6" w:space="0" w:color="auto"/>
            </w:tcBorders>
            <w:shd w:val="clear" w:color="auto" w:fill="FFFFFF"/>
            <w:vAlign w:val="center"/>
          </w:tcPr>
          <w:p w:rsidR="00FF2ADB" w:rsidRPr="00C61EBD" w:rsidRDefault="00FF2ADB" w:rsidP="00C61EBD">
            <w:pPr>
              <w:shd w:val="clear" w:color="auto" w:fill="FFFFFF"/>
              <w:jc w:val="center"/>
              <w:rPr>
                <w:rFonts w:ascii="Times New Roman" w:hAnsi="Times New Roman" w:cs="Times New Roman"/>
                <w:sz w:val="28"/>
                <w:szCs w:val="28"/>
                <w:lang w:val="uk-UA" w:eastAsia="ru-RU"/>
              </w:rPr>
            </w:pPr>
          </w:p>
        </w:tc>
        <w:tc>
          <w:tcPr>
            <w:tcW w:w="6946" w:type="dxa"/>
            <w:tcBorders>
              <w:top w:val="single" w:sz="6" w:space="0" w:color="auto"/>
              <w:left w:val="single" w:sz="6" w:space="0" w:color="auto"/>
              <w:bottom w:val="single" w:sz="6" w:space="0" w:color="auto"/>
              <w:right w:val="single" w:sz="6" w:space="0" w:color="auto"/>
            </w:tcBorders>
            <w:shd w:val="clear" w:color="auto" w:fill="FFFFFF"/>
            <w:vAlign w:val="center"/>
          </w:tcPr>
          <w:p w:rsidR="00FF2ADB" w:rsidRPr="00C61EBD" w:rsidRDefault="00FF2ADB" w:rsidP="00C61EBD">
            <w:pPr>
              <w:shd w:val="clear" w:color="auto" w:fill="FFFFFF"/>
              <w:ind w:right="14"/>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В загальному вірне виконання з певною кількістю суттєвих помилок</w:t>
            </w:r>
          </w:p>
        </w:tc>
      </w:tr>
      <w:tr w:rsidR="00FF2ADB" w:rsidRPr="00C61EBD" w:rsidTr="00C61EBD">
        <w:trPr>
          <w:trHeight w:val="411"/>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F2ADB" w:rsidRPr="00C61EBD" w:rsidRDefault="00FF2ADB" w:rsidP="00C61EBD">
            <w:pPr>
              <w:shd w:val="clear" w:color="auto" w:fill="FFFFFF"/>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8</w:t>
            </w:r>
          </w:p>
        </w:tc>
        <w:tc>
          <w:tcPr>
            <w:tcW w:w="1843" w:type="dxa"/>
            <w:vMerge w:val="restart"/>
            <w:tcBorders>
              <w:top w:val="single" w:sz="6" w:space="0" w:color="auto"/>
              <w:left w:val="single" w:sz="6" w:space="0" w:color="auto"/>
              <w:right w:val="single" w:sz="6" w:space="0" w:color="auto"/>
            </w:tcBorders>
            <w:shd w:val="clear" w:color="auto" w:fill="FFFFFF"/>
            <w:vAlign w:val="center"/>
          </w:tcPr>
          <w:p w:rsidR="00FF2ADB" w:rsidRPr="00C61EBD" w:rsidRDefault="00FF2ADB" w:rsidP="00C61EBD">
            <w:pPr>
              <w:shd w:val="clear" w:color="auto" w:fill="FFFFFF"/>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Задовільно</w:t>
            </w:r>
          </w:p>
        </w:tc>
        <w:tc>
          <w:tcPr>
            <w:tcW w:w="6946" w:type="dxa"/>
            <w:tcBorders>
              <w:top w:val="single" w:sz="6" w:space="0" w:color="auto"/>
              <w:left w:val="single" w:sz="6" w:space="0" w:color="auto"/>
              <w:bottom w:val="single" w:sz="6" w:space="0" w:color="auto"/>
              <w:right w:val="single" w:sz="6" w:space="0" w:color="auto"/>
            </w:tcBorders>
            <w:shd w:val="clear" w:color="auto" w:fill="FFFFFF"/>
            <w:vAlign w:val="center"/>
          </w:tcPr>
          <w:p w:rsidR="00FF2ADB" w:rsidRPr="00C61EBD" w:rsidRDefault="00FF2ADB" w:rsidP="00C61EBD">
            <w:pPr>
              <w:shd w:val="clear" w:color="auto" w:fill="FFFFFF"/>
              <w:ind w:right="34"/>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Непогане виконання, але зі значною кількістю недоліків</w:t>
            </w:r>
          </w:p>
        </w:tc>
      </w:tr>
      <w:tr w:rsidR="00FF2ADB" w:rsidRPr="00C61EBD" w:rsidTr="00C61EBD">
        <w:trPr>
          <w:trHeight w:val="432"/>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F2ADB" w:rsidRPr="00C61EBD" w:rsidRDefault="00FF2ADB" w:rsidP="00C61EBD">
            <w:pPr>
              <w:shd w:val="clear" w:color="auto" w:fill="FFFFFF"/>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7</w:t>
            </w:r>
          </w:p>
        </w:tc>
        <w:tc>
          <w:tcPr>
            <w:tcW w:w="1843" w:type="dxa"/>
            <w:vMerge/>
            <w:tcBorders>
              <w:left w:val="single" w:sz="6" w:space="0" w:color="auto"/>
              <w:bottom w:val="single" w:sz="6" w:space="0" w:color="auto"/>
              <w:right w:val="single" w:sz="6" w:space="0" w:color="auto"/>
            </w:tcBorders>
            <w:shd w:val="clear" w:color="auto" w:fill="FFFFFF"/>
            <w:vAlign w:val="center"/>
          </w:tcPr>
          <w:p w:rsidR="00FF2ADB" w:rsidRPr="00C61EBD" w:rsidRDefault="00FF2ADB" w:rsidP="00C61EBD">
            <w:pPr>
              <w:shd w:val="clear" w:color="auto" w:fill="FFFFFF"/>
              <w:jc w:val="center"/>
              <w:rPr>
                <w:rFonts w:ascii="Times New Roman" w:hAnsi="Times New Roman" w:cs="Times New Roman"/>
                <w:sz w:val="28"/>
                <w:szCs w:val="28"/>
                <w:lang w:val="uk-UA" w:eastAsia="ru-RU"/>
              </w:rPr>
            </w:pPr>
          </w:p>
        </w:tc>
        <w:tc>
          <w:tcPr>
            <w:tcW w:w="6946" w:type="dxa"/>
            <w:tcBorders>
              <w:top w:val="single" w:sz="6" w:space="0" w:color="auto"/>
              <w:left w:val="single" w:sz="6" w:space="0" w:color="auto"/>
              <w:bottom w:val="single" w:sz="6" w:space="0" w:color="auto"/>
              <w:right w:val="single" w:sz="6" w:space="0" w:color="auto"/>
            </w:tcBorders>
            <w:shd w:val="clear" w:color="auto" w:fill="FFFFFF"/>
            <w:vAlign w:val="center"/>
          </w:tcPr>
          <w:p w:rsidR="00FF2ADB" w:rsidRPr="00C61EBD" w:rsidRDefault="00FF2ADB" w:rsidP="00C61EBD">
            <w:pPr>
              <w:shd w:val="clear" w:color="auto" w:fill="FFFFFF"/>
              <w:ind w:right="24"/>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Виконання задовольняє мінімальним критеріям</w:t>
            </w:r>
          </w:p>
        </w:tc>
      </w:tr>
      <w:tr w:rsidR="00FF2ADB" w:rsidRPr="00C61EBD" w:rsidTr="00C61EBD">
        <w:trPr>
          <w:trHeight w:val="520"/>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F2ADB" w:rsidRPr="00C61EBD" w:rsidRDefault="00FF2ADB" w:rsidP="00C61EBD">
            <w:pPr>
              <w:shd w:val="clear" w:color="auto" w:fill="FFFFFF"/>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Менше 7</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F2ADB" w:rsidRPr="00C61EBD" w:rsidRDefault="00FF2ADB" w:rsidP="00C61EBD">
            <w:pPr>
              <w:shd w:val="clear" w:color="auto" w:fill="FFFFFF"/>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Незадовільно</w:t>
            </w:r>
          </w:p>
        </w:tc>
        <w:tc>
          <w:tcPr>
            <w:tcW w:w="6946" w:type="dxa"/>
            <w:tcBorders>
              <w:top w:val="single" w:sz="6" w:space="0" w:color="auto"/>
              <w:left w:val="single" w:sz="6" w:space="0" w:color="auto"/>
              <w:bottom w:val="single" w:sz="6" w:space="0" w:color="auto"/>
              <w:right w:val="single" w:sz="6" w:space="0" w:color="auto"/>
            </w:tcBorders>
            <w:shd w:val="clear" w:color="auto" w:fill="FFFFFF"/>
            <w:vAlign w:val="center"/>
          </w:tcPr>
          <w:p w:rsidR="00FF2ADB" w:rsidRPr="00C61EBD" w:rsidRDefault="00FF2ADB" w:rsidP="00C61EBD">
            <w:pPr>
              <w:shd w:val="clear" w:color="auto" w:fill="FFFFFF"/>
              <w:ind w:right="29"/>
              <w:jc w:val="center"/>
              <w:rPr>
                <w:rFonts w:ascii="Times New Roman" w:hAnsi="Times New Roman" w:cs="Times New Roman"/>
                <w:spacing w:val="-4"/>
                <w:sz w:val="28"/>
                <w:szCs w:val="28"/>
                <w:lang w:val="uk-UA" w:eastAsia="ru-RU"/>
              </w:rPr>
            </w:pPr>
            <w:r w:rsidRPr="00C61EBD">
              <w:rPr>
                <w:rFonts w:ascii="Times New Roman" w:hAnsi="Times New Roman" w:cs="Times New Roman"/>
                <w:spacing w:val="-4"/>
                <w:sz w:val="28"/>
                <w:szCs w:val="28"/>
                <w:lang w:val="uk-UA" w:eastAsia="ru-RU"/>
              </w:rPr>
              <w:t>Виконання не задовольняє мінімальним критеріям</w:t>
            </w:r>
          </w:p>
        </w:tc>
      </w:tr>
    </w:tbl>
    <w:p w:rsidR="00FF2ADB" w:rsidRPr="00C61EBD" w:rsidRDefault="00FF2ADB" w:rsidP="00FF2ADB">
      <w:pPr>
        <w:jc w:val="both"/>
        <w:rPr>
          <w:rFonts w:ascii="Times New Roman" w:hAnsi="Times New Roman" w:cs="Times New Roman"/>
          <w:sz w:val="28"/>
          <w:szCs w:val="28"/>
          <w:lang w:val="uk-UA" w:eastAsia="ru-RU"/>
        </w:rPr>
      </w:pPr>
    </w:p>
    <w:tbl>
      <w:tblPr>
        <w:tblW w:w="9889" w:type="dxa"/>
        <w:tblLook w:val="04A0" w:firstRow="1" w:lastRow="0" w:firstColumn="1" w:lastColumn="0" w:noHBand="0" w:noVBand="1"/>
      </w:tblPr>
      <w:tblGrid>
        <w:gridCol w:w="3245"/>
        <w:gridCol w:w="2466"/>
        <w:gridCol w:w="2681"/>
        <w:gridCol w:w="1497"/>
      </w:tblGrid>
      <w:tr w:rsidR="00FF2ADB" w:rsidRPr="00C61EBD" w:rsidTr="00C61EBD">
        <w:trPr>
          <w:trHeight w:val="190"/>
        </w:trPr>
        <w:tc>
          <w:tcPr>
            <w:tcW w:w="3369" w:type="dxa"/>
            <w:tcBorders>
              <w:bottom w:val="single" w:sz="4" w:space="0" w:color="auto"/>
            </w:tcBorders>
            <w:shd w:val="clear" w:color="auto" w:fill="auto"/>
          </w:tcPr>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lang w:val="uk-UA"/>
              </w:rPr>
              <w:t>старший викладач</w:t>
            </w:r>
            <w:r w:rsidRPr="00C61EBD">
              <w:rPr>
                <w:rFonts w:ascii="Times New Roman" w:hAnsi="Times New Roman" w:cs="Times New Roman"/>
                <w:sz w:val="28"/>
                <w:szCs w:val="28"/>
                <w:vertAlign w:val="superscript"/>
                <w:lang w:val="uk-UA" w:eastAsia="ru-RU"/>
              </w:rPr>
              <w:t xml:space="preserve"> </w:t>
            </w:r>
          </w:p>
        </w:tc>
        <w:tc>
          <w:tcPr>
            <w:tcW w:w="2268" w:type="dxa"/>
            <w:vMerge w:val="restart"/>
            <w:shd w:val="clear" w:color="auto" w:fill="auto"/>
          </w:tcPr>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p>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________________________</w:t>
            </w:r>
          </w:p>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(підпис)</w:t>
            </w:r>
          </w:p>
        </w:tc>
        <w:tc>
          <w:tcPr>
            <w:tcW w:w="2736" w:type="dxa"/>
            <w:tcBorders>
              <w:bottom w:val="single" w:sz="4" w:space="0" w:color="auto"/>
            </w:tcBorders>
            <w:shd w:val="clear" w:color="auto" w:fill="auto"/>
          </w:tcPr>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lang w:val="uk-UA"/>
              </w:rPr>
              <w:t xml:space="preserve">О. Триколенко </w:t>
            </w:r>
          </w:p>
        </w:tc>
        <w:tc>
          <w:tcPr>
            <w:tcW w:w="1516" w:type="dxa"/>
            <w:vMerge w:val="restart"/>
            <w:shd w:val="clear" w:color="auto" w:fill="auto"/>
          </w:tcPr>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p>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___________</w:t>
            </w:r>
          </w:p>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(дата)</w:t>
            </w:r>
          </w:p>
        </w:tc>
      </w:tr>
      <w:tr w:rsidR="00FF2ADB" w:rsidRPr="00C61EBD" w:rsidTr="00C61EBD">
        <w:trPr>
          <w:trHeight w:val="367"/>
        </w:trPr>
        <w:tc>
          <w:tcPr>
            <w:tcW w:w="3369" w:type="dxa"/>
            <w:tcBorders>
              <w:top w:val="single" w:sz="4" w:space="0" w:color="auto"/>
            </w:tcBorders>
            <w:shd w:val="clear" w:color="auto" w:fill="auto"/>
          </w:tcPr>
          <w:p w:rsidR="00FF2ADB" w:rsidRPr="00C61EBD" w:rsidRDefault="00FF2ADB" w:rsidP="00C61EBD">
            <w:pPr>
              <w:tabs>
                <w:tab w:val="left" w:pos="3828"/>
              </w:tabs>
              <w:jc w:val="center"/>
              <w:rPr>
                <w:rFonts w:ascii="Times New Roman" w:hAnsi="Times New Roman" w:cs="Times New Roman"/>
                <w:sz w:val="28"/>
                <w:szCs w:val="28"/>
                <w:lang w:val="uk-UA"/>
              </w:rPr>
            </w:pPr>
            <w:r w:rsidRPr="00C61EBD">
              <w:rPr>
                <w:rFonts w:ascii="Times New Roman" w:hAnsi="Times New Roman" w:cs="Times New Roman"/>
                <w:sz w:val="28"/>
                <w:szCs w:val="28"/>
                <w:vertAlign w:val="superscript"/>
                <w:lang w:val="uk-UA" w:eastAsia="ru-RU"/>
              </w:rPr>
              <w:t>(посада розробника)</w:t>
            </w:r>
          </w:p>
        </w:tc>
        <w:tc>
          <w:tcPr>
            <w:tcW w:w="2268" w:type="dxa"/>
            <w:vMerge/>
            <w:shd w:val="clear" w:color="auto" w:fill="auto"/>
          </w:tcPr>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p>
        </w:tc>
        <w:tc>
          <w:tcPr>
            <w:tcW w:w="2736" w:type="dxa"/>
            <w:tcBorders>
              <w:top w:val="single" w:sz="4" w:space="0" w:color="auto"/>
            </w:tcBorders>
            <w:shd w:val="clear" w:color="auto" w:fill="auto"/>
          </w:tcPr>
          <w:p w:rsidR="00FF2ADB" w:rsidRPr="00C61EBD" w:rsidRDefault="00FF2ADB" w:rsidP="00C61EBD">
            <w:pPr>
              <w:tabs>
                <w:tab w:val="left" w:pos="3828"/>
              </w:tabs>
              <w:jc w:val="center"/>
              <w:rPr>
                <w:rFonts w:ascii="Times New Roman" w:hAnsi="Times New Roman" w:cs="Times New Roman"/>
                <w:sz w:val="28"/>
                <w:szCs w:val="28"/>
                <w:lang w:val="uk-UA"/>
              </w:rPr>
            </w:pPr>
            <w:r w:rsidRPr="00C61EBD">
              <w:rPr>
                <w:rFonts w:ascii="Times New Roman" w:hAnsi="Times New Roman" w:cs="Times New Roman"/>
                <w:sz w:val="28"/>
                <w:szCs w:val="28"/>
                <w:vertAlign w:val="superscript"/>
                <w:lang w:val="uk-UA" w:eastAsia="ru-RU"/>
              </w:rPr>
              <w:t>(ініціал, прізвище)</w:t>
            </w:r>
          </w:p>
        </w:tc>
        <w:tc>
          <w:tcPr>
            <w:tcW w:w="1516" w:type="dxa"/>
            <w:vMerge/>
            <w:shd w:val="clear" w:color="auto" w:fill="auto"/>
          </w:tcPr>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p>
        </w:tc>
      </w:tr>
      <w:tr w:rsidR="00FF2ADB" w:rsidRPr="00C61EBD" w:rsidTr="00C61EBD">
        <w:trPr>
          <w:trHeight w:val="272"/>
        </w:trPr>
        <w:tc>
          <w:tcPr>
            <w:tcW w:w="3369" w:type="dxa"/>
            <w:tcBorders>
              <w:bottom w:val="single" w:sz="4" w:space="0" w:color="auto"/>
            </w:tcBorders>
            <w:shd w:val="clear" w:color="auto" w:fill="auto"/>
          </w:tcPr>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lang w:val="uk-UA" w:eastAsia="ru-RU"/>
              </w:rPr>
              <w:t>доцент</w:t>
            </w:r>
          </w:p>
        </w:tc>
        <w:tc>
          <w:tcPr>
            <w:tcW w:w="2268" w:type="dxa"/>
            <w:vMerge w:val="restart"/>
            <w:shd w:val="clear" w:color="auto" w:fill="auto"/>
          </w:tcPr>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p>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_________________________</w:t>
            </w:r>
          </w:p>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(підпис)</w:t>
            </w:r>
          </w:p>
        </w:tc>
        <w:tc>
          <w:tcPr>
            <w:tcW w:w="2736" w:type="dxa"/>
            <w:tcBorders>
              <w:bottom w:val="single" w:sz="4" w:space="0" w:color="auto"/>
            </w:tcBorders>
            <w:shd w:val="clear" w:color="auto" w:fill="auto"/>
          </w:tcPr>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lang w:val="uk-UA"/>
              </w:rPr>
              <w:t>В.Михалевич</w:t>
            </w:r>
          </w:p>
        </w:tc>
        <w:tc>
          <w:tcPr>
            <w:tcW w:w="1516" w:type="dxa"/>
            <w:vMerge w:val="restart"/>
            <w:shd w:val="clear" w:color="auto" w:fill="auto"/>
          </w:tcPr>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p>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___________</w:t>
            </w:r>
          </w:p>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(дата)</w:t>
            </w:r>
          </w:p>
        </w:tc>
      </w:tr>
      <w:tr w:rsidR="00FF2ADB" w:rsidRPr="00C61EBD" w:rsidTr="00C61EBD">
        <w:trPr>
          <w:trHeight w:val="285"/>
        </w:trPr>
        <w:tc>
          <w:tcPr>
            <w:tcW w:w="3369" w:type="dxa"/>
            <w:tcBorders>
              <w:top w:val="single" w:sz="4" w:space="0" w:color="auto"/>
            </w:tcBorders>
            <w:shd w:val="clear" w:color="auto" w:fill="auto"/>
          </w:tcPr>
          <w:p w:rsidR="00FF2ADB" w:rsidRPr="00C61EBD" w:rsidRDefault="00FF2ADB" w:rsidP="00C61EBD">
            <w:pPr>
              <w:tabs>
                <w:tab w:val="left" w:pos="3828"/>
              </w:tabs>
              <w:jc w:val="center"/>
              <w:rPr>
                <w:rFonts w:ascii="Times New Roman" w:hAnsi="Times New Roman" w:cs="Times New Roman"/>
                <w:sz w:val="28"/>
                <w:szCs w:val="28"/>
                <w:lang w:val="uk-UA" w:eastAsia="ru-RU"/>
              </w:rPr>
            </w:pPr>
            <w:r w:rsidRPr="00C61EBD">
              <w:rPr>
                <w:rFonts w:ascii="Times New Roman" w:hAnsi="Times New Roman" w:cs="Times New Roman"/>
                <w:sz w:val="28"/>
                <w:szCs w:val="28"/>
                <w:vertAlign w:val="superscript"/>
                <w:lang w:val="uk-UA" w:eastAsia="ru-RU"/>
              </w:rPr>
              <w:t>(посада розробника)</w:t>
            </w:r>
          </w:p>
        </w:tc>
        <w:tc>
          <w:tcPr>
            <w:tcW w:w="2268" w:type="dxa"/>
            <w:vMerge/>
            <w:shd w:val="clear" w:color="auto" w:fill="auto"/>
          </w:tcPr>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p>
        </w:tc>
        <w:tc>
          <w:tcPr>
            <w:tcW w:w="2736" w:type="dxa"/>
            <w:tcBorders>
              <w:top w:val="single" w:sz="4" w:space="0" w:color="auto"/>
            </w:tcBorders>
            <w:shd w:val="clear" w:color="auto" w:fill="auto"/>
          </w:tcPr>
          <w:p w:rsidR="00FF2ADB" w:rsidRPr="00C61EBD" w:rsidRDefault="00FF2ADB" w:rsidP="00C61EBD">
            <w:pPr>
              <w:tabs>
                <w:tab w:val="left" w:pos="3828"/>
              </w:tabs>
              <w:jc w:val="center"/>
              <w:rPr>
                <w:rFonts w:ascii="Times New Roman" w:hAnsi="Times New Roman" w:cs="Times New Roman"/>
                <w:sz w:val="28"/>
                <w:szCs w:val="28"/>
                <w:lang w:val="uk-UA"/>
              </w:rPr>
            </w:pPr>
            <w:r w:rsidRPr="00C61EBD">
              <w:rPr>
                <w:rFonts w:ascii="Times New Roman" w:hAnsi="Times New Roman" w:cs="Times New Roman"/>
                <w:sz w:val="28"/>
                <w:szCs w:val="28"/>
                <w:vertAlign w:val="superscript"/>
                <w:lang w:val="uk-UA" w:eastAsia="ru-RU"/>
              </w:rPr>
              <w:t>(ініціал, прізвище)</w:t>
            </w:r>
          </w:p>
        </w:tc>
        <w:tc>
          <w:tcPr>
            <w:tcW w:w="1516" w:type="dxa"/>
            <w:vMerge/>
            <w:shd w:val="clear" w:color="auto" w:fill="auto"/>
          </w:tcPr>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p>
        </w:tc>
      </w:tr>
      <w:tr w:rsidR="00FF2ADB" w:rsidRPr="00C61EBD" w:rsidTr="00C61EBD">
        <w:trPr>
          <w:trHeight w:val="217"/>
        </w:trPr>
        <w:tc>
          <w:tcPr>
            <w:tcW w:w="3369" w:type="dxa"/>
            <w:tcBorders>
              <w:bottom w:val="single" w:sz="4" w:space="0" w:color="auto"/>
            </w:tcBorders>
            <w:shd w:val="clear" w:color="auto" w:fill="auto"/>
          </w:tcPr>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lang w:val="uk-UA"/>
              </w:rPr>
              <w:t>старший викладач</w:t>
            </w:r>
            <w:r w:rsidRPr="00C61EBD">
              <w:rPr>
                <w:rFonts w:ascii="Times New Roman" w:hAnsi="Times New Roman" w:cs="Times New Roman"/>
                <w:sz w:val="28"/>
                <w:szCs w:val="28"/>
                <w:vertAlign w:val="superscript"/>
                <w:lang w:val="uk-UA" w:eastAsia="ru-RU"/>
              </w:rPr>
              <w:t xml:space="preserve"> </w:t>
            </w:r>
          </w:p>
        </w:tc>
        <w:tc>
          <w:tcPr>
            <w:tcW w:w="2268" w:type="dxa"/>
            <w:vMerge w:val="restart"/>
            <w:shd w:val="clear" w:color="auto" w:fill="auto"/>
          </w:tcPr>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p>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_________________________</w:t>
            </w:r>
          </w:p>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(підпис)</w:t>
            </w:r>
          </w:p>
        </w:tc>
        <w:tc>
          <w:tcPr>
            <w:tcW w:w="2736" w:type="dxa"/>
            <w:tcBorders>
              <w:bottom w:val="single" w:sz="4" w:space="0" w:color="auto"/>
            </w:tcBorders>
            <w:shd w:val="clear" w:color="auto" w:fill="auto"/>
          </w:tcPr>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lang w:val="uk-UA"/>
              </w:rPr>
              <w:t xml:space="preserve">Д.Єпіхіна </w:t>
            </w:r>
          </w:p>
        </w:tc>
        <w:tc>
          <w:tcPr>
            <w:tcW w:w="1516" w:type="dxa"/>
            <w:vMerge w:val="restart"/>
            <w:shd w:val="clear" w:color="auto" w:fill="auto"/>
          </w:tcPr>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p>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___________</w:t>
            </w:r>
          </w:p>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(дата)</w:t>
            </w:r>
          </w:p>
        </w:tc>
      </w:tr>
      <w:tr w:rsidR="00FF2ADB" w:rsidRPr="00C61EBD" w:rsidTr="00C61EBD">
        <w:trPr>
          <w:trHeight w:val="340"/>
        </w:trPr>
        <w:tc>
          <w:tcPr>
            <w:tcW w:w="3369" w:type="dxa"/>
            <w:tcBorders>
              <w:top w:val="single" w:sz="4" w:space="0" w:color="auto"/>
            </w:tcBorders>
            <w:shd w:val="clear" w:color="auto" w:fill="auto"/>
          </w:tcPr>
          <w:p w:rsidR="00FF2ADB" w:rsidRPr="00C61EBD" w:rsidRDefault="00FF2ADB" w:rsidP="00C61EBD">
            <w:pPr>
              <w:tabs>
                <w:tab w:val="left" w:pos="3828"/>
              </w:tabs>
              <w:jc w:val="center"/>
              <w:rPr>
                <w:rFonts w:ascii="Times New Roman" w:hAnsi="Times New Roman" w:cs="Times New Roman"/>
                <w:sz w:val="28"/>
                <w:szCs w:val="28"/>
                <w:lang w:val="uk-UA"/>
              </w:rPr>
            </w:pPr>
            <w:r w:rsidRPr="00C61EBD">
              <w:rPr>
                <w:rFonts w:ascii="Times New Roman" w:hAnsi="Times New Roman" w:cs="Times New Roman"/>
                <w:sz w:val="28"/>
                <w:szCs w:val="28"/>
                <w:vertAlign w:val="superscript"/>
                <w:lang w:val="uk-UA" w:eastAsia="ru-RU"/>
              </w:rPr>
              <w:t>(посада розробника)</w:t>
            </w:r>
          </w:p>
        </w:tc>
        <w:tc>
          <w:tcPr>
            <w:tcW w:w="2268" w:type="dxa"/>
            <w:vMerge/>
            <w:shd w:val="clear" w:color="auto" w:fill="auto"/>
          </w:tcPr>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p>
        </w:tc>
        <w:tc>
          <w:tcPr>
            <w:tcW w:w="2736" w:type="dxa"/>
            <w:tcBorders>
              <w:top w:val="single" w:sz="4" w:space="0" w:color="auto"/>
            </w:tcBorders>
            <w:shd w:val="clear" w:color="auto" w:fill="auto"/>
          </w:tcPr>
          <w:p w:rsidR="00FF2ADB" w:rsidRPr="00C61EBD" w:rsidRDefault="00FF2ADB" w:rsidP="00C61EBD">
            <w:pPr>
              <w:tabs>
                <w:tab w:val="left" w:pos="3828"/>
              </w:tabs>
              <w:jc w:val="center"/>
              <w:rPr>
                <w:rFonts w:ascii="Times New Roman" w:hAnsi="Times New Roman" w:cs="Times New Roman"/>
                <w:sz w:val="28"/>
                <w:szCs w:val="28"/>
                <w:lang w:val="uk-UA"/>
              </w:rPr>
            </w:pPr>
            <w:r w:rsidRPr="00C61EBD">
              <w:rPr>
                <w:rFonts w:ascii="Times New Roman" w:hAnsi="Times New Roman" w:cs="Times New Roman"/>
                <w:sz w:val="28"/>
                <w:szCs w:val="28"/>
                <w:vertAlign w:val="superscript"/>
                <w:lang w:val="uk-UA" w:eastAsia="ru-RU"/>
              </w:rPr>
              <w:t>(ініціал, прізвище)</w:t>
            </w:r>
          </w:p>
        </w:tc>
        <w:tc>
          <w:tcPr>
            <w:tcW w:w="1516" w:type="dxa"/>
            <w:vMerge/>
            <w:shd w:val="clear" w:color="auto" w:fill="auto"/>
          </w:tcPr>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p>
        </w:tc>
      </w:tr>
    </w:tbl>
    <w:p w:rsidR="00FF2ADB" w:rsidRPr="00C61EBD" w:rsidRDefault="00FF2ADB" w:rsidP="00FF2ADB">
      <w:pPr>
        <w:pStyle w:val="aff1"/>
        <w:rPr>
          <w:sz w:val="28"/>
          <w:szCs w:val="28"/>
        </w:rPr>
      </w:pPr>
      <w:r w:rsidRPr="00C61EBD">
        <w:rPr>
          <w:sz w:val="28"/>
          <w:szCs w:val="28"/>
        </w:rPr>
        <w:br w:type="page"/>
      </w:r>
      <w:r w:rsidRPr="00C61EBD">
        <w:rPr>
          <w:sz w:val="28"/>
          <w:szCs w:val="28"/>
        </w:rPr>
        <w:lastRenderedPageBreak/>
        <w:t>(Ф 03.02 – 88)</w:t>
      </w:r>
    </w:p>
    <w:p w:rsidR="00FF2ADB" w:rsidRPr="00C61EBD" w:rsidRDefault="00FF2ADB" w:rsidP="00FF2ADB">
      <w:pPr>
        <w:jc w:val="center"/>
        <w:rPr>
          <w:rFonts w:ascii="Times New Roman" w:hAnsi="Times New Roman" w:cs="Times New Roman"/>
          <w:sz w:val="28"/>
          <w:szCs w:val="28"/>
          <w:lang w:val="uk-UA"/>
        </w:rPr>
      </w:pPr>
    </w:p>
    <w:p w:rsidR="00FF2ADB" w:rsidRPr="00C61EBD" w:rsidRDefault="00FF2ADB" w:rsidP="00FF2ADB">
      <w:pPr>
        <w:jc w:val="center"/>
        <w:rPr>
          <w:rFonts w:ascii="Times New Roman" w:hAnsi="Times New Roman" w:cs="Times New Roman"/>
          <w:sz w:val="28"/>
          <w:szCs w:val="28"/>
          <w:lang w:val="uk-UA"/>
        </w:rPr>
      </w:pPr>
      <w:r w:rsidRPr="00C61EBD">
        <w:rPr>
          <w:rFonts w:ascii="Times New Roman" w:hAnsi="Times New Roman" w:cs="Times New Roman"/>
          <w:sz w:val="28"/>
          <w:szCs w:val="28"/>
          <w:lang w:val="uk-UA"/>
        </w:rPr>
        <w:t>Перелік</w:t>
      </w:r>
    </w:p>
    <w:p w:rsidR="00FF2ADB" w:rsidRPr="00C61EBD" w:rsidRDefault="00FF2ADB" w:rsidP="00FF2ADB">
      <w:pPr>
        <w:jc w:val="center"/>
        <w:rPr>
          <w:rFonts w:ascii="Times New Roman" w:hAnsi="Times New Roman" w:cs="Times New Roman"/>
          <w:sz w:val="28"/>
          <w:szCs w:val="28"/>
          <w:lang w:val="uk-UA"/>
        </w:rPr>
      </w:pPr>
      <w:r w:rsidRPr="00C61EBD">
        <w:rPr>
          <w:rFonts w:ascii="Times New Roman" w:hAnsi="Times New Roman" w:cs="Times New Roman"/>
          <w:sz w:val="28"/>
          <w:szCs w:val="28"/>
          <w:lang w:val="uk-UA"/>
        </w:rPr>
        <w:t>довідкової літератури, використання якої дозволяється при виконанні комплексної контрольної роботи</w:t>
      </w:r>
    </w:p>
    <w:p w:rsidR="00FF2ADB" w:rsidRPr="00C61EBD" w:rsidRDefault="00FF2ADB" w:rsidP="00FF2ADB">
      <w:pPr>
        <w:ind w:firstLine="709"/>
        <w:jc w:val="both"/>
        <w:rPr>
          <w:rFonts w:ascii="Times New Roman" w:hAnsi="Times New Roman" w:cs="Times New Roman"/>
          <w:b/>
          <w:sz w:val="28"/>
          <w:szCs w:val="28"/>
          <w:lang w:val="uk-UA"/>
        </w:rPr>
      </w:pPr>
    </w:p>
    <w:p w:rsidR="00FF2ADB" w:rsidRPr="00C61EBD" w:rsidRDefault="00FF2ADB" w:rsidP="00FF2ADB">
      <w:pPr>
        <w:pStyle w:val="220"/>
        <w:ind w:firstLine="0"/>
        <w:rPr>
          <w:sz w:val="28"/>
          <w:szCs w:val="28"/>
          <w:lang w:val="ru-RU"/>
        </w:rPr>
      </w:pPr>
      <w:r w:rsidRPr="00C61EBD">
        <w:rPr>
          <w:sz w:val="28"/>
          <w:szCs w:val="28"/>
        </w:rPr>
        <w:t>1. Воронова О.П.</w:t>
      </w:r>
      <w:r w:rsidRPr="00C61EBD">
        <w:rPr>
          <w:sz w:val="28"/>
          <w:szCs w:val="28"/>
          <w:lang w:val="ru-RU"/>
        </w:rPr>
        <w:t xml:space="preserve"> </w:t>
      </w:r>
      <w:r w:rsidRPr="00C61EBD">
        <w:rPr>
          <w:sz w:val="28"/>
          <w:szCs w:val="28"/>
        </w:rPr>
        <w:t>Искусство скульптур</w:t>
      </w:r>
      <w:r w:rsidRPr="00C61EBD">
        <w:rPr>
          <w:sz w:val="28"/>
          <w:szCs w:val="28"/>
          <w:lang w:val="ru-RU"/>
        </w:rPr>
        <w:t>ы/ О.П.Воронова.</w:t>
      </w:r>
      <w:r w:rsidRPr="00C61EBD">
        <w:rPr>
          <w:sz w:val="28"/>
          <w:szCs w:val="28"/>
        </w:rPr>
        <w:t xml:space="preserve"> – </w:t>
      </w:r>
      <w:r w:rsidRPr="00C61EBD">
        <w:rPr>
          <w:sz w:val="28"/>
          <w:szCs w:val="28"/>
          <w:lang w:val="ru-RU"/>
        </w:rPr>
        <w:t>М.: Знание, 1981.</w:t>
      </w:r>
      <w:r w:rsidRPr="00C61EBD">
        <w:rPr>
          <w:sz w:val="28"/>
          <w:szCs w:val="28"/>
        </w:rPr>
        <w:t xml:space="preserve"> –</w:t>
      </w:r>
      <w:r w:rsidRPr="00C61EBD">
        <w:rPr>
          <w:sz w:val="28"/>
          <w:szCs w:val="28"/>
          <w:lang w:val="ru-RU"/>
        </w:rPr>
        <w:t xml:space="preserve"> 109 с.</w:t>
      </w:r>
    </w:p>
    <w:p w:rsidR="00FF2ADB" w:rsidRPr="00C61EBD" w:rsidRDefault="00FF2ADB" w:rsidP="00FF2ADB">
      <w:pPr>
        <w:pStyle w:val="220"/>
        <w:ind w:firstLine="0"/>
        <w:rPr>
          <w:sz w:val="28"/>
          <w:szCs w:val="28"/>
        </w:rPr>
      </w:pPr>
      <w:r w:rsidRPr="00C61EBD">
        <w:rPr>
          <w:sz w:val="28"/>
          <w:szCs w:val="28"/>
          <w:lang w:val="ru-RU"/>
        </w:rPr>
        <w:t>2</w:t>
      </w:r>
      <w:r w:rsidRPr="00C61EBD">
        <w:rPr>
          <w:sz w:val="28"/>
          <w:szCs w:val="28"/>
        </w:rPr>
        <w:t>. Горбенко А.А. Акварельная живопись для архитекторов/ А.А.Горбенко.– К.: Будівельник,1991.– 72с.</w:t>
      </w:r>
    </w:p>
    <w:p w:rsidR="00FF2ADB" w:rsidRPr="00C61EBD" w:rsidRDefault="00FF2ADB" w:rsidP="00FF2ADB">
      <w:pPr>
        <w:pStyle w:val="220"/>
        <w:ind w:firstLine="0"/>
        <w:rPr>
          <w:sz w:val="28"/>
          <w:szCs w:val="28"/>
          <w:lang w:val="ru-RU"/>
        </w:rPr>
      </w:pPr>
      <w:r w:rsidRPr="00C61EBD">
        <w:rPr>
          <w:sz w:val="28"/>
          <w:szCs w:val="28"/>
          <w:lang w:val="ru-RU"/>
        </w:rPr>
        <w:t>3</w:t>
      </w:r>
      <w:r w:rsidRPr="00C61EBD">
        <w:rPr>
          <w:sz w:val="28"/>
          <w:szCs w:val="28"/>
        </w:rPr>
        <w:t>. Ли Н.Г.</w:t>
      </w:r>
      <w:r w:rsidRPr="00C61EBD">
        <w:rPr>
          <w:b/>
          <w:i/>
          <w:sz w:val="28"/>
          <w:szCs w:val="28"/>
        </w:rPr>
        <w:t xml:space="preserve"> </w:t>
      </w:r>
      <w:r w:rsidRPr="00C61EBD">
        <w:rPr>
          <w:sz w:val="28"/>
          <w:szCs w:val="28"/>
        </w:rPr>
        <w:t>Основ</w:t>
      </w:r>
      <w:r w:rsidRPr="00C61EBD">
        <w:rPr>
          <w:sz w:val="28"/>
          <w:szCs w:val="28"/>
          <w:lang w:val="ru-RU"/>
        </w:rPr>
        <w:t>ы учебного академического рисунка</w:t>
      </w:r>
      <w:r w:rsidRPr="00C61EBD">
        <w:rPr>
          <w:sz w:val="28"/>
          <w:szCs w:val="28"/>
        </w:rPr>
        <w:t xml:space="preserve">/ Н.Г. Ли. – </w:t>
      </w:r>
      <w:r w:rsidRPr="00C61EBD">
        <w:rPr>
          <w:sz w:val="28"/>
          <w:szCs w:val="28"/>
          <w:lang w:val="ru-RU"/>
        </w:rPr>
        <w:t>М.: Эксмо, 2005.</w:t>
      </w:r>
      <w:r w:rsidRPr="00C61EBD">
        <w:rPr>
          <w:sz w:val="28"/>
          <w:szCs w:val="28"/>
        </w:rPr>
        <w:t xml:space="preserve"> –</w:t>
      </w:r>
      <w:r w:rsidRPr="00C61EBD">
        <w:rPr>
          <w:sz w:val="28"/>
          <w:szCs w:val="28"/>
          <w:lang w:val="ru-RU"/>
        </w:rPr>
        <w:t xml:space="preserve"> 480 с.</w:t>
      </w:r>
    </w:p>
    <w:p w:rsidR="00FF2ADB" w:rsidRPr="00C61EBD" w:rsidRDefault="00FF2ADB" w:rsidP="00FF2ADB">
      <w:pPr>
        <w:pStyle w:val="220"/>
        <w:ind w:firstLine="0"/>
        <w:rPr>
          <w:sz w:val="28"/>
          <w:szCs w:val="28"/>
          <w:lang w:val="ru-RU"/>
        </w:rPr>
      </w:pPr>
      <w:r w:rsidRPr="00C61EBD">
        <w:rPr>
          <w:sz w:val="28"/>
          <w:szCs w:val="28"/>
          <w:lang w:val="ru-RU"/>
        </w:rPr>
        <w:t>4. В.В. Михалевич – Рисунок: Лабораторний практикум «Рисунок» / уклад.: Михалевич В.В., Єпіхіна Д.В. – К: НАУ, 2013. – 64 с.</w:t>
      </w:r>
    </w:p>
    <w:p w:rsidR="00FF2ADB" w:rsidRPr="00C61EBD" w:rsidRDefault="00FF2ADB" w:rsidP="00FF2ADB">
      <w:pPr>
        <w:pStyle w:val="220"/>
        <w:ind w:firstLine="0"/>
        <w:rPr>
          <w:sz w:val="28"/>
          <w:szCs w:val="28"/>
        </w:rPr>
      </w:pPr>
    </w:p>
    <w:p w:rsidR="00FF2ADB" w:rsidRPr="00C61EBD" w:rsidRDefault="00FF2ADB" w:rsidP="00FF2ADB">
      <w:pPr>
        <w:pStyle w:val="220"/>
        <w:ind w:firstLine="0"/>
        <w:rPr>
          <w:sz w:val="28"/>
          <w:szCs w:val="28"/>
        </w:rPr>
      </w:pPr>
    </w:p>
    <w:p w:rsidR="00FF2ADB" w:rsidRPr="00C61EBD" w:rsidRDefault="00FF2ADB" w:rsidP="00FF2ADB">
      <w:pPr>
        <w:pStyle w:val="220"/>
        <w:ind w:firstLine="0"/>
        <w:rPr>
          <w:sz w:val="28"/>
          <w:szCs w:val="28"/>
        </w:rPr>
      </w:pPr>
    </w:p>
    <w:p w:rsidR="00FF2ADB" w:rsidRPr="00C61EBD" w:rsidRDefault="00FF2ADB" w:rsidP="00FF2ADB">
      <w:pPr>
        <w:pStyle w:val="220"/>
        <w:ind w:firstLine="0"/>
        <w:rPr>
          <w:sz w:val="28"/>
          <w:szCs w:val="28"/>
        </w:rPr>
      </w:pPr>
    </w:p>
    <w:p w:rsidR="00FF2ADB" w:rsidRPr="00C61EBD" w:rsidRDefault="00FF2ADB" w:rsidP="00FF2ADB">
      <w:pPr>
        <w:pStyle w:val="220"/>
        <w:ind w:firstLine="0"/>
        <w:rPr>
          <w:sz w:val="28"/>
          <w:szCs w:val="28"/>
        </w:rPr>
      </w:pPr>
    </w:p>
    <w:p w:rsidR="00FF2ADB" w:rsidRPr="00C61EBD" w:rsidRDefault="00FF2ADB" w:rsidP="00FF2ADB">
      <w:pPr>
        <w:pStyle w:val="220"/>
        <w:ind w:firstLine="0"/>
        <w:rPr>
          <w:sz w:val="28"/>
          <w:szCs w:val="28"/>
        </w:rPr>
      </w:pPr>
    </w:p>
    <w:p w:rsidR="00FF2ADB" w:rsidRPr="00C61EBD" w:rsidRDefault="00FF2ADB" w:rsidP="00FF2ADB">
      <w:pPr>
        <w:pStyle w:val="220"/>
        <w:ind w:firstLine="0"/>
        <w:rPr>
          <w:sz w:val="28"/>
          <w:szCs w:val="28"/>
        </w:rPr>
      </w:pPr>
    </w:p>
    <w:p w:rsidR="00FF2ADB" w:rsidRPr="00C61EBD" w:rsidRDefault="00FF2ADB" w:rsidP="00FF2ADB">
      <w:pPr>
        <w:pStyle w:val="220"/>
        <w:ind w:firstLine="0"/>
        <w:rPr>
          <w:sz w:val="28"/>
          <w:szCs w:val="28"/>
        </w:rPr>
      </w:pPr>
    </w:p>
    <w:p w:rsidR="00FF2ADB" w:rsidRPr="00C61EBD" w:rsidRDefault="00FF2ADB" w:rsidP="00FF2ADB">
      <w:pPr>
        <w:pStyle w:val="220"/>
        <w:ind w:firstLine="0"/>
        <w:rPr>
          <w:sz w:val="28"/>
          <w:szCs w:val="28"/>
        </w:rPr>
      </w:pPr>
    </w:p>
    <w:p w:rsidR="00FF2ADB" w:rsidRPr="00C61EBD" w:rsidRDefault="00FF2ADB" w:rsidP="00FF2ADB">
      <w:pPr>
        <w:pStyle w:val="220"/>
        <w:ind w:firstLine="0"/>
        <w:rPr>
          <w:sz w:val="28"/>
          <w:szCs w:val="28"/>
        </w:rPr>
      </w:pPr>
    </w:p>
    <w:p w:rsidR="00FF2ADB" w:rsidRPr="00C61EBD" w:rsidRDefault="00FF2ADB" w:rsidP="00FF2ADB">
      <w:pPr>
        <w:pStyle w:val="220"/>
        <w:ind w:firstLine="0"/>
        <w:rPr>
          <w:sz w:val="28"/>
          <w:szCs w:val="28"/>
        </w:rPr>
      </w:pPr>
    </w:p>
    <w:tbl>
      <w:tblPr>
        <w:tblW w:w="9889" w:type="dxa"/>
        <w:tblLook w:val="04A0" w:firstRow="1" w:lastRow="0" w:firstColumn="1" w:lastColumn="0" w:noHBand="0" w:noVBand="1"/>
      </w:tblPr>
      <w:tblGrid>
        <w:gridCol w:w="3245"/>
        <w:gridCol w:w="2466"/>
        <w:gridCol w:w="2681"/>
        <w:gridCol w:w="1497"/>
      </w:tblGrid>
      <w:tr w:rsidR="00FF2ADB" w:rsidRPr="00C61EBD" w:rsidTr="00C61EBD">
        <w:trPr>
          <w:trHeight w:val="190"/>
        </w:trPr>
        <w:tc>
          <w:tcPr>
            <w:tcW w:w="3369" w:type="dxa"/>
            <w:tcBorders>
              <w:bottom w:val="single" w:sz="4" w:space="0" w:color="auto"/>
            </w:tcBorders>
            <w:shd w:val="clear" w:color="auto" w:fill="auto"/>
          </w:tcPr>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lang w:val="uk-UA"/>
              </w:rPr>
              <w:t>старший викладач</w:t>
            </w:r>
            <w:r w:rsidRPr="00C61EBD">
              <w:rPr>
                <w:rFonts w:ascii="Times New Roman" w:hAnsi="Times New Roman" w:cs="Times New Roman"/>
                <w:sz w:val="28"/>
                <w:szCs w:val="28"/>
                <w:vertAlign w:val="superscript"/>
                <w:lang w:val="uk-UA" w:eastAsia="ru-RU"/>
              </w:rPr>
              <w:t xml:space="preserve"> </w:t>
            </w:r>
          </w:p>
        </w:tc>
        <w:tc>
          <w:tcPr>
            <w:tcW w:w="2268" w:type="dxa"/>
            <w:vMerge w:val="restart"/>
            <w:shd w:val="clear" w:color="auto" w:fill="auto"/>
          </w:tcPr>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p>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________________________</w:t>
            </w:r>
          </w:p>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(підпис)</w:t>
            </w:r>
          </w:p>
        </w:tc>
        <w:tc>
          <w:tcPr>
            <w:tcW w:w="2736" w:type="dxa"/>
            <w:tcBorders>
              <w:bottom w:val="single" w:sz="4" w:space="0" w:color="auto"/>
            </w:tcBorders>
            <w:shd w:val="clear" w:color="auto" w:fill="auto"/>
          </w:tcPr>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lang w:val="uk-UA"/>
              </w:rPr>
              <w:t xml:space="preserve">О. Триколенко </w:t>
            </w:r>
          </w:p>
        </w:tc>
        <w:tc>
          <w:tcPr>
            <w:tcW w:w="1516" w:type="dxa"/>
            <w:vMerge w:val="restart"/>
            <w:shd w:val="clear" w:color="auto" w:fill="auto"/>
          </w:tcPr>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p>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___________</w:t>
            </w:r>
          </w:p>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(дата)</w:t>
            </w:r>
          </w:p>
        </w:tc>
      </w:tr>
      <w:tr w:rsidR="00FF2ADB" w:rsidRPr="00C61EBD" w:rsidTr="00C61EBD">
        <w:trPr>
          <w:trHeight w:val="367"/>
        </w:trPr>
        <w:tc>
          <w:tcPr>
            <w:tcW w:w="3369" w:type="dxa"/>
            <w:tcBorders>
              <w:top w:val="single" w:sz="4" w:space="0" w:color="auto"/>
            </w:tcBorders>
            <w:shd w:val="clear" w:color="auto" w:fill="auto"/>
          </w:tcPr>
          <w:p w:rsidR="00FF2ADB" w:rsidRPr="00C61EBD" w:rsidRDefault="00FF2ADB" w:rsidP="00C61EBD">
            <w:pPr>
              <w:tabs>
                <w:tab w:val="left" w:pos="3828"/>
              </w:tabs>
              <w:jc w:val="center"/>
              <w:rPr>
                <w:rFonts w:ascii="Times New Roman" w:hAnsi="Times New Roman" w:cs="Times New Roman"/>
                <w:sz w:val="28"/>
                <w:szCs w:val="28"/>
                <w:lang w:val="uk-UA"/>
              </w:rPr>
            </w:pPr>
            <w:r w:rsidRPr="00C61EBD">
              <w:rPr>
                <w:rFonts w:ascii="Times New Roman" w:hAnsi="Times New Roman" w:cs="Times New Roman"/>
                <w:sz w:val="28"/>
                <w:szCs w:val="28"/>
                <w:vertAlign w:val="superscript"/>
                <w:lang w:val="uk-UA" w:eastAsia="ru-RU"/>
              </w:rPr>
              <w:t>(посада розробника)</w:t>
            </w:r>
          </w:p>
        </w:tc>
        <w:tc>
          <w:tcPr>
            <w:tcW w:w="2268" w:type="dxa"/>
            <w:vMerge/>
            <w:shd w:val="clear" w:color="auto" w:fill="auto"/>
          </w:tcPr>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p>
        </w:tc>
        <w:tc>
          <w:tcPr>
            <w:tcW w:w="2736" w:type="dxa"/>
            <w:tcBorders>
              <w:top w:val="single" w:sz="4" w:space="0" w:color="auto"/>
            </w:tcBorders>
            <w:shd w:val="clear" w:color="auto" w:fill="auto"/>
          </w:tcPr>
          <w:p w:rsidR="00FF2ADB" w:rsidRPr="00C61EBD" w:rsidRDefault="00FF2ADB" w:rsidP="00C61EBD">
            <w:pPr>
              <w:tabs>
                <w:tab w:val="left" w:pos="3828"/>
              </w:tabs>
              <w:jc w:val="center"/>
              <w:rPr>
                <w:rFonts w:ascii="Times New Roman" w:hAnsi="Times New Roman" w:cs="Times New Roman"/>
                <w:sz w:val="28"/>
                <w:szCs w:val="28"/>
                <w:lang w:val="uk-UA"/>
              </w:rPr>
            </w:pPr>
            <w:r w:rsidRPr="00C61EBD">
              <w:rPr>
                <w:rFonts w:ascii="Times New Roman" w:hAnsi="Times New Roman" w:cs="Times New Roman"/>
                <w:sz w:val="28"/>
                <w:szCs w:val="28"/>
                <w:vertAlign w:val="superscript"/>
                <w:lang w:val="uk-UA" w:eastAsia="ru-RU"/>
              </w:rPr>
              <w:t>(ініціал, прізвище)</w:t>
            </w:r>
          </w:p>
        </w:tc>
        <w:tc>
          <w:tcPr>
            <w:tcW w:w="1516" w:type="dxa"/>
            <w:vMerge/>
            <w:shd w:val="clear" w:color="auto" w:fill="auto"/>
          </w:tcPr>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p>
        </w:tc>
      </w:tr>
      <w:tr w:rsidR="00FF2ADB" w:rsidRPr="00C61EBD" w:rsidTr="00C61EBD">
        <w:trPr>
          <w:trHeight w:val="272"/>
        </w:trPr>
        <w:tc>
          <w:tcPr>
            <w:tcW w:w="3369" w:type="dxa"/>
            <w:tcBorders>
              <w:bottom w:val="single" w:sz="4" w:space="0" w:color="auto"/>
            </w:tcBorders>
            <w:shd w:val="clear" w:color="auto" w:fill="auto"/>
          </w:tcPr>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lang w:val="uk-UA" w:eastAsia="ru-RU"/>
              </w:rPr>
              <w:t>доцент</w:t>
            </w:r>
          </w:p>
        </w:tc>
        <w:tc>
          <w:tcPr>
            <w:tcW w:w="2268" w:type="dxa"/>
            <w:vMerge w:val="restart"/>
            <w:shd w:val="clear" w:color="auto" w:fill="auto"/>
          </w:tcPr>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p>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_________________________</w:t>
            </w:r>
          </w:p>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(підпис)</w:t>
            </w:r>
          </w:p>
        </w:tc>
        <w:tc>
          <w:tcPr>
            <w:tcW w:w="2736" w:type="dxa"/>
            <w:tcBorders>
              <w:bottom w:val="single" w:sz="4" w:space="0" w:color="auto"/>
            </w:tcBorders>
            <w:shd w:val="clear" w:color="auto" w:fill="auto"/>
          </w:tcPr>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lang w:val="uk-UA"/>
              </w:rPr>
              <w:t>В.Михалевич</w:t>
            </w:r>
          </w:p>
        </w:tc>
        <w:tc>
          <w:tcPr>
            <w:tcW w:w="1516" w:type="dxa"/>
            <w:vMerge w:val="restart"/>
            <w:shd w:val="clear" w:color="auto" w:fill="auto"/>
          </w:tcPr>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p>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___________</w:t>
            </w:r>
          </w:p>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(дата)</w:t>
            </w:r>
          </w:p>
        </w:tc>
      </w:tr>
      <w:tr w:rsidR="00FF2ADB" w:rsidRPr="00C61EBD" w:rsidTr="00C61EBD">
        <w:trPr>
          <w:trHeight w:val="285"/>
        </w:trPr>
        <w:tc>
          <w:tcPr>
            <w:tcW w:w="3369" w:type="dxa"/>
            <w:tcBorders>
              <w:top w:val="single" w:sz="4" w:space="0" w:color="auto"/>
            </w:tcBorders>
            <w:shd w:val="clear" w:color="auto" w:fill="auto"/>
          </w:tcPr>
          <w:p w:rsidR="00FF2ADB" w:rsidRPr="00C61EBD" w:rsidRDefault="00FF2ADB" w:rsidP="00C61EBD">
            <w:pPr>
              <w:tabs>
                <w:tab w:val="left" w:pos="3828"/>
              </w:tabs>
              <w:jc w:val="center"/>
              <w:rPr>
                <w:rFonts w:ascii="Times New Roman" w:hAnsi="Times New Roman" w:cs="Times New Roman"/>
                <w:sz w:val="28"/>
                <w:szCs w:val="28"/>
                <w:lang w:val="uk-UA" w:eastAsia="ru-RU"/>
              </w:rPr>
            </w:pPr>
            <w:r w:rsidRPr="00C61EBD">
              <w:rPr>
                <w:rFonts w:ascii="Times New Roman" w:hAnsi="Times New Roman" w:cs="Times New Roman"/>
                <w:sz w:val="28"/>
                <w:szCs w:val="28"/>
                <w:vertAlign w:val="superscript"/>
                <w:lang w:val="uk-UA" w:eastAsia="ru-RU"/>
              </w:rPr>
              <w:t>(посада розробника)</w:t>
            </w:r>
          </w:p>
        </w:tc>
        <w:tc>
          <w:tcPr>
            <w:tcW w:w="2268" w:type="dxa"/>
            <w:vMerge/>
            <w:shd w:val="clear" w:color="auto" w:fill="auto"/>
          </w:tcPr>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p>
        </w:tc>
        <w:tc>
          <w:tcPr>
            <w:tcW w:w="2736" w:type="dxa"/>
            <w:tcBorders>
              <w:top w:val="single" w:sz="4" w:space="0" w:color="auto"/>
            </w:tcBorders>
            <w:shd w:val="clear" w:color="auto" w:fill="auto"/>
          </w:tcPr>
          <w:p w:rsidR="00FF2ADB" w:rsidRPr="00C61EBD" w:rsidRDefault="00FF2ADB" w:rsidP="00C61EBD">
            <w:pPr>
              <w:tabs>
                <w:tab w:val="left" w:pos="3828"/>
              </w:tabs>
              <w:jc w:val="center"/>
              <w:rPr>
                <w:rFonts w:ascii="Times New Roman" w:hAnsi="Times New Roman" w:cs="Times New Roman"/>
                <w:sz w:val="28"/>
                <w:szCs w:val="28"/>
                <w:lang w:val="uk-UA"/>
              </w:rPr>
            </w:pPr>
            <w:r w:rsidRPr="00C61EBD">
              <w:rPr>
                <w:rFonts w:ascii="Times New Roman" w:hAnsi="Times New Roman" w:cs="Times New Roman"/>
                <w:sz w:val="28"/>
                <w:szCs w:val="28"/>
                <w:vertAlign w:val="superscript"/>
                <w:lang w:val="uk-UA" w:eastAsia="ru-RU"/>
              </w:rPr>
              <w:t>(ініціал, прізвище)</w:t>
            </w:r>
          </w:p>
        </w:tc>
        <w:tc>
          <w:tcPr>
            <w:tcW w:w="1516" w:type="dxa"/>
            <w:vMerge/>
            <w:shd w:val="clear" w:color="auto" w:fill="auto"/>
          </w:tcPr>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p>
        </w:tc>
      </w:tr>
      <w:tr w:rsidR="00FF2ADB" w:rsidRPr="00C61EBD" w:rsidTr="00C61EBD">
        <w:trPr>
          <w:trHeight w:val="217"/>
        </w:trPr>
        <w:tc>
          <w:tcPr>
            <w:tcW w:w="3369" w:type="dxa"/>
            <w:tcBorders>
              <w:bottom w:val="single" w:sz="4" w:space="0" w:color="auto"/>
            </w:tcBorders>
            <w:shd w:val="clear" w:color="auto" w:fill="auto"/>
          </w:tcPr>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lang w:val="uk-UA"/>
              </w:rPr>
              <w:t>старший викладач</w:t>
            </w:r>
            <w:r w:rsidRPr="00C61EBD">
              <w:rPr>
                <w:rFonts w:ascii="Times New Roman" w:hAnsi="Times New Roman" w:cs="Times New Roman"/>
                <w:sz w:val="28"/>
                <w:szCs w:val="28"/>
                <w:vertAlign w:val="superscript"/>
                <w:lang w:val="uk-UA" w:eastAsia="ru-RU"/>
              </w:rPr>
              <w:t xml:space="preserve"> </w:t>
            </w:r>
          </w:p>
        </w:tc>
        <w:tc>
          <w:tcPr>
            <w:tcW w:w="2268" w:type="dxa"/>
            <w:vMerge w:val="restart"/>
            <w:shd w:val="clear" w:color="auto" w:fill="auto"/>
          </w:tcPr>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p>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_________________________</w:t>
            </w:r>
          </w:p>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(підпис)</w:t>
            </w:r>
          </w:p>
        </w:tc>
        <w:tc>
          <w:tcPr>
            <w:tcW w:w="2736" w:type="dxa"/>
            <w:tcBorders>
              <w:bottom w:val="single" w:sz="4" w:space="0" w:color="auto"/>
            </w:tcBorders>
            <w:shd w:val="clear" w:color="auto" w:fill="auto"/>
          </w:tcPr>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lang w:val="uk-UA"/>
              </w:rPr>
              <w:t xml:space="preserve">Д.Єпіхіна </w:t>
            </w:r>
          </w:p>
        </w:tc>
        <w:tc>
          <w:tcPr>
            <w:tcW w:w="1516" w:type="dxa"/>
            <w:vMerge w:val="restart"/>
            <w:shd w:val="clear" w:color="auto" w:fill="auto"/>
          </w:tcPr>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p>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___________</w:t>
            </w:r>
          </w:p>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(дата)</w:t>
            </w:r>
          </w:p>
        </w:tc>
      </w:tr>
      <w:tr w:rsidR="00FF2ADB" w:rsidRPr="00C61EBD" w:rsidTr="00C61EBD">
        <w:trPr>
          <w:trHeight w:val="340"/>
        </w:trPr>
        <w:tc>
          <w:tcPr>
            <w:tcW w:w="3369" w:type="dxa"/>
            <w:tcBorders>
              <w:top w:val="single" w:sz="4" w:space="0" w:color="auto"/>
            </w:tcBorders>
            <w:shd w:val="clear" w:color="auto" w:fill="auto"/>
          </w:tcPr>
          <w:p w:rsidR="00FF2ADB" w:rsidRPr="00C61EBD" w:rsidRDefault="00FF2ADB" w:rsidP="00C61EBD">
            <w:pPr>
              <w:tabs>
                <w:tab w:val="left" w:pos="3828"/>
              </w:tabs>
              <w:jc w:val="center"/>
              <w:rPr>
                <w:rFonts w:ascii="Times New Roman" w:hAnsi="Times New Roman" w:cs="Times New Roman"/>
                <w:sz w:val="28"/>
                <w:szCs w:val="28"/>
                <w:lang w:val="uk-UA"/>
              </w:rPr>
            </w:pPr>
            <w:r w:rsidRPr="00C61EBD">
              <w:rPr>
                <w:rFonts w:ascii="Times New Roman" w:hAnsi="Times New Roman" w:cs="Times New Roman"/>
                <w:sz w:val="28"/>
                <w:szCs w:val="28"/>
                <w:vertAlign w:val="superscript"/>
                <w:lang w:val="uk-UA" w:eastAsia="ru-RU"/>
              </w:rPr>
              <w:t>(посада розробника)</w:t>
            </w:r>
          </w:p>
        </w:tc>
        <w:tc>
          <w:tcPr>
            <w:tcW w:w="2268" w:type="dxa"/>
            <w:vMerge/>
            <w:shd w:val="clear" w:color="auto" w:fill="auto"/>
          </w:tcPr>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p>
        </w:tc>
        <w:tc>
          <w:tcPr>
            <w:tcW w:w="2736" w:type="dxa"/>
            <w:tcBorders>
              <w:top w:val="single" w:sz="4" w:space="0" w:color="auto"/>
            </w:tcBorders>
            <w:shd w:val="clear" w:color="auto" w:fill="auto"/>
          </w:tcPr>
          <w:p w:rsidR="00FF2ADB" w:rsidRPr="00C61EBD" w:rsidRDefault="00FF2ADB" w:rsidP="00C61EBD">
            <w:pPr>
              <w:tabs>
                <w:tab w:val="left" w:pos="3828"/>
              </w:tabs>
              <w:jc w:val="center"/>
              <w:rPr>
                <w:rFonts w:ascii="Times New Roman" w:hAnsi="Times New Roman" w:cs="Times New Roman"/>
                <w:sz w:val="28"/>
                <w:szCs w:val="28"/>
                <w:lang w:val="uk-UA"/>
              </w:rPr>
            </w:pPr>
            <w:r w:rsidRPr="00C61EBD">
              <w:rPr>
                <w:rFonts w:ascii="Times New Roman" w:hAnsi="Times New Roman" w:cs="Times New Roman"/>
                <w:sz w:val="28"/>
                <w:szCs w:val="28"/>
                <w:vertAlign w:val="superscript"/>
                <w:lang w:val="uk-UA" w:eastAsia="ru-RU"/>
              </w:rPr>
              <w:t>(ініціал, прізвище)</w:t>
            </w:r>
          </w:p>
        </w:tc>
        <w:tc>
          <w:tcPr>
            <w:tcW w:w="1516" w:type="dxa"/>
            <w:vMerge/>
            <w:shd w:val="clear" w:color="auto" w:fill="auto"/>
          </w:tcPr>
          <w:p w:rsidR="00FF2ADB" w:rsidRPr="00C61EBD" w:rsidRDefault="00FF2ADB" w:rsidP="00C61EBD">
            <w:pPr>
              <w:tabs>
                <w:tab w:val="left" w:pos="3828"/>
              </w:tabs>
              <w:jc w:val="center"/>
              <w:rPr>
                <w:rFonts w:ascii="Times New Roman" w:hAnsi="Times New Roman" w:cs="Times New Roman"/>
                <w:sz w:val="28"/>
                <w:szCs w:val="28"/>
                <w:vertAlign w:val="superscript"/>
                <w:lang w:val="uk-UA" w:eastAsia="ru-RU"/>
              </w:rPr>
            </w:pPr>
          </w:p>
        </w:tc>
      </w:tr>
    </w:tbl>
    <w:p w:rsidR="00FF2ADB" w:rsidRPr="00C61EBD" w:rsidRDefault="005059FB" w:rsidP="00FF2ADB">
      <w:pPr>
        <w:rPr>
          <w:rFonts w:ascii="Times New Roman" w:hAnsi="Times New Roman" w:cs="Times New Roman"/>
          <w:sz w:val="28"/>
          <w:szCs w:val="28"/>
          <w:lang w:val="uk-UA"/>
        </w:rPr>
      </w:pPr>
      <w:r>
        <w:rPr>
          <w:rFonts w:ascii="Times New Roman" w:hAnsi="Times New Roman" w:cs="Times New Roman"/>
          <w:sz w:val="28"/>
          <w:szCs w:val="28"/>
          <w:lang w:val="uk-UA" w:eastAsia="ru-RU"/>
        </w:rPr>
        <w:lastRenderedPageBreak/>
        <w:t xml:space="preserve">                                                                                                           </w:t>
      </w:r>
      <w:r w:rsidR="00FF2ADB" w:rsidRPr="00C61EBD">
        <w:rPr>
          <w:rFonts w:ascii="Times New Roman" w:hAnsi="Times New Roman" w:cs="Times New Roman"/>
          <w:sz w:val="28"/>
          <w:szCs w:val="28"/>
          <w:lang w:val="uk-UA"/>
        </w:rPr>
        <w:t xml:space="preserve">        (Ф 03.02 – 89)</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jc w:val="center"/>
        <w:rPr>
          <w:rFonts w:ascii="Times New Roman" w:hAnsi="Times New Roman" w:cs="Times New Roman"/>
          <w:sz w:val="28"/>
          <w:szCs w:val="28"/>
          <w:lang w:val="uk-UA" w:eastAsia="ru-RU"/>
        </w:rPr>
      </w:pPr>
      <w:bookmarkStart w:id="0" w:name="_GoBack"/>
      <w:bookmarkEnd w:id="0"/>
      <w:r w:rsidRPr="00C61EBD">
        <w:rPr>
          <w:rFonts w:ascii="Times New Roman" w:hAnsi="Times New Roman" w:cs="Times New Roman"/>
          <w:sz w:val="28"/>
          <w:szCs w:val="28"/>
          <w:lang w:val="uk-UA" w:eastAsia="ru-RU"/>
        </w:rPr>
        <w:t>Національний авіаційний університет</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Інститут (факультет) ________________</w:t>
      </w:r>
      <w:r w:rsidRPr="00C61EBD">
        <w:rPr>
          <w:rFonts w:ascii="Times New Roman" w:hAnsi="Times New Roman" w:cs="Times New Roman"/>
          <w:sz w:val="28"/>
          <w:szCs w:val="28"/>
          <w:u w:val="single"/>
          <w:lang w:val="uk-UA"/>
        </w:rPr>
        <w:t>аеропортів</w:t>
      </w:r>
      <w:r w:rsidRPr="00C61EBD">
        <w:rPr>
          <w:rFonts w:ascii="Times New Roman" w:hAnsi="Times New Roman" w:cs="Times New Roman"/>
          <w:sz w:val="28"/>
          <w:szCs w:val="28"/>
          <w:u w:val="single"/>
          <w:lang w:val="uk-UA" w:eastAsia="ru-RU"/>
        </w:rPr>
        <w:t xml:space="preserve"> </w:t>
      </w:r>
      <w:r w:rsidRPr="00C61EBD">
        <w:rPr>
          <w:rFonts w:ascii="Times New Roman" w:hAnsi="Times New Roman" w:cs="Times New Roman"/>
          <w:sz w:val="28"/>
          <w:szCs w:val="28"/>
          <w:lang w:val="uk-UA" w:eastAsia="ru-RU"/>
        </w:rPr>
        <w:t>_________________________________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інституту (факультету))</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Кафедра  </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________________________</w:t>
      </w:r>
      <w:r w:rsidRPr="00C61EBD">
        <w:rPr>
          <w:rFonts w:ascii="Times New Roman" w:hAnsi="Times New Roman" w:cs="Times New Roman"/>
          <w:sz w:val="28"/>
          <w:szCs w:val="28"/>
          <w:u w:val="single"/>
          <w:lang w:val="uk-UA"/>
        </w:rPr>
        <w:t>основ архітектури та дизайну</w:t>
      </w:r>
      <w:r w:rsidRPr="00C61EBD">
        <w:rPr>
          <w:rFonts w:ascii="Times New Roman" w:hAnsi="Times New Roman" w:cs="Times New Roman"/>
          <w:sz w:val="28"/>
          <w:szCs w:val="28"/>
          <w:lang w:val="uk-UA"/>
        </w:rPr>
        <w:t>_________________________</w:t>
      </w:r>
      <w:r w:rsidRPr="00C61EBD">
        <w:rPr>
          <w:rFonts w:ascii="Times New Roman" w:hAnsi="Times New Roman" w:cs="Times New Roman"/>
          <w:sz w:val="28"/>
          <w:szCs w:val="28"/>
          <w:u w:val="single"/>
          <w:lang w:val="uk-UA"/>
        </w:rPr>
        <w:t xml:space="preserve">  </w:t>
      </w:r>
      <w:r w:rsidRPr="00C61EBD">
        <w:rPr>
          <w:rFonts w:ascii="Times New Roman" w:hAnsi="Times New Roman" w:cs="Times New Roman"/>
          <w:sz w:val="28"/>
          <w:szCs w:val="28"/>
          <w:lang w:val="uk-UA" w:eastAsia="ru-RU"/>
        </w:rPr>
        <w:t xml:space="preserve"> </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кафедри)</w:t>
      </w:r>
    </w:p>
    <w:p w:rsidR="00FF2ADB" w:rsidRPr="00C61EBD" w:rsidRDefault="00FF2ADB" w:rsidP="00FF2ADB">
      <w:pPr>
        <w:tabs>
          <w:tab w:val="left" w:pos="142"/>
          <w:tab w:val="left" w:pos="1701"/>
        </w:tabs>
        <w:rPr>
          <w:rFonts w:ascii="Times New Roman" w:hAnsi="Times New Roman" w:cs="Times New Roman"/>
          <w:b/>
          <w:sz w:val="28"/>
          <w:szCs w:val="28"/>
        </w:rPr>
      </w:pPr>
      <w:r w:rsidRPr="00C61EBD">
        <w:rPr>
          <w:rFonts w:ascii="Times New Roman" w:hAnsi="Times New Roman" w:cs="Times New Roman"/>
          <w:sz w:val="28"/>
          <w:szCs w:val="28"/>
          <w:lang w:val="uk-UA" w:eastAsia="ru-RU"/>
        </w:rPr>
        <w:t xml:space="preserve">Напрям </w:t>
      </w:r>
      <w:r w:rsidRPr="00C61EBD">
        <w:rPr>
          <w:rFonts w:ascii="Times New Roman" w:hAnsi="Times New Roman" w:cs="Times New Roman"/>
          <w:sz w:val="28"/>
          <w:szCs w:val="28"/>
          <w:lang w:val="uk-UA"/>
        </w:rPr>
        <w:t xml:space="preserve">  _________________________</w:t>
      </w:r>
      <w:r w:rsidRPr="00C61EBD">
        <w:rPr>
          <w:rFonts w:ascii="Times New Roman" w:hAnsi="Times New Roman" w:cs="Times New Roman"/>
          <w:sz w:val="28"/>
          <w:szCs w:val="28"/>
          <w:u w:val="single"/>
          <w:lang w:val="uk-UA"/>
        </w:rPr>
        <w:t>6.020207 «Дизайн»</w:t>
      </w:r>
      <w:r w:rsidRPr="00C61EBD">
        <w:rPr>
          <w:rFonts w:ascii="Times New Roman" w:hAnsi="Times New Roman" w:cs="Times New Roman"/>
          <w:sz w:val="28"/>
          <w:szCs w:val="28"/>
          <w:lang w:val="uk-UA"/>
        </w:rPr>
        <w:t xml:space="preserve"> ___________________________ </w:t>
      </w:r>
    </w:p>
    <w:p w:rsidR="00FF2ADB" w:rsidRPr="00C61EBD" w:rsidRDefault="00FF2ADB" w:rsidP="00FF2ADB">
      <w:pPr>
        <w:tabs>
          <w:tab w:val="left" w:pos="1134"/>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 для ОКР «Бакалавр» шифр назва  напряму )</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Дисципліна</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__________________________ </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sz w:val="28"/>
          <w:szCs w:val="28"/>
          <w:u w:val="single"/>
          <w:lang w:val="uk-UA"/>
        </w:rPr>
        <w:t>Рисунок,  живопис,  скульптура</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b/>
          <w:spacing w:val="-2"/>
          <w:sz w:val="28"/>
          <w:szCs w:val="28"/>
          <w:lang w:val="uk-UA" w:eastAsia="ru-RU"/>
        </w:rPr>
        <w:t xml:space="preserve"> ___________________</w:t>
      </w:r>
    </w:p>
    <w:p w:rsidR="005059FB" w:rsidRPr="005059FB" w:rsidRDefault="005059FB" w:rsidP="005059FB">
      <w:pPr>
        <w:jc w:val="center"/>
        <w:rPr>
          <w:rFonts w:ascii="Times New Roman" w:hAnsi="Times New Roman" w:cs="Times New Roman"/>
          <w:sz w:val="28"/>
          <w:szCs w:val="28"/>
          <w:vertAlign w:val="superscript"/>
          <w:lang w:val="uk-UA" w:eastAsia="ru-RU"/>
        </w:rPr>
      </w:pPr>
      <w:r>
        <w:rPr>
          <w:rFonts w:ascii="Times New Roman" w:hAnsi="Times New Roman" w:cs="Times New Roman"/>
          <w:sz w:val="28"/>
          <w:szCs w:val="28"/>
          <w:vertAlign w:val="superscript"/>
          <w:lang w:val="uk-UA" w:eastAsia="ru-RU"/>
        </w:rPr>
        <w:t xml:space="preserve"> (назва дисциплін</w:t>
      </w: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комплексна контрольна робота</w:t>
      </w: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ВАРІАНТ №1</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eastAsia="ru-RU"/>
        </w:rPr>
        <w:tab/>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 xml:space="preserve">1.   Визначити композиційне рішення в форматі аркуша паперу натюрморту з 4-х геометричних предметів.               </w:t>
      </w:r>
    </w:p>
    <w:p w:rsidR="00FF2ADB" w:rsidRPr="00C61EBD" w:rsidRDefault="00FF2ADB" w:rsidP="00FF2ADB">
      <w:pPr>
        <w:spacing w:line="480" w:lineRule="auto"/>
        <w:ind w:firstLine="567"/>
        <w:rPr>
          <w:rFonts w:ascii="Times New Roman" w:hAnsi="Times New Roman" w:cs="Times New Roman"/>
          <w:sz w:val="28"/>
          <w:szCs w:val="28"/>
          <w:lang w:val="uk-UA"/>
        </w:rPr>
      </w:pPr>
      <w:r w:rsidRPr="00C61EBD">
        <w:rPr>
          <w:rFonts w:ascii="Times New Roman" w:hAnsi="Times New Roman" w:cs="Times New Roman"/>
          <w:sz w:val="28"/>
          <w:szCs w:val="28"/>
          <w:lang w:val="uk-UA"/>
        </w:rPr>
        <w:tab/>
        <w:t xml:space="preserve">2.   Проаналізувати пропорції та здійснити конструктивну побудову натюрморту з 4-х геометричних предметів з урахуванням перспективи. </w:t>
      </w:r>
    </w:p>
    <w:p w:rsidR="00FF2ADB" w:rsidRPr="00C61EBD" w:rsidRDefault="00FF2ADB" w:rsidP="00FF2ADB">
      <w:pPr>
        <w:spacing w:line="480" w:lineRule="auto"/>
        <w:ind w:firstLine="567"/>
        <w:rPr>
          <w:rFonts w:ascii="Times New Roman" w:hAnsi="Times New Roman" w:cs="Times New Roman"/>
          <w:sz w:val="28"/>
          <w:szCs w:val="28"/>
        </w:rPr>
      </w:pPr>
      <w:r w:rsidRPr="00C61EBD">
        <w:rPr>
          <w:rFonts w:ascii="Times New Roman" w:hAnsi="Times New Roman" w:cs="Times New Roman"/>
          <w:sz w:val="28"/>
          <w:szCs w:val="28"/>
          <w:lang w:val="uk-UA"/>
        </w:rPr>
        <w:lastRenderedPageBreak/>
        <w:t xml:space="preserve">  3.   Виявити форму натюрморту з 4-х геометричних предметів за рахунок тонального рішення</w:t>
      </w:r>
      <w:r w:rsidRPr="00C61EBD">
        <w:rPr>
          <w:rFonts w:ascii="Times New Roman" w:hAnsi="Times New Roman" w:cs="Times New Roman"/>
          <w:sz w:val="28"/>
          <w:szCs w:val="28"/>
        </w:rPr>
        <w:t>.</w:t>
      </w:r>
      <w:r w:rsidRPr="00C61EBD">
        <w:rPr>
          <w:rFonts w:ascii="Times New Roman" w:hAnsi="Times New Roman" w:cs="Times New Roman"/>
          <w:sz w:val="28"/>
          <w:szCs w:val="28"/>
          <w:lang w:val="uk-UA"/>
        </w:rPr>
        <w:tab/>
        <w:t xml:space="preserve">        </w:t>
      </w:r>
    </w:p>
    <w:p w:rsidR="00FF2ADB" w:rsidRPr="00C61EBD" w:rsidRDefault="00FF2ADB" w:rsidP="00FF2ADB">
      <w:pPr>
        <w:spacing w:line="480" w:lineRule="auto"/>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Завідувач кафедри</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w:t>
      </w:r>
      <w:r w:rsidRPr="00C61EBD">
        <w:rPr>
          <w:rFonts w:ascii="Times New Roman" w:hAnsi="Times New Roman" w:cs="Times New Roman"/>
          <w:sz w:val="28"/>
          <w:szCs w:val="28"/>
          <w:u w:val="single"/>
          <w:lang w:val="uk-UA" w:eastAsia="ru-RU"/>
        </w:rPr>
        <w:t>О, Трошкіна</w:t>
      </w:r>
      <w:r w:rsidRPr="00C61EBD">
        <w:rPr>
          <w:rFonts w:ascii="Times New Roman" w:hAnsi="Times New Roman" w:cs="Times New Roman"/>
          <w:sz w:val="28"/>
          <w:szCs w:val="28"/>
          <w:lang w:val="uk-UA" w:eastAsia="ru-RU"/>
        </w:rPr>
        <w:t>__</w:t>
      </w:r>
    </w:p>
    <w:p w:rsidR="00FF2ADB" w:rsidRPr="00C61EBD" w:rsidRDefault="00FF2ADB" w:rsidP="00FF2ADB">
      <w:pPr>
        <w:ind w:left="6379" w:hanging="567"/>
        <w:jc w:val="both"/>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(підпис)</w:t>
      </w:r>
      <w:r w:rsidRPr="00C61EBD">
        <w:rPr>
          <w:rFonts w:ascii="Times New Roman" w:hAnsi="Times New Roman" w:cs="Times New Roman"/>
          <w:sz w:val="28"/>
          <w:szCs w:val="28"/>
          <w:vertAlign w:val="superscript"/>
          <w:lang w:val="uk-UA" w:eastAsia="ru-RU"/>
        </w:rPr>
        <w:tab/>
        <w:t xml:space="preserve">     (ініціал, прізвище)</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w:t>
      </w:r>
      <w:r w:rsidRPr="00C61EBD">
        <w:rPr>
          <w:rFonts w:ascii="Times New Roman" w:hAnsi="Times New Roman" w:cs="Times New Roman"/>
          <w:sz w:val="28"/>
          <w:szCs w:val="28"/>
          <w:u w:val="single"/>
          <w:lang w:val="uk-UA" w:eastAsia="ru-RU"/>
        </w:rPr>
        <w:t>27</w:t>
      </w:r>
      <w:r w:rsidRPr="00C61EBD">
        <w:rPr>
          <w:rFonts w:ascii="Times New Roman" w:hAnsi="Times New Roman" w:cs="Times New Roman"/>
          <w:sz w:val="28"/>
          <w:szCs w:val="28"/>
          <w:lang w:val="uk-UA" w:eastAsia="ru-RU"/>
        </w:rPr>
        <w:t>_”__</w:t>
      </w:r>
      <w:r w:rsidRPr="00C61EBD">
        <w:rPr>
          <w:rFonts w:ascii="Times New Roman" w:hAnsi="Times New Roman" w:cs="Times New Roman"/>
          <w:sz w:val="28"/>
          <w:szCs w:val="28"/>
          <w:u w:val="single"/>
          <w:lang w:val="uk-UA" w:eastAsia="ru-RU"/>
        </w:rPr>
        <w:t>квітень</w:t>
      </w:r>
      <w:r w:rsidRPr="00C61EBD">
        <w:rPr>
          <w:rFonts w:ascii="Times New Roman" w:hAnsi="Times New Roman" w:cs="Times New Roman"/>
          <w:sz w:val="28"/>
          <w:szCs w:val="28"/>
          <w:lang w:val="uk-UA" w:eastAsia="ru-RU"/>
        </w:rPr>
        <w:t>______2015р.</w:t>
      </w: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rPr>
        <w:t xml:space="preserve">                                                                                                                  (Ф 03.02 – 89)</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Національний авіаційний університет</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Інститут (факультет) ________________</w:t>
      </w:r>
      <w:r w:rsidRPr="00C61EBD">
        <w:rPr>
          <w:rFonts w:ascii="Times New Roman" w:hAnsi="Times New Roman" w:cs="Times New Roman"/>
          <w:sz w:val="28"/>
          <w:szCs w:val="28"/>
          <w:u w:val="single"/>
          <w:lang w:val="uk-UA"/>
        </w:rPr>
        <w:t>аеропортів</w:t>
      </w:r>
      <w:r w:rsidRPr="00C61EBD">
        <w:rPr>
          <w:rFonts w:ascii="Times New Roman" w:hAnsi="Times New Roman" w:cs="Times New Roman"/>
          <w:sz w:val="28"/>
          <w:szCs w:val="28"/>
          <w:u w:val="single"/>
          <w:lang w:val="uk-UA" w:eastAsia="ru-RU"/>
        </w:rPr>
        <w:t xml:space="preserve"> </w:t>
      </w:r>
      <w:r w:rsidRPr="00C61EBD">
        <w:rPr>
          <w:rFonts w:ascii="Times New Roman" w:hAnsi="Times New Roman" w:cs="Times New Roman"/>
          <w:sz w:val="28"/>
          <w:szCs w:val="28"/>
          <w:lang w:val="uk-UA" w:eastAsia="ru-RU"/>
        </w:rPr>
        <w:t>_________________________________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інституту (факультету))</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Кафедра  </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________________________</w:t>
      </w:r>
      <w:r w:rsidRPr="00C61EBD">
        <w:rPr>
          <w:rFonts w:ascii="Times New Roman" w:hAnsi="Times New Roman" w:cs="Times New Roman"/>
          <w:sz w:val="28"/>
          <w:szCs w:val="28"/>
          <w:u w:val="single"/>
          <w:lang w:val="uk-UA"/>
        </w:rPr>
        <w:t>основ архітектури та дизайну</w:t>
      </w:r>
      <w:r w:rsidRPr="00C61EBD">
        <w:rPr>
          <w:rFonts w:ascii="Times New Roman" w:hAnsi="Times New Roman" w:cs="Times New Roman"/>
          <w:sz w:val="28"/>
          <w:szCs w:val="28"/>
          <w:lang w:val="uk-UA"/>
        </w:rPr>
        <w:t>_________________________</w:t>
      </w:r>
      <w:r w:rsidRPr="00C61EBD">
        <w:rPr>
          <w:rFonts w:ascii="Times New Roman" w:hAnsi="Times New Roman" w:cs="Times New Roman"/>
          <w:sz w:val="28"/>
          <w:szCs w:val="28"/>
          <w:u w:val="single"/>
          <w:lang w:val="uk-UA"/>
        </w:rPr>
        <w:t xml:space="preserve">  </w:t>
      </w:r>
      <w:r w:rsidRPr="00C61EBD">
        <w:rPr>
          <w:rFonts w:ascii="Times New Roman" w:hAnsi="Times New Roman" w:cs="Times New Roman"/>
          <w:sz w:val="28"/>
          <w:szCs w:val="28"/>
          <w:lang w:val="uk-UA" w:eastAsia="ru-RU"/>
        </w:rPr>
        <w:t xml:space="preserve"> </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кафедри)</w:t>
      </w:r>
    </w:p>
    <w:p w:rsidR="00FF2ADB" w:rsidRPr="00C61EBD" w:rsidRDefault="00FF2ADB" w:rsidP="00FF2ADB">
      <w:pPr>
        <w:tabs>
          <w:tab w:val="left" w:pos="142"/>
          <w:tab w:val="left" w:pos="1701"/>
        </w:tabs>
        <w:rPr>
          <w:rFonts w:ascii="Times New Roman" w:hAnsi="Times New Roman" w:cs="Times New Roman"/>
          <w:b/>
          <w:sz w:val="28"/>
          <w:szCs w:val="28"/>
        </w:rPr>
      </w:pPr>
      <w:r w:rsidRPr="00C61EBD">
        <w:rPr>
          <w:rFonts w:ascii="Times New Roman" w:hAnsi="Times New Roman" w:cs="Times New Roman"/>
          <w:sz w:val="28"/>
          <w:szCs w:val="28"/>
          <w:lang w:val="uk-UA" w:eastAsia="ru-RU"/>
        </w:rPr>
        <w:lastRenderedPageBreak/>
        <w:t xml:space="preserve">Напрям </w:t>
      </w:r>
      <w:r w:rsidRPr="00C61EBD">
        <w:rPr>
          <w:rFonts w:ascii="Times New Roman" w:hAnsi="Times New Roman" w:cs="Times New Roman"/>
          <w:sz w:val="28"/>
          <w:szCs w:val="28"/>
          <w:lang w:val="uk-UA"/>
        </w:rPr>
        <w:t xml:space="preserve">  _________________________</w:t>
      </w:r>
      <w:r w:rsidRPr="00C61EBD">
        <w:rPr>
          <w:rFonts w:ascii="Times New Roman" w:hAnsi="Times New Roman" w:cs="Times New Roman"/>
          <w:sz w:val="28"/>
          <w:szCs w:val="28"/>
          <w:u w:val="single"/>
          <w:lang w:val="uk-UA"/>
        </w:rPr>
        <w:t>6.020207 «Дизайн»</w:t>
      </w:r>
      <w:r w:rsidRPr="00C61EBD">
        <w:rPr>
          <w:rFonts w:ascii="Times New Roman" w:hAnsi="Times New Roman" w:cs="Times New Roman"/>
          <w:sz w:val="28"/>
          <w:szCs w:val="28"/>
          <w:lang w:val="uk-UA"/>
        </w:rPr>
        <w:t xml:space="preserve"> ___________________________ </w:t>
      </w:r>
    </w:p>
    <w:p w:rsidR="00FF2ADB" w:rsidRPr="00C61EBD" w:rsidRDefault="00FF2ADB" w:rsidP="00FF2ADB">
      <w:pPr>
        <w:tabs>
          <w:tab w:val="left" w:pos="1134"/>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 для ОКР «Бакалавр» шифр назва  напряму )</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Дисципліна</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__________________________ </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sz w:val="28"/>
          <w:szCs w:val="28"/>
          <w:u w:val="single"/>
          <w:lang w:val="uk-UA"/>
        </w:rPr>
        <w:t>Рисунок,  живопис,  скульптура</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b/>
          <w:spacing w:val="-2"/>
          <w:sz w:val="28"/>
          <w:szCs w:val="28"/>
          <w:lang w:val="uk-UA" w:eastAsia="ru-RU"/>
        </w:rPr>
        <w:t xml:space="preserve"> 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(назва дисципліни)</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комплексна контрольна робота</w:t>
      </w: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ВАРІАНТ №2</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eastAsia="ru-RU"/>
        </w:rPr>
        <w:tab/>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 xml:space="preserve">          1.   Визначити композиційне рішення в форматі аркуша паперу черепа людини.</w:t>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2.  Проаналізувати пропорції та здійснити конструктивну побудову черепа людини з урахуванням анатомії.</w:t>
      </w:r>
    </w:p>
    <w:p w:rsidR="00FF2ADB" w:rsidRPr="00C61EBD" w:rsidRDefault="00FF2ADB" w:rsidP="00FF2ADB">
      <w:pPr>
        <w:spacing w:line="480" w:lineRule="auto"/>
        <w:rPr>
          <w:rFonts w:ascii="Times New Roman" w:hAnsi="Times New Roman" w:cs="Times New Roman"/>
          <w:sz w:val="28"/>
          <w:szCs w:val="28"/>
        </w:rPr>
      </w:pPr>
      <w:r w:rsidRPr="00C61EBD">
        <w:rPr>
          <w:rFonts w:ascii="Times New Roman" w:hAnsi="Times New Roman" w:cs="Times New Roman"/>
          <w:sz w:val="28"/>
          <w:szCs w:val="28"/>
          <w:lang w:val="uk-UA"/>
        </w:rPr>
        <w:tab/>
        <w:t>3.   Виявити форму черепа людини за рахунок тонального рішення.</w:t>
      </w:r>
    </w:p>
    <w:p w:rsidR="00FF2ADB" w:rsidRPr="00C61EBD" w:rsidRDefault="00FF2ADB" w:rsidP="00FF2ADB">
      <w:pPr>
        <w:spacing w:line="480" w:lineRule="auto"/>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ind w:left="6379" w:hanging="567"/>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Завідувач кафедри</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w:t>
      </w:r>
      <w:r w:rsidRPr="00C61EBD">
        <w:rPr>
          <w:rFonts w:ascii="Times New Roman" w:hAnsi="Times New Roman" w:cs="Times New Roman"/>
          <w:sz w:val="28"/>
          <w:szCs w:val="28"/>
          <w:u w:val="single"/>
          <w:lang w:val="uk-UA" w:eastAsia="ru-RU"/>
        </w:rPr>
        <w:t>О, Трошкіна</w:t>
      </w:r>
      <w:r w:rsidRPr="00C61EBD">
        <w:rPr>
          <w:rFonts w:ascii="Times New Roman" w:hAnsi="Times New Roman" w:cs="Times New Roman"/>
          <w:sz w:val="28"/>
          <w:szCs w:val="28"/>
          <w:lang w:val="uk-UA" w:eastAsia="ru-RU"/>
        </w:rPr>
        <w:t>__</w:t>
      </w:r>
    </w:p>
    <w:p w:rsidR="00FF2ADB" w:rsidRPr="00C61EBD" w:rsidRDefault="00FF2ADB" w:rsidP="00FF2ADB">
      <w:pPr>
        <w:ind w:left="6379" w:hanging="567"/>
        <w:jc w:val="both"/>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(підпис)</w:t>
      </w:r>
      <w:r w:rsidRPr="00C61EBD">
        <w:rPr>
          <w:rFonts w:ascii="Times New Roman" w:hAnsi="Times New Roman" w:cs="Times New Roman"/>
          <w:sz w:val="28"/>
          <w:szCs w:val="28"/>
          <w:vertAlign w:val="superscript"/>
          <w:lang w:val="uk-UA" w:eastAsia="ru-RU"/>
        </w:rPr>
        <w:tab/>
        <w:t xml:space="preserve">     (ініціал, прізвище)</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w:t>
      </w:r>
      <w:r w:rsidRPr="00C61EBD">
        <w:rPr>
          <w:rFonts w:ascii="Times New Roman" w:hAnsi="Times New Roman" w:cs="Times New Roman"/>
          <w:sz w:val="28"/>
          <w:szCs w:val="28"/>
          <w:u w:val="single"/>
          <w:lang w:val="uk-UA" w:eastAsia="ru-RU"/>
        </w:rPr>
        <w:t>27</w:t>
      </w:r>
      <w:r w:rsidRPr="00C61EBD">
        <w:rPr>
          <w:rFonts w:ascii="Times New Roman" w:hAnsi="Times New Roman" w:cs="Times New Roman"/>
          <w:sz w:val="28"/>
          <w:szCs w:val="28"/>
          <w:lang w:val="uk-UA" w:eastAsia="ru-RU"/>
        </w:rPr>
        <w:t>_”__</w:t>
      </w:r>
      <w:r w:rsidRPr="00C61EBD">
        <w:rPr>
          <w:rFonts w:ascii="Times New Roman" w:hAnsi="Times New Roman" w:cs="Times New Roman"/>
          <w:sz w:val="28"/>
          <w:szCs w:val="28"/>
          <w:u w:val="single"/>
          <w:lang w:val="uk-UA" w:eastAsia="ru-RU"/>
        </w:rPr>
        <w:t>квітень</w:t>
      </w:r>
      <w:r w:rsidRPr="00C61EBD">
        <w:rPr>
          <w:rFonts w:ascii="Times New Roman" w:hAnsi="Times New Roman" w:cs="Times New Roman"/>
          <w:sz w:val="28"/>
          <w:szCs w:val="28"/>
          <w:lang w:val="uk-UA" w:eastAsia="ru-RU"/>
        </w:rPr>
        <w:t>______2015р.</w:t>
      </w: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rPr>
        <w:t xml:space="preserve">                                                                                                                   (Ф 03.02 – 89)</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Національний авіаційний університет</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Інститут (факультет) ________________</w:t>
      </w:r>
      <w:r w:rsidRPr="00C61EBD">
        <w:rPr>
          <w:rFonts w:ascii="Times New Roman" w:hAnsi="Times New Roman" w:cs="Times New Roman"/>
          <w:sz w:val="28"/>
          <w:szCs w:val="28"/>
          <w:u w:val="single"/>
          <w:lang w:val="uk-UA"/>
        </w:rPr>
        <w:t>аеропортів</w:t>
      </w:r>
      <w:r w:rsidRPr="00C61EBD">
        <w:rPr>
          <w:rFonts w:ascii="Times New Roman" w:hAnsi="Times New Roman" w:cs="Times New Roman"/>
          <w:sz w:val="28"/>
          <w:szCs w:val="28"/>
          <w:u w:val="single"/>
          <w:lang w:val="uk-UA" w:eastAsia="ru-RU"/>
        </w:rPr>
        <w:t xml:space="preserve"> </w:t>
      </w:r>
      <w:r w:rsidRPr="00C61EBD">
        <w:rPr>
          <w:rFonts w:ascii="Times New Roman" w:hAnsi="Times New Roman" w:cs="Times New Roman"/>
          <w:sz w:val="28"/>
          <w:szCs w:val="28"/>
          <w:lang w:val="uk-UA" w:eastAsia="ru-RU"/>
        </w:rPr>
        <w:t>_________________________________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інституту (факультету))</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Кафедра  </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________________________</w:t>
      </w:r>
      <w:r w:rsidRPr="00C61EBD">
        <w:rPr>
          <w:rFonts w:ascii="Times New Roman" w:hAnsi="Times New Roman" w:cs="Times New Roman"/>
          <w:sz w:val="28"/>
          <w:szCs w:val="28"/>
          <w:u w:val="single"/>
          <w:lang w:val="uk-UA"/>
        </w:rPr>
        <w:t>основ архітектури та дизайну</w:t>
      </w:r>
      <w:r w:rsidRPr="00C61EBD">
        <w:rPr>
          <w:rFonts w:ascii="Times New Roman" w:hAnsi="Times New Roman" w:cs="Times New Roman"/>
          <w:sz w:val="28"/>
          <w:szCs w:val="28"/>
          <w:lang w:val="uk-UA"/>
        </w:rPr>
        <w:t>_________________________</w:t>
      </w:r>
      <w:r w:rsidRPr="00C61EBD">
        <w:rPr>
          <w:rFonts w:ascii="Times New Roman" w:hAnsi="Times New Roman" w:cs="Times New Roman"/>
          <w:sz w:val="28"/>
          <w:szCs w:val="28"/>
          <w:u w:val="single"/>
          <w:lang w:val="uk-UA"/>
        </w:rPr>
        <w:t xml:space="preserve">  </w:t>
      </w:r>
      <w:r w:rsidRPr="00C61EBD">
        <w:rPr>
          <w:rFonts w:ascii="Times New Roman" w:hAnsi="Times New Roman" w:cs="Times New Roman"/>
          <w:sz w:val="28"/>
          <w:szCs w:val="28"/>
          <w:lang w:val="uk-UA" w:eastAsia="ru-RU"/>
        </w:rPr>
        <w:t xml:space="preserve"> </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кафедри)</w:t>
      </w:r>
    </w:p>
    <w:p w:rsidR="00FF2ADB" w:rsidRPr="00C61EBD" w:rsidRDefault="00FF2ADB" w:rsidP="00FF2ADB">
      <w:pPr>
        <w:tabs>
          <w:tab w:val="left" w:pos="142"/>
          <w:tab w:val="left" w:pos="1701"/>
        </w:tabs>
        <w:rPr>
          <w:rFonts w:ascii="Times New Roman" w:hAnsi="Times New Roman" w:cs="Times New Roman"/>
          <w:b/>
          <w:sz w:val="28"/>
          <w:szCs w:val="28"/>
        </w:rPr>
      </w:pPr>
      <w:r w:rsidRPr="00C61EBD">
        <w:rPr>
          <w:rFonts w:ascii="Times New Roman" w:hAnsi="Times New Roman" w:cs="Times New Roman"/>
          <w:sz w:val="28"/>
          <w:szCs w:val="28"/>
          <w:lang w:val="uk-UA" w:eastAsia="ru-RU"/>
        </w:rPr>
        <w:t xml:space="preserve">Напрям </w:t>
      </w:r>
      <w:r w:rsidRPr="00C61EBD">
        <w:rPr>
          <w:rFonts w:ascii="Times New Roman" w:hAnsi="Times New Roman" w:cs="Times New Roman"/>
          <w:sz w:val="28"/>
          <w:szCs w:val="28"/>
          <w:lang w:val="uk-UA"/>
        </w:rPr>
        <w:t xml:space="preserve">  _________________________</w:t>
      </w:r>
      <w:r w:rsidRPr="00C61EBD">
        <w:rPr>
          <w:rFonts w:ascii="Times New Roman" w:hAnsi="Times New Roman" w:cs="Times New Roman"/>
          <w:sz w:val="28"/>
          <w:szCs w:val="28"/>
          <w:u w:val="single"/>
          <w:lang w:val="uk-UA"/>
        </w:rPr>
        <w:t>6.020207 «Дизайн»</w:t>
      </w:r>
      <w:r w:rsidRPr="00C61EBD">
        <w:rPr>
          <w:rFonts w:ascii="Times New Roman" w:hAnsi="Times New Roman" w:cs="Times New Roman"/>
          <w:sz w:val="28"/>
          <w:szCs w:val="28"/>
          <w:lang w:val="uk-UA"/>
        </w:rPr>
        <w:t xml:space="preserve"> ___________________________ </w:t>
      </w:r>
    </w:p>
    <w:p w:rsidR="00FF2ADB" w:rsidRPr="00C61EBD" w:rsidRDefault="00FF2ADB" w:rsidP="00FF2ADB">
      <w:pPr>
        <w:tabs>
          <w:tab w:val="left" w:pos="1134"/>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 для ОКР «Бакалавр» шифр назва  напряму )</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Дисципліна</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__________________________ </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sz w:val="28"/>
          <w:szCs w:val="28"/>
          <w:u w:val="single"/>
          <w:lang w:val="uk-UA"/>
        </w:rPr>
        <w:t>Рисунок,  живопис,  скульптура</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b/>
          <w:spacing w:val="-2"/>
          <w:sz w:val="28"/>
          <w:szCs w:val="28"/>
          <w:lang w:val="uk-UA" w:eastAsia="ru-RU"/>
        </w:rPr>
        <w:t xml:space="preserve"> 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(назва дисципліни)</w:t>
      </w:r>
    </w:p>
    <w:p w:rsidR="00FF2ADB" w:rsidRPr="00C61EBD" w:rsidRDefault="00FF2ADB" w:rsidP="00FF2ADB">
      <w:pPr>
        <w:jc w:val="right"/>
        <w:rPr>
          <w:rFonts w:ascii="Times New Roman" w:hAnsi="Times New Roman" w:cs="Times New Roman"/>
          <w:sz w:val="28"/>
          <w:szCs w:val="28"/>
          <w:lang w:val="uk-UA"/>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комплексна контрольна робота</w:t>
      </w: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ВАРІАНТ №3</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eastAsia="ru-RU"/>
        </w:rPr>
        <w:tab/>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1.   Визначити композиційне рішення в форматі аркуша паперу гіпсового обрубу голови людини.</w:t>
      </w:r>
      <w:r w:rsidRPr="00C61EBD">
        <w:rPr>
          <w:rFonts w:ascii="Times New Roman" w:hAnsi="Times New Roman" w:cs="Times New Roman"/>
          <w:sz w:val="28"/>
          <w:szCs w:val="28"/>
          <w:lang w:val="uk-UA"/>
        </w:rPr>
        <w:tab/>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 xml:space="preserve">          2.   Проаналізувати пропорції та здійснити конструктивну побудову гіпсового обрубу голови людини. </w:t>
      </w:r>
    </w:p>
    <w:p w:rsidR="00FF2ADB" w:rsidRPr="00C61EBD" w:rsidRDefault="00FF2ADB" w:rsidP="00FF2ADB">
      <w:pPr>
        <w:spacing w:line="480" w:lineRule="auto"/>
        <w:ind w:firstLine="567"/>
        <w:rPr>
          <w:rFonts w:ascii="Times New Roman" w:hAnsi="Times New Roman" w:cs="Times New Roman"/>
          <w:sz w:val="28"/>
          <w:szCs w:val="28"/>
        </w:rPr>
      </w:pPr>
      <w:r w:rsidRPr="00C61EBD">
        <w:rPr>
          <w:rFonts w:ascii="Times New Roman" w:hAnsi="Times New Roman" w:cs="Times New Roman"/>
          <w:sz w:val="28"/>
          <w:szCs w:val="28"/>
          <w:lang w:val="uk-UA"/>
        </w:rPr>
        <w:tab/>
        <w:t>3.   Виявити форму гіпсового обрубу голови людини за рахунок тонального рішення</w:t>
      </w:r>
      <w:r w:rsidRPr="00C61EBD">
        <w:rPr>
          <w:rFonts w:ascii="Times New Roman" w:hAnsi="Times New Roman" w:cs="Times New Roman"/>
          <w:sz w:val="28"/>
          <w:szCs w:val="28"/>
        </w:rPr>
        <w:t>.</w:t>
      </w:r>
      <w:r w:rsidRPr="00C61EBD">
        <w:rPr>
          <w:rFonts w:ascii="Times New Roman" w:hAnsi="Times New Roman" w:cs="Times New Roman"/>
          <w:sz w:val="28"/>
          <w:szCs w:val="28"/>
          <w:lang w:val="uk-UA"/>
        </w:rPr>
        <w:t xml:space="preserve"> </w:t>
      </w:r>
    </w:p>
    <w:p w:rsidR="00FF2ADB" w:rsidRPr="00C61EBD" w:rsidRDefault="00FF2ADB" w:rsidP="00FF2ADB">
      <w:pPr>
        <w:spacing w:line="480" w:lineRule="auto"/>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Завідувач кафедри</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w:t>
      </w:r>
      <w:r w:rsidRPr="00C61EBD">
        <w:rPr>
          <w:rFonts w:ascii="Times New Roman" w:hAnsi="Times New Roman" w:cs="Times New Roman"/>
          <w:sz w:val="28"/>
          <w:szCs w:val="28"/>
          <w:u w:val="single"/>
          <w:lang w:val="uk-UA" w:eastAsia="ru-RU"/>
        </w:rPr>
        <w:t>О, Трошкіна</w:t>
      </w:r>
      <w:r w:rsidRPr="00C61EBD">
        <w:rPr>
          <w:rFonts w:ascii="Times New Roman" w:hAnsi="Times New Roman" w:cs="Times New Roman"/>
          <w:sz w:val="28"/>
          <w:szCs w:val="28"/>
          <w:lang w:val="uk-UA" w:eastAsia="ru-RU"/>
        </w:rPr>
        <w:t>__</w:t>
      </w:r>
    </w:p>
    <w:p w:rsidR="00FF2ADB" w:rsidRPr="00C61EBD" w:rsidRDefault="00FF2ADB" w:rsidP="00FF2ADB">
      <w:pPr>
        <w:ind w:left="6379" w:hanging="567"/>
        <w:jc w:val="both"/>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(підпис)</w:t>
      </w:r>
      <w:r w:rsidRPr="00C61EBD">
        <w:rPr>
          <w:rFonts w:ascii="Times New Roman" w:hAnsi="Times New Roman" w:cs="Times New Roman"/>
          <w:sz w:val="28"/>
          <w:szCs w:val="28"/>
          <w:vertAlign w:val="superscript"/>
          <w:lang w:val="uk-UA" w:eastAsia="ru-RU"/>
        </w:rPr>
        <w:tab/>
        <w:t xml:space="preserve">     (ініціал, прізвище)</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w:t>
      </w:r>
      <w:r w:rsidRPr="00C61EBD">
        <w:rPr>
          <w:rFonts w:ascii="Times New Roman" w:hAnsi="Times New Roman" w:cs="Times New Roman"/>
          <w:sz w:val="28"/>
          <w:szCs w:val="28"/>
          <w:u w:val="single"/>
          <w:lang w:val="uk-UA" w:eastAsia="ru-RU"/>
        </w:rPr>
        <w:t>27</w:t>
      </w:r>
      <w:r w:rsidRPr="00C61EBD">
        <w:rPr>
          <w:rFonts w:ascii="Times New Roman" w:hAnsi="Times New Roman" w:cs="Times New Roman"/>
          <w:sz w:val="28"/>
          <w:szCs w:val="28"/>
          <w:lang w:val="uk-UA" w:eastAsia="ru-RU"/>
        </w:rPr>
        <w:t>_”__</w:t>
      </w:r>
      <w:r w:rsidRPr="00C61EBD">
        <w:rPr>
          <w:rFonts w:ascii="Times New Roman" w:hAnsi="Times New Roman" w:cs="Times New Roman"/>
          <w:sz w:val="28"/>
          <w:szCs w:val="28"/>
          <w:u w:val="single"/>
          <w:lang w:val="uk-UA" w:eastAsia="ru-RU"/>
        </w:rPr>
        <w:t>квітень</w:t>
      </w:r>
      <w:r w:rsidRPr="00C61EBD">
        <w:rPr>
          <w:rFonts w:ascii="Times New Roman" w:hAnsi="Times New Roman" w:cs="Times New Roman"/>
          <w:sz w:val="28"/>
          <w:szCs w:val="28"/>
          <w:lang w:val="uk-UA" w:eastAsia="ru-RU"/>
        </w:rPr>
        <w:t>______2015р.</w:t>
      </w: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rPr>
        <w:t xml:space="preserve">                                                                                                                   (Ф 03.02 – 89)</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Національний авіаційний університет</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Інститут (факультет) ________________</w:t>
      </w:r>
      <w:r w:rsidRPr="00C61EBD">
        <w:rPr>
          <w:rFonts w:ascii="Times New Roman" w:hAnsi="Times New Roman" w:cs="Times New Roman"/>
          <w:sz w:val="28"/>
          <w:szCs w:val="28"/>
          <w:u w:val="single"/>
          <w:lang w:val="uk-UA"/>
        </w:rPr>
        <w:t>аеропортів</w:t>
      </w:r>
      <w:r w:rsidRPr="00C61EBD">
        <w:rPr>
          <w:rFonts w:ascii="Times New Roman" w:hAnsi="Times New Roman" w:cs="Times New Roman"/>
          <w:sz w:val="28"/>
          <w:szCs w:val="28"/>
          <w:u w:val="single"/>
          <w:lang w:val="uk-UA" w:eastAsia="ru-RU"/>
        </w:rPr>
        <w:t xml:space="preserve"> </w:t>
      </w:r>
      <w:r w:rsidRPr="00C61EBD">
        <w:rPr>
          <w:rFonts w:ascii="Times New Roman" w:hAnsi="Times New Roman" w:cs="Times New Roman"/>
          <w:sz w:val="28"/>
          <w:szCs w:val="28"/>
          <w:lang w:val="uk-UA" w:eastAsia="ru-RU"/>
        </w:rPr>
        <w:t>_________________________________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інституту (факультету))</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Кафедра  </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________________________</w:t>
      </w:r>
      <w:r w:rsidRPr="00C61EBD">
        <w:rPr>
          <w:rFonts w:ascii="Times New Roman" w:hAnsi="Times New Roman" w:cs="Times New Roman"/>
          <w:sz w:val="28"/>
          <w:szCs w:val="28"/>
          <w:u w:val="single"/>
          <w:lang w:val="uk-UA"/>
        </w:rPr>
        <w:t>основ архітектури та дизайну</w:t>
      </w:r>
      <w:r w:rsidRPr="00C61EBD">
        <w:rPr>
          <w:rFonts w:ascii="Times New Roman" w:hAnsi="Times New Roman" w:cs="Times New Roman"/>
          <w:sz w:val="28"/>
          <w:szCs w:val="28"/>
          <w:lang w:val="uk-UA"/>
        </w:rPr>
        <w:t>_________________________</w:t>
      </w:r>
      <w:r w:rsidRPr="00C61EBD">
        <w:rPr>
          <w:rFonts w:ascii="Times New Roman" w:hAnsi="Times New Roman" w:cs="Times New Roman"/>
          <w:sz w:val="28"/>
          <w:szCs w:val="28"/>
          <w:u w:val="single"/>
          <w:lang w:val="uk-UA"/>
        </w:rPr>
        <w:t xml:space="preserve">  </w:t>
      </w:r>
      <w:r w:rsidRPr="00C61EBD">
        <w:rPr>
          <w:rFonts w:ascii="Times New Roman" w:hAnsi="Times New Roman" w:cs="Times New Roman"/>
          <w:sz w:val="28"/>
          <w:szCs w:val="28"/>
          <w:lang w:val="uk-UA" w:eastAsia="ru-RU"/>
        </w:rPr>
        <w:t xml:space="preserve"> </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кафедри)</w:t>
      </w:r>
    </w:p>
    <w:p w:rsidR="00FF2ADB" w:rsidRPr="00C61EBD" w:rsidRDefault="00FF2ADB" w:rsidP="00FF2ADB">
      <w:pPr>
        <w:tabs>
          <w:tab w:val="left" w:pos="142"/>
          <w:tab w:val="left" w:pos="1701"/>
        </w:tabs>
        <w:rPr>
          <w:rFonts w:ascii="Times New Roman" w:hAnsi="Times New Roman" w:cs="Times New Roman"/>
          <w:b/>
          <w:sz w:val="28"/>
          <w:szCs w:val="28"/>
        </w:rPr>
      </w:pPr>
      <w:r w:rsidRPr="00C61EBD">
        <w:rPr>
          <w:rFonts w:ascii="Times New Roman" w:hAnsi="Times New Roman" w:cs="Times New Roman"/>
          <w:sz w:val="28"/>
          <w:szCs w:val="28"/>
          <w:lang w:val="uk-UA" w:eastAsia="ru-RU"/>
        </w:rPr>
        <w:t xml:space="preserve">Напрям </w:t>
      </w:r>
      <w:r w:rsidRPr="00C61EBD">
        <w:rPr>
          <w:rFonts w:ascii="Times New Roman" w:hAnsi="Times New Roman" w:cs="Times New Roman"/>
          <w:sz w:val="28"/>
          <w:szCs w:val="28"/>
          <w:lang w:val="uk-UA"/>
        </w:rPr>
        <w:t xml:space="preserve">  _________________________</w:t>
      </w:r>
      <w:r w:rsidRPr="00C61EBD">
        <w:rPr>
          <w:rFonts w:ascii="Times New Roman" w:hAnsi="Times New Roman" w:cs="Times New Roman"/>
          <w:sz w:val="28"/>
          <w:szCs w:val="28"/>
          <w:u w:val="single"/>
          <w:lang w:val="uk-UA"/>
        </w:rPr>
        <w:t>6.020207 «Дизайн»</w:t>
      </w:r>
      <w:r w:rsidRPr="00C61EBD">
        <w:rPr>
          <w:rFonts w:ascii="Times New Roman" w:hAnsi="Times New Roman" w:cs="Times New Roman"/>
          <w:sz w:val="28"/>
          <w:szCs w:val="28"/>
          <w:lang w:val="uk-UA"/>
        </w:rPr>
        <w:t xml:space="preserve"> ___________________________ </w:t>
      </w:r>
    </w:p>
    <w:p w:rsidR="00FF2ADB" w:rsidRPr="00C61EBD" w:rsidRDefault="00FF2ADB" w:rsidP="00FF2ADB">
      <w:pPr>
        <w:tabs>
          <w:tab w:val="left" w:pos="1134"/>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 для ОКР «Бакалавр» шифр назва  напряму )</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Дисципліна</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__________________________ </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sz w:val="28"/>
          <w:szCs w:val="28"/>
          <w:u w:val="single"/>
          <w:lang w:val="uk-UA"/>
        </w:rPr>
        <w:t>Рисунок,  живопис,  скульптура</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b/>
          <w:spacing w:val="-2"/>
          <w:sz w:val="28"/>
          <w:szCs w:val="28"/>
          <w:lang w:val="uk-UA" w:eastAsia="ru-RU"/>
        </w:rPr>
        <w:t xml:space="preserve"> 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(назва дисципліни)</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комплексна контрольна робота</w:t>
      </w: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ВАРІАНТ №4</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eastAsia="ru-RU"/>
        </w:rPr>
        <w:tab/>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1.   Визначити композиційне рішення в форматі аркуша паперу гіпсового рослинного рельєфу.</w:t>
      </w:r>
      <w:r w:rsidRPr="00C61EBD">
        <w:rPr>
          <w:rFonts w:ascii="Times New Roman" w:hAnsi="Times New Roman" w:cs="Times New Roman"/>
          <w:sz w:val="28"/>
          <w:szCs w:val="28"/>
          <w:lang w:val="uk-UA"/>
        </w:rPr>
        <w:tab/>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lastRenderedPageBreak/>
        <w:t xml:space="preserve">          2.   Проаналізувати пропорції та здійснити конструктивну побудову гіпсового рослинного рельєфу.</w:t>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3.   Виконати тональну проробку гіпсового рослинного рельєфу.</w:t>
      </w:r>
    </w:p>
    <w:p w:rsidR="00FF2ADB" w:rsidRPr="00C61EBD" w:rsidRDefault="00FF2ADB" w:rsidP="00FF2ADB">
      <w:pPr>
        <w:spacing w:line="480" w:lineRule="auto"/>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Завідувач кафедри</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w:t>
      </w:r>
      <w:r w:rsidRPr="00C61EBD">
        <w:rPr>
          <w:rFonts w:ascii="Times New Roman" w:hAnsi="Times New Roman" w:cs="Times New Roman"/>
          <w:sz w:val="28"/>
          <w:szCs w:val="28"/>
          <w:u w:val="single"/>
          <w:lang w:val="uk-UA" w:eastAsia="ru-RU"/>
        </w:rPr>
        <w:t>О, Трошкіна</w:t>
      </w:r>
      <w:r w:rsidRPr="00C61EBD">
        <w:rPr>
          <w:rFonts w:ascii="Times New Roman" w:hAnsi="Times New Roman" w:cs="Times New Roman"/>
          <w:sz w:val="28"/>
          <w:szCs w:val="28"/>
          <w:lang w:val="uk-UA" w:eastAsia="ru-RU"/>
        </w:rPr>
        <w:t>__</w:t>
      </w:r>
    </w:p>
    <w:p w:rsidR="00FF2ADB" w:rsidRPr="00C61EBD" w:rsidRDefault="00FF2ADB" w:rsidP="00FF2ADB">
      <w:pPr>
        <w:ind w:left="6379" w:hanging="567"/>
        <w:jc w:val="both"/>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(підпис)</w:t>
      </w:r>
      <w:r w:rsidRPr="00C61EBD">
        <w:rPr>
          <w:rFonts w:ascii="Times New Roman" w:hAnsi="Times New Roman" w:cs="Times New Roman"/>
          <w:sz w:val="28"/>
          <w:szCs w:val="28"/>
          <w:vertAlign w:val="superscript"/>
          <w:lang w:val="uk-UA" w:eastAsia="ru-RU"/>
        </w:rPr>
        <w:tab/>
        <w:t xml:space="preserve">     (ініціал, прізвище)</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w:t>
      </w:r>
      <w:r w:rsidRPr="00C61EBD">
        <w:rPr>
          <w:rFonts w:ascii="Times New Roman" w:hAnsi="Times New Roman" w:cs="Times New Roman"/>
          <w:sz w:val="28"/>
          <w:szCs w:val="28"/>
          <w:u w:val="single"/>
          <w:lang w:val="uk-UA" w:eastAsia="ru-RU"/>
        </w:rPr>
        <w:t>27</w:t>
      </w:r>
      <w:r w:rsidRPr="00C61EBD">
        <w:rPr>
          <w:rFonts w:ascii="Times New Roman" w:hAnsi="Times New Roman" w:cs="Times New Roman"/>
          <w:sz w:val="28"/>
          <w:szCs w:val="28"/>
          <w:lang w:val="uk-UA" w:eastAsia="ru-RU"/>
        </w:rPr>
        <w:t>_”__</w:t>
      </w:r>
      <w:r w:rsidRPr="00C61EBD">
        <w:rPr>
          <w:rFonts w:ascii="Times New Roman" w:hAnsi="Times New Roman" w:cs="Times New Roman"/>
          <w:sz w:val="28"/>
          <w:szCs w:val="28"/>
          <w:u w:val="single"/>
          <w:lang w:val="uk-UA" w:eastAsia="ru-RU"/>
        </w:rPr>
        <w:t>квітень</w:t>
      </w:r>
      <w:r w:rsidRPr="00C61EBD">
        <w:rPr>
          <w:rFonts w:ascii="Times New Roman" w:hAnsi="Times New Roman" w:cs="Times New Roman"/>
          <w:sz w:val="28"/>
          <w:szCs w:val="28"/>
          <w:lang w:val="uk-UA" w:eastAsia="ru-RU"/>
        </w:rPr>
        <w:t>______2015р.</w:t>
      </w: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rPr>
        <w:t xml:space="preserve">                                                                                                                   (Ф 03.02 – 89)</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Національний авіаційний університет</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Інститут (факультет) ________________</w:t>
      </w:r>
      <w:r w:rsidRPr="00C61EBD">
        <w:rPr>
          <w:rFonts w:ascii="Times New Roman" w:hAnsi="Times New Roman" w:cs="Times New Roman"/>
          <w:sz w:val="28"/>
          <w:szCs w:val="28"/>
          <w:u w:val="single"/>
          <w:lang w:val="uk-UA"/>
        </w:rPr>
        <w:t>аеропортів</w:t>
      </w:r>
      <w:r w:rsidRPr="00C61EBD">
        <w:rPr>
          <w:rFonts w:ascii="Times New Roman" w:hAnsi="Times New Roman" w:cs="Times New Roman"/>
          <w:sz w:val="28"/>
          <w:szCs w:val="28"/>
          <w:u w:val="single"/>
          <w:lang w:val="uk-UA" w:eastAsia="ru-RU"/>
        </w:rPr>
        <w:t xml:space="preserve"> </w:t>
      </w:r>
      <w:r w:rsidRPr="00C61EBD">
        <w:rPr>
          <w:rFonts w:ascii="Times New Roman" w:hAnsi="Times New Roman" w:cs="Times New Roman"/>
          <w:sz w:val="28"/>
          <w:szCs w:val="28"/>
          <w:lang w:val="uk-UA" w:eastAsia="ru-RU"/>
        </w:rPr>
        <w:t>_________________________________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інституту (факультету))</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Кафедра  </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lastRenderedPageBreak/>
        <w:t>________________________</w:t>
      </w:r>
      <w:r w:rsidRPr="00C61EBD">
        <w:rPr>
          <w:rFonts w:ascii="Times New Roman" w:hAnsi="Times New Roman" w:cs="Times New Roman"/>
          <w:sz w:val="28"/>
          <w:szCs w:val="28"/>
          <w:u w:val="single"/>
          <w:lang w:val="uk-UA"/>
        </w:rPr>
        <w:t>основ архітектури та дизайну</w:t>
      </w:r>
      <w:r w:rsidRPr="00C61EBD">
        <w:rPr>
          <w:rFonts w:ascii="Times New Roman" w:hAnsi="Times New Roman" w:cs="Times New Roman"/>
          <w:sz w:val="28"/>
          <w:szCs w:val="28"/>
          <w:lang w:val="uk-UA"/>
        </w:rPr>
        <w:t>_________________________</w:t>
      </w:r>
      <w:r w:rsidRPr="00C61EBD">
        <w:rPr>
          <w:rFonts w:ascii="Times New Roman" w:hAnsi="Times New Roman" w:cs="Times New Roman"/>
          <w:sz w:val="28"/>
          <w:szCs w:val="28"/>
          <w:u w:val="single"/>
          <w:lang w:val="uk-UA"/>
        </w:rPr>
        <w:t xml:space="preserve">  </w:t>
      </w:r>
      <w:r w:rsidRPr="00C61EBD">
        <w:rPr>
          <w:rFonts w:ascii="Times New Roman" w:hAnsi="Times New Roman" w:cs="Times New Roman"/>
          <w:sz w:val="28"/>
          <w:szCs w:val="28"/>
          <w:lang w:val="uk-UA" w:eastAsia="ru-RU"/>
        </w:rPr>
        <w:t xml:space="preserve"> </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кафедри)</w:t>
      </w:r>
    </w:p>
    <w:p w:rsidR="00FF2ADB" w:rsidRPr="00C61EBD" w:rsidRDefault="00FF2ADB" w:rsidP="00FF2ADB">
      <w:pPr>
        <w:tabs>
          <w:tab w:val="left" w:pos="142"/>
          <w:tab w:val="left" w:pos="1701"/>
        </w:tabs>
        <w:rPr>
          <w:rFonts w:ascii="Times New Roman" w:hAnsi="Times New Roman" w:cs="Times New Roman"/>
          <w:b/>
          <w:sz w:val="28"/>
          <w:szCs w:val="28"/>
        </w:rPr>
      </w:pPr>
      <w:r w:rsidRPr="00C61EBD">
        <w:rPr>
          <w:rFonts w:ascii="Times New Roman" w:hAnsi="Times New Roman" w:cs="Times New Roman"/>
          <w:sz w:val="28"/>
          <w:szCs w:val="28"/>
          <w:lang w:val="uk-UA" w:eastAsia="ru-RU"/>
        </w:rPr>
        <w:t xml:space="preserve">Напрям </w:t>
      </w:r>
      <w:r w:rsidRPr="00C61EBD">
        <w:rPr>
          <w:rFonts w:ascii="Times New Roman" w:hAnsi="Times New Roman" w:cs="Times New Roman"/>
          <w:sz w:val="28"/>
          <w:szCs w:val="28"/>
          <w:lang w:val="uk-UA"/>
        </w:rPr>
        <w:t xml:space="preserve">  _________________________</w:t>
      </w:r>
      <w:r w:rsidRPr="00C61EBD">
        <w:rPr>
          <w:rFonts w:ascii="Times New Roman" w:hAnsi="Times New Roman" w:cs="Times New Roman"/>
          <w:sz w:val="28"/>
          <w:szCs w:val="28"/>
          <w:u w:val="single"/>
          <w:lang w:val="uk-UA"/>
        </w:rPr>
        <w:t>6.020207 «Дизайн»</w:t>
      </w:r>
      <w:r w:rsidRPr="00C61EBD">
        <w:rPr>
          <w:rFonts w:ascii="Times New Roman" w:hAnsi="Times New Roman" w:cs="Times New Roman"/>
          <w:sz w:val="28"/>
          <w:szCs w:val="28"/>
          <w:lang w:val="uk-UA"/>
        </w:rPr>
        <w:t xml:space="preserve"> ___________________________ </w:t>
      </w:r>
    </w:p>
    <w:p w:rsidR="00FF2ADB" w:rsidRPr="00C61EBD" w:rsidRDefault="00FF2ADB" w:rsidP="00FF2ADB">
      <w:pPr>
        <w:tabs>
          <w:tab w:val="left" w:pos="1134"/>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 для ОКР «Бакалавр» шифр назва  напряму )</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Дисципліна</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__________________________ </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sz w:val="28"/>
          <w:szCs w:val="28"/>
          <w:u w:val="single"/>
          <w:lang w:val="uk-UA"/>
        </w:rPr>
        <w:t>Рисунок,  живопис,  скульптура</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b/>
          <w:spacing w:val="-2"/>
          <w:sz w:val="28"/>
          <w:szCs w:val="28"/>
          <w:lang w:val="uk-UA" w:eastAsia="ru-RU"/>
        </w:rPr>
        <w:t xml:space="preserve"> 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(назва дисципліни)</w:t>
      </w:r>
    </w:p>
    <w:p w:rsidR="00FF2ADB" w:rsidRPr="00C61EBD" w:rsidRDefault="00FF2ADB" w:rsidP="00FF2ADB">
      <w:pPr>
        <w:jc w:val="right"/>
        <w:rPr>
          <w:rFonts w:ascii="Times New Roman" w:hAnsi="Times New Roman" w:cs="Times New Roman"/>
          <w:sz w:val="28"/>
          <w:szCs w:val="28"/>
          <w:vertAlign w:val="superscript"/>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комплексна контрольна робота</w:t>
      </w: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ВАРІАНТ №5</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eastAsia="ru-RU"/>
        </w:rPr>
        <w:tab/>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 xml:space="preserve">1.   Визначити композиційне рішення в форматі аркуша паперу гіпсового екорше голови людини.  </w:t>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2.   Проаналізувати пропорції та здійснити конструктивну побудову гіпсового екорше голови людини з проробленням рисунка різних м</w:t>
      </w:r>
      <w:r w:rsidRPr="00C61EBD">
        <w:rPr>
          <w:rFonts w:ascii="Times New Roman" w:hAnsi="Times New Roman" w:cs="Times New Roman"/>
          <w:sz w:val="28"/>
          <w:szCs w:val="28"/>
        </w:rPr>
        <w:t>’</w:t>
      </w:r>
      <w:r w:rsidRPr="00C61EBD">
        <w:rPr>
          <w:rFonts w:ascii="Times New Roman" w:hAnsi="Times New Roman" w:cs="Times New Roman"/>
          <w:sz w:val="28"/>
          <w:szCs w:val="28"/>
          <w:lang w:val="uk-UA"/>
        </w:rPr>
        <w:t xml:space="preserve">язів. </w:t>
      </w:r>
    </w:p>
    <w:p w:rsidR="00FF2ADB" w:rsidRPr="00C61EBD" w:rsidRDefault="00FF2ADB" w:rsidP="00FF2ADB">
      <w:pPr>
        <w:spacing w:line="480" w:lineRule="auto"/>
        <w:rPr>
          <w:rFonts w:ascii="Times New Roman" w:hAnsi="Times New Roman" w:cs="Times New Roman"/>
          <w:sz w:val="28"/>
          <w:szCs w:val="28"/>
        </w:rPr>
      </w:pPr>
      <w:r w:rsidRPr="00C61EBD">
        <w:rPr>
          <w:rFonts w:ascii="Times New Roman" w:hAnsi="Times New Roman" w:cs="Times New Roman"/>
          <w:sz w:val="28"/>
          <w:szCs w:val="28"/>
          <w:lang w:val="uk-UA"/>
        </w:rPr>
        <w:tab/>
        <w:t>3.   Виявити форму гіпсового екорше голови людини за рахунок тонального рішення</w:t>
      </w:r>
      <w:r w:rsidRPr="00C61EBD">
        <w:rPr>
          <w:rFonts w:ascii="Times New Roman" w:hAnsi="Times New Roman" w:cs="Times New Roman"/>
          <w:sz w:val="28"/>
          <w:szCs w:val="28"/>
        </w:rPr>
        <w:t>.</w:t>
      </w:r>
    </w:p>
    <w:p w:rsidR="00FF2ADB" w:rsidRPr="00C61EBD" w:rsidRDefault="00FF2ADB" w:rsidP="00FF2ADB">
      <w:pPr>
        <w:spacing w:line="480" w:lineRule="auto"/>
        <w:rPr>
          <w:rFonts w:ascii="Times New Roman" w:hAnsi="Times New Roman" w:cs="Times New Roman"/>
          <w:sz w:val="28"/>
          <w:szCs w:val="28"/>
          <w:lang w:val="uk-UA"/>
        </w:rPr>
      </w:pPr>
    </w:p>
    <w:p w:rsidR="00FF2ADB" w:rsidRPr="00C61EBD" w:rsidRDefault="00FF2ADB" w:rsidP="00FF2ADB">
      <w:pPr>
        <w:spacing w:line="480" w:lineRule="auto"/>
        <w:rPr>
          <w:rFonts w:ascii="Times New Roman" w:hAnsi="Times New Roman" w:cs="Times New Roman"/>
          <w:sz w:val="28"/>
          <w:szCs w:val="28"/>
          <w:lang w:val="uk-UA"/>
        </w:rPr>
      </w:pPr>
    </w:p>
    <w:p w:rsidR="00FF2ADB" w:rsidRPr="00C61EBD" w:rsidRDefault="00FF2ADB" w:rsidP="00FF2ADB">
      <w:pPr>
        <w:spacing w:line="480" w:lineRule="auto"/>
        <w:rPr>
          <w:rFonts w:ascii="Times New Roman" w:hAnsi="Times New Roman" w:cs="Times New Roman"/>
          <w:sz w:val="28"/>
          <w:szCs w:val="28"/>
          <w:lang w:val="uk-UA"/>
        </w:rPr>
      </w:pPr>
    </w:p>
    <w:p w:rsidR="00FF2ADB" w:rsidRPr="00C61EBD" w:rsidRDefault="00FF2ADB" w:rsidP="00FF2ADB">
      <w:pPr>
        <w:spacing w:line="480" w:lineRule="auto"/>
        <w:rPr>
          <w:rFonts w:ascii="Times New Roman" w:hAnsi="Times New Roman" w:cs="Times New Roman"/>
          <w:sz w:val="28"/>
          <w:szCs w:val="28"/>
          <w:lang w:val="uk-UA"/>
        </w:rPr>
      </w:pP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Завідувач кафедри</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w:t>
      </w:r>
      <w:r w:rsidRPr="00C61EBD">
        <w:rPr>
          <w:rFonts w:ascii="Times New Roman" w:hAnsi="Times New Roman" w:cs="Times New Roman"/>
          <w:sz w:val="28"/>
          <w:szCs w:val="28"/>
          <w:u w:val="single"/>
          <w:lang w:val="uk-UA" w:eastAsia="ru-RU"/>
        </w:rPr>
        <w:t>О, Трошкіна</w:t>
      </w:r>
      <w:r w:rsidRPr="00C61EBD">
        <w:rPr>
          <w:rFonts w:ascii="Times New Roman" w:hAnsi="Times New Roman" w:cs="Times New Roman"/>
          <w:sz w:val="28"/>
          <w:szCs w:val="28"/>
          <w:lang w:val="uk-UA" w:eastAsia="ru-RU"/>
        </w:rPr>
        <w:t>__</w:t>
      </w:r>
    </w:p>
    <w:p w:rsidR="00FF2ADB" w:rsidRPr="00C61EBD" w:rsidRDefault="00FF2ADB" w:rsidP="00FF2ADB">
      <w:pPr>
        <w:ind w:left="6379" w:hanging="567"/>
        <w:jc w:val="both"/>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(підпис)</w:t>
      </w:r>
      <w:r w:rsidRPr="00C61EBD">
        <w:rPr>
          <w:rFonts w:ascii="Times New Roman" w:hAnsi="Times New Roman" w:cs="Times New Roman"/>
          <w:sz w:val="28"/>
          <w:szCs w:val="28"/>
          <w:vertAlign w:val="superscript"/>
          <w:lang w:val="uk-UA" w:eastAsia="ru-RU"/>
        </w:rPr>
        <w:tab/>
        <w:t xml:space="preserve">     (ініціал, прізвище)</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w:t>
      </w:r>
      <w:r w:rsidRPr="00C61EBD">
        <w:rPr>
          <w:rFonts w:ascii="Times New Roman" w:hAnsi="Times New Roman" w:cs="Times New Roman"/>
          <w:sz w:val="28"/>
          <w:szCs w:val="28"/>
          <w:u w:val="single"/>
          <w:lang w:val="uk-UA" w:eastAsia="ru-RU"/>
        </w:rPr>
        <w:t>27</w:t>
      </w:r>
      <w:r w:rsidRPr="00C61EBD">
        <w:rPr>
          <w:rFonts w:ascii="Times New Roman" w:hAnsi="Times New Roman" w:cs="Times New Roman"/>
          <w:sz w:val="28"/>
          <w:szCs w:val="28"/>
          <w:lang w:val="uk-UA" w:eastAsia="ru-RU"/>
        </w:rPr>
        <w:t>_”__</w:t>
      </w:r>
      <w:r w:rsidRPr="00C61EBD">
        <w:rPr>
          <w:rFonts w:ascii="Times New Roman" w:hAnsi="Times New Roman" w:cs="Times New Roman"/>
          <w:sz w:val="28"/>
          <w:szCs w:val="28"/>
          <w:u w:val="single"/>
          <w:lang w:val="uk-UA" w:eastAsia="ru-RU"/>
        </w:rPr>
        <w:t>квітень</w:t>
      </w:r>
      <w:r w:rsidRPr="00C61EBD">
        <w:rPr>
          <w:rFonts w:ascii="Times New Roman" w:hAnsi="Times New Roman" w:cs="Times New Roman"/>
          <w:sz w:val="28"/>
          <w:szCs w:val="28"/>
          <w:lang w:val="uk-UA" w:eastAsia="ru-RU"/>
        </w:rPr>
        <w:t>______2015р.</w:t>
      </w: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rPr>
        <w:t xml:space="preserve">                                                                                                                   (Ф 03.02 – 89)</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Національний авіаційний університет</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Інститут (факультет) ________________</w:t>
      </w:r>
      <w:r w:rsidRPr="00C61EBD">
        <w:rPr>
          <w:rFonts w:ascii="Times New Roman" w:hAnsi="Times New Roman" w:cs="Times New Roman"/>
          <w:sz w:val="28"/>
          <w:szCs w:val="28"/>
          <w:u w:val="single"/>
          <w:lang w:val="uk-UA"/>
        </w:rPr>
        <w:t>аеропортів</w:t>
      </w:r>
      <w:r w:rsidRPr="00C61EBD">
        <w:rPr>
          <w:rFonts w:ascii="Times New Roman" w:hAnsi="Times New Roman" w:cs="Times New Roman"/>
          <w:sz w:val="28"/>
          <w:szCs w:val="28"/>
          <w:u w:val="single"/>
          <w:lang w:val="uk-UA" w:eastAsia="ru-RU"/>
        </w:rPr>
        <w:t xml:space="preserve"> </w:t>
      </w:r>
      <w:r w:rsidRPr="00C61EBD">
        <w:rPr>
          <w:rFonts w:ascii="Times New Roman" w:hAnsi="Times New Roman" w:cs="Times New Roman"/>
          <w:sz w:val="28"/>
          <w:szCs w:val="28"/>
          <w:lang w:val="uk-UA" w:eastAsia="ru-RU"/>
        </w:rPr>
        <w:t>_________________________________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інституту (факультету))</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Кафедра  </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________________________</w:t>
      </w:r>
      <w:r w:rsidRPr="00C61EBD">
        <w:rPr>
          <w:rFonts w:ascii="Times New Roman" w:hAnsi="Times New Roman" w:cs="Times New Roman"/>
          <w:sz w:val="28"/>
          <w:szCs w:val="28"/>
          <w:u w:val="single"/>
          <w:lang w:val="uk-UA"/>
        </w:rPr>
        <w:t>основ архітектури та дизайну</w:t>
      </w:r>
      <w:r w:rsidRPr="00C61EBD">
        <w:rPr>
          <w:rFonts w:ascii="Times New Roman" w:hAnsi="Times New Roman" w:cs="Times New Roman"/>
          <w:sz w:val="28"/>
          <w:szCs w:val="28"/>
          <w:lang w:val="uk-UA"/>
        </w:rPr>
        <w:t>_________________________</w:t>
      </w:r>
      <w:r w:rsidRPr="00C61EBD">
        <w:rPr>
          <w:rFonts w:ascii="Times New Roman" w:hAnsi="Times New Roman" w:cs="Times New Roman"/>
          <w:sz w:val="28"/>
          <w:szCs w:val="28"/>
          <w:u w:val="single"/>
          <w:lang w:val="uk-UA"/>
        </w:rPr>
        <w:t xml:space="preserve">  </w:t>
      </w:r>
      <w:r w:rsidRPr="00C61EBD">
        <w:rPr>
          <w:rFonts w:ascii="Times New Roman" w:hAnsi="Times New Roman" w:cs="Times New Roman"/>
          <w:sz w:val="28"/>
          <w:szCs w:val="28"/>
          <w:lang w:val="uk-UA" w:eastAsia="ru-RU"/>
        </w:rPr>
        <w:t xml:space="preserve"> </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кафедри)</w:t>
      </w:r>
    </w:p>
    <w:p w:rsidR="00FF2ADB" w:rsidRPr="00C61EBD" w:rsidRDefault="00FF2ADB" w:rsidP="00FF2ADB">
      <w:pPr>
        <w:tabs>
          <w:tab w:val="left" w:pos="142"/>
          <w:tab w:val="left" w:pos="1701"/>
        </w:tabs>
        <w:rPr>
          <w:rFonts w:ascii="Times New Roman" w:hAnsi="Times New Roman" w:cs="Times New Roman"/>
          <w:b/>
          <w:sz w:val="28"/>
          <w:szCs w:val="28"/>
        </w:rPr>
      </w:pPr>
      <w:r w:rsidRPr="00C61EBD">
        <w:rPr>
          <w:rFonts w:ascii="Times New Roman" w:hAnsi="Times New Roman" w:cs="Times New Roman"/>
          <w:sz w:val="28"/>
          <w:szCs w:val="28"/>
          <w:lang w:val="uk-UA" w:eastAsia="ru-RU"/>
        </w:rPr>
        <w:t xml:space="preserve">Напрям </w:t>
      </w:r>
      <w:r w:rsidRPr="00C61EBD">
        <w:rPr>
          <w:rFonts w:ascii="Times New Roman" w:hAnsi="Times New Roman" w:cs="Times New Roman"/>
          <w:sz w:val="28"/>
          <w:szCs w:val="28"/>
          <w:lang w:val="uk-UA"/>
        </w:rPr>
        <w:t xml:space="preserve">  _________________________</w:t>
      </w:r>
      <w:r w:rsidRPr="00C61EBD">
        <w:rPr>
          <w:rFonts w:ascii="Times New Roman" w:hAnsi="Times New Roman" w:cs="Times New Roman"/>
          <w:sz w:val="28"/>
          <w:szCs w:val="28"/>
          <w:u w:val="single"/>
          <w:lang w:val="uk-UA"/>
        </w:rPr>
        <w:t>6.020207 «Дизайн»</w:t>
      </w:r>
      <w:r w:rsidRPr="00C61EBD">
        <w:rPr>
          <w:rFonts w:ascii="Times New Roman" w:hAnsi="Times New Roman" w:cs="Times New Roman"/>
          <w:sz w:val="28"/>
          <w:szCs w:val="28"/>
          <w:lang w:val="uk-UA"/>
        </w:rPr>
        <w:t xml:space="preserve"> ___________________________ </w:t>
      </w:r>
    </w:p>
    <w:p w:rsidR="00FF2ADB" w:rsidRPr="00C61EBD" w:rsidRDefault="00FF2ADB" w:rsidP="00FF2ADB">
      <w:pPr>
        <w:tabs>
          <w:tab w:val="left" w:pos="1134"/>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 для ОКР «Бакалавр» шифр назва  напряму )</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Дисципліна</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__________________________ </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sz w:val="28"/>
          <w:szCs w:val="28"/>
          <w:u w:val="single"/>
          <w:lang w:val="uk-UA"/>
        </w:rPr>
        <w:t>Рисунок,  живопис,  скульптура</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b/>
          <w:spacing w:val="-2"/>
          <w:sz w:val="28"/>
          <w:szCs w:val="28"/>
          <w:lang w:val="uk-UA" w:eastAsia="ru-RU"/>
        </w:rPr>
        <w:t xml:space="preserve"> 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(назва дисципліни)</w:t>
      </w: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комплексна контрольна робота</w:t>
      </w: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ВАРІАНТ №6</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eastAsia="ru-RU"/>
        </w:rPr>
        <w:tab/>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 xml:space="preserve">1.   Визначити композиційне рішення в форматі аркуша паперу складного натюрморту. </w:t>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2.   Проаналізувати пропорції та здійснити конструктивну побудову предметів складного натюрморту.</w:t>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3.  Виявити форму та співвідношення тонів паперу складного натюрморту за рахунок тонального рішення</w:t>
      </w:r>
      <w:r w:rsidRPr="00C61EBD">
        <w:rPr>
          <w:rFonts w:ascii="Times New Roman" w:hAnsi="Times New Roman" w:cs="Times New Roman"/>
          <w:sz w:val="28"/>
          <w:szCs w:val="28"/>
        </w:rPr>
        <w:t>.</w:t>
      </w:r>
      <w:r w:rsidRPr="00C61EBD">
        <w:rPr>
          <w:rFonts w:ascii="Times New Roman" w:hAnsi="Times New Roman" w:cs="Times New Roman"/>
          <w:sz w:val="28"/>
          <w:szCs w:val="28"/>
          <w:lang w:val="uk-UA"/>
        </w:rPr>
        <w:t xml:space="preserve"> </w:t>
      </w:r>
    </w:p>
    <w:p w:rsidR="00FF2ADB" w:rsidRPr="00C61EBD" w:rsidRDefault="00FF2ADB" w:rsidP="00FF2ADB">
      <w:pPr>
        <w:spacing w:line="480" w:lineRule="auto"/>
        <w:rPr>
          <w:rFonts w:ascii="Times New Roman" w:hAnsi="Times New Roman" w:cs="Times New Roman"/>
          <w:sz w:val="28"/>
          <w:szCs w:val="28"/>
          <w:lang w:val="uk-UA"/>
        </w:rPr>
      </w:pPr>
    </w:p>
    <w:p w:rsidR="00FF2ADB" w:rsidRPr="00C61EBD" w:rsidRDefault="00FF2ADB" w:rsidP="00FF2ADB">
      <w:pPr>
        <w:spacing w:line="480" w:lineRule="auto"/>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Завідувач кафедри</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w:t>
      </w:r>
      <w:r w:rsidRPr="00C61EBD">
        <w:rPr>
          <w:rFonts w:ascii="Times New Roman" w:hAnsi="Times New Roman" w:cs="Times New Roman"/>
          <w:sz w:val="28"/>
          <w:szCs w:val="28"/>
          <w:u w:val="single"/>
          <w:lang w:val="uk-UA" w:eastAsia="ru-RU"/>
        </w:rPr>
        <w:t>О, Трошкіна</w:t>
      </w:r>
      <w:r w:rsidRPr="00C61EBD">
        <w:rPr>
          <w:rFonts w:ascii="Times New Roman" w:hAnsi="Times New Roman" w:cs="Times New Roman"/>
          <w:sz w:val="28"/>
          <w:szCs w:val="28"/>
          <w:lang w:val="uk-UA" w:eastAsia="ru-RU"/>
        </w:rPr>
        <w:t>__</w:t>
      </w:r>
    </w:p>
    <w:p w:rsidR="00FF2ADB" w:rsidRPr="00C61EBD" w:rsidRDefault="00FF2ADB" w:rsidP="00FF2ADB">
      <w:pPr>
        <w:ind w:left="6379" w:hanging="567"/>
        <w:jc w:val="both"/>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(підпис)</w:t>
      </w:r>
      <w:r w:rsidRPr="00C61EBD">
        <w:rPr>
          <w:rFonts w:ascii="Times New Roman" w:hAnsi="Times New Roman" w:cs="Times New Roman"/>
          <w:sz w:val="28"/>
          <w:szCs w:val="28"/>
          <w:vertAlign w:val="superscript"/>
          <w:lang w:val="uk-UA" w:eastAsia="ru-RU"/>
        </w:rPr>
        <w:tab/>
        <w:t xml:space="preserve">     (ініціал, прізвище)</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w:t>
      </w:r>
      <w:r w:rsidRPr="00C61EBD">
        <w:rPr>
          <w:rFonts w:ascii="Times New Roman" w:hAnsi="Times New Roman" w:cs="Times New Roman"/>
          <w:sz w:val="28"/>
          <w:szCs w:val="28"/>
          <w:u w:val="single"/>
          <w:lang w:val="uk-UA" w:eastAsia="ru-RU"/>
        </w:rPr>
        <w:t>27</w:t>
      </w:r>
      <w:r w:rsidRPr="00C61EBD">
        <w:rPr>
          <w:rFonts w:ascii="Times New Roman" w:hAnsi="Times New Roman" w:cs="Times New Roman"/>
          <w:sz w:val="28"/>
          <w:szCs w:val="28"/>
          <w:lang w:val="uk-UA" w:eastAsia="ru-RU"/>
        </w:rPr>
        <w:t>_”__</w:t>
      </w:r>
      <w:r w:rsidRPr="00C61EBD">
        <w:rPr>
          <w:rFonts w:ascii="Times New Roman" w:hAnsi="Times New Roman" w:cs="Times New Roman"/>
          <w:sz w:val="28"/>
          <w:szCs w:val="28"/>
          <w:u w:val="single"/>
          <w:lang w:val="uk-UA" w:eastAsia="ru-RU"/>
        </w:rPr>
        <w:t>квітень</w:t>
      </w:r>
      <w:r w:rsidRPr="00C61EBD">
        <w:rPr>
          <w:rFonts w:ascii="Times New Roman" w:hAnsi="Times New Roman" w:cs="Times New Roman"/>
          <w:sz w:val="28"/>
          <w:szCs w:val="28"/>
          <w:lang w:val="uk-UA" w:eastAsia="ru-RU"/>
        </w:rPr>
        <w:t>______2015р.</w:t>
      </w: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rPr>
        <w:lastRenderedPageBreak/>
        <w:t xml:space="preserve">                                                                                                                   (Ф 03.02 – 89)</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Національний авіаційний університет</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Інститут (факультет) ________________</w:t>
      </w:r>
      <w:r w:rsidRPr="00C61EBD">
        <w:rPr>
          <w:rFonts w:ascii="Times New Roman" w:hAnsi="Times New Roman" w:cs="Times New Roman"/>
          <w:sz w:val="28"/>
          <w:szCs w:val="28"/>
          <w:u w:val="single"/>
          <w:lang w:val="uk-UA"/>
        </w:rPr>
        <w:t>аеропортів</w:t>
      </w:r>
      <w:r w:rsidRPr="00C61EBD">
        <w:rPr>
          <w:rFonts w:ascii="Times New Roman" w:hAnsi="Times New Roman" w:cs="Times New Roman"/>
          <w:sz w:val="28"/>
          <w:szCs w:val="28"/>
          <w:u w:val="single"/>
          <w:lang w:val="uk-UA" w:eastAsia="ru-RU"/>
        </w:rPr>
        <w:t xml:space="preserve"> </w:t>
      </w:r>
      <w:r w:rsidRPr="00C61EBD">
        <w:rPr>
          <w:rFonts w:ascii="Times New Roman" w:hAnsi="Times New Roman" w:cs="Times New Roman"/>
          <w:sz w:val="28"/>
          <w:szCs w:val="28"/>
          <w:lang w:val="uk-UA" w:eastAsia="ru-RU"/>
        </w:rPr>
        <w:t>_________________________________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інституту (факультету))</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Кафедра  </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________________________</w:t>
      </w:r>
      <w:r w:rsidRPr="00C61EBD">
        <w:rPr>
          <w:rFonts w:ascii="Times New Roman" w:hAnsi="Times New Roman" w:cs="Times New Roman"/>
          <w:sz w:val="28"/>
          <w:szCs w:val="28"/>
          <w:u w:val="single"/>
          <w:lang w:val="uk-UA"/>
        </w:rPr>
        <w:t>основ архітектури та дизайну</w:t>
      </w:r>
      <w:r w:rsidRPr="00C61EBD">
        <w:rPr>
          <w:rFonts w:ascii="Times New Roman" w:hAnsi="Times New Roman" w:cs="Times New Roman"/>
          <w:sz w:val="28"/>
          <w:szCs w:val="28"/>
          <w:lang w:val="uk-UA"/>
        </w:rPr>
        <w:t>_________________________</w:t>
      </w:r>
      <w:r w:rsidRPr="00C61EBD">
        <w:rPr>
          <w:rFonts w:ascii="Times New Roman" w:hAnsi="Times New Roman" w:cs="Times New Roman"/>
          <w:sz w:val="28"/>
          <w:szCs w:val="28"/>
          <w:u w:val="single"/>
          <w:lang w:val="uk-UA"/>
        </w:rPr>
        <w:t xml:space="preserve">  </w:t>
      </w:r>
      <w:r w:rsidRPr="00C61EBD">
        <w:rPr>
          <w:rFonts w:ascii="Times New Roman" w:hAnsi="Times New Roman" w:cs="Times New Roman"/>
          <w:sz w:val="28"/>
          <w:szCs w:val="28"/>
          <w:lang w:val="uk-UA" w:eastAsia="ru-RU"/>
        </w:rPr>
        <w:t xml:space="preserve"> </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кафедри)</w:t>
      </w:r>
    </w:p>
    <w:p w:rsidR="00FF2ADB" w:rsidRPr="00C61EBD" w:rsidRDefault="00FF2ADB" w:rsidP="00FF2ADB">
      <w:pPr>
        <w:tabs>
          <w:tab w:val="left" w:pos="142"/>
          <w:tab w:val="left" w:pos="1701"/>
        </w:tabs>
        <w:rPr>
          <w:rFonts w:ascii="Times New Roman" w:hAnsi="Times New Roman" w:cs="Times New Roman"/>
          <w:b/>
          <w:sz w:val="28"/>
          <w:szCs w:val="28"/>
        </w:rPr>
      </w:pPr>
      <w:r w:rsidRPr="00C61EBD">
        <w:rPr>
          <w:rFonts w:ascii="Times New Roman" w:hAnsi="Times New Roman" w:cs="Times New Roman"/>
          <w:sz w:val="28"/>
          <w:szCs w:val="28"/>
          <w:lang w:val="uk-UA" w:eastAsia="ru-RU"/>
        </w:rPr>
        <w:t xml:space="preserve">Напрям </w:t>
      </w:r>
      <w:r w:rsidRPr="00C61EBD">
        <w:rPr>
          <w:rFonts w:ascii="Times New Roman" w:hAnsi="Times New Roman" w:cs="Times New Roman"/>
          <w:sz w:val="28"/>
          <w:szCs w:val="28"/>
          <w:lang w:val="uk-UA"/>
        </w:rPr>
        <w:t xml:space="preserve">  _________________________</w:t>
      </w:r>
      <w:r w:rsidRPr="00C61EBD">
        <w:rPr>
          <w:rFonts w:ascii="Times New Roman" w:hAnsi="Times New Roman" w:cs="Times New Roman"/>
          <w:sz w:val="28"/>
          <w:szCs w:val="28"/>
          <w:u w:val="single"/>
          <w:lang w:val="uk-UA"/>
        </w:rPr>
        <w:t>6.020207 «Дизайн»</w:t>
      </w:r>
      <w:r w:rsidRPr="00C61EBD">
        <w:rPr>
          <w:rFonts w:ascii="Times New Roman" w:hAnsi="Times New Roman" w:cs="Times New Roman"/>
          <w:sz w:val="28"/>
          <w:szCs w:val="28"/>
          <w:lang w:val="uk-UA"/>
        </w:rPr>
        <w:t xml:space="preserve"> ___________________________ </w:t>
      </w:r>
    </w:p>
    <w:p w:rsidR="00FF2ADB" w:rsidRPr="00C61EBD" w:rsidRDefault="00FF2ADB" w:rsidP="00FF2ADB">
      <w:pPr>
        <w:tabs>
          <w:tab w:val="left" w:pos="1134"/>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 для ОКР «Бакалавр» шифр назва  напряму )</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Дисципліна</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__________________________ </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sz w:val="28"/>
          <w:szCs w:val="28"/>
          <w:u w:val="single"/>
          <w:lang w:val="uk-UA"/>
        </w:rPr>
        <w:t>Рисунок,  живопис,  скульптура</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b/>
          <w:spacing w:val="-2"/>
          <w:sz w:val="28"/>
          <w:szCs w:val="28"/>
          <w:lang w:val="uk-UA" w:eastAsia="ru-RU"/>
        </w:rPr>
        <w:t xml:space="preserve"> 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(назва дисципліни)</w:t>
      </w:r>
    </w:p>
    <w:p w:rsidR="00FF2ADB" w:rsidRPr="00C61EBD" w:rsidRDefault="00FF2ADB" w:rsidP="00FF2ADB">
      <w:pPr>
        <w:rPr>
          <w:rFonts w:ascii="Times New Roman" w:hAnsi="Times New Roman" w:cs="Times New Roman"/>
          <w:b/>
          <w:bCs/>
          <w:kern w:val="32"/>
          <w:sz w:val="28"/>
          <w:szCs w:val="28"/>
          <w:lang w:val="uk-UA"/>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комплексна контрольна робота</w:t>
      </w: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ВАРІАНТ №7</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eastAsia="ru-RU"/>
        </w:rPr>
        <w:tab/>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1.  Визначити композиційне рішення в форматі аркуша паперу гіпсового фрагменту обличчя (ніс, губи, око, вухо).</w:t>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lastRenderedPageBreak/>
        <w:tab/>
        <w:t xml:space="preserve">2.   Проаналізувати пропорції та здійснити конструктивну побудову гіпсового фрагменту обличчя (ніс, губи, око, вухо). </w:t>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3.   Виявити форму гіпсового фрагменту обличчя (ніс, губи, око, вухо) за рахунок тонального рішення</w:t>
      </w:r>
      <w:r w:rsidRPr="00C61EBD">
        <w:rPr>
          <w:rFonts w:ascii="Times New Roman" w:hAnsi="Times New Roman" w:cs="Times New Roman"/>
          <w:sz w:val="28"/>
          <w:szCs w:val="28"/>
        </w:rPr>
        <w:t>.</w:t>
      </w:r>
      <w:r w:rsidRPr="00C61EBD">
        <w:rPr>
          <w:rFonts w:ascii="Times New Roman" w:hAnsi="Times New Roman" w:cs="Times New Roman"/>
          <w:sz w:val="28"/>
          <w:szCs w:val="28"/>
          <w:lang w:val="uk-UA"/>
        </w:rPr>
        <w:t xml:space="preserve"> </w:t>
      </w:r>
    </w:p>
    <w:p w:rsidR="00FF2ADB" w:rsidRPr="00C61EBD" w:rsidRDefault="00FF2ADB" w:rsidP="00FF2ADB">
      <w:pPr>
        <w:spacing w:line="480" w:lineRule="auto"/>
        <w:rPr>
          <w:rFonts w:ascii="Times New Roman" w:hAnsi="Times New Roman" w:cs="Times New Roman"/>
          <w:sz w:val="28"/>
          <w:szCs w:val="28"/>
          <w:lang w:val="uk-UA"/>
        </w:rPr>
      </w:pPr>
    </w:p>
    <w:p w:rsidR="00FF2ADB" w:rsidRPr="00C61EBD" w:rsidRDefault="00FF2ADB" w:rsidP="00FF2ADB">
      <w:pPr>
        <w:spacing w:line="480" w:lineRule="auto"/>
        <w:rPr>
          <w:rFonts w:ascii="Times New Roman" w:hAnsi="Times New Roman" w:cs="Times New Roman"/>
          <w:sz w:val="28"/>
          <w:szCs w:val="28"/>
          <w:lang w:val="uk-UA" w:eastAsia="ru-RU"/>
        </w:rPr>
      </w:pPr>
    </w:p>
    <w:p w:rsidR="00FF2ADB" w:rsidRPr="00C61EBD" w:rsidRDefault="00FF2ADB" w:rsidP="00FF2ADB">
      <w:pPr>
        <w:spacing w:line="480" w:lineRule="auto"/>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Завідувач кафедри</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w:t>
      </w:r>
      <w:r w:rsidRPr="00C61EBD">
        <w:rPr>
          <w:rFonts w:ascii="Times New Roman" w:hAnsi="Times New Roman" w:cs="Times New Roman"/>
          <w:sz w:val="28"/>
          <w:szCs w:val="28"/>
          <w:u w:val="single"/>
          <w:lang w:val="uk-UA" w:eastAsia="ru-RU"/>
        </w:rPr>
        <w:t>О, Трошкіна</w:t>
      </w:r>
      <w:r w:rsidRPr="00C61EBD">
        <w:rPr>
          <w:rFonts w:ascii="Times New Roman" w:hAnsi="Times New Roman" w:cs="Times New Roman"/>
          <w:sz w:val="28"/>
          <w:szCs w:val="28"/>
          <w:lang w:val="uk-UA" w:eastAsia="ru-RU"/>
        </w:rPr>
        <w:t>__</w:t>
      </w:r>
    </w:p>
    <w:p w:rsidR="00FF2ADB" w:rsidRPr="00C61EBD" w:rsidRDefault="00FF2ADB" w:rsidP="00FF2ADB">
      <w:pPr>
        <w:ind w:left="6379" w:hanging="567"/>
        <w:jc w:val="both"/>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(підпис)</w:t>
      </w:r>
      <w:r w:rsidRPr="00C61EBD">
        <w:rPr>
          <w:rFonts w:ascii="Times New Roman" w:hAnsi="Times New Roman" w:cs="Times New Roman"/>
          <w:sz w:val="28"/>
          <w:szCs w:val="28"/>
          <w:vertAlign w:val="superscript"/>
          <w:lang w:val="uk-UA" w:eastAsia="ru-RU"/>
        </w:rPr>
        <w:tab/>
        <w:t xml:space="preserve">     (ініціал, прізвище)</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w:t>
      </w:r>
      <w:r w:rsidRPr="00C61EBD">
        <w:rPr>
          <w:rFonts w:ascii="Times New Roman" w:hAnsi="Times New Roman" w:cs="Times New Roman"/>
          <w:sz w:val="28"/>
          <w:szCs w:val="28"/>
          <w:u w:val="single"/>
          <w:lang w:val="uk-UA" w:eastAsia="ru-RU"/>
        </w:rPr>
        <w:t>27</w:t>
      </w:r>
      <w:r w:rsidRPr="00C61EBD">
        <w:rPr>
          <w:rFonts w:ascii="Times New Roman" w:hAnsi="Times New Roman" w:cs="Times New Roman"/>
          <w:sz w:val="28"/>
          <w:szCs w:val="28"/>
          <w:lang w:val="uk-UA" w:eastAsia="ru-RU"/>
        </w:rPr>
        <w:t>_”__</w:t>
      </w:r>
      <w:r w:rsidRPr="00C61EBD">
        <w:rPr>
          <w:rFonts w:ascii="Times New Roman" w:hAnsi="Times New Roman" w:cs="Times New Roman"/>
          <w:sz w:val="28"/>
          <w:szCs w:val="28"/>
          <w:u w:val="single"/>
          <w:lang w:val="uk-UA" w:eastAsia="ru-RU"/>
        </w:rPr>
        <w:t>квітень</w:t>
      </w:r>
      <w:r w:rsidRPr="00C61EBD">
        <w:rPr>
          <w:rFonts w:ascii="Times New Roman" w:hAnsi="Times New Roman" w:cs="Times New Roman"/>
          <w:sz w:val="28"/>
          <w:szCs w:val="28"/>
          <w:lang w:val="uk-UA" w:eastAsia="ru-RU"/>
        </w:rPr>
        <w:t>______2015р.</w:t>
      </w: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rPr>
        <w:t xml:space="preserve">                                                                                                                   (Ф 03.02 – 89)</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Національний авіаційний університет</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Інститут (факультет) ________________</w:t>
      </w:r>
      <w:r w:rsidRPr="00C61EBD">
        <w:rPr>
          <w:rFonts w:ascii="Times New Roman" w:hAnsi="Times New Roman" w:cs="Times New Roman"/>
          <w:sz w:val="28"/>
          <w:szCs w:val="28"/>
          <w:u w:val="single"/>
          <w:lang w:val="uk-UA"/>
        </w:rPr>
        <w:t>аеропортів</w:t>
      </w:r>
      <w:r w:rsidRPr="00C61EBD">
        <w:rPr>
          <w:rFonts w:ascii="Times New Roman" w:hAnsi="Times New Roman" w:cs="Times New Roman"/>
          <w:sz w:val="28"/>
          <w:szCs w:val="28"/>
          <w:u w:val="single"/>
          <w:lang w:val="uk-UA" w:eastAsia="ru-RU"/>
        </w:rPr>
        <w:t xml:space="preserve"> </w:t>
      </w:r>
      <w:r w:rsidRPr="00C61EBD">
        <w:rPr>
          <w:rFonts w:ascii="Times New Roman" w:hAnsi="Times New Roman" w:cs="Times New Roman"/>
          <w:sz w:val="28"/>
          <w:szCs w:val="28"/>
          <w:lang w:val="uk-UA" w:eastAsia="ru-RU"/>
        </w:rPr>
        <w:t>_________________________________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інституту (факультету))</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Кафедра  </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lastRenderedPageBreak/>
        <w:t>________________________</w:t>
      </w:r>
      <w:r w:rsidRPr="00C61EBD">
        <w:rPr>
          <w:rFonts w:ascii="Times New Roman" w:hAnsi="Times New Roman" w:cs="Times New Roman"/>
          <w:sz w:val="28"/>
          <w:szCs w:val="28"/>
          <w:u w:val="single"/>
          <w:lang w:val="uk-UA"/>
        </w:rPr>
        <w:t>основ архітектури та дизайну</w:t>
      </w:r>
      <w:r w:rsidRPr="00C61EBD">
        <w:rPr>
          <w:rFonts w:ascii="Times New Roman" w:hAnsi="Times New Roman" w:cs="Times New Roman"/>
          <w:sz w:val="28"/>
          <w:szCs w:val="28"/>
          <w:lang w:val="uk-UA"/>
        </w:rPr>
        <w:t>_________________________</w:t>
      </w:r>
      <w:r w:rsidRPr="00C61EBD">
        <w:rPr>
          <w:rFonts w:ascii="Times New Roman" w:hAnsi="Times New Roman" w:cs="Times New Roman"/>
          <w:sz w:val="28"/>
          <w:szCs w:val="28"/>
          <w:u w:val="single"/>
          <w:lang w:val="uk-UA"/>
        </w:rPr>
        <w:t xml:space="preserve">  </w:t>
      </w:r>
      <w:r w:rsidRPr="00C61EBD">
        <w:rPr>
          <w:rFonts w:ascii="Times New Roman" w:hAnsi="Times New Roman" w:cs="Times New Roman"/>
          <w:sz w:val="28"/>
          <w:szCs w:val="28"/>
          <w:lang w:val="uk-UA" w:eastAsia="ru-RU"/>
        </w:rPr>
        <w:t xml:space="preserve"> </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кафедри)</w:t>
      </w:r>
    </w:p>
    <w:p w:rsidR="00FF2ADB" w:rsidRPr="00C61EBD" w:rsidRDefault="00FF2ADB" w:rsidP="00FF2ADB">
      <w:pPr>
        <w:tabs>
          <w:tab w:val="left" w:pos="142"/>
          <w:tab w:val="left" w:pos="1701"/>
        </w:tabs>
        <w:rPr>
          <w:rFonts w:ascii="Times New Roman" w:hAnsi="Times New Roman" w:cs="Times New Roman"/>
          <w:b/>
          <w:sz w:val="28"/>
          <w:szCs w:val="28"/>
        </w:rPr>
      </w:pPr>
      <w:r w:rsidRPr="00C61EBD">
        <w:rPr>
          <w:rFonts w:ascii="Times New Roman" w:hAnsi="Times New Roman" w:cs="Times New Roman"/>
          <w:sz w:val="28"/>
          <w:szCs w:val="28"/>
          <w:lang w:val="uk-UA" w:eastAsia="ru-RU"/>
        </w:rPr>
        <w:t xml:space="preserve">Напрям </w:t>
      </w:r>
      <w:r w:rsidRPr="00C61EBD">
        <w:rPr>
          <w:rFonts w:ascii="Times New Roman" w:hAnsi="Times New Roman" w:cs="Times New Roman"/>
          <w:sz w:val="28"/>
          <w:szCs w:val="28"/>
          <w:lang w:val="uk-UA"/>
        </w:rPr>
        <w:t xml:space="preserve">  _________________________</w:t>
      </w:r>
      <w:r w:rsidRPr="00C61EBD">
        <w:rPr>
          <w:rFonts w:ascii="Times New Roman" w:hAnsi="Times New Roman" w:cs="Times New Roman"/>
          <w:sz w:val="28"/>
          <w:szCs w:val="28"/>
          <w:u w:val="single"/>
          <w:lang w:val="uk-UA"/>
        </w:rPr>
        <w:t>6.020207 «Дизайн»</w:t>
      </w:r>
      <w:r w:rsidRPr="00C61EBD">
        <w:rPr>
          <w:rFonts w:ascii="Times New Roman" w:hAnsi="Times New Roman" w:cs="Times New Roman"/>
          <w:sz w:val="28"/>
          <w:szCs w:val="28"/>
          <w:lang w:val="uk-UA"/>
        </w:rPr>
        <w:t xml:space="preserve"> ___________________________ </w:t>
      </w:r>
    </w:p>
    <w:p w:rsidR="00FF2ADB" w:rsidRPr="00C61EBD" w:rsidRDefault="00FF2ADB" w:rsidP="00FF2ADB">
      <w:pPr>
        <w:tabs>
          <w:tab w:val="left" w:pos="1134"/>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 для ОКР «Бакалавр» шифр назва  напряму )</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Дисципліна</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__________________________ </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sz w:val="28"/>
          <w:szCs w:val="28"/>
          <w:u w:val="single"/>
          <w:lang w:val="uk-UA"/>
        </w:rPr>
        <w:t>Рисунок,  живопис,  скульптура</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b/>
          <w:spacing w:val="-2"/>
          <w:sz w:val="28"/>
          <w:szCs w:val="28"/>
          <w:lang w:val="uk-UA" w:eastAsia="ru-RU"/>
        </w:rPr>
        <w:t xml:space="preserve"> 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(назва дисципліни)</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комплексна контрольна робота</w:t>
      </w: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ВАРІАНТ №8</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eastAsia="ru-RU"/>
        </w:rPr>
        <w:tab/>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 xml:space="preserve">          1.   Визначити композиційне рішення в форматі аркуша паперу гіпсової голови людини.</w:t>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2.  Проаналізувати пропорції та здійснити конструктивну побудову гіпсової голови людини.</w:t>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3.   Виявити форму гіпсової голови людини за рахунок тонального рішення</w:t>
      </w:r>
      <w:r w:rsidRPr="00C61EBD">
        <w:rPr>
          <w:rFonts w:ascii="Times New Roman" w:hAnsi="Times New Roman" w:cs="Times New Roman"/>
          <w:sz w:val="28"/>
          <w:szCs w:val="28"/>
        </w:rPr>
        <w:t>.</w:t>
      </w:r>
      <w:r w:rsidRPr="00C61EBD">
        <w:rPr>
          <w:rFonts w:ascii="Times New Roman" w:hAnsi="Times New Roman" w:cs="Times New Roman"/>
          <w:sz w:val="28"/>
          <w:szCs w:val="28"/>
          <w:lang w:val="uk-UA"/>
        </w:rPr>
        <w:t xml:space="preserve"> </w:t>
      </w:r>
    </w:p>
    <w:p w:rsidR="00FF2ADB" w:rsidRPr="00C61EBD" w:rsidRDefault="00FF2ADB" w:rsidP="00FF2ADB">
      <w:pPr>
        <w:spacing w:line="480" w:lineRule="auto"/>
        <w:rPr>
          <w:rFonts w:ascii="Times New Roman" w:hAnsi="Times New Roman" w:cs="Times New Roman"/>
          <w:sz w:val="28"/>
          <w:szCs w:val="28"/>
          <w:lang w:val="uk-UA"/>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Завідувач кафедри</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w:t>
      </w:r>
      <w:r w:rsidRPr="00C61EBD">
        <w:rPr>
          <w:rFonts w:ascii="Times New Roman" w:hAnsi="Times New Roman" w:cs="Times New Roman"/>
          <w:sz w:val="28"/>
          <w:szCs w:val="28"/>
          <w:u w:val="single"/>
          <w:lang w:val="uk-UA" w:eastAsia="ru-RU"/>
        </w:rPr>
        <w:t>О, Трошкіна</w:t>
      </w:r>
      <w:r w:rsidRPr="00C61EBD">
        <w:rPr>
          <w:rFonts w:ascii="Times New Roman" w:hAnsi="Times New Roman" w:cs="Times New Roman"/>
          <w:sz w:val="28"/>
          <w:szCs w:val="28"/>
          <w:lang w:val="uk-UA" w:eastAsia="ru-RU"/>
        </w:rPr>
        <w:t>__</w:t>
      </w:r>
    </w:p>
    <w:p w:rsidR="00FF2ADB" w:rsidRPr="00C61EBD" w:rsidRDefault="00FF2ADB" w:rsidP="00FF2ADB">
      <w:pPr>
        <w:ind w:left="6379" w:hanging="567"/>
        <w:jc w:val="both"/>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(підпис)</w:t>
      </w:r>
      <w:r w:rsidRPr="00C61EBD">
        <w:rPr>
          <w:rFonts w:ascii="Times New Roman" w:hAnsi="Times New Roman" w:cs="Times New Roman"/>
          <w:sz w:val="28"/>
          <w:szCs w:val="28"/>
          <w:vertAlign w:val="superscript"/>
          <w:lang w:val="uk-UA" w:eastAsia="ru-RU"/>
        </w:rPr>
        <w:tab/>
        <w:t xml:space="preserve">     (ініціал, прізвище)</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w:t>
      </w:r>
      <w:r w:rsidRPr="00C61EBD">
        <w:rPr>
          <w:rFonts w:ascii="Times New Roman" w:hAnsi="Times New Roman" w:cs="Times New Roman"/>
          <w:sz w:val="28"/>
          <w:szCs w:val="28"/>
          <w:u w:val="single"/>
          <w:lang w:val="uk-UA" w:eastAsia="ru-RU"/>
        </w:rPr>
        <w:t>27</w:t>
      </w:r>
      <w:r w:rsidRPr="00C61EBD">
        <w:rPr>
          <w:rFonts w:ascii="Times New Roman" w:hAnsi="Times New Roman" w:cs="Times New Roman"/>
          <w:sz w:val="28"/>
          <w:szCs w:val="28"/>
          <w:lang w:val="uk-UA" w:eastAsia="ru-RU"/>
        </w:rPr>
        <w:t>_”__</w:t>
      </w:r>
      <w:r w:rsidRPr="00C61EBD">
        <w:rPr>
          <w:rFonts w:ascii="Times New Roman" w:hAnsi="Times New Roman" w:cs="Times New Roman"/>
          <w:sz w:val="28"/>
          <w:szCs w:val="28"/>
          <w:u w:val="single"/>
          <w:lang w:val="uk-UA" w:eastAsia="ru-RU"/>
        </w:rPr>
        <w:t>квітень</w:t>
      </w:r>
      <w:r w:rsidRPr="00C61EBD">
        <w:rPr>
          <w:rFonts w:ascii="Times New Roman" w:hAnsi="Times New Roman" w:cs="Times New Roman"/>
          <w:sz w:val="28"/>
          <w:szCs w:val="28"/>
          <w:lang w:val="uk-UA" w:eastAsia="ru-RU"/>
        </w:rPr>
        <w:t>______2015р.</w:t>
      </w: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rPr>
        <w:t xml:space="preserve">                                                                                                                   (Ф 03.02 – 89)</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Національний авіаційний університет</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Інститут (факультет) ________________</w:t>
      </w:r>
      <w:r w:rsidRPr="00C61EBD">
        <w:rPr>
          <w:rFonts w:ascii="Times New Roman" w:hAnsi="Times New Roman" w:cs="Times New Roman"/>
          <w:sz w:val="28"/>
          <w:szCs w:val="28"/>
          <w:u w:val="single"/>
          <w:lang w:val="uk-UA"/>
        </w:rPr>
        <w:t>аеропортів</w:t>
      </w:r>
      <w:r w:rsidRPr="00C61EBD">
        <w:rPr>
          <w:rFonts w:ascii="Times New Roman" w:hAnsi="Times New Roman" w:cs="Times New Roman"/>
          <w:sz w:val="28"/>
          <w:szCs w:val="28"/>
          <w:u w:val="single"/>
          <w:lang w:val="uk-UA" w:eastAsia="ru-RU"/>
        </w:rPr>
        <w:t xml:space="preserve"> </w:t>
      </w:r>
      <w:r w:rsidRPr="00C61EBD">
        <w:rPr>
          <w:rFonts w:ascii="Times New Roman" w:hAnsi="Times New Roman" w:cs="Times New Roman"/>
          <w:sz w:val="28"/>
          <w:szCs w:val="28"/>
          <w:lang w:val="uk-UA" w:eastAsia="ru-RU"/>
        </w:rPr>
        <w:t>_________________________________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інституту (факультету))</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Кафедра  </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________________________</w:t>
      </w:r>
      <w:r w:rsidRPr="00C61EBD">
        <w:rPr>
          <w:rFonts w:ascii="Times New Roman" w:hAnsi="Times New Roman" w:cs="Times New Roman"/>
          <w:sz w:val="28"/>
          <w:szCs w:val="28"/>
          <w:u w:val="single"/>
          <w:lang w:val="uk-UA"/>
        </w:rPr>
        <w:t>основ архітектури та дизайну</w:t>
      </w:r>
      <w:r w:rsidRPr="00C61EBD">
        <w:rPr>
          <w:rFonts w:ascii="Times New Roman" w:hAnsi="Times New Roman" w:cs="Times New Roman"/>
          <w:sz w:val="28"/>
          <w:szCs w:val="28"/>
          <w:lang w:val="uk-UA"/>
        </w:rPr>
        <w:t>_________________________</w:t>
      </w:r>
      <w:r w:rsidRPr="00C61EBD">
        <w:rPr>
          <w:rFonts w:ascii="Times New Roman" w:hAnsi="Times New Roman" w:cs="Times New Roman"/>
          <w:sz w:val="28"/>
          <w:szCs w:val="28"/>
          <w:u w:val="single"/>
          <w:lang w:val="uk-UA"/>
        </w:rPr>
        <w:t xml:space="preserve">  </w:t>
      </w:r>
      <w:r w:rsidRPr="00C61EBD">
        <w:rPr>
          <w:rFonts w:ascii="Times New Roman" w:hAnsi="Times New Roman" w:cs="Times New Roman"/>
          <w:sz w:val="28"/>
          <w:szCs w:val="28"/>
          <w:lang w:val="uk-UA" w:eastAsia="ru-RU"/>
        </w:rPr>
        <w:t xml:space="preserve"> </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кафедри)</w:t>
      </w:r>
    </w:p>
    <w:p w:rsidR="00FF2ADB" w:rsidRPr="00C61EBD" w:rsidRDefault="00FF2ADB" w:rsidP="00FF2ADB">
      <w:pPr>
        <w:tabs>
          <w:tab w:val="left" w:pos="142"/>
          <w:tab w:val="left" w:pos="1701"/>
        </w:tabs>
        <w:rPr>
          <w:rFonts w:ascii="Times New Roman" w:hAnsi="Times New Roman" w:cs="Times New Roman"/>
          <w:b/>
          <w:sz w:val="28"/>
          <w:szCs w:val="28"/>
        </w:rPr>
      </w:pPr>
      <w:r w:rsidRPr="00C61EBD">
        <w:rPr>
          <w:rFonts w:ascii="Times New Roman" w:hAnsi="Times New Roman" w:cs="Times New Roman"/>
          <w:sz w:val="28"/>
          <w:szCs w:val="28"/>
          <w:lang w:val="uk-UA" w:eastAsia="ru-RU"/>
        </w:rPr>
        <w:t xml:space="preserve">Напрям </w:t>
      </w:r>
      <w:r w:rsidRPr="00C61EBD">
        <w:rPr>
          <w:rFonts w:ascii="Times New Roman" w:hAnsi="Times New Roman" w:cs="Times New Roman"/>
          <w:sz w:val="28"/>
          <w:szCs w:val="28"/>
          <w:lang w:val="uk-UA"/>
        </w:rPr>
        <w:t xml:space="preserve">  _________________________</w:t>
      </w:r>
      <w:r w:rsidRPr="00C61EBD">
        <w:rPr>
          <w:rFonts w:ascii="Times New Roman" w:hAnsi="Times New Roman" w:cs="Times New Roman"/>
          <w:sz w:val="28"/>
          <w:szCs w:val="28"/>
          <w:u w:val="single"/>
          <w:lang w:val="uk-UA"/>
        </w:rPr>
        <w:t>6.020207 «Дизайн»</w:t>
      </w:r>
      <w:r w:rsidRPr="00C61EBD">
        <w:rPr>
          <w:rFonts w:ascii="Times New Roman" w:hAnsi="Times New Roman" w:cs="Times New Roman"/>
          <w:sz w:val="28"/>
          <w:szCs w:val="28"/>
          <w:lang w:val="uk-UA"/>
        </w:rPr>
        <w:t xml:space="preserve"> ___________________________ </w:t>
      </w:r>
    </w:p>
    <w:p w:rsidR="00FF2ADB" w:rsidRPr="00C61EBD" w:rsidRDefault="00FF2ADB" w:rsidP="00FF2ADB">
      <w:pPr>
        <w:tabs>
          <w:tab w:val="left" w:pos="1134"/>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 для ОКР «Бакалавр» шифр назва  напряму )</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Дисципліна</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lastRenderedPageBreak/>
        <w:t xml:space="preserve">__________________________ </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sz w:val="28"/>
          <w:szCs w:val="28"/>
          <w:u w:val="single"/>
          <w:lang w:val="uk-UA"/>
        </w:rPr>
        <w:t>Рисунок,  живопис,  скульптура</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b/>
          <w:spacing w:val="-2"/>
          <w:sz w:val="28"/>
          <w:szCs w:val="28"/>
          <w:lang w:val="uk-UA" w:eastAsia="ru-RU"/>
        </w:rPr>
        <w:t xml:space="preserve"> 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(назва дисципліни)</w:t>
      </w: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комплексна контрольна робота</w:t>
      </w: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ВАРІАНТ №9</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eastAsia="ru-RU"/>
        </w:rPr>
        <w:tab/>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1.   Визначити композиційне рішення в форматі аркуша паперу гіпсової кисті руки.</w:t>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2.   Проаналізувати пропорції та здійснити конструктивну побудову гіпсової кисті руки з простеженням остеології.</w:t>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3.   Виявити форму гіпсової кисті руки за рахунок тонального рішення</w:t>
      </w:r>
      <w:r w:rsidRPr="00C61EBD">
        <w:rPr>
          <w:rFonts w:ascii="Times New Roman" w:hAnsi="Times New Roman" w:cs="Times New Roman"/>
          <w:sz w:val="28"/>
          <w:szCs w:val="28"/>
        </w:rPr>
        <w:t>.</w:t>
      </w:r>
      <w:r w:rsidRPr="00C61EBD">
        <w:rPr>
          <w:rFonts w:ascii="Times New Roman" w:hAnsi="Times New Roman" w:cs="Times New Roman"/>
          <w:sz w:val="28"/>
          <w:szCs w:val="28"/>
          <w:lang w:val="uk-UA"/>
        </w:rPr>
        <w:t xml:space="preserve"> </w:t>
      </w:r>
    </w:p>
    <w:p w:rsidR="00FF2ADB" w:rsidRPr="00C61EBD" w:rsidRDefault="00FF2ADB" w:rsidP="00FF2ADB">
      <w:pPr>
        <w:spacing w:line="480" w:lineRule="auto"/>
        <w:rPr>
          <w:rFonts w:ascii="Times New Roman" w:hAnsi="Times New Roman" w:cs="Times New Roman"/>
          <w:sz w:val="28"/>
          <w:szCs w:val="28"/>
          <w:lang w:val="uk-UA"/>
        </w:rPr>
      </w:pPr>
    </w:p>
    <w:p w:rsidR="00FF2ADB" w:rsidRPr="00C61EBD" w:rsidRDefault="00FF2ADB" w:rsidP="00FF2ADB">
      <w:pPr>
        <w:spacing w:line="480" w:lineRule="auto"/>
        <w:rPr>
          <w:rFonts w:ascii="Times New Roman" w:hAnsi="Times New Roman" w:cs="Times New Roman"/>
          <w:sz w:val="28"/>
          <w:szCs w:val="28"/>
          <w:lang w:val="uk-UA" w:eastAsia="ru-RU"/>
        </w:rPr>
      </w:pPr>
    </w:p>
    <w:p w:rsidR="00FF2ADB" w:rsidRPr="00C61EBD" w:rsidRDefault="00FF2ADB" w:rsidP="00FF2ADB">
      <w:pPr>
        <w:spacing w:line="480" w:lineRule="auto"/>
        <w:rPr>
          <w:rFonts w:ascii="Times New Roman" w:hAnsi="Times New Roman" w:cs="Times New Roman"/>
          <w:sz w:val="28"/>
          <w:szCs w:val="28"/>
          <w:lang w:val="uk-UA" w:eastAsia="ru-RU"/>
        </w:rPr>
      </w:pPr>
    </w:p>
    <w:p w:rsidR="00FF2ADB" w:rsidRPr="00C61EBD" w:rsidRDefault="00FF2ADB" w:rsidP="00FF2ADB">
      <w:pPr>
        <w:spacing w:line="480" w:lineRule="auto"/>
        <w:rPr>
          <w:rFonts w:ascii="Times New Roman" w:hAnsi="Times New Roman" w:cs="Times New Roman"/>
          <w:sz w:val="28"/>
          <w:szCs w:val="28"/>
          <w:lang w:val="uk-UA" w:eastAsia="ru-RU"/>
        </w:rPr>
      </w:pPr>
    </w:p>
    <w:p w:rsidR="00FF2ADB" w:rsidRPr="00C61EBD" w:rsidRDefault="00FF2ADB" w:rsidP="00FF2ADB">
      <w:pPr>
        <w:spacing w:line="480" w:lineRule="auto"/>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Завідувач кафедри</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w:t>
      </w:r>
      <w:r w:rsidRPr="00C61EBD">
        <w:rPr>
          <w:rFonts w:ascii="Times New Roman" w:hAnsi="Times New Roman" w:cs="Times New Roman"/>
          <w:sz w:val="28"/>
          <w:szCs w:val="28"/>
          <w:u w:val="single"/>
          <w:lang w:val="uk-UA" w:eastAsia="ru-RU"/>
        </w:rPr>
        <w:t>О, Трошкіна</w:t>
      </w:r>
      <w:r w:rsidRPr="00C61EBD">
        <w:rPr>
          <w:rFonts w:ascii="Times New Roman" w:hAnsi="Times New Roman" w:cs="Times New Roman"/>
          <w:sz w:val="28"/>
          <w:szCs w:val="28"/>
          <w:lang w:val="uk-UA" w:eastAsia="ru-RU"/>
        </w:rPr>
        <w:t>__</w:t>
      </w:r>
    </w:p>
    <w:p w:rsidR="00FF2ADB" w:rsidRPr="00C61EBD" w:rsidRDefault="00FF2ADB" w:rsidP="00FF2ADB">
      <w:pPr>
        <w:ind w:left="6379" w:hanging="567"/>
        <w:jc w:val="both"/>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(підпис)</w:t>
      </w:r>
      <w:r w:rsidRPr="00C61EBD">
        <w:rPr>
          <w:rFonts w:ascii="Times New Roman" w:hAnsi="Times New Roman" w:cs="Times New Roman"/>
          <w:sz w:val="28"/>
          <w:szCs w:val="28"/>
          <w:vertAlign w:val="superscript"/>
          <w:lang w:val="uk-UA" w:eastAsia="ru-RU"/>
        </w:rPr>
        <w:tab/>
        <w:t xml:space="preserve">     (ініціал, прізвище)</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lastRenderedPageBreak/>
        <w:t>“_</w:t>
      </w:r>
      <w:r w:rsidRPr="00C61EBD">
        <w:rPr>
          <w:rFonts w:ascii="Times New Roman" w:hAnsi="Times New Roman" w:cs="Times New Roman"/>
          <w:sz w:val="28"/>
          <w:szCs w:val="28"/>
          <w:u w:val="single"/>
          <w:lang w:val="uk-UA" w:eastAsia="ru-RU"/>
        </w:rPr>
        <w:t>27</w:t>
      </w:r>
      <w:r w:rsidRPr="00C61EBD">
        <w:rPr>
          <w:rFonts w:ascii="Times New Roman" w:hAnsi="Times New Roman" w:cs="Times New Roman"/>
          <w:sz w:val="28"/>
          <w:szCs w:val="28"/>
          <w:lang w:val="uk-UA" w:eastAsia="ru-RU"/>
        </w:rPr>
        <w:t>_”__</w:t>
      </w:r>
      <w:r w:rsidRPr="00C61EBD">
        <w:rPr>
          <w:rFonts w:ascii="Times New Roman" w:hAnsi="Times New Roman" w:cs="Times New Roman"/>
          <w:sz w:val="28"/>
          <w:szCs w:val="28"/>
          <w:u w:val="single"/>
          <w:lang w:val="uk-UA" w:eastAsia="ru-RU"/>
        </w:rPr>
        <w:t>квітень</w:t>
      </w:r>
      <w:r w:rsidRPr="00C61EBD">
        <w:rPr>
          <w:rFonts w:ascii="Times New Roman" w:hAnsi="Times New Roman" w:cs="Times New Roman"/>
          <w:sz w:val="28"/>
          <w:szCs w:val="28"/>
          <w:lang w:val="uk-UA" w:eastAsia="ru-RU"/>
        </w:rPr>
        <w:t>______2015р.</w:t>
      </w: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rPr>
        <w:t xml:space="preserve">                                                                                                                   (Ф 03.02 – 89)</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Національний авіаційний університет</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Інститут (факультет) ________________</w:t>
      </w:r>
      <w:r w:rsidRPr="00C61EBD">
        <w:rPr>
          <w:rFonts w:ascii="Times New Roman" w:hAnsi="Times New Roman" w:cs="Times New Roman"/>
          <w:sz w:val="28"/>
          <w:szCs w:val="28"/>
          <w:u w:val="single"/>
          <w:lang w:val="uk-UA"/>
        </w:rPr>
        <w:t>аеропортів</w:t>
      </w:r>
      <w:r w:rsidRPr="00C61EBD">
        <w:rPr>
          <w:rFonts w:ascii="Times New Roman" w:hAnsi="Times New Roman" w:cs="Times New Roman"/>
          <w:sz w:val="28"/>
          <w:szCs w:val="28"/>
          <w:u w:val="single"/>
          <w:lang w:val="uk-UA" w:eastAsia="ru-RU"/>
        </w:rPr>
        <w:t xml:space="preserve"> </w:t>
      </w:r>
      <w:r w:rsidRPr="00C61EBD">
        <w:rPr>
          <w:rFonts w:ascii="Times New Roman" w:hAnsi="Times New Roman" w:cs="Times New Roman"/>
          <w:sz w:val="28"/>
          <w:szCs w:val="28"/>
          <w:lang w:val="uk-UA" w:eastAsia="ru-RU"/>
        </w:rPr>
        <w:t>_________________________________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інституту (факультету))</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Кафедра  </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________________________</w:t>
      </w:r>
      <w:r w:rsidRPr="00C61EBD">
        <w:rPr>
          <w:rFonts w:ascii="Times New Roman" w:hAnsi="Times New Roman" w:cs="Times New Roman"/>
          <w:sz w:val="28"/>
          <w:szCs w:val="28"/>
          <w:u w:val="single"/>
          <w:lang w:val="uk-UA"/>
        </w:rPr>
        <w:t>основ архітектури та дизайну</w:t>
      </w:r>
      <w:r w:rsidRPr="00C61EBD">
        <w:rPr>
          <w:rFonts w:ascii="Times New Roman" w:hAnsi="Times New Roman" w:cs="Times New Roman"/>
          <w:sz w:val="28"/>
          <w:szCs w:val="28"/>
          <w:lang w:val="uk-UA"/>
        </w:rPr>
        <w:t>_________________________</w:t>
      </w:r>
      <w:r w:rsidRPr="00C61EBD">
        <w:rPr>
          <w:rFonts w:ascii="Times New Roman" w:hAnsi="Times New Roman" w:cs="Times New Roman"/>
          <w:sz w:val="28"/>
          <w:szCs w:val="28"/>
          <w:u w:val="single"/>
          <w:lang w:val="uk-UA"/>
        </w:rPr>
        <w:t xml:space="preserve">  </w:t>
      </w:r>
      <w:r w:rsidRPr="00C61EBD">
        <w:rPr>
          <w:rFonts w:ascii="Times New Roman" w:hAnsi="Times New Roman" w:cs="Times New Roman"/>
          <w:sz w:val="28"/>
          <w:szCs w:val="28"/>
          <w:lang w:val="uk-UA" w:eastAsia="ru-RU"/>
        </w:rPr>
        <w:t xml:space="preserve"> </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кафедри)</w:t>
      </w:r>
    </w:p>
    <w:p w:rsidR="00FF2ADB" w:rsidRPr="00C61EBD" w:rsidRDefault="00FF2ADB" w:rsidP="00FF2ADB">
      <w:pPr>
        <w:tabs>
          <w:tab w:val="left" w:pos="142"/>
          <w:tab w:val="left" w:pos="1701"/>
        </w:tabs>
        <w:rPr>
          <w:rFonts w:ascii="Times New Roman" w:hAnsi="Times New Roman" w:cs="Times New Roman"/>
          <w:b/>
          <w:sz w:val="28"/>
          <w:szCs w:val="28"/>
        </w:rPr>
      </w:pPr>
      <w:r w:rsidRPr="00C61EBD">
        <w:rPr>
          <w:rFonts w:ascii="Times New Roman" w:hAnsi="Times New Roman" w:cs="Times New Roman"/>
          <w:sz w:val="28"/>
          <w:szCs w:val="28"/>
          <w:lang w:val="uk-UA" w:eastAsia="ru-RU"/>
        </w:rPr>
        <w:t xml:space="preserve">Напрям </w:t>
      </w:r>
      <w:r w:rsidRPr="00C61EBD">
        <w:rPr>
          <w:rFonts w:ascii="Times New Roman" w:hAnsi="Times New Roman" w:cs="Times New Roman"/>
          <w:sz w:val="28"/>
          <w:szCs w:val="28"/>
          <w:lang w:val="uk-UA"/>
        </w:rPr>
        <w:t xml:space="preserve">  _________________________</w:t>
      </w:r>
      <w:r w:rsidRPr="00C61EBD">
        <w:rPr>
          <w:rFonts w:ascii="Times New Roman" w:hAnsi="Times New Roman" w:cs="Times New Roman"/>
          <w:sz w:val="28"/>
          <w:szCs w:val="28"/>
          <w:u w:val="single"/>
          <w:lang w:val="uk-UA"/>
        </w:rPr>
        <w:t>6.020207 «Дизайн»</w:t>
      </w:r>
      <w:r w:rsidRPr="00C61EBD">
        <w:rPr>
          <w:rFonts w:ascii="Times New Roman" w:hAnsi="Times New Roman" w:cs="Times New Roman"/>
          <w:sz w:val="28"/>
          <w:szCs w:val="28"/>
          <w:lang w:val="uk-UA"/>
        </w:rPr>
        <w:t xml:space="preserve"> ___________________________ </w:t>
      </w:r>
    </w:p>
    <w:p w:rsidR="00FF2ADB" w:rsidRPr="00C61EBD" w:rsidRDefault="00FF2ADB" w:rsidP="00FF2ADB">
      <w:pPr>
        <w:tabs>
          <w:tab w:val="left" w:pos="1134"/>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 для ОКР «Бакалавр» шифр назва  напряму )</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Дисципліна</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__________________________ </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sz w:val="28"/>
          <w:szCs w:val="28"/>
          <w:u w:val="single"/>
          <w:lang w:val="uk-UA"/>
        </w:rPr>
        <w:t>Рисунок,  живопис,  скульптура</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b/>
          <w:spacing w:val="-2"/>
          <w:sz w:val="28"/>
          <w:szCs w:val="28"/>
          <w:lang w:val="uk-UA" w:eastAsia="ru-RU"/>
        </w:rPr>
        <w:t xml:space="preserve"> 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(назва дисципліни)</w:t>
      </w: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комплексна контрольна робота</w:t>
      </w: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ВАРІАНТ №10</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eastAsia="ru-RU"/>
        </w:rPr>
        <w:tab/>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lastRenderedPageBreak/>
        <w:tab/>
        <w:t>1.   Визначити композиційне рішення в форматі аркуша паперу гіпсового чоловічого торсу.</w:t>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2.   Визначити й обґрунтувати пропорції та здійснити конструктивну побудову, проявити скелет і м</w:t>
      </w:r>
      <w:r w:rsidRPr="00C61EBD">
        <w:rPr>
          <w:rFonts w:ascii="Times New Roman" w:hAnsi="Times New Roman" w:cs="Times New Roman"/>
          <w:sz w:val="28"/>
          <w:szCs w:val="28"/>
        </w:rPr>
        <w:t>’</w:t>
      </w:r>
      <w:r w:rsidRPr="00C61EBD">
        <w:rPr>
          <w:rFonts w:ascii="Times New Roman" w:hAnsi="Times New Roman" w:cs="Times New Roman"/>
          <w:sz w:val="28"/>
          <w:szCs w:val="28"/>
          <w:lang w:val="uk-UA"/>
        </w:rPr>
        <w:t>язи гіпсового чоловічого торсу.</w:t>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3.   Виявити форму гіпсового чоловічого торсу за рахунок тонального рішення.</w:t>
      </w:r>
    </w:p>
    <w:p w:rsidR="00FF2ADB" w:rsidRPr="00C61EBD" w:rsidRDefault="00FF2ADB" w:rsidP="00FF2ADB">
      <w:pPr>
        <w:spacing w:line="480" w:lineRule="auto"/>
        <w:rPr>
          <w:rFonts w:ascii="Times New Roman" w:hAnsi="Times New Roman" w:cs="Times New Roman"/>
          <w:sz w:val="28"/>
          <w:szCs w:val="28"/>
          <w:lang w:val="uk-UA"/>
        </w:rPr>
      </w:pPr>
    </w:p>
    <w:p w:rsidR="00FF2ADB" w:rsidRPr="00C61EBD" w:rsidRDefault="00FF2ADB" w:rsidP="00FF2ADB">
      <w:pPr>
        <w:spacing w:line="480" w:lineRule="auto"/>
        <w:rPr>
          <w:rFonts w:ascii="Times New Roman" w:hAnsi="Times New Roman" w:cs="Times New Roman"/>
          <w:sz w:val="28"/>
          <w:szCs w:val="28"/>
          <w:lang w:val="uk-UA"/>
        </w:rPr>
      </w:pPr>
    </w:p>
    <w:p w:rsidR="00FF2ADB" w:rsidRPr="00C61EBD" w:rsidRDefault="00FF2ADB" w:rsidP="00FF2ADB">
      <w:pPr>
        <w:spacing w:line="480" w:lineRule="auto"/>
        <w:rPr>
          <w:rFonts w:ascii="Times New Roman" w:hAnsi="Times New Roman" w:cs="Times New Roman"/>
          <w:sz w:val="28"/>
          <w:szCs w:val="28"/>
          <w:lang w:val="uk-UA"/>
        </w:rPr>
      </w:pPr>
    </w:p>
    <w:p w:rsidR="00FF2ADB" w:rsidRPr="00C61EBD" w:rsidRDefault="00FF2ADB" w:rsidP="00FF2ADB">
      <w:pPr>
        <w:spacing w:line="480" w:lineRule="auto"/>
        <w:rPr>
          <w:rFonts w:ascii="Times New Roman" w:hAnsi="Times New Roman" w:cs="Times New Roman"/>
          <w:sz w:val="28"/>
          <w:szCs w:val="28"/>
          <w:lang w:val="uk-UA"/>
        </w:rPr>
      </w:pP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Завідувач кафедри</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w:t>
      </w:r>
      <w:r w:rsidRPr="00C61EBD">
        <w:rPr>
          <w:rFonts w:ascii="Times New Roman" w:hAnsi="Times New Roman" w:cs="Times New Roman"/>
          <w:sz w:val="28"/>
          <w:szCs w:val="28"/>
          <w:u w:val="single"/>
          <w:lang w:val="uk-UA" w:eastAsia="ru-RU"/>
        </w:rPr>
        <w:t>О, Трошкіна</w:t>
      </w:r>
      <w:r w:rsidRPr="00C61EBD">
        <w:rPr>
          <w:rFonts w:ascii="Times New Roman" w:hAnsi="Times New Roman" w:cs="Times New Roman"/>
          <w:sz w:val="28"/>
          <w:szCs w:val="28"/>
          <w:lang w:val="uk-UA" w:eastAsia="ru-RU"/>
        </w:rPr>
        <w:t>__</w:t>
      </w:r>
    </w:p>
    <w:p w:rsidR="00FF2ADB" w:rsidRPr="00C61EBD" w:rsidRDefault="00FF2ADB" w:rsidP="00FF2ADB">
      <w:pPr>
        <w:ind w:left="6379" w:hanging="567"/>
        <w:jc w:val="both"/>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(підпис)</w:t>
      </w:r>
      <w:r w:rsidRPr="00C61EBD">
        <w:rPr>
          <w:rFonts w:ascii="Times New Roman" w:hAnsi="Times New Roman" w:cs="Times New Roman"/>
          <w:sz w:val="28"/>
          <w:szCs w:val="28"/>
          <w:vertAlign w:val="superscript"/>
          <w:lang w:val="uk-UA" w:eastAsia="ru-RU"/>
        </w:rPr>
        <w:tab/>
        <w:t xml:space="preserve">     (ініціал, прізвище)</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w:t>
      </w:r>
      <w:r w:rsidRPr="00C61EBD">
        <w:rPr>
          <w:rFonts w:ascii="Times New Roman" w:hAnsi="Times New Roman" w:cs="Times New Roman"/>
          <w:sz w:val="28"/>
          <w:szCs w:val="28"/>
          <w:u w:val="single"/>
          <w:lang w:val="uk-UA" w:eastAsia="ru-RU"/>
        </w:rPr>
        <w:t>27</w:t>
      </w:r>
      <w:r w:rsidRPr="00C61EBD">
        <w:rPr>
          <w:rFonts w:ascii="Times New Roman" w:hAnsi="Times New Roman" w:cs="Times New Roman"/>
          <w:sz w:val="28"/>
          <w:szCs w:val="28"/>
          <w:lang w:val="uk-UA" w:eastAsia="ru-RU"/>
        </w:rPr>
        <w:t>_”__</w:t>
      </w:r>
      <w:r w:rsidRPr="00C61EBD">
        <w:rPr>
          <w:rFonts w:ascii="Times New Roman" w:hAnsi="Times New Roman" w:cs="Times New Roman"/>
          <w:sz w:val="28"/>
          <w:szCs w:val="28"/>
          <w:u w:val="single"/>
          <w:lang w:val="uk-UA" w:eastAsia="ru-RU"/>
        </w:rPr>
        <w:t>квітень</w:t>
      </w:r>
      <w:r w:rsidRPr="00C61EBD">
        <w:rPr>
          <w:rFonts w:ascii="Times New Roman" w:hAnsi="Times New Roman" w:cs="Times New Roman"/>
          <w:sz w:val="28"/>
          <w:szCs w:val="28"/>
          <w:lang w:val="uk-UA" w:eastAsia="ru-RU"/>
        </w:rPr>
        <w:t>______2015р.</w:t>
      </w: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rPr>
        <w:t xml:space="preserve">                                                                                                                   (Ф 03.02 – 89)</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Національний авіаційний університет</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Інститут (факультет) ________________</w:t>
      </w:r>
      <w:r w:rsidRPr="00C61EBD">
        <w:rPr>
          <w:rFonts w:ascii="Times New Roman" w:hAnsi="Times New Roman" w:cs="Times New Roman"/>
          <w:sz w:val="28"/>
          <w:szCs w:val="28"/>
          <w:u w:val="single"/>
          <w:lang w:val="uk-UA"/>
        </w:rPr>
        <w:t>аеропортів</w:t>
      </w:r>
      <w:r w:rsidRPr="00C61EBD">
        <w:rPr>
          <w:rFonts w:ascii="Times New Roman" w:hAnsi="Times New Roman" w:cs="Times New Roman"/>
          <w:sz w:val="28"/>
          <w:szCs w:val="28"/>
          <w:u w:val="single"/>
          <w:lang w:val="uk-UA" w:eastAsia="ru-RU"/>
        </w:rPr>
        <w:t xml:space="preserve"> </w:t>
      </w:r>
      <w:r w:rsidRPr="00C61EBD">
        <w:rPr>
          <w:rFonts w:ascii="Times New Roman" w:hAnsi="Times New Roman" w:cs="Times New Roman"/>
          <w:sz w:val="28"/>
          <w:szCs w:val="28"/>
          <w:lang w:val="uk-UA" w:eastAsia="ru-RU"/>
        </w:rPr>
        <w:t>_________________________________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lastRenderedPageBreak/>
        <w:t>(назва інституту (факультету))</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Кафедра  </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________________________</w:t>
      </w:r>
      <w:r w:rsidRPr="00C61EBD">
        <w:rPr>
          <w:rFonts w:ascii="Times New Roman" w:hAnsi="Times New Roman" w:cs="Times New Roman"/>
          <w:sz w:val="28"/>
          <w:szCs w:val="28"/>
          <w:u w:val="single"/>
          <w:lang w:val="uk-UA"/>
        </w:rPr>
        <w:t>основ архітектури та дизайну</w:t>
      </w:r>
      <w:r w:rsidRPr="00C61EBD">
        <w:rPr>
          <w:rFonts w:ascii="Times New Roman" w:hAnsi="Times New Roman" w:cs="Times New Roman"/>
          <w:sz w:val="28"/>
          <w:szCs w:val="28"/>
          <w:lang w:val="uk-UA"/>
        </w:rPr>
        <w:t>_________________________</w:t>
      </w:r>
      <w:r w:rsidRPr="00C61EBD">
        <w:rPr>
          <w:rFonts w:ascii="Times New Roman" w:hAnsi="Times New Roman" w:cs="Times New Roman"/>
          <w:sz w:val="28"/>
          <w:szCs w:val="28"/>
          <w:u w:val="single"/>
          <w:lang w:val="uk-UA"/>
        </w:rPr>
        <w:t xml:space="preserve">  </w:t>
      </w:r>
      <w:r w:rsidRPr="00C61EBD">
        <w:rPr>
          <w:rFonts w:ascii="Times New Roman" w:hAnsi="Times New Roman" w:cs="Times New Roman"/>
          <w:sz w:val="28"/>
          <w:szCs w:val="28"/>
          <w:lang w:val="uk-UA" w:eastAsia="ru-RU"/>
        </w:rPr>
        <w:t xml:space="preserve"> </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кафедри)</w:t>
      </w:r>
    </w:p>
    <w:p w:rsidR="00FF2ADB" w:rsidRPr="00C61EBD" w:rsidRDefault="00FF2ADB" w:rsidP="00FF2ADB">
      <w:pPr>
        <w:tabs>
          <w:tab w:val="left" w:pos="142"/>
          <w:tab w:val="left" w:pos="1701"/>
        </w:tabs>
        <w:rPr>
          <w:rFonts w:ascii="Times New Roman" w:hAnsi="Times New Roman" w:cs="Times New Roman"/>
          <w:b/>
          <w:sz w:val="28"/>
          <w:szCs w:val="28"/>
        </w:rPr>
      </w:pPr>
      <w:r w:rsidRPr="00C61EBD">
        <w:rPr>
          <w:rFonts w:ascii="Times New Roman" w:hAnsi="Times New Roman" w:cs="Times New Roman"/>
          <w:sz w:val="28"/>
          <w:szCs w:val="28"/>
          <w:lang w:val="uk-UA" w:eastAsia="ru-RU"/>
        </w:rPr>
        <w:t xml:space="preserve">Напрям </w:t>
      </w:r>
      <w:r w:rsidRPr="00C61EBD">
        <w:rPr>
          <w:rFonts w:ascii="Times New Roman" w:hAnsi="Times New Roman" w:cs="Times New Roman"/>
          <w:sz w:val="28"/>
          <w:szCs w:val="28"/>
          <w:lang w:val="uk-UA"/>
        </w:rPr>
        <w:t xml:space="preserve">  _________________________</w:t>
      </w:r>
      <w:r w:rsidRPr="00C61EBD">
        <w:rPr>
          <w:rFonts w:ascii="Times New Roman" w:hAnsi="Times New Roman" w:cs="Times New Roman"/>
          <w:sz w:val="28"/>
          <w:szCs w:val="28"/>
          <w:u w:val="single"/>
          <w:lang w:val="uk-UA"/>
        </w:rPr>
        <w:t>6.020207 «Дизайн»</w:t>
      </w:r>
      <w:r w:rsidRPr="00C61EBD">
        <w:rPr>
          <w:rFonts w:ascii="Times New Roman" w:hAnsi="Times New Roman" w:cs="Times New Roman"/>
          <w:sz w:val="28"/>
          <w:szCs w:val="28"/>
          <w:lang w:val="uk-UA"/>
        </w:rPr>
        <w:t xml:space="preserve"> ___________________________ </w:t>
      </w:r>
    </w:p>
    <w:p w:rsidR="00FF2ADB" w:rsidRPr="00C61EBD" w:rsidRDefault="00FF2ADB" w:rsidP="00FF2ADB">
      <w:pPr>
        <w:tabs>
          <w:tab w:val="left" w:pos="1134"/>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 для ОКР «Бакалавр» шифр назва  напряму )</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Дисципліна</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__________________________ </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sz w:val="28"/>
          <w:szCs w:val="28"/>
          <w:u w:val="single"/>
          <w:lang w:val="uk-UA"/>
        </w:rPr>
        <w:t>Рисунок,  живопис,  скульптура</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b/>
          <w:spacing w:val="-2"/>
          <w:sz w:val="28"/>
          <w:szCs w:val="28"/>
          <w:lang w:val="uk-UA" w:eastAsia="ru-RU"/>
        </w:rPr>
        <w:t xml:space="preserve"> 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(назва дисципліни)</w:t>
      </w: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комплексна контрольна робота</w:t>
      </w: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ВАРІАНТ №11</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eastAsia="ru-RU"/>
        </w:rPr>
        <w:tab/>
      </w:r>
    </w:p>
    <w:p w:rsidR="00FF2ADB" w:rsidRPr="00C61EBD" w:rsidRDefault="00FF2ADB" w:rsidP="00FF2ADB">
      <w:pPr>
        <w:spacing w:line="480" w:lineRule="auto"/>
        <w:ind w:firstLine="708"/>
        <w:rPr>
          <w:rFonts w:ascii="Times New Roman" w:hAnsi="Times New Roman" w:cs="Times New Roman"/>
          <w:sz w:val="28"/>
          <w:szCs w:val="28"/>
          <w:lang w:val="uk-UA"/>
        </w:rPr>
      </w:pPr>
      <w:r w:rsidRPr="00C61EBD">
        <w:rPr>
          <w:rFonts w:ascii="Times New Roman" w:hAnsi="Times New Roman" w:cs="Times New Roman"/>
          <w:sz w:val="28"/>
          <w:szCs w:val="28"/>
          <w:lang w:val="uk-UA"/>
        </w:rPr>
        <w:t>1.   Визначити композиційне рішення в форматі аркуша паперу гіпсового жіночого торсу.</w:t>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2.   Визначити і обґрунтувати пропорції та здійснити конструктивну побудову гіпсового жіночого торсу.</w:t>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3.   Виявити форму гіпсового жіночого торсу за рахунок тонального рішення.</w:t>
      </w:r>
    </w:p>
    <w:p w:rsidR="00FF2ADB" w:rsidRPr="00C61EBD" w:rsidRDefault="00FF2ADB" w:rsidP="00FF2ADB">
      <w:pPr>
        <w:spacing w:line="480" w:lineRule="auto"/>
        <w:rPr>
          <w:rFonts w:ascii="Times New Roman" w:hAnsi="Times New Roman" w:cs="Times New Roman"/>
          <w:sz w:val="28"/>
          <w:szCs w:val="28"/>
          <w:lang w:val="uk-UA"/>
        </w:rPr>
      </w:pPr>
    </w:p>
    <w:p w:rsidR="00FF2ADB" w:rsidRPr="00C61EBD" w:rsidRDefault="00FF2ADB" w:rsidP="00FF2ADB">
      <w:pPr>
        <w:spacing w:line="480" w:lineRule="auto"/>
        <w:rPr>
          <w:rFonts w:ascii="Times New Roman" w:hAnsi="Times New Roman" w:cs="Times New Roman"/>
          <w:sz w:val="28"/>
          <w:szCs w:val="28"/>
          <w:lang w:val="uk-UA"/>
        </w:rPr>
      </w:pPr>
    </w:p>
    <w:p w:rsidR="00FF2ADB" w:rsidRPr="00C61EBD" w:rsidRDefault="00FF2ADB" w:rsidP="00FF2ADB">
      <w:pPr>
        <w:spacing w:line="480" w:lineRule="auto"/>
        <w:rPr>
          <w:rFonts w:ascii="Times New Roman" w:hAnsi="Times New Roman" w:cs="Times New Roman"/>
          <w:sz w:val="28"/>
          <w:szCs w:val="28"/>
          <w:lang w:val="uk-UA"/>
        </w:rPr>
      </w:pPr>
    </w:p>
    <w:p w:rsidR="00FF2ADB" w:rsidRPr="00C61EBD" w:rsidRDefault="00FF2ADB" w:rsidP="00FF2ADB">
      <w:pPr>
        <w:spacing w:line="480" w:lineRule="auto"/>
        <w:rPr>
          <w:rFonts w:ascii="Times New Roman" w:hAnsi="Times New Roman" w:cs="Times New Roman"/>
          <w:sz w:val="28"/>
          <w:szCs w:val="28"/>
          <w:lang w:val="uk-UA"/>
        </w:rPr>
      </w:pPr>
    </w:p>
    <w:p w:rsidR="00FF2ADB" w:rsidRPr="00C61EBD" w:rsidRDefault="00FF2ADB" w:rsidP="00FF2ADB">
      <w:pPr>
        <w:spacing w:line="480" w:lineRule="auto"/>
        <w:rPr>
          <w:rFonts w:ascii="Times New Roman" w:hAnsi="Times New Roman" w:cs="Times New Roman"/>
          <w:sz w:val="28"/>
          <w:szCs w:val="28"/>
          <w:lang w:val="uk-UA"/>
        </w:rPr>
      </w:pP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Завідувач кафедри</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w:t>
      </w:r>
      <w:r w:rsidRPr="00C61EBD">
        <w:rPr>
          <w:rFonts w:ascii="Times New Roman" w:hAnsi="Times New Roman" w:cs="Times New Roman"/>
          <w:sz w:val="28"/>
          <w:szCs w:val="28"/>
          <w:u w:val="single"/>
          <w:lang w:val="uk-UA" w:eastAsia="ru-RU"/>
        </w:rPr>
        <w:t>О, Трошкіна</w:t>
      </w:r>
      <w:r w:rsidRPr="00C61EBD">
        <w:rPr>
          <w:rFonts w:ascii="Times New Roman" w:hAnsi="Times New Roman" w:cs="Times New Roman"/>
          <w:sz w:val="28"/>
          <w:szCs w:val="28"/>
          <w:lang w:val="uk-UA" w:eastAsia="ru-RU"/>
        </w:rPr>
        <w:t>__</w:t>
      </w:r>
    </w:p>
    <w:p w:rsidR="00FF2ADB" w:rsidRPr="00C61EBD" w:rsidRDefault="00FF2ADB" w:rsidP="00FF2ADB">
      <w:pPr>
        <w:ind w:left="6379" w:hanging="567"/>
        <w:jc w:val="both"/>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(підпис)</w:t>
      </w:r>
      <w:r w:rsidRPr="00C61EBD">
        <w:rPr>
          <w:rFonts w:ascii="Times New Roman" w:hAnsi="Times New Roman" w:cs="Times New Roman"/>
          <w:sz w:val="28"/>
          <w:szCs w:val="28"/>
          <w:vertAlign w:val="superscript"/>
          <w:lang w:val="uk-UA" w:eastAsia="ru-RU"/>
        </w:rPr>
        <w:tab/>
        <w:t xml:space="preserve">     (ініціал, прізвище)</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w:t>
      </w:r>
      <w:r w:rsidRPr="00C61EBD">
        <w:rPr>
          <w:rFonts w:ascii="Times New Roman" w:hAnsi="Times New Roman" w:cs="Times New Roman"/>
          <w:sz w:val="28"/>
          <w:szCs w:val="28"/>
          <w:u w:val="single"/>
          <w:lang w:val="uk-UA" w:eastAsia="ru-RU"/>
        </w:rPr>
        <w:t>27</w:t>
      </w:r>
      <w:r w:rsidRPr="00C61EBD">
        <w:rPr>
          <w:rFonts w:ascii="Times New Roman" w:hAnsi="Times New Roman" w:cs="Times New Roman"/>
          <w:sz w:val="28"/>
          <w:szCs w:val="28"/>
          <w:lang w:val="uk-UA" w:eastAsia="ru-RU"/>
        </w:rPr>
        <w:t>_”__</w:t>
      </w:r>
      <w:r w:rsidRPr="00C61EBD">
        <w:rPr>
          <w:rFonts w:ascii="Times New Roman" w:hAnsi="Times New Roman" w:cs="Times New Roman"/>
          <w:sz w:val="28"/>
          <w:szCs w:val="28"/>
          <w:u w:val="single"/>
          <w:lang w:val="uk-UA" w:eastAsia="ru-RU"/>
        </w:rPr>
        <w:t>квітень</w:t>
      </w:r>
      <w:r w:rsidRPr="00C61EBD">
        <w:rPr>
          <w:rFonts w:ascii="Times New Roman" w:hAnsi="Times New Roman" w:cs="Times New Roman"/>
          <w:sz w:val="28"/>
          <w:szCs w:val="28"/>
          <w:lang w:val="uk-UA" w:eastAsia="ru-RU"/>
        </w:rPr>
        <w:t>______2015р.</w:t>
      </w: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rPr>
        <w:t xml:space="preserve">                                                                                                                   (Ф 03.02 – 89)</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Національний авіаційний університет</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Інститут (факультет) ________________</w:t>
      </w:r>
      <w:r w:rsidRPr="00C61EBD">
        <w:rPr>
          <w:rFonts w:ascii="Times New Roman" w:hAnsi="Times New Roman" w:cs="Times New Roman"/>
          <w:sz w:val="28"/>
          <w:szCs w:val="28"/>
          <w:u w:val="single"/>
          <w:lang w:val="uk-UA"/>
        </w:rPr>
        <w:t>аеропортів</w:t>
      </w:r>
      <w:r w:rsidRPr="00C61EBD">
        <w:rPr>
          <w:rFonts w:ascii="Times New Roman" w:hAnsi="Times New Roman" w:cs="Times New Roman"/>
          <w:sz w:val="28"/>
          <w:szCs w:val="28"/>
          <w:u w:val="single"/>
          <w:lang w:val="uk-UA" w:eastAsia="ru-RU"/>
        </w:rPr>
        <w:t xml:space="preserve"> </w:t>
      </w:r>
      <w:r w:rsidRPr="00C61EBD">
        <w:rPr>
          <w:rFonts w:ascii="Times New Roman" w:hAnsi="Times New Roman" w:cs="Times New Roman"/>
          <w:sz w:val="28"/>
          <w:szCs w:val="28"/>
          <w:lang w:val="uk-UA" w:eastAsia="ru-RU"/>
        </w:rPr>
        <w:t>_________________________________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інституту (факультету))</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Кафедра  </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________________________</w:t>
      </w:r>
      <w:r w:rsidRPr="00C61EBD">
        <w:rPr>
          <w:rFonts w:ascii="Times New Roman" w:hAnsi="Times New Roman" w:cs="Times New Roman"/>
          <w:sz w:val="28"/>
          <w:szCs w:val="28"/>
          <w:u w:val="single"/>
          <w:lang w:val="uk-UA"/>
        </w:rPr>
        <w:t>основ архітектури та дизайну</w:t>
      </w:r>
      <w:r w:rsidRPr="00C61EBD">
        <w:rPr>
          <w:rFonts w:ascii="Times New Roman" w:hAnsi="Times New Roman" w:cs="Times New Roman"/>
          <w:sz w:val="28"/>
          <w:szCs w:val="28"/>
          <w:lang w:val="uk-UA"/>
        </w:rPr>
        <w:t>_________________________</w:t>
      </w:r>
      <w:r w:rsidRPr="00C61EBD">
        <w:rPr>
          <w:rFonts w:ascii="Times New Roman" w:hAnsi="Times New Roman" w:cs="Times New Roman"/>
          <w:sz w:val="28"/>
          <w:szCs w:val="28"/>
          <w:u w:val="single"/>
          <w:lang w:val="uk-UA"/>
        </w:rPr>
        <w:t xml:space="preserve">  </w:t>
      </w:r>
      <w:r w:rsidRPr="00C61EBD">
        <w:rPr>
          <w:rFonts w:ascii="Times New Roman" w:hAnsi="Times New Roman" w:cs="Times New Roman"/>
          <w:sz w:val="28"/>
          <w:szCs w:val="28"/>
          <w:lang w:val="uk-UA" w:eastAsia="ru-RU"/>
        </w:rPr>
        <w:t xml:space="preserve"> </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кафедри)</w:t>
      </w:r>
    </w:p>
    <w:p w:rsidR="00FF2ADB" w:rsidRPr="00C61EBD" w:rsidRDefault="00FF2ADB" w:rsidP="00FF2ADB">
      <w:pPr>
        <w:tabs>
          <w:tab w:val="left" w:pos="142"/>
          <w:tab w:val="left" w:pos="1701"/>
        </w:tabs>
        <w:rPr>
          <w:rFonts w:ascii="Times New Roman" w:hAnsi="Times New Roman" w:cs="Times New Roman"/>
          <w:b/>
          <w:sz w:val="28"/>
          <w:szCs w:val="28"/>
        </w:rPr>
      </w:pPr>
      <w:r w:rsidRPr="00C61EBD">
        <w:rPr>
          <w:rFonts w:ascii="Times New Roman" w:hAnsi="Times New Roman" w:cs="Times New Roman"/>
          <w:sz w:val="28"/>
          <w:szCs w:val="28"/>
          <w:lang w:val="uk-UA" w:eastAsia="ru-RU"/>
        </w:rPr>
        <w:t xml:space="preserve">Напрям </w:t>
      </w:r>
      <w:r w:rsidRPr="00C61EBD">
        <w:rPr>
          <w:rFonts w:ascii="Times New Roman" w:hAnsi="Times New Roman" w:cs="Times New Roman"/>
          <w:sz w:val="28"/>
          <w:szCs w:val="28"/>
          <w:lang w:val="uk-UA"/>
        </w:rPr>
        <w:t xml:space="preserve">  _________________________</w:t>
      </w:r>
      <w:r w:rsidRPr="00C61EBD">
        <w:rPr>
          <w:rFonts w:ascii="Times New Roman" w:hAnsi="Times New Roman" w:cs="Times New Roman"/>
          <w:sz w:val="28"/>
          <w:szCs w:val="28"/>
          <w:u w:val="single"/>
          <w:lang w:val="uk-UA"/>
        </w:rPr>
        <w:t>6.020207 «Дизайн»</w:t>
      </w:r>
      <w:r w:rsidRPr="00C61EBD">
        <w:rPr>
          <w:rFonts w:ascii="Times New Roman" w:hAnsi="Times New Roman" w:cs="Times New Roman"/>
          <w:sz w:val="28"/>
          <w:szCs w:val="28"/>
          <w:lang w:val="uk-UA"/>
        </w:rPr>
        <w:t xml:space="preserve"> ___________________________ </w:t>
      </w:r>
    </w:p>
    <w:p w:rsidR="00FF2ADB" w:rsidRPr="00C61EBD" w:rsidRDefault="00FF2ADB" w:rsidP="00FF2ADB">
      <w:pPr>
        <w:tabs>
          <w:tab w:val="left" w:pos="1134"/>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 для ОКР «Бакалавр» шифр назва  напряму )</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Дисципліна</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lastRenderedPageBreak/>
        <w:t xml:space="preserve">__________________________ </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sz w:val="28"/>
          <w:szCs w:val="28"/>
          <w:u w:val="single"/>
          <w:lang w:val="uk-UA"/>
        </w:rPr>
        <w:t>Рисунок,  живопис,  скульптура</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b/>
          <w:spacing w:val="-2"/>
          <w:sz w:val="28"/>
          <w:szCs w:val="28"/>
          <w:lang w:val="uk-UA" w:eastAsia="ru-RU"/>
        </w:rPr>
        <w:t xml:space="preserve"> 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(назва дисципліни)</w:t>
      </w: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комплексна контрольна робота</w:t>
      </w: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ВАРІАНТ №12</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eastAsia="ru-RU"/>
        </w:rPr>
        <w:tab/>
      </w:r>
    </w:p>
    <w:p w:rsidR="00FF2ADB" w:rsidRPr="00C61EBD" w:rsidRDefault="00FF2ADB" w:rsidP="00FF2ADB">
      <w:pPr>
        <w:spacing w:line="480" w:lineRule="auto"/>
        <w:ind w:firstLine="708"/>
        <w:rPr>
          <w:rFonts w:ascii="Times New Roman" w:hAnsi="Times New Roman" w:cs="Times New Roman"/>
          <w:sz w:val="28"/>
          <w:szCs w:val="28"/>
          <w:lang w:val="uk-UA"/>
        </w:rPr>
      </w:pPr>
      <w:r w:rsidRPr="00C61EBD">
        <w:rPr>
          <w:rFonts w:ascii="Times New Roman" w:hAnsi="Times New Roman" w:cs="Times New Roman"/>
          <w:sz w:val="28"/>
          <w:szCs w:val="28"/>
          <w:lang w:val="uk-UA"/>
        </w:rPr>
        <w:t>1.   Визначити композиційне рішення в форматі аркуша паперу натюрморту з побутових предметів.</w:t>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2.   Проаналізувати пропорції та здійснити конструктивну побудову натюрморту з побутових предметів.</w:t>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 xml:space="preserve">3.   Виявити форму, об’єми  натюрморту з побутових предметів за рахунок тонального рішення. </w:t>
      </w:r>
    </w:p>
    <w:p w:rsidR="00FF2ADB" w:rsidRPr="00C61EBD" w:rsidRDefault="00FF2ADB" w:rsidP="00FF2ADB">
      <w:pPr>
        <w:spacing w:line="480" w:lineRule="auto"/>
        <w:rPr>
          <w:rFonts w:ascii="Times New Roman" w:hAnsi="Times New Roman" w:cs="Times New Roman"/>
          <w:sz w:val="28"/>
          <w:szCs w:val="28"/>
          <w:lang w:val="uk-UA"/>
        </w:rPr>
      </w:pPr>
    </w:p>
    <w:p w:rsidR="00FF2ADB" w:rsidRPr="00C61EBD" w:rsidRDefault="00FF2ADB" w:rsidP="00FF2ADB">
      <w:pPr>
        <w:spacing w:line="480" w:lineRule="auto"/>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Завідувач кафедри</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w:t>
      </w:r>
      <w:r w:rsidRPr="00C61EBD">
        <w:rPr>
          <w:rFonts w:ascii="Times New Roman" w:hAnsi="Times New Roman" w:cs="Times New Roman"/>
          <w:sz w:val="28"/>
          <w:szCs w:val="28"/>
          <w:u w:val="single"/>
          <w:lang w:val="uk-UA" w:eastAsia="ru-RU"/>
        </w:rPr>
        <w:t>О, Трошкіна</w:t>
      </w:r>
      <w:r w:rsidRPr="00C61EBD">
        <w:rPr>
          <w:rFonts w:ascii="Times New Roman" w:hAnsi="Times New Roman" w:cs="Times New Roman"/>
          <w:sz w:val="28"/>
          <w:szCs w:val="28"/>
          <w:lang w:val="uk-UA" w:eastAsia="ru-RU"/>
        </w:rPr>
        <w:t>__</w:t>
      </w:r>
    </w:p>
    <w:p w:rsidR="00FF2ADB" w:rsidRPr="00C61EBD" w:rsidRDefault="00FF2ADB" w:rsidP="00FF2ADB">
      <w:pPr>
        <w:ind w:left="6379" w:hanging="567"/>
        <w:jc w:val="both"/>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lastRenderedPageBreak/>
        <w:t xml:space="preserve">  (підпис)</w:t>
      </w:r>
      <w:r w:rsidRPr="00C61EBD">
        <w:rPr>
          <w:rFonts w:ascii="Times New Roman" w:hAnsi="Times New Roman" w:cs="Times New Roman"/>
          <w:sz w:val="28"/>
          <w:szCs w:val="28"/>
          <w:vertAlign w:val="superscript"/>
          <w:lang w:val="uk-UA" w:eastAsia="ru-RU"/>
        </w:rPr>
        <w:tab/>
        <w:t xml:space="preserve">     (ініціал, прізвище)</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w:t>
      </w:r>
      <w:r w:rsidRPr="00C61EBD">
        <w:rPr>
          <w:rFonts w:ascii="Times New Roman" w:hAnsi="Times New Roman" w:cs="Times New Roman"/>
          <w:sz w:val="28"/>
          <w:szCs w:val="28"/>
          <w:u w:val="single"/>
          <w:lang w:val="uk-UA" w:eastAsia="ru-RU"/>
        </w:rPr>
        <w:t>27</w:t>
      </w:r>
      <w:r w:rsidRPr="00C61EBD">
        <w:rPr>
          <w:rFonts w:ascii="Times New Roman" w:hAnsi="Times New Roman" w:cs="Times New Roman"/>
          <w:sz w:val="28"/>
          <w:szCs w:val="28"/>
          <w:lang w:val="uk-UA" w:eastAsia="ru-RU"/>
        </w:rPr>
        <w:t>_”__</w:t>
      </w:r>
      <w:r w:rsidRPr="00C61EBD">
        <w:rPr>
          <w:rFonts w:ascii="Times New Roman" w:hAnsi="Times New Roman" w:cs="Times New Roman"/>
          <w:sz w:val="28"/>
          <w:szCs w:val="28"/>
          <w:u w:val="single"/>
          <w:lang w:val="uk-UA" w:eastAsia="ru-RU"/>
        </w:rPr>
        <w:t>квітень</w:t>
      </w:r>
      <w:r w:rsidRPr="00C61EBD">
        <w:rPr>
          <w:rFonts w:ascii="Times New Roman" w:hAnsi="Times New Roman" w:cs="Times New Roman"/>
          <w:sz w:val="28"/>
          <w:szCs w:val="28"/>
          <w:lang w:val="uk-UA" w:eastAsia="ru-RU"/>
        </w:rPr>
        <w:t>______2015р.</w:t>
      </w: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rPr>
        <w:t xml:space="preserve">                                                                                                                   (Ф 03.02 – 89)</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Національний авіаційний університет</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Інститут (факультет) ________________</w:t>
      </w:r>
      <w:r w:rsidRPr="00C61EBD">
        <w:rPr>
          <w:rFonts w:ascii="Times New Roman" w:hAnsi="Times New Roman" w:cs="Times New Roman"/>
          <w:sz w:val="28"/>
          <w:szCs w:val="28"/>
          <w:u w:val="single"/>
          <w:lang w:val="uk-UA"/>
        </w:rPr>
        <w:t>аеропортів</w:t>
      </w:r>
      <w:r w:rsidRPr="00C61EBD">
        <w:rPr>
          <w:rFonts w:ascii="Times New Roman" w:hAnsi="Times New Roman" w:cs="Times New Roman"/>
          <w:sz w:val="28"/>
          <w:szCs w:val="28"/>
          <w:u w:val="single"/>
          <w:lang w:val="uk-UA" w:eastAsia="ru-RU"/>
        </w:rPr>
        <w:t xml:space="preserve"> </w:t>
      </w:r>
      <w:r w:rsidRPr="00C61EBD">
        <w:rPr>
          <w:rFonts w:ascii="Times New Roman" w:hAnsi="Times New Roman" w:cs="Times New Roman"/>
          <w:sz w:val="28"/>
          <w:szCs w:val="28"/>
          <w:lang w:val="uk-UA" w:eastAsia="ru-RU"/>
        </w:rPr>
        <w:t>_________________________________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інституту (факультету))</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Кафедра  </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________________________</w:t>
      </w:r>
      <w:r w:rsidRPr="00C61EBD">
        <w:rPr>
          <w:rFonts w:ascii="Times New Roman" w:hAnsi="Times New Roman" w:cs="Times New Roman"/>
          <w:sz w:val="28"/>
          <w:szCs w:val="28"/>
          <w:u w:val="single"/>
          <w:lang w:val="uk-UA"/>
        </w:rPr>
        <w:t>основ архітектури та дизайну</w:t>
      </w:r>
      <w:r w:rsidRPr="00C61EBD">
        <w:rPr>
          <w:rFonts w:ascii="Times New Roman" w:hAnsi="Times New Roman" w:cs="Times New Roman"/>
          <w:sz w:val="28"/>
          <w:szCs w:val="28"/>
          <w:lang w:val="uk-UA"/>
        </w:rPr>
        <w:t>_________________________</w:t>
      </w:r>
      <w:r w:rsidRPr="00C61EBD">
        <w:rPr>
          <w:rFonts w:ascii="Times New Roman" w:hAnsi="Times New Roman" w:cs="Times New Roman"/>
          <w:sz w:val="28"/>
          <w:szCs w:val="28"/>
          <w:u w:val="single"/>
          <w:lang w:val="uk-UA"/>
        </w:rPr>
        <w:t xml:space="preserve">  </w:t>
      </w:r>
      <w:r w:rsidRPr="00C61EBD">
        <w:rPr>
          <w:rFonts w:ascii="Times New Roman" w:hAnsi="Times New Roman" w:cs="Times New Roman"/>
          <w:sz w:val="28"/>
          <w:szCs w:val="28"/>
          <w:lang w:val="uk-UA" w:eastAsia="ru-RU"/>
        </w:rPr>
        <w:t xml:space="preserve"> </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кафедри)</w:t>
      </w:r>
    </w:p>
    <w:p w:rsidR="00FF2ADB" w:rsidRPr="00C61EBD" w:rsidRDefault="00FF2ADB" w:rsidP="00FF2ADB">
      <w:pPr>
        <w:tabs>
          <w:tab w:val="left" w:pos="142"/>
          <w:tab w:val="left" w:pos="1701"/>
        </w:tabs>
        <w:rPr>
          <w:rFonts w:ascii="Times New Roman" w:hAnsi="Times New Roman" w:cs="Times New Roman"/>
          <w:b/>
          <w:sz w:val="28"/>
          <w:szCs w:val="28"/>
        </w:rPr>
      </w:pPr>
      <w:r w:rsidRPr="00C61EBD">
        <w:rPr>
          <w:rFonts w:ascii="Times New Roman" w:hAnsi="Times New Roman" w:cs="Times New Roman"/>
          <w:sz w:val="28"/>
          <w:szCs w:val="28"/>
          <w:lang w:val="uk-UA" w:eastAsia="ru-RU"/>
        </w:rPr>
        <w:t xml:space="preserve">Напрям </w:t>
      </w:r>
      <w:r w:rsidRPr="00C61EBD">
        <w:rPr>
          <w:rFonts w:ascii="Times New Roman" w:hAnsi="Times New Roman" w:cs="Times New Roman"/>
          <w:sz w:val="28"/>
          <w:szCs w:val="28"/>
          <w:lang w:val="uk-UA"/>
        </w:rPr>
        <w:t xml:space="preserve">  _________________________</w:t>
      </w:r>
      <w:r w:rsidRPr="00C61EBD">
        <w:rPr>
          <w:rFonts w:ascii="Times New Roman" w:hAnsi="Times New Roman" w:cs="Times New Roman"/>
          <w:sz w:val="28"/>
          <w:szCs w:val="28"/>
          <w:u w:val="single"/>
          <w:lang w:val="uk-UA"/>
        </w:rPr>
        <w:t>6.020207 «Дизайн»</w:t>
      </w:r>
      <w:r w:rsidRPr="00C61EBD">
        <w:rPr>
          <w:rFonts w:ascii="Times New Roman" w:hAnsi="Times New Roman" w:cs="Times New Roman"/>
          <w:sz w:val="28"/>
          <w:szCs w:val="28"/>
          <w:lang w:val="uk-UA"/>
        </w:rPr>
        <w:t xml:space="preserve"> ___________________________ </w:t>
      </w:r>
    </w:p>
    <w:p w:rsidR="00FF2ADB" w:rsidRPr="00C61EBD" w:rsidRDefault="00FF2ADB" w:rsidP="00FF2ADB">
      <w:pPr>
        <w:tabs>
          <w:tab w:val="left" w:pos="1134"/>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 для ОКР «Бакалавр» шифр назва  напряму )</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Дисципліна</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__________________________ </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sz w:val="28"/>
          <w:szCs w:val="28"/>
          <w:u w:val="single"/>
          <w:lang w:val="uk-UA"/>
        </w:rPr>
        <w:t>Рисунок,  живопис,  скульптура</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b/>
          <w:spacing w:val="-2"/>
          <w:sz w:val="28"/>
          <w:szCs w:val="28"/>
          <w:lang w:val="uk-UA" w:eastAsia="ru-RU"/>
        </w:rPr>
        <w:t xml:space="preserve"> 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(назва дисципліни)</w:t>
      </w: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комплексна контрольна робота</w:t>
      </w: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ВАРІАНТ №13</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eastAsia="ru-RU"/>
        </w:rPr>
        <w:tab/>
      </w:r>
    </w:p>
    <w:p w:rsidR="00FF2ADB" w:rsidRPr="00C61EBD" w:rsidRDefault="00FF2ADB" w:rsidP="00FF2ADB">
      <w:pPr>
        <w:spacing w:line="480" w:lineRule="auto"/>
        <w:ind w:firstLine="708"/>
        <w:rPr>
          <w:rFonts w:ascii="Times New Roman" w:hAnsi="Times New Roman" w:cs="Times New Roman"/>
          <w:sz w:val="28"/>
          <w:szCs w:val="28"/>
          <w:lang w:val="uk-UA"/>
        </w:rPr>
      </w:pPr>
      <w:r w:rsidRPr="00C61EBD">
        <w:rPr>
          <w:rFonts w:ascii="Times New Roman" w:hAnsi="Times New Roman" w:cs="Times New Roman"/>
          <w:sz w:val="28"/>
          <w:szCs w:val="28"/>
          <w:lang w:val="uk-UA"/>
        </w:rPr>
        <w:lastRenderedPageBreak/>
        <w:t>1.   Визначити композиційне рішення в форматі аркуша паперу складного гіпсового рельєфу.</w:t>
      </w:r>
      <w:r w:rsidRPr="00C61EBD">
        <w:rPr>
          <w:rFonts w:ascii="Times New Roman" w:hAnsi="Times New Roman" w:cs="Times New Roman"/>
          <w:sz w:val="28"/>
          <w:szCs w:val="28"/>
          <w:lang w:val="uk-UA"/>
        </w:rPr>
        <w:tab/>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 xml:space="preserve">          2.   Проаналізувати пропорції та здійснити конструктивну побудову складного гіпсового рельєфу.</w:t>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3.   Виконати тональну проробку складного гіпсового рельєфу.</w:t>
      </w:r>
    </w:p>
    <w:p w:rsidR="00FF2ADB" w:rsidRPr="00C61EBD" w:rsidRDefault="00FF2ADB" w:rsidP="00FF2ADB">
      <w:pPr>
        <w:spacing w:line="480" w:lineRule="auto"/>
        <w:rPr>
          <w:rFonts w:ascii="Times New Roman" w:hAnsi="Times New Roman" w:cs="Times New Roman"/>
          <w:sz w:val="28"/>
          <w:szCs w:val="28"/>
          <w:lang w:val="uk-UA"/>
        </w:rPr>
      </w:pPr>
    </w:p>
    <w:p w:rsidR="00FF2ADB" w:rsidRPr="00C61EBD" w:rsidRDefault="00FF2ADB" w:rsidP="00FF2ADB">
      <w:pPr>
        <w:spacing w:line="480" w:lineRule="auto"/>
        <w:rPr>
          <w:rFonts w:ascii="Times New Roman" w:hAnsi="Times New Roman" w:cs="Times New Roman"/>
          <w:sz w:val="28"/>
          <w:szCs w:val="28"/>
          <w:lang w:val="uk-UA"/>
        </w:rPr>
      </w:pPr>
    </w:p>
    <w:p w:rsidR="00FF2ADB" w:rsidRPr="00C61EBD" w:rsidRDefault="00FF2ADB" w:rsidP="00FF2ADB">
      <w:pPr>
        <w:spacing w:line="480" w:lineRule="auto"/>
        <w:rPr>
          <w:rFonts w:ascii="Times New Roman" w:hAnsi="Times New Roman" w:cs="Times New Roman"/>
          <w:sz w:val="28"/>
          <w:szCs w:val="28"/>
          <w:lang w:val="uk-UA"/>
        </w:rPr>
      </w:pPr>
    </w:p>
    <w:p w:rsidR="00FF2ADB" w:rsidRPr="00C61EBD" w:rsidRDefault="00FF2ADB" w:rsidP="00FF2ADB">
      <w:pPr>
        <w:spacing w:line="480" w:lineRule="auto"/>
        <w:rPr>
          <w:rFonts w:ascii="Times New Roman" w:hAnsi="Times New Roman" w:cs="Times New Roman"/>
          <w:sz w:val="28"/>
          <w:szCs w:val="28"/>
          <w:lang w:val="uk-UA"/>
        </w:rPr>
      </w:pPr>
    </w:p>
    <w:p w:rsidR="00FF2ADB" w:rsidRPr="00C61EBD" w:rsidRDefault="00FF2ADB" w:rsidP="00FF2ADB">
      <w:pPr>
        <w:spacing w:line="480" w:lineRule="auto"/>
        <w:rPr>
          <w:rFonts w:ascii="Times New Roman" w:hAnsi="Times New Roman" w:cs="Times New Roman"/>
          <w:sz w:val="28"/>
          <w:szCs w:val="28"/>
          <w:lang w:val="uk-UA"/>
        </w:rPr>
      </w:pP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Завідувач кафедри</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w:t>
      </w:r>
      <w:r w:rsidRPr="00C61EBD">
        <w:rPr>
          <w:rFonts w:ascii="Times New Roman" w:hAnsi="Times New Roman" w:cs="Times New Roman"/>
          <w:sz w:val="28"/>
          <w:szCs w:val="28"/>
          <w:u w:val="single"/>
          <w:lang w:val="uk-UA" w:eastAsia="ru-RU"/>
        </w:rPr>
        <w:t>О, Трошкіна</w:t>
      </w:r>
      <w:r w:rsidRPr="00C61EBD">
        <w:rPr>
          <w:rFonts w:ascii="Times New Roman" w:hAnsi="Times New Roman" w:cs="Times New Roman"/>
          <w:sz w:val="28"/>
          <w:szCs w:val="28"/>
          <w:lang w:val="uk-UA" w:eastAsia="ru-RU"/>
        </w:rPr>
        <w:t>__</w:t>
      </w:r>
    </w:p>
    <w:p w:rsidR="00FF2ADB" w:rsidRPr="00C61EBD" w:rsidRDefault="00FF2ADB" w:rsidP="00FF2ADB">
      <w:pPr>
        <w:ind w:left="6379" w:hanging="567"/>
        <w:jc w:val="both"/>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(підпис)</w:t>
      </w:r>
      <w:r w:rsidRPr="00C61EBD">
        <w:rPr>
          <w:rFonts w:ascii="Times New Roman" w:hAnsi="Times New Roman" w:cs="Times New Roman"/>
          <w:sz w:val="28"/>
          <w:szCs w:val="28"/>
          <w:vertAlign w:val="superscript"/>
          <w:lang w:val="uk-UA" w:eastAsia="ru-RU"/>
        </w:rPr>
        <w:tab/>
        <w:t xml:space="preserve">     (ініціал, прізвище)</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w:t>
      </w:r>
      <w:r w:rsidRPr="00C61EBD">
        <w:rPr>
          <w:rFonts w:ascii="Times New Roman" w:hAnsi="Times New Roman" w:cs="Times New Roman"/>
          <w:sz w:val="28"/>
          <w:szCs w:val="28"/>
          <w:u w:val="single"/>
          <w:lang w:val="uk-UA" w:eastAsia="ru-RU"/>
        </w:rPr>
        <w:t>27</w:t>
      </w:r>
      <w:r w:rsidRPr="00C61EBD">
        <w:rPr>
          <w:rFonts w:ascii="Times New Roman" w:hAnsi="Times New Roman" w:cs="Times New Roman"/>
          <w:sz w:val="28"/>
          <w:szCs w:val="28"/>
          <w:lang w:val="uk-UA" w:eastAsia="ru-RU"/>
        </w:rPr>
        <w:t>_”__</w:t>
      </w:r>
      <w:r w:rsidRPr="00C61EBD">
        <w:rPr>
          <w:rFonts w:ascii="Times New Roman" w:hAnsi="Times New Roman" w:cs="Times New Roman"/>
          <w:sz w:val="28"/>
          <w:szCs w:val="28"/>
          <w:u w:val="single"/>
          <w:lang w:val="uk-UA" w:eastAsia="ru-RU"/>
        </w:rPr>
        <w:t>квітень</w:t>
      </w:r>
      <w:r w:rsidRPr="00C61EBD">
        <w:rPr>
          <w:rFonts w:ascii="Times New Roman" w:hAnsi="Times New Roman" w:cs="Times New Roman"/>
          <w:sz w:val="28"/>
          <w:szCs w:val="28"/>
          <w:lang w:val="uk-UA" w:eastAsia="ru-RU"/>
        </w:rPr>
        <w:t>______2015р.</w:t>
      </w: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rPr>
        <w:t xml:space="preserve">                                                                                                                   (Ф 03.02 – 89)</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Національний авіаційний університет</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Інститут (факультет) ________________</w:t>
      </w:r>
      <w:r w:rsidRPr="00C61EBD">
        <w:rPr>
          <w:rFonts w:ascii="Times New Roman" w:hAnsi="Times New Roman" w:cs="Times New Roman"/>
          <w:sz w:val="28"/>
          <w:szCs w:val="28"/>
          <w:u w:val="single"/>
          <w:lang w:val="uk-UA"/>
        </w:rPr>
        <w:t>аеропортів</w:t>
      </w:r>
      <w:r w:rsidRPr="00C61EBD">
        <w:rPr>
          <w:rFonts w:ascii="Times New Roman" w:hAnsi="Times New Roman" w:cs="Times New Roman"/>
          <w:sz w:val="28"/>
          <w:szCs w:val="28"/>
          <w:u w:val="single"/>
          <w:lang w:val="uk-UA" w:eastAsia="ru-RU"/>
        </w:rPr>
        <w:t xml:space="preserve"> </w:t>
      </w:r>
      <w:r w:rsidRPr="00C61EBD">
        <w:rPr>
          <w:rFonts w:ascii="Times New Roman" w:hAnsi="Times New Roman" w:cs="Times New Roman"/>
          <w:sz w:val="28"/>
          <w:szCs w:val="28"/>
          <w:lang w:val="uk-UA" w:eastAsia="ru-RU"/>
        </w:rPr>
        <w:t>_________________________________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lastRenderedPageBreak/>
        <w:t>(назва інституту (факультету))</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Кафедра  </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________________________</w:t>
      </w:r>
      <w:r w:rsidRPr="00C61EBD">
        <w:rPr>
          <w:rFonts w:ascii="Times New Roman" w:hAnsi="Times New Roman" w:cs="Times New Roman"/>
          <w:sz w:val="28"/>
          <w:szCs w:val="28"/>
          <w:u w:val="single"/>
          <w:lang w:val="uk-UA"/>
        </w:rPr>
        <w:t>основ архітектури та дизайну</w:t>
      </w:r>
      <w:r w:rsidRPr="00C61EBD">
        <w:rPr>
          <w:rFonts w:ascii="Times New Roman" w:hAnsi="Times New Roman" w:cs="Times New Roman"/>
          <w:sz w:val="28"/>
          <w:szCs w:val="28"/>
          <w:lang w:val="uk-UA"/>
        </w:rPr>
        <w:t>_________________________</w:t>
      </w:r>
      <w:r w:rsidRPr="00C61EBD">
        <w:rPr>
          <w:rFonts w:ascii="Times New Roman" w:hAnsi="Times New Roman" w:cs="Times New Roman"/>
          <w:sz w:val="28"/>
          <w:szCs w:val="28"/>
          <w:u w:val="single"/>
          <w:lang w:val="uk-UA"/>
        </w:rPr>
        <w:t xml:space="preserve">  </w:t>
      </w:r>
      <w:r w:rsidRPr="00C61EBD">
        <w:rPr>
          <w:rFonts w:ascii="Times New Roman" w:hAnsi="Times New Roman" w:cs="Times New Roman"/>
          <w:sz w:val="28"/>
          <w:szCs w:val="28"/>
          <w:lang w:val="uk-UA" w:eastAsia="ru-RU"/>
        </w:rPr>
        <w:t xml:space="preserve"> </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кафедри)</w:t>
      </w:r>
    </w:p>
    <w:p w:rsidR="00FF2ADB" w:rsidRPr="00C61EBD" w:rsidRDefault="00FF2ADB" w:rsidP="00FF2ADB">
      <w:pPr>
        <w:tabs>
          <w:tab w:val="left" w:pos="142"/>
          <w:tab w:val="left" w:pos="1701"/>
        </w:tabs>
        <w:rPr>
          <w:rFonts w:ascii="Times New Roman" w:hAnsi="Times New Roman" w:cs="Times New Roman"/>
          <w:b/>
          <w:sz w:val="28"/>
          <w:szCs w:val="28"/>
        </w:rPr>
      </w:pPr>
      <w:r w:rsidRPr="00C61EBD">
        <w:rPr>
          <w:rFonts w:ascii="Times New Roman" w:hAnsi="Times New Roman" w:cs="Times New Roman"/>
          <w:sz w:val="28"/>
          <w:szCs w:val="28"/>
          <w:lang w:val="uk-UA" w:eastAsia="ru-RU"/>
        </w:rPr>
        <w:t xml:space="preserve">Напрям </w:t>
      </w:r>
      <w:r w:rsidRPr="00C61EBD">
        <w:rPr>
          <w:rFonts w:ascii="Times New Roman" w:hAnsi="Times New Roman" w:cs="Times New Roman"/>
          <w:sz w:val="28"/>
          <w:szCs w:val="28"/>
          <w:lang w:val="uk-UA"/>
        </w:rPr>
        <w:t xml:space="preserve">  _________________________</w:t>
      </w:r>
      <w:r w:rsidRPr="00C61EBD">
        <w:rPr>
          <w:rFonts w:ascii="Times New Roman" w:hAnsi="Times New Roman" w:cs="Times New Roman"/>
          <w:sz w:val="28"/>
          <w:szCs w:val="28"/>
          <w:u w:val="single"/>
          <w:lang w:val="uk-UA"/>
        </w:rPr>
        <w:t>6.020207 «Дизайн»</w:t>
      </w:r>
      <w:r w:rsidRPr="00C61EBD">
        <w:rPr>
          <w:rFonts w:ascii="Times New Roman" w:hAnsi="Times New Roman" w:cs="Times New Roman"/>
          <w:sz w:val="28"/>
          <w:szCs w:val="28"/>
          <w:lang w:val="uk-UA"/>
        </w:rPr>
        <w:t xml:space="preserve"> ___________________________ </w:t>
      </w:r>
    </w:p>
    <w:p w:rsidR="00FF2ADB" w:rsidRPr="00C61EBD" w:rsidRDefault="00FF2ADB" w:rsidP="00FF2ADB">
      <w:pPr>
        <w:tabs>
          <w:tab w:val="left" w:pos="1134"/>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 для ОКР «Бакалавр» шифр назва  напряму )</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Дисципліна</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__________________________ </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sz w:val="28"/>
          <w:szCs w:val="28"/>
          <w:u w:val="single"/>
          <w:lang w:val="uk-UA"/>
        </w:rPr>
        <w:t>Рисунок,  живопис,  скульптура</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b/>
          <w:spacing w:val="-2"/>
          <w:sz w:val="28"/>
          <w:szCs w:val="28"/>
          <w:lang w:val="uk-UA" w:eastAsia="ru-RU"/>
        </w:rPr>
        <w:t xml:space="preserve"> 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(назва дисципліни)</w:t>
      </w: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комплексна контрольна робота</w:t>
      </w: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ВАРІАНТ №14</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eastAsia="ru-RU"/>
        </w:rPr>
        <w:tab/>
      </w:r>
    </w:p>
    <w:p w:rsidR="00FF2ADB" w:rsidRPr="00C61EBD" w:rsidRDefault="00FF2ADB" w:rsidP="00FF2ADB">
      <w:pPr>
        <w:spacing w:line="480" w:lineRule="auto"/>
        <w:ind w:firstLine="708"/>
        <w:rPr>
          <w:rFonts w:ascii="Times New Roman" w:hAnsi="Times New Roman" w:cs="Times New Roman"/>
          <w:sz w:val="28"/>
          <w:szCs w:val="28"/>
          <w:lang w:val="uk-UA"/>
        </w:rPr>
      </w:pPr>
      <w:r w:rsidRPr="00C61EBD">
        <w:rPr>
          <w:rFonts w:ascii="Times New Roman" w:hAnsi="Times New Roman" w:cs="Times New Roman"/>
          <w:sz w:val="28"/>
          <w:szCs w:val="28"/>
          <w:lang w:val="uk-UA"/>
        </w:rPr>
        <w:t xml:space="preserve">1.   Визначити композиційне рішення в форматі аркуша паперу та побудувати простий натюрморт.  </w:t>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2.  Прописати в техніці однокольорової акварелі (гризайль) простий натюрморт.</w:t>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3.   Проробити деталі та довести роботу над простим натюрмортом.</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spacing w:line="480" w:lineRule="auto"/>
        <w:rPr>
          <w:rFonts w:ascii="Times New Roman" w:hAnsi="Times New Roman" w:cs="Times New Roman"/>
          <w:sz w:val="28"/>
          <w:szCs w:val="28"/>
          <w:lang w:val="uk-UA" w:eastAsia="ru-RU"/>
        </w:rPr>
      </w:pPr>
    </w:p>
    <w:p w:rsidR="00FF2ADB" w:rsidRPr="00C61EBD" w:rsidRDefault="00FF2ADB" w:rsidP="00FF2ADB">
      <w:pPr>
        <w:spacing w:line="480" w:lineRule="auto"/>
        <w:rPr>
          <w:rFonts w:ascii="Times New Roman" w:hAnsi="Times New Roman" w:cs="Times New Roman"/>
          <w:sz w:val="28"/>
          <w:szCs w:val="28"/>
          <w:lang w:val="uk-UA" w:eastAsia="ru-RU"/>
        </w:rPr>
      </w:pPr>
    </w:p>
    <w:p w:rsidR="00FF2ADB" w:rsidRPr="00C61EBD" w:rsidRDefault="00FF2ADB" w:rsidP="00FF2ADB">
      <w:pPr>
        <w:spacing w:line="480" w:lineRule="auto"/>
        <w:rPr>
          <w:rFonts w:ascii="Times New Roman" w:hAnsi="Times New Roman" w:cs="Times New Roman"/>
          <w:sz w:val="28"/>
          <w:szCs w:val="28"/>
          <w:lang w:val="uk-UA" w:eastAsia="ru-RU"/>
        </w:rPr>
      </w:pPr>
    </w:p>
    <w:p w:rsidR="00FF2ADB" w:rsidRPr="00C61EBD" w:rsidRDefault="00FF2ADB" w:rsidP="00FF2ADB">
      <w:pPr>
        <w:spacing w:line="480" w:lineRule="auto"/>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Завідувач кафедри</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w:t>
      </w:r>
      <w:r w:rsidRPr="00C61EBD">
        <w:rPr>
          <w:rFonts w:ascii="Times New Roman" w:hAnsi="Times New Roman" w:cs="Times New Roman"/>
          <w:sz w:val="28"/>
          <w:szCs w:val="28"/>
          <w:u w:val="single"/>
          <w:lang w:val="uk-UA" w:eastAsia="ru-RU"/>
        </w:rPr>
        <w:t>О, Трошкіна</w:t>
      </w:r>
      <w:r w:rsidRPr="00C61EBD">
        <w:rPr>
          <w:rFonts w:ascii="Times New Roman" w:hAnsi="Times New Roman" w:cs="Times New Roman"/>
          <w:sz w:val="28"/>
          <w:szCs w:val="28"/>
          <w:lang w:val="uk-UA" w:eastAsia="ru-RU"/>
        </w:rPr>
        <w:t>__</w:t>
      </w:r>
    </w:p>
    <w:p w:rsidR="00FF2ADB" w:rsidRPr="00C61EBD" w:rsidRDefault="00FF2ADB" w:rsidP="00FF2ADB">
      <w:pPr>
        <w:ind w:left="6379" w:hanging="567"/>
        <w:jc w:val="both"/>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(підпис)</w:t>
      </w:r>
      <w:r w:rsidRPr="00C61EBD">
        <w:rPr>
          <w:rFonts w:ascii="Times New Roman" w:hAnsi="Times New Roman" w:cs="Times New Roman"/>
          <w:sz w:val="28"/>
          <w:szCs w:val="28"/>
          <w:vertAlign w:val="superscript"/>
          <w:lang w:val="uk-UA" w:eastAsia="ru-RU"/>
        </w:rPr>
        <w:tab/>
        <w:t xml:space="preserve">     (ініціал, прізвище)</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w:t>
      </w:r>
      <w:r w:rsidRPr="00C61EBD">
        <w:rPr>
          <w:rFonts w:ascii="Times New Roman" w:hAnsi="Times New Roman" w:cs="Times New Roman"/>
          <w:sz w:val="28"/>
          <w:szCs w:val="28"/>
          <w:u w:val="single"/>
          <w:lang w:val="uk-UA" w:eastAsia="ru-RU"/>
        </w:rPr>
        <w:t>27</w:t>
      </w:r>
      <w:r w:rsidRPr="00C61EBD">
        <w:rPr>
          <w:rFonts w:ascii="Times New Roman" w:hAnsi="Times New Roman" w:cs="Times New Roman"/>
          <w:sz w:val="28"/>
          <w:szCs w:val="28"/>
          <w:lang w:val="uk-UA" w:eastAsia="ru-RU"/>
        </w:rPr>
        <w:t>_”__</w:t>
      </w:r>
      <w:r w:rsidRPr="00C61EBD">
        <w:rPr>
          <w:rFonts w:ascii="Times New Roman" w:hAnsi="Times New Roman" w:cs="Times New Roman"/>
          <w:sz w:val="28"/>
          <w:szCs w:val="28"/>
          <w:u w:val="single"/>
          <w:lang w:val="uk-UA" w:eastAsia="ru-RU"/>
        </w:rPr>
        <w:t>квітень</w:t>
      </w:r>
      <w:r w:rsidRPr="00C61EBD">
        <w:rPr>
          <w:rFonts w:ascii="Times New Roman" w:hAnsi="Times New Roman" w:cs="Times New Roman"/>
          <w:sz w:val="28"/>
          <w:szCs w:val="28"/>
          <w:lang w:val="uk-UA" w:eastAsia="ru-RU"/>
        </w:rPr>
        <w:t>______2015р.</w:t>
      </w: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rPr>
        <w:t xml:space="preserve">                                                                                                                   (Ф 03.02 – 89)</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Національний авіаційний університет</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Інститут (факультет) ________________</w:t>
      </w:r>
      <w:r w:rsidRPr="00C61EBD">
        <w:rPr>
          <w:rFonts w:ascii="Times New Roman" w:hAnsi="Times New Roman" w:cs="Times New Roman"/>
          <w:sz w:val="28"/>
          <w:szCs w:val="28"/>
          <w:u w:val="single"/>
          <w:lang w:val="uk-UA"/>
        </w:rPr>
        <w:t>аеропортів</w:t>
      </w:r>
      <w:r w:rsidRPr="00C61EBD">
        <w:rPr>
          <w:rFonts w:ascii="Times New Roman" w:hAnsi="Times New Roman" w:cs="Times New Roman"/>
          <w:sz w:val="28"/>
          <w:szCs w:val="28"/>
          <w:u w:val="single"/>
          <w:lang w:val="uk-UA" w:eastAsia="ru-RU"/>
        </w:rPr>
        <w:t xml:space="preserve"> </w:t>
      </w:r>
      <w:r w:rsidRPr="00C61EBD">
        <w:rPr>
          <w:rFonts w:ascii="Times New Roman" w:hAnsi="Times New Roman" w:cs="Times New Roman"/>
          <w:sz w:val="28"/>
          <w:szCs w:val="28"/>
          <w:lang w:val="uk-UA" w:eastAsia="ru-RU"/>
        </w:rPr>
        <w:t>_________________________________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інституту (факультету))</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Кафедра  </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________________________</w:t>
      </w:r>
      <w:r w:rsidRPr="00C61EBD">
        <w:rPr>
          <w:rFonts w:ascii="Times New Roman" w:hAnsi="Times New Roman" w:cs="Times New Roman"/>
          <w:sz w:val="28"/>
          <w:szCs w:val="28"/>
          <w:u w:val="single"/>
          <w:lang w:val="uk-UA"/>
        </w:rPr>
        <w:t>основ архітектури та дизайну</w:t>
      </w:r>
      <w:r w:rsidRPr="00C61EBD">
        <w:rPr>
          <w:rFonts w:ascii="Times New Roman" w:hAnsi="Times New Roman" w:cs="Times New Roman"/>
          <w:sz w:val="28"/>
          <w:szCs w:val="28"/>
          <w:lang w:val="uk-UA"/>
        </w:rPr>
        <w:t>_________________________</w:t>
      </w:r>
      <w:r w:rsidRPr="00C61EBD">
        <w:rPr>
          <w:rFonts w:ascii="Times New Roman" w:hAnsi="Times New Roman" w:cs="Times New Roman"/>
          <w:sz w:val="28"/>
          <w:szCs w:val="28"/>
          <w:u w:val="single"/>
          <w:lang w:val="uk-UA"/>
        </w:rPr>
        <w:t xml:space="preserve">  </w:t>
      </w:r>
      <w:r w:rsidRPr="00C61EBD">
        <w:rPr>
          <w:rFonts w:ascii="Times New Roman" w:hAnsi="Times New Roman" w:cs="Times New Roman"/>
          <w:sz w:val="28"/>
          <w:szCs w:val="28"/>
          <w:lang w:val="uk-UA" w:eastAsia="ru-RU"/>
        </w:rPr>
        <w:t xml:space="preserve"> </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кафедри)</w:t>
      </w:r>
    </w:p>
    <w:p w:rsidR="00FF2ADB" w:rsidRPr="00C61EBD" w:rsidRDefault="00FF2ADB" w:rsidP="00FF2ADB">
      <w:pPr>
        <w:tabs>
          <w:tab w:val="left" w:pos="142"/>
          <w:tab w:val="left" w:pos="1701"/>
        </w:tabs>
        <w:rPr>
          <w:rFonts w:ascii="Times New Roman" w:hAnsi="Times New Roman" w:cs="Times New Roman"/>
          <w:b/>
          <w:sz w:val="28"/>
          <w:szCs w:val="28"/>
        </w:rPr>
      </w:pPr>
      <w:r w:rsidRPr="00C61EBD">
        <w:rPr>
          <w:rFonts w:ascii="Times New Roman" w:hAnsi="Times New Roman" w:cs="Times New Roman"/>
          <w:sz w:val="28"/>
          <w:szCs w:val="28"/>
          <w:lang w:val="uk-UA" w:eastAsia="ru-RU"/>
        </w:rPr>
        <w:t xml:space="preserve">Напрям </w:t>
      </w:r>
      <w:r w:rsidRPr="00C61EBD">
        <w:rPr>
          <w:rFonts w:ascii="Times New Roman" w:hAnsi="Times New Roman" w:cs="Times New Roman"/>
          <w:sz w:val="28"/>
          <w:szCs w:val="28"/>
          <w:lang w:val="uk-UA"/>
        </w:rPr>
        <w:t xml:space="preserve">  _________________________</w:t>
      </w:r>
      <w:r w:rsidRPr="00C61EBD">
        <w:rPr>
          <w:rFonts w:ascii="Times New Roman" w:hAnsi="Times New Roman" w:cs="Times New Roman"/>
          <w:sz w:val="28"/>
          <w:szCs w:val="28"/>
          <w:u w:val="single"/>
          <w:lang w:val="uk-UA"/>
        </w:rPr>
        <w:t>6.020207 «Дизайн»</w:t>
      </w:r>
      <w:r w:rsidRPr="00C61EBD">
        <w:rPr>
          <w:rFonts w:ascii="Times New Roman" w:hAnsi="Times New Roman" w:cs="Times New Roman"/>
          <w:sz w:val="28"/>
          <w:szCs w:val="28"/>
          <w:lang w:val="uk-UA"/>
        </w:rPr>
        <w:t xml:space="preserve"> ___________________________ </w:t>
      </w:r>
    </w:p>
    <w:p w:rsidR="00FF2ADB" w:rsidRPr="00C61EBD" w:rsidRDefault="00FF2ADB" w:rsidP="00FF2ADB">
      <w:pPr>
        <w:tabs>
          <w:tab w:val="left" w:pos="1134"/>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 для ОКР «Бакалавр» шифр назва  напряму )</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Дисципліна</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lastRenderedPageBreak/>
        <w:t xml:space="preserve">__________________________ </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sz w:val="28"/>
          <w:szCs w:val="28"/>
          <w:u w:val="single"/>
          <w:lang w:val="uk-UA"/>
        </w:rPr>
        <w:t>Рисунок,  живопис,  скульптура</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b/>
          <w:spacing w:val="-2"/>
          <w:sz w:val="28"/>
          <w:szCs w:val="28"/>
          <w:lang w:val="uk-UA" w:eastAsia="ru-RU"/>
        </w:rPr>
        <w:t xml:space="preserve"> 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(назва дисципліни)</w:t>
      </w: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комплексна контрольна робота</w:t>
      </w: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ВАРІАНТ №15</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eastAsia="ru-RU"/>
        </w:rPr>
        <w:tab/>
      </w:r>
    </w:p>
    <w:p w:rsidR="00FF2ADB" w:rsidRPr="00C61EBD" w:rsidRDefault="00FF2ADB" w:rsidP="00FF2ADB">
      <w:pPr>
        <w:spacing w:line="480" w:lineRule="auto"/>
        <w:ind w:firstLine="708"/>
        <w:rPr>
          <w:rFonts w:ascii="Times New Roman" w:hAnsi="Times New Roman" w:cs="Times New Roman"/>
          <w:sz w:val="28"/>
          <w:szCs w:val="28"/>
          <w:lang w:val="uk-UA"/>
        </w:rPr>
      </w:pPr>
      <w:r w:rsidRPr="00C61EBD">
        <w:rPr>
          <w:rFonts w:ascii="Times New Roman" w:hAnsi="Times New Roman" w:cs="Times New Roman"/>
          <w:sz w:val="28"/>
          <w:szCs w:val="28"/>
          <w:lang w:val="uk-UA"/>
        </w:rPr>
        <w:t>1.  Визначити композиційне рішення в форматі аркуша паперу та побудувати натюрморт з ужиткових предметів.</w:t>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2.  Прописати в техніці акварелі натюрморт з ужиткових предметів.</w:t>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3.   Проробити деталі натюрморту з ужиткових предметів та довести роботу.</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spacing w:line="480" w:lineRule="auto"/>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Завідувач кафедри</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w:t>
      </w:r>
      <w:r w:rsidRPr="00C61EBD">
        <w:rPr>
          <w:rFonts w:ascii="Times New Roman" w:hAnsi="Times New Roman" w:cs="Times New Roman"/>
          <w:sz w:val="28"/>
          <w:szCs w:val="28"/>
          <w:u w:val="single"/>
          <w:lang w:val="uk-UA" w:eastAsia="ru-RU"/>
        </w:rPr>
        <w:t>О, Трошкіна</w:t>
      </w:r>
      <w:r w:rsidRPr="00C61EBD">
        <w:rPr>
          <w:rFonts w:ascii="Times New Roman" w:hAnsi="Times New Roman" w:cs="Times New Roman"/>
          <w:sz w:val="28"/>
          <w:szCs w:val="28"/>
          <w:lang w:val="uk-UA" w:eastAsia="ru-RU"/>
        </w:rPr>
        <w:t>__</w:t>
      </w:r>
    </w:p>
    <w:p w:rsidR="00FF2ADB" w:rsidRPr="00C61EBD" w:rsidRDefault="00FF2ADB" w:rsidP="00FF2ADB">
      <w:pPr>
        <w:ind w:left="6379" w:hanging="567"/>
        <w:jc w:val="both"/>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(підпис)</w:t>
      </w:r>
      <w:r w:rsidRPr="00C61EBD">
        <w:rPr>
          <w:rFonts w:ascii="Times New Roman" w:hAnsi="Times New Roman" w:cs="Times New Roman"/>
          <w:sz w:val="28"/>
          <w:szCs w:val="28"/>
          <w:vertAlign w:val="superscript"/>
          <w:lang w:val="uk-UA" w:eastAsia="ru-RU"/>
        </w:rPr>
        <w:tab/>
        <w:t xml:space="preserve">     (ініціал, прізвище)</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w:t>
      </w:r>
      <w:r w:rsidRPr="00C61EBD">
        <w:rPr>
          <w:rFonts w:ascii="Times New Roman" w:hAnsi="Times New Roman" w:cs="Times New Roman"/>
          <w:sz w:val="28"/>
          <w:szCs w:val="28"/>
          <w:u w:val="single"/>
          <w:lang w:val="uk-UA" w:eastAsia="ru-RU"/>
        </w:rPr>
        <w:t>27</w:t>
      </w:r>
      <w:r w:rsidRPr="00C61EBD">
        <w:rPr>
          <w:rFonts w:ascii="Times New Roman" w:hAnsi="Times New Roman" w:cs="Times New Roman"/>
          <w:sz w:val="28"/>
          <w:szCs w:val="28"/>
          <w:lang w:val="uk-UA" w:eastAsia="ru-RU"/>
        </w:rPr>
        <w:t>_”__</w:t>
      </w:r>
      <w:r w:rsidRPr="00C61EBD">
        <w:rPr>
          <w:rFonts w:ascii="Times New Roman" w:hAnsi="Times New Roman" w:cs="Times New Roman"/>
          <w:sz w:val="28"/>
          <w:szCs w:val="28"/>
          <w:u w:val="single"/>
          <w:lang w:val="uk-UA" w:eastAsia="ru-RU"/>
        </w:rPr>
        <w:t>квітень</w:t>
      </w:r>
      <w:r w:rsidRPr="00C61EBD">
        <w:rPr>
          <w:rFonts w:ascii="Times New Roman" w:hAnsi="Times New Roman" w:cs="Times New Roman"/>
          <w:sz w:val="28"/>
          <w:szCs w:val="28"/>
          <w:lang w:val="uk-UA" w:eastAsia="ru-RU"/>
        </w:rPr>
        <w:t>______2015р.</w:t>
      </w: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rPr>
        <w:t xml:space="preserve">                                                                                                                   (Ф 03.02 – 89)</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Національний авіаційний університет</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Інститут (факультет) ________________</w:t>
      </w:r>
      <w:r w:rsidRPr="00C61EBD">
        <w:rPr>
          <w:rFonts w:ascii="Times New Roman" w:hAnsi="Times New Roman" w:cs="Times New Roman"/>
          <w:sz w:val="28"/>
          <w:szCs w:val="28"/>
          <w:u w:val="single"/>
          <w:lang w:val="uk-UA"/>
        </w:rPr>
        <w:t>аеропортів</w:t>
      </w:r>
      <w:r w:rsidRPr="00C61EBD">
        <w:rPr>
          <w:rFonts w:ascii="Times New Roman" w:hAnsi="Times New Roman" w:cs="Times New Roman"/>
          <w:sz w:val="28"/>
          <w:szCs w:val="28"/>
          <w:u w:val="single"/>
          <w:lang w:val="uk-UA" w:eastAsia="ru-RU"/>
        </w:rPr>
        <w:t xml:space="preserve"> </w:t>
      </w:r>
      <w:r w:rsidRPr="00C61EBD">
        <w:rPr>
          <w:rFonts w:ascii="Times New Roman" w:hAnsi="Times New Roman" w:cs="Times New Roman"/>
          <w:sz w:val="28"/>
          <w:szCs w:val="28"/>
          <w:lang w:val="uk-UA" w:eastAsia="ru-RU"/>
        </w:rPr>
        <w:t>_________________________________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інституту (факультету))</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Кафедра  </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________________________</w:t>
      </w:r>
      <w:r w:rsidRPr="00C61EBD">
        <w:rPr>
          <w:rFonts w:ascii="Times New Roman" w:hAnsi="Times New Roman" w:cs="Times New Roman"/>
          <w:sz w:val="28"/>
          <w:szCs w:val="28"/>
          <w:u w:val="single"/>
          <w:lang w:val="uk-UA"/>
        </w:rPr>
        <w:t>основ архітектури та дизайну</w:t>
      </w:r>
      <w:r w:rsidRPr="00C61EBD">
        <w:rPr>
          <w:rFonts w:ascii="Times New Roman" w:hAnsi="Times New Roman" w:cs="Times New Roman"/>
          <w:sz w:val="28"/>
          <w:szCs w:val="28"/>
          <w:lang w:val="uk-UA"/>
        </w:rPr>
        <w:t>_________________________</w:t>
      </w:r>
      <w:r w:rsidRPr="00C61EBD">
        <w:rPr>
          <w:rFonts w:ascii="Times New Roman" w:hAnsi="Times New Roman" w:cs="Times New Roman"/>
          <w:sz w:val="28"/>
          <w:szCs w:val="28"/>
          <w:u w:val="single"/>
          <w:lang w:val="uk-UA"/>
        </w:rPr>
        <w:t xml:space="preserve">  </w:t>
      </w:r>
      <w:r w:rsidRPr="00C61EBD">
        <w:rPr>
          <w:rFonts w:ascii="Times New Roman" w:hAnsi="Times New Roman" w:cs="Times New Roman"/>
          <w:sz w:val="28"/>
          <w:szCs w:val="28"/>
          <w:lang w:val="uk-UA" w:eastAsia="ru-RU"/>
        </w:rPr>
        <w:t xml:space="preserve"> </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кафедри)</w:t>
      </w:r>
    </w:p>
    <w:p w:rsidR="00FF2ADB" w:rsidRPr="00C61EBD" w:rsidRDefault="00FF2ADB" w:rsidP="00FF2ADB">
      <w:pPr>
        <w:tabs>
          <w:tab w:val="left" w:pos="142"/>
          <w:tab w:val="left" w:pos="1701"/>
        </w:tabs>
        <w:rPr>
          <w:rFonts w:ascii="Times New Roman" w:hAnsi="Times New Roman" w:cs="Times New Roman"/>
          <w:b/>
          <w:sz w:val="28"/>
          <w:szCs w:val="28"/>
        </w:rPr>
      </w:pPr>
      <w:r w:rsidRPr="00C61EBD">
        <w:rPr>
          <w:rFonts w:ascii="Times New Roman" w:hAnsi="Times New Roman" w:cs="Times New Roman"/>
          <w:sz w:val="28"/>
          <w:szCs w:val="28"/>
          <w:lang w:val="uk-UA" w:eastAsia="ru-RU"/>
        </w:rPr>
        <w:t xml:space="preserve">Напрям </w:t>
      </w:r>
      <w:r w:rsidRPr="00C61EBD">
        <w:rPr>
          <w:rFonts w:ascii="Times New Roman" w:hAnsi="Times New Roman" w:cs="Times New Roman"/>
          <w:sz w:val="28"/>
          <w:szCs w:val="28"/>
          <w:lang w:val="uk-UA"/>
        </w:rPr>
        <w:t xml:space="preserve">  _________________________</w:t>
      </w:r>
      <w:r w:rsidRPr="00C61EBD">
        <w:rPr>
          <w:rFonts w:ascii="Times New Roman" w:hAnsi="Times New Roman" w:cs="Times New Roman"/>
          <w:sz w:val="28"/>
          <w:szCs w:val="28"/>
          <w:u w:val="single"/>
          <w:lang w:val="uk-UA"/>
        </w:rPr>
        <w:t>6.020207 «Дизайн»</w:t>
      </w:r>
      <w:r w:rsidRPr="00C61EBD">
        <w:rPr>
          <w:rFonts w:ascii="Times New Roman" w:hAnsi="Times New Roman" w:cs="Times New Roman"/>
          <w:sz w:val="28"/>
          <w:szCs w:val="28"/>
          <w:lang w:val="uk-UA"/>
        </w:rPr>
        <w:t xml:space="preserve"> ___________________________ </w:t>
      </w:r>
    </w:p>
    <w:p w:rsidR="00FF2ADB" w:rsidRPr="00C61EBD" w:rsidRDefault="00FF2ADB" w:rsidP="00FF2ADB">
      <w:pPr>
        <w:tabs>
          <w:tab w:val="left" w:pos="1134"/>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 для ОКР «Бакалавр» шифр назва  напряму )</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Дисципліна</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__________________________ </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sz w:val="28"/>
          <w:szCs w:val="28"/>
          <w:u w:val="single"/>
          <w:lang w:val="uk-UA"/>
        </w:rPr>
        <w:t>Рисунок,  живопис,  скульптура</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b/>
          <w:spacing w:val="-2"/>
          <w:sz w:val="28"/>
          <w:szCs w:val="28"/>
          <w:lang w:val="uk-UA" w:eastAsia="ru-RU"/>
        </w:rPr>
        <w:t xml:space="preserve"> 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(назва дисципліни)</w:t>
      </w: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комплексна контрольна робота</w:t>
      </w: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lastRenderedPageBreak/>
        <w:t>ВАРІАНТ №16</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eastAsia="ru-RU"/>
        </w:rPr>
        <w:tab/>
      </w:r>
    </w:p>
    <w:p w:rsidR="00FF2ADB" w:rsidRPr="00C61EBD" w:rsidRDefault="00FF2ADB" w:rsidP="00FF2ADB">
      <w:pPr>
        <w:spacing w:line="480" w:lineRule="auto"/>
        <w:ind w:firstLine="708"/>
        <w:rPr>
          <w:rFonts w:ascii="Times New Roman" w:hAnsi="Times New Roman" w:cs="Times New Roman"/>
          <w:sz w:val="28"/>
          <w:szCs w:val="28"/>
          <w:lang w:val="uk-UA"/>
        </w:rPr>
      </w:pPr>
      <w:r w:rsidRPr="00C61EBD">
        <w:rPr>
          <w:rFonts w:ascii="Times New Roman" w:hAnsi="Times New Roman" w:cs="Times New Roman"/>
          <w:sz w:val="28"/>
          <w:szCs w:val="28"/>
          <w:lang w:val="uk-UA"/>
        </w:rPr>
        <w:t>1.   Визначити композиційне рішення в форматі аркуша паперу та побудувати складний натюрморт з ужиткових предметів.</w:t>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2.   Прописати складний натюрморт з ужиткових предметів в техніці акварелі.</w:t>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 xml:space="preserve">3.  Проробити деталі складного натюрморту з ужиткових предметів та довести роботу. </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spacing w:line="480" w:lineRule="auto"/>
        <w:rPr>
          <w:rFonts w:ascii="Times New Roman" w:hAnsi="Times New Roman" w:cs="Times New Roman"/>
          <w:sz w:val="28"/>
          <w:szCs w:val="28"/>
          <w:lang w:val="uk-UA" w:eastAsia="ru-RU"/>
        </w:rPr>
      </w:pPr>
    </w:p>
    <w:p w:rsidR="00FF2ADB" w:rsidRPr="00C61EBD" w:rsidRDefault="00FF2ADB" w:rsidP="00FF2ADB">
      <w:pPr>
        <w:spacing w:line="480" w:lineRule="auto"/>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Завідувач кафедри</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w:t>
      </w:r>
      <w:r w:rsidRPr="00C61EBD">
        <w:rPr>
          <w:rFonts w:ascii="Times New Roman" w:hAnsi="Times New Roman" w:cs="Times New Roman"/>
          <w:sz w:val="28"/>
          <w:szCs w:val="28"/>
          <w:u w:val="single"/>
          <w:lang w:val="uk-UA" w:eastAsia="ru-RU"/>
        </w:rPr>
        <w:t>О, Трошкіна</w:t>
      </w:r>
      <w:r w:rsidRPr="00C61EBD">
        <w:rPr>
          <w:rFonts w:ascii="Times New Roman" w:hAnsi="Times New Roman" w:cs="Times New Roman"/>
          <w:sz w:val="28"/>
          <w:szCs w:val="28"/>
          <w:lang w:val="uk-UA" w:eastAsia="ru-RU"/>
        </w:rPr>
        <w:t>__</w:t>
      </w:r>
    </w:p>
    <w:p w:rsidR="00FF2ADB" w:rsidRPr="00C61EBD" w:rsidRDefault="00FF2ADB" w:rsidP="00FF2ADB">
      <w:pPr>
        <w:ind w:left="6379" w:hanging="567"/>
        <w:jc w:val="both"/>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(підпис)</w:t>
      </w:r>
      <w:r w:rsidRPr="00C61EBD">
        <w:rPr>
          <w:rFonts w:ascii="Times New Roman" w:hAnsi="Times New Roman" w:cs="Times New Roman"/>
          <w:sz w:val="28"/>
          <w:szCs w:val="28"/>
          <w:vertAlign w:val="superscript"/>
          <w:lang w:val="uk-UA" w:eastAsia="ru-RU"/>
        </w:rPr>
        <w:tab/>
        <w:t xml:space="preserve">     (ініціал, прізвище)</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w:t>
      </w:r>
      <w:r w:rsidRPr="00C61EBD">
        <w:rPr>
          <w:rFonts w:ascii="Times New Roman" w:hAnsi="Times New Roman" w:cs="Times New Roman"/>
          <w:sz w:val="28"/>
          <w:szCs w:val="28"/>
          <w:u w:val="single"/>
          <w:lang w:val="uk-UA" w:eastAsia="ru-RU"/>
        </w:rPr>
        <w:t>27</w:t>
      </w:r>
      <w:r w:rsidRPr="00C61EBD">
        <w:rPr>
          <w:rFonts w:ascii="Times New Roman" w:hAnsi="Times New Roman" w:cs="Times New Roman"/>
          <w:sz w:val="28"/>
          <w:szCs w:val="28"/>
          <w:lang w:val="uk-UA" w:eastAsia="ru-RU"/>
        </w:rPr>
        <w:t>_”__</w:t>
      </w:r>
      <w:r w:rsidRPr="00C61EBD">
        <w:rPr>
          <w:rFonts w:ascii="Times New Roman" w:hAnsi="Times New Roman" w:cs="Times New Roman"/>
          <w:sz w:val="28"/>
          <w:szCs w:val="28"/>
          <w:u w:val="single"/>
          <w:lang w:val="uk-UA" w:eastAsia="ru-RU"/>
        </w:rPr>
        <w:t>квітень</w:t>
      </w:r>
      <w:r w:rsidRPr="00C61EBD">
        <w:rPr>
          <w:rFonts w:ascii="Times New Roman" w:hAnsi="Times New Roman" w:cs="Times New Roman"/>
          <w:sz w:val="28"/>
          <w:szCs w:val="28"/>
          <w:lang w:val="uk-UA" w:eastAsia="ru-RU"/>
        </w:rPr>
        <w:t>______2015р.</w:t>
      </w: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rPr>
        <w:t xml:space="preserve">                                                                                                                 (Ф 03.02 – 89)</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lastRenderedPageBreak/>
        <w:t>Національний авіаційний університет</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Інститут (факультет) ________________</w:t>
      </w:r>
      <w:r w:rsidRPr="00C61EBD">
        <w:rPr>
          <w:rFonts w:ascii="Times New Roman" w:hAnsi="Times New Roman" w:cs="Times New Roman"/>
          <w:sz w:val="28"/>
          <w:szCs w:val="28"/>
          <w:u w:val="single"/>
          <w:lang w:val="uk-UA"/>
        </w:rPr>
        <w:t>аеропортів</w:t>
      </w:r>
      <w:r w:rsidRPr="00C61EBD">
        <w:rPr>
          <w:rFonts w:ascii="Times New Roman" w:hAnsi="Times New Roman" w:cs="Times New Roman"/>
          <w:sz w:val="28"/>
          <w:szCs w:val="28"/>
          <w:u w:val="single"/>
          <w:lang w:val="uk-UA" w:eastAsia="ru-RU"/>
        </w:rPr>
        <w:t xml:space="preserve"> </w:t>
      </w:r>
      <w:r w:rsidRPr="00C61EBD">
        <w:rPr>
          <w:rFonts w:ascii="Times New Roman" w:hAnsi="Times New Roman" w:cs="Times New Roman"/>
          <w:sz w:val="28"/>
          <w:szCs w:val="28"/>
          <w:lang w:val="uk-UA" w:eastAsia="ru-RU"/>
        </w:rPr>
        <w:t>_________________________________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інституту (факультету))</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Кафедра  </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________________________</w:t>
      </w:r>
      <w:r w:rsidRPr="00C61EBD">
        <w:rPr>
          <w:rFonts w:ascii="Times New Roman" w:hAnsi="Times New Roman" w:cs="Times New Roman"/>
          <w:sz w:val="28"/>
          <w:szCs w:val="28"/>
          <w:u w:val="single"/>
          <w:lang w:val="uk-UA"/>
        </w:rPr>
        <w:t>основ архітектури та дизайну</w:t>
      </w:r>
      <w:r w:rsidRPr="00C61EBD">
        <w:rPr>
          <w:rFonts w:ascii="Times New Roman" w:hAnsi="Times New Roman" w:cs="Times New Roman"/>
          <w:sz w:val="28"/>
          <w:szCs w:val="28"/>
          <w:lang w:val="uk-UA"/>
        </w:rPr>
        <w:t>_________________________</w:t>
      </w:r>
      <w:r w:rsidRPr="00C61EBD">
        <w:rPr>
          <w:rFonts w:ascii="Times New Roman" w:hAnsi="Times New Roman" w:cs="Times New Roman"/>
          <w:sz w:val="28"/>
          <w:szCs w:val="28"/>
          <w:u w:val="single"/>
          <w:lang w:val="uk-UA"/>
        </w:rPr>
        <w:t xml:space="preserve">  </w:t>
      </w:r>
      <w:r w:rsidRPr="00C61EBD">
        <w:rPr>
          <w:rFonts w:ascii="Times New Roman" w:hAnsi="Times New Roman" w:cs="Times New Roman"/>
          <w:sz w:val="28"/>
          <w:szCs w:val="28"/>
          <w:lang w:val="uk-UA" w:eastAsia="ru-RU"/>
        </w:rPr>
        <w:t xml:space="preserve"> </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кафедри)</w:t>
      </w:r>
    </w:p>
    <w:p w:rsidR="00FF2ADB" w:rsidRPr="00C61EBD" w:rsidRDefault="00FF2ADB" w:rsidP="00FF2ADB">
      <w:pPr>
        <w:tabs>
          <w:tab w:val="left" w:pos="142"/>
          <w:tab w:val="left" w:pos="1701"/>
        </w:tabs>
        <w:rPr>
          <w:rFonts w:ascii="Times New Roman" w:hAnsi="Times New Roman" w:cs="Times New Roman"/>
          <w:b/>
          <w:sz w:val="28"/>
          <w:szCs w:val="28"/>
        </w:rPr>
      </w:pPr>
      <w:r w:rsidRPr="00C61EBD">
        <w:rPr>
          <w:rFonts w:ascii="Times New Roman" w:hAnsi="Times New Roman" w:cs="Times New Roman"/>
          <w:sz w:val="28"/>
          <w:szCs w:val="28"/>
          <w:lang w:val="uk-UA" w:eastAsia="ru-RU"/>
        </w:rPr>
        <w:t xml:space="preserve">Напрям </w:t>
      </w:r>
      <w:r w:rsidRPr="00C61EBD">
        <w:rPr>
          <w:rFonts w:ascii="Times New Roman" w:hAnsi="Times New Roman" w:cs="Times New Roman"/>
          <w:sz w:val="28"/>
          <w:szCs w:val="28"/>
          <w:lang w:val="uk-UA"/>
        </w:rPr>
        <w:t xml:space="preserve">  _________________________</w:t>
      </w:r>
      <w:r w:rsidRPr="00C61EBD">
        <w:rPr>
          <w:rFonts w:ascii="Times New Roman" w:hAnsi="Times New Roman" w:cs="Times New Roman"/>
          <w:sz w:val="28"/>
          <w:szCs w:val="28"/>
          <w:u w:val="single"/>
          <w:lang w:val="uk-UA"/>
        </w:rPr>
        <w:t>6.020207 «Дизайн»</w:t>
      </w:r>
      <w:r w:rsidRPr="00C61EBD">
        <w:rPr>
          <w:rFonts w:ascii="Times New Roman" w:hAnsi="Times New Roman" w:cs="Times New Roman"/>
          <w:sz w:val="28"/>
          <w:szCs w:val="28"/>
          <w:lang w:val="uk-UA"/>
        </w:rPr>
        <w:t xml:space="preserve"> ___________________________ </w:t>
      </w:r>
    </w:p>
    <w:p w:rsidR="00FF2ADB" w:rsidRPr="00C61EBD" w:rsidRDefault="00FF2ADB" w:rsidP="00FF2ADB">
      <w:pPr>
        <w:tabs>
          <w:tab w:val="left" w:pos="1134"/>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 для ОКР «Бакалавр» шифр назва  напряму )</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Дисципліна</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__________________________ </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sz w:val="28"/>
          <w:szCs w:val="28"/>
          <w:u w:val="single"/>
          <w:lang w:val="uk-UA"/>
        </w:rPr>
        <w:t>Рисунок,  живопис,  скульптура</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b/>
          <w:spacing w:val="-2"/>
          <w:sz w:val="28"/>
          <w:szCs w:val="28"/>
          <w:lang w:val="uk-UA" w:eastAsia="ru-RU"/>
        </w:rPr>
        <w:t xml:space="preserve"> 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(назва дисципліни)</w:t>
      </w: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комплексна контрольна робота</w:t>
      </w: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ВАРІАНТ №17</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eastAsia="ru-RU"/>
        </w:rPr>
        <w:tab/>
      </w:r>
    </w:p>
    <w:p w:rsidR="00FF2ADB" w:rsidRPr="00C61EBD" w:rsidRDefault="00FF2ADB" w:rsidP="00FF2ADB">
      <w:pPr>
        <w:spacing w:line="480" w:lineRule="auto"/>
        <w:ind w:firstLine="708"/>
        <w:rPr>
          <w:rFonts w:ascii="Times New Roman" w:hAnsi="Times New Roman" w:cs="Times New Roman"/>
          <w:sz w:val="28"/>
          <w:szCs w:val="28"/>
          <w:lang w:val="uk-UA"/>
        </w:rPr>
      </w:pPr>
      <w:r w:rsidRPr="00C61EBD">
        <w:rPr>
          <w:rFonts w:ascii="Times New Roman" w:hAnsi="Times New Roman" w:cs="Times New Roman"/>
          <w:sz w:val="28"/>
          <w:szCs w:val="28"/>
          <w:lang w:val="uk-UA"/>
        </w:rPr>
        <w:t>1.   Визначити композиційне рішення в форматі аркуша паперу та побудувати натюрморт з ужиткових предметів з драпіровками.</w:t>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2.   Прописати в техніці акварелі натюрморт з ужиткових предметів з драпіровками.</w:t>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lastRenderedPageBreak/>
        <w:tab/>
        <w:t xml:space="preserve">3.   Проробити деталі натюрморту з ужиткових предметів з драпіровками та довести роботу. </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spacing w:line="480" w:lineRule="auto"/>
        <w:rPr>
          <w:rFonts w:ascii="Times New Roman" w:hAnsi="Times New Roman" w:cs="Times New Roman"/>
          <w:sz w:val="28"/>
          <w:szCs w:val="28"/>
          <w:lang w:val="uk-UA" w:eastAsia="ru-RU"/>
        </w:rPr>
      </w:pPr>
    </w:p>
    <w:p w:rsidR="00FF2ADB" w:rsidRPr="00C61EBD" w:rsidRDefault="00FF2ADB" w:rsidP="00FF2ADB">
      <w:pPr>
        <w:spacing w:line="480" w:lineRule="auto"/>
        <w:rPr>
          <w:rFonts w:ascii="Times New Roman" w:hAnsi="Times New Roman" w:cs="Times New Roman"/>
          <w:sz w:val="28"/>
          <w:szCs w:val="28"/>
          <w:lang w:val="uk-UA" w:eastAsia="ru-RU"/>
        </w:rPr>
      </w:pPr>
    </w:p>
    <w:p w:rsidR="00FF2ADB" w:rsidRPr="00C61EBD" w:rsidRDefault="00FF2ADB" w:rsidP="00FF2ADB">
      <w:pPr>
        <w:spacing w:line="480" w:lineRule="auto"/>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Завідувач кафедри</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w:t>
      </w:r>
      <w:r w:rsidRPr="00C61EBD">
        <w:rPr>
          <w:rFonts w:ascii="Times New Roman" w:hAnsi="Times New Roman" w:cs="Times New Roman"/>
          <w:sz w:val="28"/>
          <w:szCs w:val="28"/>
          <w:u w:val="single"/>
          <w:lang w:val="uk-UA" w:eastAsia="ru-RU"/>
        </w:rPr>
        <w:t>О, Трошкіна</w:t>
      </w:r>
      <w:r w:rsidRPr="00C61EBD">
        <w:rPr>
          <w:rFonts w:ascii="Times New Roman" w:hAnsi="Times New Roman" w:cs="Times New Roman"/>
          <w:sz w:val="28"/>
          <w:szCs w:val="28"/>
          <w:lang w:val="uk-UA" w:eastAsia="ru-RU"/>
        </w:rPr>
        <w:t>__</w:t>
      </w:r>
    </w:p>
    <w:p w:rsidR="00FF2ADB" w:rsidRPr="00C61EBD" w:rsidRDefault="00FF2ADB" w:rsidP="00FF2ADB">
      <w:pPr>
        <w:ind w:left="6379" w:hanging="567"/>
        <w:jc w:val="both"/>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(підпис)</w:t>
      </w:r>
      <w:r w:rsidRPr="00C61EBD">
        <w:rPr>
          <w:rFonts w:ascii="Times New Roman" w:hAnsi="Times New Roman" w:cs="Times New Roman"/>
          <w:sz w:val="28"/>
          <w:szCs w:val="28"/>
          <w:vertAlign w:val="superscript"/>
          <w:lang w:val="uk-UA" w:eastAsia="ru-RU"/>
        </w:rPr>
        <w:tab/>
        <w:t xml:space="preserve">     (ініціал, прізвище)</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w:t>
      </w:r>
      <w:r w:rsidRPr="00C61EBD">
        <w:rPr>
          <w:rFonts w:ascii="Times New Roman" w:hAnsi="Times New Roman" w:cs="Times New Roman"/>
          <w:sz w:val="28"/>
          <w:szCs w:val="28"/>
          <w:u w:val="single"/>
          <w:lang w:val="uk-UA" w:eastAsia="ru-RU"/>
        </w:rPr>
        <w:t>27</w:t>
      </w:r>
      <w:r w:rsidRPr="00C61EBD">
        <w:rPr>
          <w:rFonts w:ascii="Times New Roman" w:hAnsi="Times New Roman" w:cs="Times New Roman"/>
          <w:sz w:val="28"/>
          <w:szCs w:val="28"/>
          <w:lang w:val="uk-UA" w:eastAsia="ru-RU"/>
        </w:rPr>
        <w:t>_”__</w:t>
      </w:r>
      <w:r w:rsidRPr="00C61EBD">
        <w:rPr>
          <w:rFonts w:ascii="Times New Roman" w:hAnsi="Times New Roman" w:cs="Times New Roman"/>
          <w:sz w:val="28"/>
          <w:szCs w:val="28"/>
          <w:u w:val="single"/>
          <w:lang w:val="uk-UA" w:eastAsia="ru-RU"/>
        </w:rPr>
        <w:t>квітень</w:t>
      </w:r>
      <w:r w:rsidRPr="00C61EBD">
        <w:rPr>
          <w:rFonts w:ascii="Times New Roman" w:hAnsi="Times New Roman" w:cs="Times New Roman"/>
          <w:sz w:val="28"/>
          <w:szCs w:val="28"/>
          <w:lang w:val="uk-UA" w:eastAsia="ru-RU"/>
        </w:rPr>
        <w:t>______2015р.</w:t>
      </w: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rPr>
        <w:t xml:space="preserve">                                                                                                                  (Ф 03.02 – 89)</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Національний авіаційний університет</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Інститут (факультет) ________________</w:t>
      </w:r>
      <w:r w:rsidRPr="00C61EBD">
        <w:rPr>
          <w:rFonts w:ascii="Times New Roman" w:hAnsi="Times New Roman" w:cs="Times New Roman"/>
          <w:sz w:val="28"/>
          <w:szCs w:val="28"/>
          <w:u w:val="single"/>
          <w:lang w:val="uk-UA"/>
        </w:rPr>
        <w:t>аеропортів</w:t>
      </w:r>
      <w:r w:rsidRPr="00C61EBD">
        <w:rPr>
          <w:rFonts w:ascii="Times New Roman" w:hAnsi="Times New Roman" w:cs="Times New Roman"/>
          <w:sz w:val="28"/>
          <w:szCs w:val="28"/>
          <w:u w:val="single"/>
          <w:lang w:val="uk-UA" w:eastAsia="ru-RU"/>
        </w:rPr>
        <w:t xml:space="preserve"> </w:t>
      </w:r>
      <w:r w:rsidRPr="00C61EBD">
        <w:rPr>
          <w:rFonts w:ascii="Times New Roman" w:hAnsi="Times New Roman" w:cs="Times New Roman"/>
          <w:sz w:val="28"/>
          <w:szCs w:val="28"/>
          <w:lang w:val="uk-UA" w:eastAsia="ru-RU"/>
        </w:rPr>
        <w:t>_________________________________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інституту (факультету))</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Кафедра  </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________________________</w:t>
      </w:r>
      <w:r w:rsidRPr="00C61EBD">
        <w:rPr>
          <w:rFonts w:ascii="Times New Roman" w:hAnsi="Times New Roman" w:cs="Times New Roman"/>
          <w:sz w:val="28"/>
          <w:szCs w:val="28"/>
          <w:u w:val="single"/>
          <w:lang w:val="uk-UA"/>
        </w:rPr>
        <w:t>основ архітектури та дизайну</w:t>
      </w:r>
      <w:r w:rsidRPr="00C61EBD">
        <w:rPr>
          <w:rFonts w:ascii="Times New Roman" w:hAnsi="Times New Roman" w:cs="Times New Roman"/>
          <w:sz w:val="28"/>
          <w:szCs w:val="28"/>
          <w:lang w:val="uk-UA"/>
        </w:rPr>
        <w:t>_________________________</w:t>
      </w:r>
      <w:r w:rsidRPr="00C61EBD">
        <w:rPr>
          <w:rFonts w:ascii="Times New Roman" w:hAnsi="Times New Roman" w:cs="Times New Roman"/>
          <w:sz w:val="28"/>
          <w:szCs w:val="28"/>
          <w:u w:val="single"/>
          <w:lang w:val="uk-UA"/>
        </w:rPr>
        <w:t xml:space="preserve">  </w:t>
      </w:r>
      <w:r w:rsidRPr="00C61EBD">
        <w:rPr>
          <w:rFonts w:ascii="Times New Roman" w:hAnsi="Times New Roman" w:cs="Times New Roman"/>
          <w:sz w:val="28"/>
          <w:szCs w:val="28"/>
          <w:lang w:val="uk-UA" w:eastAsia="ru-RU"/>
        </w:rPr>
        <w:t xml:space="preserve"> </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кафедри)</w:t>
      </w:r>
    </w:p>
    <w:p w:rsidR="00FF2ADB" w:rsidRPr="00C61EBD" w:rsidRDefault="00FF2ADB" w:rsidP="00FF2ADB">
      <w:pPr>
        <w:tabs>
          <w:tab w:val="left" w:pos="142"/>
          <w:tab w:val="left" w:pos="1701"/>
        </w:tabs>
        <w:rPr>
          <w:rFonts w:ascii="Times New Roman" w:hAnsi="Times New Roman" w:cs="Times New Roman"/>
          <w:b/>
          <w:sz w:val="28"/>
          <w:szCs w:val="28"/>
        </w:rPr>
      </w:pPr>
      <w:r w:rsidRPr="00C61EBD">
        <w:rPr>
          <w:rFonts w:ascii="Times New Roman" w:hAnsi="Times New Roman" w:cs="Times New Roman"/>
          <w:sz w:val="28"/>
          <w:szCs w:val="28"/>
          <w:lang w:val="uk-UA" w:eastAsia="ru-RU"/>
        </w:rPr>
        <w:lastRenderedPageBreak/>
        <w:t xml:space="preserve">Напрям </w:t>
      </w:r>
      <w:r w:rsidRPr="00C61EBD">
        <w:rPr>
          <w:rFonts w:ascii="Times New Roman" w:hAnsi="Times New Roman" w:cs="Times New Roman"/>
          <w:sz w:val="28"/>
          <w:szCs w:val="28"/>
          <w:lang w:val="uk-UA"/>
        </w:rPr>
        <w:t xml:space="preserve">  _________________________</w:t>
      </w:r>
      <w:r w:rsidRPr="00C61EBD">
        <w:rPr>
          <w:rFonts w:ascii="Times New Roman" w:hAnsi="Times New Roman" w:cs="Times New Roman"/>
          <w:sz w:val="28"/>
          <w:szCs w:val="28"/>
          <w:u w:val="single"/>
          <w:lang w:val="uk-UA"/>
        </w:rPr>
        <w:t>6.020207 «Дизайн»</w:t>
      </w:r>
      <w:r w:rsidRPr="00C61EBD">
        <w:rPr>
          <w:rFonts w:ascii="Times New Roman" w:hAnsi="Times New Roman" w:cs="Times New Roman"/>
          <w:sz w:val="28"/>
          <w:szCs w:val="28"/>
          <w:lang w:val="uk-UA"/>
        </w:rPr>
        <w:t xml:space="preserve"> ___________________________ </w:t>
      </w:r>
    </w:p>
    <w:p w:rsidR="00FF2ADB" w:rsidRPr="00C61EBD" w:rsidRDefault="00FF2ADB" w:rsidP="00FF2ADB">
      <w:pPr>
        <w:tabs>
          <w:tab w:val="left" w:pos="1134"/>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 для ОКР «Бакалавр» шифр назва  напряму )</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Дисципліна</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__________________________ </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sz w:val="28"/>
          <w:szCs w:val="28"/>
          <w:u w:val="single"/>
          <w:lang w:val="uk-UA"/>
        </w:rPr>
        <w:t>Рисунок,  живопис,  скульптура</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b/>
          <w:spacing w:val="-2"/>
          <w:sz w:val="28"/>
          <w:szCs w:val="28"/>
          <w:lang w:val="uk-UA" w:eastAsia="ru-RU"/>
        </w:rPr>
        <w:t xml:space="preserve"> 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(назва дисципліни)</w:t>
      </w: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комплексна контрольна робота</w:t>
      </w: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ВАРІАНТ №18</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eastAsia="ru-RU"/>
        </w:rPr>
        <w:tab/>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1.   Визначити композиційне рішення в форматі аркуша паперу та побудувати натюрморт на тему «Чаювання».</w:t>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2.   Прописати в техніці акварелі натюрморт на тему «Чаювання».</w:t>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 xml:space="preserve">3.   Проробити деталі натюрморту на тему «Чаювання»та довести роботу. </w:t>
      </w:r>
    </w:p>
    <w:p w:rsidR="00FF2ADB" w:rsidRPr="00C61EBD" w:rsidRDefault="00FF2ADB" w:rsidP="00FF2ADB">
      <w:pPr>
        <w:spacing w:line="480" w:lineRule="auto"/>
        <w:rPr>
          <w:rFonts w:ascii="Times New Roman" w:hAnsi="Times New Roman" w:cs="Times New Roman"/>
          <w:sz w:val="28"/>
          <w:szCs w:val="28"/>
          <w:lang w:val="uk-UA"/>
        </w:rPr>
      </w:pPr>
    </w:p>
    <w:p w:rsidR="00FF2ADB" w:rsidRPr="00C61EBD" w:rsidRDefault="00FF2ADB" w:rsidP="00FF2ADB">
      <w:pPr>
        <w:spacing w:line="480" w:lineRule="auto"/>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Завідувач кафедри</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w:t>
      </w:r>
      <w:r w:rsidRPr="00C61EBD">
        <w:rPr>
          <w:rFonts w:ascii="Times New Roman" w:hAnsi="Times New Roman" w:cs="Times New Roman"/>
          <w:sz w:val="28"/>
          <w:szCs w:val="28"/>
          <w:u w:val="single"/>
          <w:lang w:val="uk-UA" w:eastAsia="ru-RU"/>
        </w:rPr>
        <w:t>О, Трошкіна</w:t>
      </w:r>
      <w:r w:rsidRPr="00C61EBD">
        <w:rPr>
          <w:rFonts w:ascii="Times New Roman" w:hAnsi="Times New Roman" w:cs="Times New Roman"/>
          <w:sz w:val="28"/>
          <w:szCs w:val="28"/>
          <w:lang w:val="uk-UA" w:eastAsia="ru-RU"/>
        </w:rPr>
        <w:t>__</w:t>
      </w:r>
    </w:p>
    <w:p w:rsidR="00FF2ADB" w:rsidRPr="00C61EBD" w:rsidRDefault="00FF2ADB" w:rsidP="00FF2ADB">
      <w:pPr>
        <w:ind w:left="6379" w:hanging="567"/>
        <w:jc w:val="both"/>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(підпис)</w:t>
      </w:r>
      <w:r w:rsidRPr="00C61EBD">
        <w:rPr>
          <w:rFonts w:ascii="Times New Roman" w:hAnsi="Times New Roman" w:cs="Times New Roman"/>
          <w:sz w:val="28"/>
          <w:szCs w:val="28"/>
          <w:vertAlign w:val="superscript"/>
          <w:lang w:val="uk-UA" w:eastAsia="ru-RU"/>
        </w:rPr>
        <w:tab/>
        <w:t xml:space="preserve">     (ініціал, прізвище)</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w:t>
      </w:r>
      <w:r w:rsidRPr="00C61EBD">
        <w:rPr>
          <w:rFonts w:ascii="Times New Roman" w:hAnsi="Times New Roman" w:cs="Times New Roman"/>
          <w:sz w:val="28"/>
          <w:szCs w:val="28"/>
          <w:u w:val="single"/>
          <w:lang w:val="uk-UA" w:eastAsia="ru-RU"/>
        </w:rPr>
        <w:t>27</w:t>
      </w:r>
      <w:r w:rsidRPr="00C61EBD">
        <w:rPr>
          <w:rFonts w:ascii="Times New Roman" w:hAnsi="Times New Roman" w:cs="Times New Roman"/>
          <w:sz w:val="28"/>
          <w:szCs w:val="28"/>
          <w:lang w:val="uk-UA" w:eastAsia="ru-RU"/>
        </w:rPr>
        <w:t>_”__</w:t>
      </w:r>
      <w:r w:rsidRPr="00C61EBD">
        <w:rPr>
          <w:rFonts w:ascii="Times New Roman" w:hAnsi="Times New Roman" w:cs="Times New Roman"/>
          <w:sz w:val="28"/>
          <w:szCs w:val="28"/>
          <w:u w:val="single"/>
          <w:lang w:val="uk-UA" w:eastAsia="ru-RU"/>
        </w:rPr>
        <w:t>квітень</w:t>
      </w:r>
      <w:r w:rsidRPr="00C61EBD">
        <w:rPr>
          <w:rFonts w:ascii="Times New Roman" w:hAnsi="Times New Roman" w:cs="Times New Roman"/>
          <w:sz w:val="28"/>
          <w:szCs w:val="28"/>
          <w:lang w:val="uk-UA" w:eastAsia="ru-RU"/>
        </w:rPr>
        <w:t>______2015р.</w:t>
      </w: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rPr>
        <w:t xml:space="preserve">                                                                                                                   (Ф 03.02 – 89)</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Національний авіаційний університет</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Інститут (факультет) ________________</w:t>
      </w:r>
      <w:r w:rsidRPr="00C61EBD">
        <w:rPr>
          <w:rFonts w:ascii="Times New Roman" w:hAnsi="Times New Roman" w:cs="Times New Roman"/>
          <w:sz w:val="28"/>
          <w:szCs w:val="28"/>
          <w:u w:val="single"/>
          <w:lang w:val="uk-UA"/>
        </w:rPr>
        <w:t>аеропортів</w:t>
      </w:r>
      <w:r w:rsidRPr="00C61EBD">
        <w:rPr>
          <w:rFonts w:ascii="Times New Roman" w:hAnsi="Times New Roman" w:cs="Times New Roman"/>
          <w:sz w:val="28"/>
          <w:szCs w:val="28"/>
          <w:u w:val="single"/>
          <w:lang w:val="uk-UA" w:eastAsia="ru-RU"/>
        </w:rPr>
        <w:t xml:space="preserve"> </w:t>
      </w:r>
      <w:r w:rsidRPr="00C61EBD">
        <w:rPr>
          <w:rFonts w:ascii="Times New Roman" w:hAnsi="Times New Roman" w:cs="Times New Roman"/>
          <w:sz w:val="28"/>
          <w:szCs w:val="28"/>
          <w:lang w:val="uk-UA" w:eastAsia="ru-RU"/>
        </w:rPr>
        <w:t>_________________________________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інституту (факультету))</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Кафедра  </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________________________</w:t>
      </w:r>
      <w:r w:rsidRPr="00C61EBD">
        <w:rPr>
          <w:rFonts w:ascii="Times New Roman" w:hAnsi="Times New Roman" w:cs="Times New Roman"/>
          <w:sz w:val="28"/>
          <w:szCs w:val="28"/>
          <w:u w:val="single"/>
          <w:lang w:val="uk-UA"/>
        </w:rPr>
        <w:t>основ архітектури та дизайну</w:t>
      </w:r>
      <w:r w:rsidRPr="00C61EBD">
        <w:rPr>
          <w:rFonts w:ascii="Times New Roman" w:hAnsi="Times New Roman" w:cs="Times New Roman"/>
          <w:sz w:val="28"/>
          <w:szCs w:val="28"/>
          <w:lang w:val="uk-UA"/>
        </w:rPr>
        <w:t>_________________________</w:t>
      </w:r>
      <w:r w:rsidRPr="00C61EBD">
        <w:rPr>
          <w:rFonts w:ascii="Times New Roman" w:hAnsi="Times New Roman" w:cs="Times New Roman"/>
          <w:sz w:val="28"/>
          <w:szCs w:val="28"/>
          <w:u w:val="single"/>
          <w:lang w:val="uk-UA"/>
        </w:rPr>
        <w:t xml:space="preserve">  </w:t>
      </w:r>
      <w:r w:rsidRPr="00C61EBD">
        <w:rPr>
          <w:rFonts w:ascii="Times New Roman" w:hAnsi="Times New Roman" w:cs="Times New Roman"/>
          <w:sz w:val="28"/>
          <w:szCs w:val="28"/>
          <w:lang w:val="uk-UA" w:eastAsia="ru-RU"/>
        </w:rPr>
        <w:t xml:space="preserve"> </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кафедри)</w:t>
      </w:r>
    </w:p>
    <w:p w:rsidR="00FF2ADB" w:rsidRPr="00C61EBD" w:rsidRDefault="00FF2ADB" w:rsidP="00FF2ADB">
      <w:pPr>
        <w:tabs>
          <w:tab w:val="left" w:pos="142"/>
          <w:tab w:val="left" w:pos="1701"/>
        </w:tabs>
        <w:rPr>
          <w:rFonts w:ascii="Times New Roman" w:hAnsi="Times New Roman" w:cs="Times New Roman"/>
          <w:b/>
          <w:sz w:val="28"/>
          <w:szCs w:val="28"/>
        </w:rPr>
      </w:pPr>
      <w:r w:rsidRPr="00C61EBD">
        <w:rPr>
          <w:rFonts w:ascii="Times New Roman" w:hAnsi="Times New Roman" w:cs="Times New Roman"/>
          <w:sz w:val="28"/>
          <w:szCs w:val="28"/>
          <w:lang w:val="uk-UA" w:eastAsia="ru-RU"/>
        </w:rPr>
        <w:t xml:space="preserve">Напрям </w:t>
      </w:r>
      <w:r w:rsidRPr="00C61EBD">
        <w:rPr>
          <w:rFonts w:ascii="Times New Roman" w:hAnsi="Times New Roman" w:cs="Times New Roman"/>
          <w:sz w:val="28"/>
          <w:szCs w:val="28"/>
          <w:lang w:val="uk-UA"/>
        </w:rPr>
        <w:t xml:space="preserve">  _________________________</w:t>
      </w:r>
      <w:r w:rsidRPr="00C61EBD">
        <w:rPr>
          <w:rFonts w:ascii="Times New Roman" w:hAnsi="Times New Roman" w:cs="Times New Roman"/>
          <w:sz w:val="28"/>
          <w:szCs w:val="28"/>
          <w:u w:val="single"/>
          <w:lang w:val="uk-UA"/>
        </w:rPr>
        <w:t>6.020207 «Дизайн»</w:t>
      </w:r>
      <w:r w:rsidRPr="00C61EBD">
        <w:rPr>
          <w:rFonts w:ascii="Times New Roman" w:hAnsi="Times New Roman" w:cs="Times New Roman"/>
          <w:sz w:val="28"/>
          <w:szCs w:val="28"/>
          <w:lang w:val="uk-UA"/>
        </w:rPr>
        <w:t xml:space="preserve"> ___________________________ </w:t>
      </w:r>
    </w:p>
    <w:p w:rsidR="00FF2ADB" w:rsidRPr="00C61EBD" w:rsidRDefault="00FF2ADB" w:rsidP="00FF2ADB">
      <w:pPr>
        <w:tabs>
          <w:tab w:val="left" w:pos="1134"/>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 для ОКР «Бакалавр» шифр назва  напряму )</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Дисципліна</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__________________________ </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sz w:val="28"/>
          <w:szCs w:val="28"/>
          <w:u w:val="single"/>
          <w:lang w:val="uk-UA"/>
        </w:rPr>
        <w:t>Рисунок,  живопис,  скульптура</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b/>
          <w:spacing w:val="-2"/>
          <w:sz w:val="28"/>
          <w:szCs w:val="28"/>
          <w:lang w:val="uk-UA" w:eastAsia="ru-RU"/>
        </w:rPr>
        <w:t xml:space="preserve"> 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(назва дисципліни)</w:t>
      </w: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комплексна контрольна робота</w:t>
      </w: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ВАРІАНТ №19</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eastAsia="ru-RU"/>
        </w:rPr>
        <w:tab/>
      </w:r>
    </w:p>
    <w:p w:rsidR="00FF2ADB" w:rsidRPr="00C61EBD" w:rsidRDefault="00FF2ADB" w:rsidP="00FF2ADB">
      <w:pPr>
        <w:spacing w:line="480" w:lineRule="auto"/>
        <w:ind w:firstLine="708"/>
        <w:rPr>
          <w:rFonts w:ascii="Times New Roman" w:hAnsi="Times New Roman" w:cs="Times New Roman"/>
          <w:sz w:val="28"/>
          <w:szCs w:val="28"/>
          <w:lang w:val="uk-UA"/>
        </w:rPr>
      </w:pPr>
      <w:r w:rsidRPr="00C61EBD">
        <w:rPr>
          <w:rFonts w:ascii="Times New Roman" w:hAnsi="Times New Roman" w:cs="Times New Roman"/>
          <w:sz w:val="28"/>
          <w:szCs w:val="28"/>
          <w:lang w:val="uk-UA"/>
        </w:rPr>
        <w:t>1.  Визначити композиційне рішення в форматі аркуша паперу та побудувати натюрморт з гіпсовим рельєфом.</w:t>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2.   Прописати натюрморт з гіпсовим рельєфом в техніці акварелі.</w:t>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 xml:space="preserve">3.  Проробити деталі натюрморту з гіпсовим рельєфом та довести роботу.  </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spacing w:line="480" w:lineRule="auto"/>
        <w:rPr>
          <w:rFonts w:ascii="Times New Roman" w:hAnsi="Times New Roman" w:cs="Times New Roman"/>
          <w:sz w:val="28"/>
          <w:szCs w:val="28"/>
          <w:lang w:val="uk-UA"/>
        </w:rPr>
      </w:pPr>
    </w:p>
    <w:p w:rsidR="00FF2ADB" w:rsidRPr="00C61EBD" w:rsidRDefault="00FF2ADB" w:rsidP="00FF2ADB">
      <w:pPr>
        <w:spacing w:line="480" w:lineRule="auto"/>
        <w:rPr>
          <w:rFonts w:ascii="Times New Roman" w:hAnsi="Times New Roman" w:cs="Times New Roman"/>
          <w:sz w:val="28"/>
          <w:szCs w:val="28"/>
          <w:lang w:val="uk-UA" w:eastAsia="ru-RU"/>
        </w:rPr>
      </w:pPr>
    </w:p>
    <w:p w:rsidR="00FF2ADB" w:rsidRPr="00C61EBD" w:rsidRDefault="00FF2ADB" w:rsidP="00FF2ADB">
      <w:pPr>
        <w:spacing w:line="480" w:lineRule="auto"/>
        <w:rPr>
          <w:rFonts w:ascii="Times New Roman" w:hAnsi="Times New Roman" w:cs="Times New Roman"/>
          <w:sz w:val="28"/>
          <w:szCs w:val="28"/>
          <w:lang w:val="uk-UA" w:eastAsia="ru-RU"/>
        </w:rPr>
      </w:pPr>
    </w:p>
    <w:p w:rsidR="00FF2ADB" w:rsidRPr="00C61EBD" w:rsidRDefault="00FF2ADB" w:rsidP="00FF2ADB">
      <w:pPr>
        <w:spacing w:line="480" w:lineRule="auto"/>
        <w:rPr>
          <w:rFonts w:ascii="Times New Roman" w:hAnsi="Times New Roman" w:cs="Times New Roman"/>
          <w:sz w:val="28"/>
          <w:szCs w:val="28"/>
          <w:lang w:val="uk-UA" w:eastAsia="ru-RU"/>
        </w:rPr>
      </w:pPr>
    </w:p>
    <w:p w:rsidR="00FF2ADB" w:rsidRPr="00C61EBD" w:rsidRDefault="00FF2ADB" w:rsidP="00FF2ADB">
      <w:pPr>
        <w:spacing w:line="480" w:lineRule="auto"/>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Завідувач кафедри</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w:t>
      </w:r>
      <w:r w:rsidRPr="00C61EBD">
        <w:rPr>
          <w:rFonts w:ascii="Times New Roman" w:hAnsi="Times New Roman" w:cs="Times New Roman"/>
          <w:sz w:val="28"/>
          <w:szCs w:val="28"/>
          <w:u w:val="single"/>
          <w:lang w:val="uk-UA" w:eastAsia="ru-RU"/>
        </w:rPr>
        <w:t>О, Трошкіна</w:t>
      </w:r>
      <w:r w:rsidRPr="00C61EBD">
        <w:rPr>
          <w:rFonts w:ascii="Times New Roman" w:hAnsi="Times New Roman" w:cs="Times New Roman"/>
          <w:sz w:val="28"/>
          <w:szCs w:val="28"/>
          <w:lang w:val="uk-UA" w:eastAsia="ru-RU"/>
        </w:rPr>
        <w:t>__</w:t>
      </w:r>
    </w:p>
    <w:p w:rsidR="00FF2ADB" w:rsidRPr="00C61EBD" w:rsidRDefault="00FF2ADB" w:rsidP="00FF2ADB">
      <w:pPr>
        <w:ind w:left="6379" w:hanging="567"/>
        <w:jc w:val="both"/>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(підпис)</w:t>
      </w:r>
      <w:r w:rsidRPr="00C61EBD">
        <w:rPr>
          <w:rFonts w:ascii="Times New Roman" w:hAnsi="Times New Roman" w:cs="Times New Roman"/>
          <w:sz w:val="28"/>
          <w:szCs w:val="28"/>
          <w:vertAlign w:val="superscript"/>
          <w:lang w:val="uk-UA" w:eastAsia="ru-RU"/>
        </w:rPr>
        <w:tab/>
        <w:t xml:space="preserve">     (ініціал, прізвище)</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w:t>
      </w:r>
      <w:r w:rsidRPr="00C61EBD">
        <w:rPr>
          <w:rFonts w:ascii="Times New Roman" w:hAnsi="Times New Roman" w:cs="Times New Roman"/>
          <w:sz w:val="28"/>
          <w:szCs w:val="28"/>
          <w:u w:val="single"/>
          <w:lang w:val="uk-UA" w:eastAsia="ru-RU"/>
        </w:rPr>
        <w:t>27</w:t>
      </w:r>
      <w:r w:rsidRPr="00C61EBD">
        <w:rPr>
          <w:rFonts w:ascii="Times New Roman" w:hAnsi="Times New Roman" w:cs="Times New Roman"/>
          <w:sz w:val="28"/>
          <w:szCs w:val="28"/>
          <w:lang w:val="uk-UA" w:eastAsia="ru-RU"/>
        </w:rPr>
        <w:t>_”__</w:t>
      </w:r>
      <w:r w:rsidRPr="00C61EBD">
        <w:rPr>
          <w:rFonts w:ascii="Times New Roman" w:hAnsi="Times New Roman" w:cs="Times New Roman"/>
          <w:sz w:val="28"/>
          <w:szCs w:val="28"/>
          <w:u w:val="single"/>
          <w:lang w:val="uk-UA" w:eastAsia="ru-RU"/>
        </w:rPr>
        <w:t>квітень</w:t>
      </w:r>
      <w:r w:rsidRPr="00C61EBD">
        <w:rPr>
          <w:rFonts w:ascii="Times New Roman" w:hAnsi="Times New Roman" w:cs="Times New Roman"/>
          <w:sz w:val="28"/>
          <w:szCs w:val="28"/>
          <w:lang w:val="uk-UA" w:eastAsia="ru-RU"/>
        </w:rPr>
        <w:t>______2015р.</w:t>
      </w: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rPr>
        <w:lastRenderedPageBreak/>
        <w:t xml:space="preserve">                                                                                                                   (Ф 03.02 – 89)</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Національний авіаційний університет</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Інститут (факультет) ________________</w:t>
      </w:r>
      <w:r w:rsidRPr="00C61EBD">
        <w:rPr>
          <w:rFonts w:ascii="Times New Roman" w:hAnsi="Times New Roman" w:cs="Times New Roman"/>
          <w:sz w:val="28"/>
          <w:szCs w:val="28"/>
          <w:u w:val="single"/>
          <w:lang w:val="uk-UA"/>
        </w:rPr>
        <w:t>аеропортів</w:t>
      </w:r>
      <w:r w:rsidRPr="00C61EBD">
        <w:rPr>
          <w:rFonts w:ascii="Times New Roman" w:hAnsi="Times New Roman" w:cs="Times New Roman"/>
          <w:sz w:val="28"/>
          <w:szCs w:val="28"/>
          <w:u w:val="single"/>
          <w:lang w:val="uk-UA" w:eastAsia="ru-RU"/>
        </w:rPr>
        <w:t xml:space="preserve"> </w:t>
      </w:r>
      <w:r w:rsidRPr="00C61EBD">
        <w:rPr>
          <w:rFonts w:ascii="Times New Roman" w:hAnsi="Times New Roman" w:cs="Times New Roman"/>
          <w:sz w:val="28"/>
          <w:szCs w:val="28"/>
          <w:lang w:val="uk-UA" w:eastAsia="ru-RU"/>
        </w:rPr>
        <w:t>_________________________________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інституту (факультету))</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Кафедра  </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________________________</w:t>
      </w:r>
      <w:r w:rsidRPr="00C61EBD">
        <w:rPr>
          <w:rFonts w:ascii="Times New Roman" w:hAnsi="Times New Roman" w:cs="Times New Roman"/>
          <w:sz w:val="28"/>
          <w:szCs w:val="28"/>
          <w:u w:val="single"/>
          <w:lang w:val="uk-UA"/>
        </w:rPr>
        <w:t>основ архітектури та дизайну</w:t>
      </w:r>
      <w:r w:rsidRPr="00C61EBD">
        <w:rPr>
          <w:rFonts w:ascii="Times New Roman" w:hAnsi="Times New Roman" w:cs="Times New Roman"/>
          <w:sz w:val="28"/>
          <w:szCs w:val="28"/>
          <w:lang w:val="uk-UA"/>
        </w:rPr>
        <w:t>_________________________</w:t>
      </w:r>
      <w:r w:rsidRPr="00C61EBD">
        <w:rPr>
          <w:rFonts w:ascii="Times New Roman" w:hAnsi="Times New Roman" w:cs="Times New Roman"/>
          <w:sz w:val="28"/>
          <w:szCs w:val="28"/>
          <w:u w:val="single"/>
          <w:lang w:val="uk-UA"/>
        </w:rPr>
        <w:t xml:space="preserve">  </w:t>
      </w:r>
      <w:r w:rsidRPr="00C61EBD">
        <w:rPr>
          <w:rFonts w:ascii="Times New Roman" w:hAnsi="Times New Roman" w:cs="Times New Roman"/>
          <w:sz w:val="28"/>
          <w:szCs w:val="28"/>
          <w:lang w:val="uk-UA" w:eastAsia="ru-RU"/>
        </w:rPr>
        <w:t xml:space="preserve"> </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кафедри)</w:t>
      </w:r>
    </w:p>
    <w:p w:rsidR="00FF2ADB" w:rsidRPr="00C61EBD" w:rsidRDefault="00FF2ADB" w:rsidP="00FF2ADB">
      <w:pPr>
        <w:tabs>
          <w:tab w:val="left" w:pos="142"/>
          <w:tab w:val="left" w:pos="1701"/>
        </w:tabs>
        <w:rPr>
          <w:rFonts w:ascii="Times New Roman" w:hAnsi="Times New Roman" w:cs="Times New Roman"/>
          <w:b/>
          <w:sz w:val="28"/>
          <w:szCs w:val="28"/>
        </w:rPr>
      </w:pPr>
      <w:r w:rsidRPr="00C61EBD">
        <w:rPr>
          <w:rFonts w:ascii="Times New Roman" w:hAnsi="Times New Roman" w:cs="Times New Roman"/>
          <w:sz w:val="28"/>
          <w:szCs w:val="28"/>
          <w:lang w:val="uk-UA" w:eastAsia="ru-RU"/>
        </w:rPr>
        <w:t xml:space="preserve">Напрям </w:t>
      </w:r>
      <w:r w:rsidRPr="00C61EBD">
        <w:rPr>
          <w:rFonts w:ascii="Times New Roman" w:hAnsi="Times New Roman" w:cs="Times New Roman"/>
          <w:sz w:val="28"/>
          <w:szCs w:val="28"/>
          <w:lang w:val="uk-UA"/>
        </w:rPr>
        <w:t xml:space="preserve">  _________________________</w:t>
      </w:r>
      <w:r w:rsidRPr="00C61EBD">
        <w:rPr>
          <w:rFonts w:ascii="Times New Roman" w:hAnsi="Times New Roman" w:cs="Times New Roman"/>
          <w:sz w:val="28"/>
          <w:szCs w:val="28"/>
          <w:u w:val="single"/>
          <w:lang w:val="uk-UA"/>
        </w:rPr>
        <w:t>6.020207 «Дизайн»</w:t>
      </w:r>
      <w:r w:rsidRPr="00C61EBD">
        <w:rPr>
          <w:rFonts w:ascii="Times New Roman" w:hAnsi="Times New Roman" w:cs="Times New Roman"/>
          <w:sz w:val="28"/>
          <w:szCs w:val="28"/>
          <w:lang w:val="uk-UA"/>
        </w:rPr>
        <w:t xml:space="preserve"> ___________________________ </w:t>
      </w:r>
    </w:p>
    <w:p w:rsidR="00FF2ADB" w:rsidRPr="00C61EBD" w:rsidRDefault="00FF2ADB" w:rsidP="00FF2ADB">
      <w:pPr>
        <w:tabs>
          <w:tab w:val="left" w:pos="1134"/>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 для ОКР «Бакалавр» шифр назва  напряму )</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Дисципліна</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__________________________ </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sz w:val="28"/>
          <w:szCs w:val="28"/>
          <w:u w:val="single"/>
          <w:lang w:val="uk-UA"/>
        </w:rPr>
        <w:t>Рисунок,  живопис,  скульптура</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b/>
          <w:spacing w:val="-2"/>
          <w:sz w:val="28"/>
          <w:szCs w:val="28"/>
          <w:lang w:val="uk-UA" w:eastAsia="ru-RU"/>
        </w:rPr>
        <w:t xml:space="preserve"> 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(назва дисципліни)</w:t>
      </w: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комплексна контрольна робота</w:t>
      </w: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ВАРІАНТ №20</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eastAsia="ru-RU"/>
        </w:rPr>
        <w:tab/>
      </w:r>
    </w:p>
    <w:p w:rsidR="00FF2ADB" w:rsidRPr="00C61EBD" w:rsidRDefault="00FF2ADB" w:rsidP="00FF2ADB">
      <w:pPr>
        <w:spacing w:line="480" w:lineRule="auto"/>
        <w:ind w:firstLine="708"/>
        <w:rPr>
          <w:rFonts w:ascii="Times New Roman" w:hAnsi="Times New Roman" w:cs="Times New Roman"/>
          <w:sz w:val="28"/>
          <w:szCs w:val="28"/>
          <w:lang w:val="uk-UA"/>
        </w:rPr>
      </w:pPr>
      <w:r w:rsidRPr="00C61EBD">
        <w:rPr>
          <w:rFonts w:ascii="Times New Roman" w:hAnsi="Times New Roman" w:cs="Times New Roman"/>
          <w:sz w:val="28"/>
          <w:szCs w:val="28"/>
          <w:lang w:val="uk-UA"/>
        </w:rPr>
        <w:t>1.  Визначити композиційне рішення в форматі аркуша паперу та побудувати натюрморт на тему «Осінь».</w:t>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2.   Прописати натюрморт на тему «Осінь» в техніці акварелі.</w:t>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lastRenderedPageBreak/>
        <w:tab/>
        <w:t>3.   Проробити деталі натюрморту на тему «Осінь»та довести роботу.</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spacing w:line="480" w:lineRule="auto"/>
        <w:rPr>
          <w:rFonts w:ascii="Times New Roman" w:hAnsi="Times New Roman" w:cs="Times New Roman"/>
          <w:sz w:val="28"/>
          <w:szCs w:val="28"/>
          <w:lang w:val="uk-UA"/>
        </w:rPr>
      </w:pPr>
    </w:p>
    <w:p w:rsidR="00FF2ADB" w:rsidRPr="00C61EBD" w:rsidRDefault="00FF2ADB" w:rsidP="00FF2ADB">
      <w:pPr>
        <w:spacing w:line="480" w:lineRule="auto"/>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Завідувач кафедри</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w:t>
      </w:r>
      <w:r w:rsidRPr="00C61EBD">
        <w:rPr>
          <w:rFonts w:ascii="Times New Roman" w:hAnsi="Times New Roman" w:cs="Times New Roman"/>
          <w:sz w:val="28"/>
          <w:szCs w:val="28"/>
          <w:u w:val="single"/>
          <w:lang w:val="uk-UA" w:eastAsia="ru-RU"/>
        </w:rPr>
        <w:t>О, Трошкіна</w:t>
      </w:r>
      <w:r w:rsidRPr="00C61EBD">
        <w:rPr>
          <w:rFonts w:ascii="Times New Roman" w:hAnsi="Times New Roman" w:cs="Times New Roman"/>
          <w:sz w:val="28"/>
          <w:szCs w:val="28"/>
          <w:lang w:val="uk-UA" w:eastAsia="ru-RU"/>
        </w:rPr>
        <w:t>__</w:t>
      </w:r>
    </w:p>
    <w:p w:rsidR="00FF2ADB" w:rsidRPr="00C61EBD" w:rsidRDefault="00FF2ADB" w:rsidP="00FF2ADB">
      <w:pPr>
        <w:ind w:left="6379" w:hanging="567"/>
        <w:jc w:val="both"/>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(підпис)</w:t>
      </w:r>
      <w:r w:rsidRPr="00C61EBD">
        <w:rPr>
          <w:rFonts w:ascii="Times New Roman" w:hAnsi="Times New Roman" w:cs="Times New Roman"/>
          <w:sz w:val="28"/>
          <w:szCs w:val="28"/>
          <w:vertAlign w:val="superscript"/>
          <w:lang w:val="uk-UA" w:eastAsia="ru-RU"/>
        </w:rPr>
        <w:tab/>
        <w:t xml:space="preserve">     (ініціал, прізвище)</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w:t>
      </w:r>
      <w:r w:rsidRPr="00C61EBD">
        <w:rPr>
          <w:rFonts w:ascii="Times New Roman" w:hAnsi="Times New Roman" w:cs="Times New Roman"/>
          <w:sz w:val="28"/>
          <w:szCs w:val="28"/>
          <w:u w:val="single"/>
          <w:lang w:val="uk-UA" w:eastAsia="ru-RU"/>
        </w:rPr>
        <w:t>27</w:t>
      </w:r>
      <w:r w:rsidRPr="00C61EBD">
        <w:rPr>
          <w:rFonts w:ascii="Times New Roman" w:hAnsi="Times New Roman" w:cs="Times New Roman"/>
          <w:sz w:val="28"/>
          <w:szCs w:val="28"/>
          <w:lang w:val="uk-UA" w:eastAsia="ru-RU"/>
        </w:rPr>
        <w:t>_”__</w:t>
      </w:r>
      <w:r w:rsidRPr="00C61EBD">
        <w:rPr>
          <w:rFonts w:ascii="Times New Roman" w:hAnsi="Times New Roman" w:cs="Times New Roman"/>
          <w:sz w:val="28"/>
          <w:szCs w:val="28"/>
          <w:u w:val="single"/>
          <w:lang w:val="uk-UA" w:eastAsia="ru-RU"/>
        </w:rPr>
        <w:t>квітень</w:t>
      </w:r>
      <w:r w:rsidRPr="00C61EBD">
        <w:rPr>
          <w:rFonts w:ascii="Times New Roman" w:hAnsi="Times New Roman" w:cs="Times New Roman"/>
          <w:sz w:val="28"/>
          <w:szCs w:val="28"/>
          <w:lang w:val="uk-UA" w:eastAsia="ru-RU"/>
        </w:rPr>
        <w:t>______2015р.</w:t>
      </w: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rPr>
        <w:t xml:space="preserve">                                                                                                                   (Ф 03.02 – 89)</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Національний авіаційний університет</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Інститут (факультет) ________________</w:t>
      </w:r>
      <w:r w:rsidRPr="00C61EBD">
        <w:rPr>
          <w:rFonts w:ascii="Times New Roman" w:hAnsi="Times New Roman" w:cs="Times New Roman"/>
          <w:sz w:val="28"/>
          <w:szCs w:val="28"/>
          <w:u w:val="single"/>
          <w:lang w:val="uk-UA"/>
        </w:rPr>
        <w:t>аеропортів</w:t>
      </w:r>
      <w:r w:rsidRPr="00C61EBD">
        <w:rPr>
          <w:rFonts w:ascii="Times New Roman" w:hAnsi="Times New Roman" w:cs="Times New Roman"/>
          <w:sz w:val="28"/>
          <w:szCs w:val="28"/>
          <w:u w:val="single"/>
          <w:lang w:val="uk-UA" w:eastAsia="ru-RU"/>
        </w:rPr>
        <w:t xml:space="preserve"> </w:t>
      </w:r>
      <w:r w:rsidRPr="00C61EBD">
        <w:rPr>
          <w:rFonts w:ascii="Times New Roman" w:hAnsi="Times New Roman" w:cs="Times New Roman"/>
          <w:sz w:val="28"/>
          <w:szCs w:val="28"/>
          <w:lang w:val="uk-UA" w:eastAsia="ru-RU"/>
        </w:rPr>
        <w:t>_________________________________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інституту (факультету))</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Кафедра  </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lastRenderedPageBreak/>
        <w:t>________________________</w:t>
      </w:r>
      <w:r w:rsidRPr="00C61EBD">
        <w:rPr>
          <w:rFonts w:ascii="Times New Roman" w:hAnsi="Times New Roman" w:cs="Times New Roman"/>
          <w:sz w:val="28"/>
          <w:szCs w:val="28"/>
          <w:u w:val="single"/>
          <w:lang w:val="uk-UA"/>
        </w:rPr>
        <w:t>основ архітектури та дизайну</w:t>
      </w:r>
      <w:r w:rsidRPr="00C61EBD">
        <w:rPr>
          <w:rFonts w:ascii="Times New Roman" w:hAnsi="Times New Roman" w:cs="Times New Roman"/>
          <w:sz w:val="28"/>
          <w:szCs w:val="28"/>
          <w:lang w:val="uk-UA"/>
        </w:rPr>
        <w:t>_________________________</w:t>
      </w:r>
      <w:r w:rsidRPr="00C61EBD">
        <w:rPr>
          <w:rFonts w:ascii="Times New Roman" w:hAnsi="Times New Roman" w:cs="Times New Roman"/>
          <w:sz w:val="28"/>
          <w:szCs w:val="28"/>
          <w:u w:val="single"/>
          <w:lang w:val="uk-UA"/>
        </w:rPr>
        <w:t xml:space="preserve">  </w:t>
      </w:r>
      <w:r w:rsidRPr="00C61EBD">
        <w:rPr>
          <w:rFonts w:ascii="Times New Roman" w:hAnsi="Times New Roman" w:cs="Times New Roman"/>
          <w:sz w:val="28"/>
          <w:szCs w:val="28"/>
          <w:lang w:val="uk-UA" w:eastAsia="ru-RU"/>
        </w:rPr>
        <w:t xml:space="preserve"> </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кафедри)</w:t>
      </w:r>
    </w:p>
    <w:p w:rsidR="00FF2ADB" w:rsidRPr="00C61EBD" w:rsidRDefault="00FF2ADB" w:rsidP="00FF2ADB">
      <w:pPr>
        <w:tabs>
          <w:tab w:val="left" w:pos="142"/>
          <w:tab w:val="left" w:pos="1701"/>
        </w:tabs>
        <w:rPr>
          <w:rFonts w:ascii="Times New Roman" w:hAnsi="Times New Roman" w:cs="Times New Roman"/>
          <w:b/>
          <w:sz w:val="28"/>
          <w:szCs w:val="28"/>
        </w:rPr>
      </w:pPr>
      <w:r w:rsidRPr="00C61EBD">
        <w:rPr>
          <w:rFonts w:ascii="Times New Roman" w:hAnsi="Times New Roman" w:cs="Times New Roman"/>
          <w:sz w:val="28"/>
          <w:szCs w:val="28"/>
          <w:lang w:val="uk-UA" w:eastAsia="ru-RU"/>
        </w:rPr>
        <w:t xml:space="preserve">Напрям </w:t>
      </w:r>
      <w:r w:rsidRPr="00C61EBD">
        <w:rPr>
          <w:rFonts w:ascii="Times New Roman" w:hAnsi="Times New Roman" w:cs="Times New Roman"/>
          <w:sz w:val="28"/>
          <w:szCs w:val="28"/>
          <w:lang w:val="uk-UA"/>
        </w:rPr>
        <w:t xml:space="preserve">  _________________________</w:t>
      </w:r>
      <w:r w:rsidRPr="00C61EBD">
        <w:rPr>
          <w:rFonts w:ascii="Times New Roman" w:hAnsi="Times New Roman" w:cs="Times New Roman"/>
          <w:sz w:val="28"/>
          <w:szCs w:val="28"/>
          <w:u w:val="single"/>
          <w:lang w:val="uk-UA"/>
        </w:rPr>
        <w:t>6.020207 «Дизайн»</w:t>
      </w:r>
      <w:r w:rsidRPr="00C61EBD">
        <w:rPr>
          <w:rFonts w:ascii="Times New Roman" w:hAnsi="Times New Roman" w:cs="Times New Roman"/>
          <w:sz w:val="28"/>
          <w:szCs w:val="28"/>
          <w:lang w:val="uk-UA"/>
        </w:rPr>
        <w:t xml:space="preserve"> ___________________________ </w:t>
      </w:r>
    </w:p>
    <w:p w:rsidR="00FF2ADB" w:rsidRPr="00C61EBD" w:rsidRDefault="00FF2ADB" w:rsidP="00FF2ADB">
      <w:pPr>
        <w:tabs>
          <w:tab w:val="left" w:pos="1134"/>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 для ОКР «Бакалавр» шифр назва  напряму )</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Дисципліна</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__________________________ </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sz w:val="28"/>
          <w:szCs w:val="28"/>
          <w:u w:val="single"/>
          <w:lang w:val="uk-UA"/>
        </w:rPr>
        <w:t>Рисунок,  живопис,  скульптура</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b/>
          <w:spacing w:val="-2"/>
          <w:sz w:val="28"/>
          <w:szCs w:val="28"/>
          <w:lang w:val="uk-UA" w:eastAsia="ru-RU"/>
        </w:rPr>
        <w:t xml:space="preserve"> 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(назва дисципліни)</w:t>
      </w: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комплексна контрольна робота</w:t>
      </w: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ВАРІАНТ №21</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eastAsia="ru-RU"/>
        </w:rPr>
        <w:tab/>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1.   Визначити композиційне рішення в форматі аркуша паперу та побудувати натюрморт у класичному стилі з антикварними предметами.</w:t>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2.   Прописати натюрморт у класичному стилі з антикварними предметами в техніці акварелі.</w:t>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3.   Проробити деталі натюрморту в класичному стилі з антикварними предметами та довести роботу.</w:t>
      </w:r>
    </w:p>
    <w:p w:rsidR="00FF2ADB" w:rsidRPr="00C61EBD" w:rsidRDefault="00FF2ADB" w:rsidP="00FF2ADB">
      <w:pPr>
        <w:spacing w:line="480" w:lineRule="auto"/>
        <w:rPr>
          <w:rFonts w:ascii="Times New Roman" w:hAnsi="Times New Roman" w:cs="Times New Roman"/>
          <w:sz w:val="28"/>
          <w:szCs w:val="28"/>
          <w:lang w:val="uk-UA"/>
        </w:rPr>
      </w:pPr>
    </w:p>
    <w:p w:rsidR="00FF2ADB" w:rsidRPr="00C61EBD" w:rsidRDefault="00FF2ADB" w:rsidP="00FF2ADB">
      <w:pPr>
        <w:spacing w:line="480" w:lineRule="auto"/>
        <w:rPr>
          <w:rFonts w:ascii="Times New Roman" w:hAnsi="Times New Roman" w:cs="Times New Roman"/>
          <w:sz w:val="28"/>
          <w:szCs w:val="28"/>
          <w:lang w:val="uk-UA"/>
        </w:rPr>
      </w:pPr>
    </w:p>
    <w:p w:rsidR="00FF2ADB" w:rsidRPr="00C61EBD" w:rsidRDefault="00FF2ADB" w:rsidP="00FF2ADB">
      <w:pPr>
        <w:spacing w:line="480" w:lineRule="auto"/>
        <w:rPr>
          <w:rFonts w:ascii="Times New Roman" w:hAnsi="Times New Roman" w:cs="Times New Roman"/>
          <w:sz w:val="28"/>
          <w:szCs w:val="28"/>
          <w:lang w:val="uk-UA"/>
        </w:rPr>
      </w:pPr>
    </w:p>
    <w:p w:rsidR="00FF2ADB" w:rsidRPr="00C61EBD" w:rsidRDefault="00FF2ADB" w:rsidP="00FF2ADB">
      <w:pPr>
        <w:spacing w:line="480" w:lineRule="auto"/>
        <w:rPr>
          <w:rFonts w:ascii="Times New Roman" w:hAnsi="Times New Roman" w:cs="Times New Roman"/>
          <w:sz w:val="28"/>
          <w:szCs w:val="28"/>
          <w:lang w:val="uk-UA"/>
        </w:rPr>
      </w:pP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Завідувач кафедри</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w:t>
      </w:r>
      <w:r w:rsidRPr="00C61EBD">
        <w:rPr>
          <w:rFonts w:ascii="Times New Roman" w:hAnsi="Times New Roman" w:cs="Times New Roman"/>
          <w:sz w:val="28"/>
          <w:szCs w:val="28"/>
          <w:u w:val="single"/>
          <w:lang w:val="uk-UA" w:eastAsia="ru-RU"/>
        </w:rPr>
        <w:t>О, Трошкіна</w:t>
      </w:r>
      <w:r w:rsidRPr="00C61EBD">
        <w:rPr>
          <w:rFonts w:ascii="Times New Roman" w:hAnsi="Times New Roman" w:cs="Times New Roman"/>
          <w:sz w:val="28"/>
          <w:szCs w:val="28"/>
          <w:lang w:val="uk-UA" w:eastAsia="ru-RU"/>
        </w:rPr>
        <w:t>__</w:t>
      </w:r>
    </w:p>
    <w:p w:rsidR="00FF2ADB" w:rsidRPr="00C61EBD" w:rsidRDefault="00FF2ADB" w:rsidP="00FF2ADB">
      <w:pPr>
        <w:ind w:left="6379" w:hanging="567"/>
        <w:jc w:val="both"/>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(підпис)</w:t>
      </w:r>
      <w:r w:rsidRPr="00C61EBD">
        <w:rPr>
          <w:rFonts w:ascii="Times New Roman" w:hAnsi="Times New Roman" w:cs="Times New Roman"/>
          <w:sz w:val="28"/>
          <w:szCs w:val="28"/>
          <w:vertAlign w:val="superscript"/>
          <w:lang w:val="uk-UA" w:eastAsia="ru-RU"/>
        </w:rPr>
        <w:tab/>
        <w:t xml:space="preserve">     (ініціал, прізвище)</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w:t>
      </w:r>
      <w:r w:rsidRPr="00C61EBD">
        <w:rPr>
          <w:rFonts w:ascii="Times New Roman" w:hAnsi="Times New Roman" w:cs="Times New Roman"/>
          <w:sz w:val="28"/>
          <w:szCs w:val="28"/>
          <w:u w:val="single"/>
          <w:lang w:val="uk-UA" w:eastAsia="ru-RU"/>
        </w:rPr>
        <w:t>27</w:t>
      </w:r>
      <w:r w:rsidRPr="00C61EBD">
        <w:rPr>
          <w:rFonts w:ascii="Times New Roman" w:hAnsi="Times New Roman" w:cs="Times New Roman"/>
          <w:sz w:val="28"/>
          <w:szCs w:val="28"/>
          <w:lang w:val="uk-UA" w:eastAsia="ru-RU"/>
        </w:rPr>
        <w:t>_”__</w:t>
      </w:r>
      <w:r w:rsidRPr="00C61EBD">
        <w:rPr>
          <w:rFonts w:ascii="Times New Roman" w:hAnsi="Times New Roman" w:cs="Times New Roman"/>
          <w:sz w:val="28"/>
          <w:szCs w:val="28"/>
          <w:u w:val="single"/>
          <w:lang w:val="uk-UA" w:eastAsia="ru-RU"/>
        </w:rPr>
        <w:t>квітень</w:t>
      </w:r>
      <w:r w:rsidRPr="00C61EBD">
        <w:rPr>
          <w:rFonts w:ascii="Times New Roman" w:hAnsi="Times New Roman" w:cs="Times New Roman"/>
          <w:sz w:val="28"/>
          <w:szCs w:val="28"/>
          <w:lang w:val="uk-UA" w:eastAsia="ru-RU"/>
        </w:rPr>
        <w:t>______2015р.</w:t>
      </w: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rPr>
        <w:t xml:space="preserve">                                                                                                                   (Ф 03.02 – 89)</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Національний авіаційний університет</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Інститут (факультет) ________________</w:t>
      </w:r>
      <w:r w:rsidRPr="00C61EBD">
        <w:rPr>
          <w:rFonts w:ascii="Times New Roman" w:hAnsi="Times New Roman" w:cs="Times New Roman"/>
          <w:sz w:val="28"/>
          <w:szCs w:val="28"/>
          <w:u w:val="single"/>
          <w:lang w:val="uk-UA"/>
        </w:rPr>
        <w:t>аеропортів</w:t>
      </w:r>
      <w:r w:rsidRPr="00C61EBD">
        <w:rPr>
          <w:rFonts w:ascii="Times New Roman" w:hAnsi="Times New Roman" w:cs="Times New Roman"/>
          <w:sz w:val="28"/>
          <w:szCs w:val="28"/>
          <w:u w:val="single"/>
          <w:lang w:val="uk-UA" w:eastAsia="ru-RU"/>
        </w:rPr>
        <w:t xml:space="preserve"> </w:t>
      </w:r>
      <w:r w:rsidRPr="00C61EBD">
        <w:rPr>
          <w:rFonts w:ascii="Times New Roman" w:hAnsi="Times New Roman" w:cs="Times New Roman"/>
          <w:sz w:val="28"/>
          <w:szCs w:val="28"/>
          <w:lang w:val="uk-UA" w:eastAsia="ru-RU"/>
        </w:rPr>
        <w:t>_________________________________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інституту (факультету))</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Кафедра  </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________________________</w:t>
      </w:r>
      <w:r w:rsidRPr="00C61EBD">
        <w:rPr>
          <w:rFonts w:ascii="Times New Roman" w:hAnsi="Times New Roman" w:cs="Times New Roman"/>
          <w:sz w:val="28"/>
          <w:szCs w:val="28"/>
          <w:u w:val="single"/>
          <w:lang w:val="uk-UA"/>
        </w:rPr>
        <w:t>основ архітектури та дизайну</w:t>
      </w:r>
      <w:r w:rsidRPr="00C61EBD">
        <w:rPr>
          <w:rFonts w:ascii="Times New Roman" w:hAnsi="Times New Roman" w:cs="Times New Roman"/>
          <w:sz w:val="28"/>
          <w:szCs w:val="28"/>
          <w:lang w:val="uk-UA"/>
        </w:rPr>
        <w:t>_________________________</w:t>
      </w:r>
      <w:r w:rsidRPr="00C61EBD">
        <w:rPr>
          <w:rFonts w:ascii="Times New Roman" w:hAnsi="Times New Roman" w:cs="Times New Roman"/>
          <w:sz w:val="28"/>
          <w:szCs w:val="28"/>
          <w:u w:val="single"/>
          <w:lang w:val="uk-UA"/>
        </w:rPr>
        <w:t xml:space="preserve">  </w:t>
      </w:r>
      <w:r w:rsidRPr="00C61EBD">
        <w:rPr>
          <w:rFonts w:ascii="Times New Roman" w:hAnsi="Times New Roman" w:cs="Times New Roman"/>
          <w:sz w:val="28"/>
          <w:szCs w:val="28"/>
          <w:lang w:val="uk-UA" w:eastAsia="ru-RU"/>
        </w:rPr>
        <w:t xml:space="preserve"> </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кафедри)</w:t>
      </w:r>
    </w:p>
    <w:p w:rsidR="00FF2ADB" w:rsidRPr="00C61EBD" w:rsidRDefault="00FF2ADB" w:rsidP="00FF2ADB">
      <w:pPr>
        <w:tabs>
          <w:tab w:val="left" w:pos="142"/>
          <w:tab w:val="left" w:pos="1701"/>
        </w:tabs>
        <w:rPr>
          <w:rFonts w:ascii="Times New Roman" w:hAnsi="Times New Roman" w:cs="Times New Roman"/>
          <w:b/>
          <w:sz w:val="28"/>
          <w:szCs w:val="28"/>
        </w:rPr>
      </w:pPr>
      <w:r w:rsidRPr="00C61EBD">
        <w:rPr>
          <w:rFonts w:ascii="Times New Roman" w:hAnsi="Times New Roman" w:cs="Times New Roman"/>
          <w:sz w:val="28"/>
          <w:szCs w:val="28"/>
          <w:lang w:val="uk-UA" w:eastAsia="ru-RU"/>
        </w:rPr>
        <w:t xml:space="preserve">Напрям </w:t>
      </w:r>
      <w:r w:rsidRPr="00C61EBD">
        <w:rPr>
          <w:rFonts w:ascii="Times New Roman" w:hAnsi="Times New Roman" w:cs="Times New Roman"/>
          <w:sz w:val="28"/>
          <w:szCs w:val="28"/>
          <w:lang w:val="uk-UA"/>
        </w:rPr>
        <w:t xml:space="preserve">  _________________________</w:t>
      </w:r>
      <w:r w:rsidRPr="00C61EBD">
        <w:rPr>
          <w:rFonts w:ascii="Times New Roman" w:hAnsi="Times New Roman" w:cs="Times New Roman"/>
          <w:sz w:val="28"/>
          <w:szCs w:val="28"/>
          <w:u w:val="single"/>
          <w:lang w:val="uk-UA"/>
        </w:rPr>
        <w:t>6.020207 «Дизайн»</w:t>
      </w:r>
      <w:r w:rsidRPr="00C61EBD">
        <w:rPr>
          <w:rFonts w:ascii="Times New Roman" w:hAnsi="Times New Roman" w:cs="Times New Roman"/>
          <w:sz w:val="28"/>
          <w:szCs w:val="28"/>
          <w:lang w:val="uk-UA"/>
        </w:rPr>
        <w:t xml:space="preserve"> ___________________________ </w:t>
      </w:r>
    </w:p>
    <w:p w:rsidR="00FF2ADB" w:rsidRPr="00C61EBD" w:rsidRDefault="00FF2ADB" w:rsidP="00FF2ADB">
      <w:pPr>
        <w:tabs>
          <w:tab w:val="left" w:pos="1134"/>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 для ОКР «Бакалавр» шифр назва  напряму )</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Дисципліна</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__________________________ </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sz w:val="28"/>
          <w:szCs w:val="28"/>
          <w:u w:val="single"/>
          <w:lang w:val="uk-UA"/>
        </w:rPr>
        <w:t>Рисунок,  живопис,  скульптура</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b/>
          <w:spacing w:val="-2"/>
          <w:sz w:val="28"/>
          <w:szCs w:val="28"/>
          <w:lang w:val="uk-UA" w:eastAsia="ru-RU"/>
        </w:rPr>
        <w:t xml:space="preserve"> 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(назва дисципліни)</w:t>
      </w: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комплексна контрольна робота</w:t>
      </w: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ВАРІАНТ №22</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eastAsia="ru-RU"/>
        </w:rPr>
        <w:tab/>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1.   Визначити композиційне рішення в форматі аркуша паперу та побудувати натюрморт «У майстерні художника».</w:t>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2.   Прописати натюрморт «У майстерні художника» в техніці акварелі.</w:t>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3.   Проробити деталі натюрморту «У майстерні художника» та довести роботу.</w:t>
      </w:r>
    </w:p>
    <w:p w:rsidR="00FF2ADB" w:rsidRPr="00C61EBD" w:rsidRDefault="00FF2ADB" w:rsidP="00FF2ADB">
      <w:pPr>
        <w:spacing w:line="480" w:lineRule="auto"/>
        <w:rPr>
          <w:rFonts w:ascii="Times New Roman" w:hAnsi="Times New Roman" w:cs="Times New Roman"/>
          <w:sz w:val="28"/>
          <w:szCs w:val="28"/>
          <w:lang w:val="uk-UA"/>
        </w:rPr>
      </w:pPr>
    </w:p>
    <w:p w:rsidR="00FF2ADB" w:rsidRPr="00C61EBD" w:rsidRDefault="00FF2ADB" w:rsidP="00FF2ADB">
      <w:pPr>
        <w:spacing w:line="480" w:lineRule="auto"/>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Завідувач кафедри</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w:t>
      </w:r>
      <w:r w:rsidRPr="00C61EBD">
        <w:rPr>
          <w:rFonts w:ascii="Times New Roman" w:hAnsi="Times New Roman" w:cs="Times New Roman"/>
          <w:sz w:val="28"/>
          <w:szCs w:val="28"/>
          <w:u w:val="single"/>
          <w:lang w:val="uk-UA" w:eastAsia="ru-RU"/>
        </w:rPr>
        <w:t>О, Трошкіна</w:t>
      </w:r>
      <w:r w:rsidRPr="00C61EBD">
        <w:rPr>
          <w:rFonts w:ascii="Times New Roman" w:hAnsi="Times New Roman" w:cs="Times New Roman"/>
          <w:sz w:val="28"/>
          <w:szCs w:val="28"/>
          <w:lang w:val="uk-UA" w:eastAsia="ru-RU"/>
        </w:rPr>
        <w:t>__</w:t>
      </w:r>
    </w:p>
    <w:p w:rsidR="00FF2ADB" w:rsidRPr="00C61EBD" w:rsidRDefault="00FF2ADB" w:rsidP="00FF2ADB">
      <w:pPr>
        <w:ind w:left="6379" w:hanging="567"/>
        <w:jc w:val="both"/>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(підпис)</w:t>
      </w:r>
      <w:r w:rsidRPr="00C61EBD">
        <w:rPr>
          <w:rFonts w:ascii="Times New Roman" w:hAnsi="Times New Roman" w:cs="Times New Roman"/>
          <w:sz w:val="28"/>
          <w:szCs w:val="28"/>
          <w:vertAlign w:val="superscript"/>
          <w:lang w:val="uk-UA" w:eastAsia="ru-RU"/>
        </w:rPr>
        <w:tab/>
        <w:t xml:space="preserve">     (ініціал, прізвище)</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w:t>
      </w:r>
      <w:r w:rsidRPr="00C61EBD">
        <w:rPr>
          <w:rFonts w:ascii="Times New Roman" w:hAnsi="Times New Roman" w:cs="Times New Roman"/>
          <w:sz w:val="28"/>
          <w:szCs w:val="28"/>
          <w:u w:val="single"/>
          <w:lang w:val="uk-UA" w:eastAsia="ru-RU"/>
        </w:rPr>
        <w:t>27</w:t>
      </w:r>
      <w:r w:rsidRPr="00C61EBD">
        <w:rPr>
          <w:rFonts w:ascii="Times New Roman" w:hAnsi="Times New Roman" w:cs="Times New Roman"/>
          <w:sz w:val="28"/>
          <w:szCs w:val="28"/>
          <w:lang w:val="uk-UA" w:eastAsia="ru-RU"/>
        </w:rPr>
        <w:t>_”__</w:t>
      </w:r>
      <w:r w:rsidRPr="00C61EBD">
        <w:rPr>
          <w:rFonts w:ascii="Times New Roman" w:hAnsi="Times New Roman" w:cs="Times New Roman"/>
          <w:sz w:val="28"/>
          <w:szCs w:val="28"/>
          <w:u w:val="single"/>
          <w:lang w:val="uk-UA" w:eastAsia="ru-RU"/>
        </w:rPr>
        <w:t>квітень</w:t>
      </w:r>
      <w:r w:rsidRPr="00C61EBD">
        <w:rPr>
          <w:rFonts w:ascii="Times New Roman" w:hAnsi="Times New Roman" w:cs="Times New Roman"/>
          <w:sz w:val="28"/>
          <w:szCs w:val="28"/>
          <w:lang w:val="uk-UA" w:eastAsia="ru-RU"/>
        </w:rPr>
        <w:t>______2015р.</w:t>
      </w: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rPr>
        <w:t xml:space="preserve">                                                                                                                   (Ф 03.02 – 89)</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Національний авіаційний університет</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Інститут (факультет) ________________</w:t>
      </w:r>
      <w:r w:rsidRPr="00C61EBD">
        <w:rPr>
          <w:rFonts w:ascii="Times New Roman" w:hAnsi="Times New Roman" w:cs="Times New Roman"/>
          <w:sz w:val="28"/>
          <w:szCs w:val="28"/>
          <w:u w:val="single"/>
          <w:lang w:val="uk-UA"/>
        </w:rPr>
        <w:t>аеропортів</w:t>
      </w:r>
      <w:r w:rsidRPr="00C61EBD">
        <w:rPr>
          <w:rFonts w:ascii="Times New Roman" w:hAnsi="Times New Roman" w:cs="Times New Roman"/>
          <w:sz w:val="28"/>
          <w:szCs w:val="28"/>
          <w:u w:val="single"/>
          <w:lang w:val="uk-UA" w:eastAsia="ru-RU"/>
        </w:rPr>
        <w:t xml:space="preserve"> </w:t>
      </w:r>
      <w:r w:rsidRPr="00C61EBD">
        <w:rPr>
          <w:rFonts w:ascii="Times New Roman" w:hAnsi="Times New Roman" w:cs="Times New Roman"/>
          <w:sz w:val="28"/>
          <w:szCs w:val="28"/>
          <w:lang w:val="uk-UA" w:eastAsia="ru-RU"/>
        </w:rPr>
        <w:t>_________________________________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інституту (факультету))</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Кафедра  </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________________________</w:t>
      </w:r>
      <w:r w:rsidRPr="00C61EBD">
        <w:rPr>
          <w:rFonts w:ascii="Times New Roman" w:hAnsi="Times New Roman" w:cs="Times New Roman"/>
          <w:sz w:val="28"/>
          <w:szCs w:val="28"/>
          <w:u w:val="single"/>
          <w:lang w:val="uk-UA"/>
        </w:rPr>
        <w:t>основ архітектури та дизайну</w:t>
      </w:r>
      <w:r w:rsidRPr="00C61EBD">
        <w:rPr>
          <w:rFonts w:ascii="Times New Roman" w:hAnsi="Times New Roman" w:cs="Times New Roman"/>
          <w:sz w:val="28"/>
          <w:szCs w:val="28"/>
          <w:lang w:val="uk-UA"/>
        </w:rPr>
        <w:t>_________________________</w:t>
      </w:r>
      <w:r w:rsidRPr="00C61EBD">
        <w:rPr>
          <w:rFonts w:ascii="Times New Roman" w:hAnsi="Times New Roman" w:cs="Times New Roman"/>
          <w:sz w:val="28"/>
          <w:szCs w:val="28"/>
          <w:u w:val="single"/>
          <w:lang w:val="uk-UA"/>
        </w:rPr>
        <w:t xml:space="preserve">  </w:t>
      </w:r>
      <w:r w:rsidRPr="00C61EBD">
        <w:rPr>
          <w:rFonts w:ascii="Times New Roman" w:hAnsi="Times New Roman" w:cs="Times New Roman"/>
          <w:sz w:val="28"/>
          <w:szCs w:val="28"/>
          <w:lang w:val="uk-UA" w:eastAsia="ru-RU"/>
        </w:rPr>
        <w:t xml:space="preserve"> </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кафедри)</w:t>
      </w:r>
    </w:p>
    <w:p w:rsidR="00FF2ADB" w:rsidRPr="00C61EBD" w:rsidRDefault="00FF2ADB" w:rsidP="00FF2ADB">
      <w:pPr>
        <w:tabs>
          <w:tab w:val="left" w:pos="142"/>
          <w:tab w:val="left" w:pos="1701"/>
        </w:tabs>
        <w:rPr>
          <w:rFonts w:ascii="Times New Roman" w:hAnsi="Times New Roman" w:cs="Times New Roman"/>
          <w:b/>
          <w:sz w:val="28"/>
          <w:szCs w:val="28"/>
        </w:rPr>
      </w:pPr>
      <w:r w:rsidRPr="00C61EBD">
        <w:rPr>
          <w:rFonts w:ascii="Times New Roman" w:hAnsi="Times New Roman" w:cs="Times New Roman"/>
          <w:sz w:val="28"/>
          <w:szCs w:val="28"/>
          <w:lang w:val="uk-UA" w:eastAsia="ru-RU"/>
        </w:rPr>
        <w:t xml:space="preserve">Напрям </w:t>
      </w:r>
      <w:r w:rsidRPr="00C61EBD">
        <w:rPr>
          <w:rFonts w:ascii="Times New Roman" w:hAnsi="Times New Roman" w:cs="Times New Roman"/>
          <w:sz w:val="28"/>
          <w:szCs w:val="28"/>
          <w:lang w:val="uk-UA"/>
        </w:rPr>
        <w:t xml:space="preserve">  _________________________</w:t>
      </w:r>
      <w:r w:rsidRPr="00C61EBD">
        <w:rPr>
          <w:rFonts w:ascii="Times New Roman" w:hAnsi="Times New Roman" w:cs="Times New Roman"/>
          <w:sz w:val="28"/>
          <w:szCs w:val="28"/>
          <w:u w:val="single"/>
          <w:lang w:val="uk-UA"/>
        </w:rPr>
        <w:t>6.020207 «Дизайн»</w:t>
      </w:r>
      <w:r w:rsidRPr="00C61EBD">
        <w:rPr>
          <w:rFonts w:ascii="Times New Roman" w:hAnsi="Times New Roman" w:cs="Times New Roman"/>
          <w:sz w:val="28"/>
          <w:szCs w:val="28"/>
          <w:lang w:val="uk-UA"/>
        </w:rPr>
        <w:t xml:space="preserve"> ___________________________ </w:t>
      </w:r>
    </w:p>
    <w:p w:rsidR="00FF2ADB" w:rsidRPr="00C61EBD" w:rsidRDefault="00FF2ADB" w:rsidP="00FF2ADB">
      <w:pPr>
        <w:tabs>
          <w:tab w:val="left" w:pos="1134"/>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 для ОКР «Бакалавр» шифр назва  напряму )</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Дисципліна</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__________________________ </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sz w:val="28"/>
          <w:szCs w:val="28"/>
          <w:u w:val="single"/>
          <w:lang w:val="uk-UA"/>
        </w:rPr>
        <w:t>Рисунок,  живопис,  скульптура</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b/>
          <w:spacing w:val="-2"/>
          <w:sz w:val="28"/>
          <w:szCs w:val="28"/>
          <w:lang w:val="uk-UA" w:eastAsia="ru-RU"/>
        </w:rPr>
        <w:t xml:space="preserve"> 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(назва дисципліни)</w:t>
      </w: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комплексна контрольна робота</w:t>
      </w: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ВАРІАНТ №23</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eastAsia="ru-RU"/>
        </w:rPr>
        <w:tab/>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1.   Визначити композиційне рішення в форматі аркуша паперу та побудувати натюрморт з гіпсовою головою.</w:t>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lastRenderedPageBreak/>
        <w:tab/>
        <w:t>2.   Прописати натюрморт з гіпсовою головою в техніці акварелі.</w:t>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3.   Проробити деталі натюрморту з гіпсовою головою та довести роботу.</w:t>
      </w:r>
    </w:p>
    <w:p w:rsidR="00FF2ADB" w:rsidRPr="00C61EBD" w:rsidRDefault="00FF2ADB" w:rsidP="00FF2ADB">
      <w:pPr>
        <w:spacing w:line="480" w:lineRule="auto"/>
        <w:rPr>
          <w:rFonts w:ascii="Times New Roman" w:hAnsi="Times New Roman" w:cs="Times New Roman"/>
          <w:sz w:val="28"/>
          <w:szCs w:val="28"/>
          <w:lang w:val="uk-UA"/>
        </w:rPr>
      </w:pPr>
    </w:p>
    <w:p w:rsidR="00FF2ADB" w:rsidRPr="00C61EBD" w:rsidRDefault="00FF2ADB" w:rsidP="00FF2ADB">
      <w:pPr>
        <w:spacing w:line="480" w:lineRule="auto"/>
        <w:rPr>
          <w:rFonts w:ascii="Times New Roman" w:hAnsi="Times New Roman" w:cs="Times New Roman"/>
          <w:sz w:val="28"/>
          <w:szCs w:val="28"/>
          <w:lang w:val="uk-UA"/>
        </w:rPr>
      </w:pPr>
    </w:p>
    <w:p w:rsidR="00FF2ADB" w:rsidRPr="00C61EBD" w:rsidRDefault="00FF2ADB" w:rsidP="00FF2ADB">
      <w:pPr>
        <w:spacing w:line="480" w:lineRule="auto"/>
        <w:rPr>
          <w:rFonts w:ascii="Times New Roman" w:hAnsi="Times New Roman" w:cs="Times New Roman"/>
          <w:sz w:val="28"/>
          <w:szCs w:val="28"/>
          <w:lang w:val="uk-UA" w:eastAsia="ru-RU"/>
        </w:rPr>
      </w:pPr>
    </w:p>
    <w:p w:rsidR="00FF2ADB" w:rsidRPr="00C61EBD" w:rsidRDefault="00FF2ADB" w:rsidP="00FF2ADB">
      <w:pPr>
        <w:spacing w:line="480" w:lineRule="auto"/>
        <w:rPr>
          <w:rFonts w:ascii="Times New Roman" w:hAnsi="Times New Roman" w:cs="Times New Roman"/>
          <w:sz w:val="28"/>
          <w:szCs w:val="28"/>
          <w:lang w:val="uk-UA" w:eastAsia="ru-RU"/>
        </w:rPr>
      </w:pPr>
    </w:p>
    <w:p w:rsidR="00FF2ADB" w:rsidRPr="00C61EBD" w:rsidRDefault="00FF2ADB" w:rsidP="00FF2ADB">
      <w:pPr>
        <w:spacing w:line="480" w:lineRule="auto"/>
        <w:rPr>
          <w:rFonts w:ascii="Times New Roman" w:hAnsi="Times New Roman" w:cs="Times New Roman"/>
          <w:sz w:val="28"/>
          <w:szCs w:val="28"/>
          <w:lang w:val="uk-UA" w:eastAsia="ru-RU"/>
        </w:rPr>
      </w:pPr>
    </w:p>
    <w:p w:rsidR="00FF2ADB" w:rsidRPr="00C61EBD" w:rsidRDefault="00FF2ADB" w:rsidP="00FF2ADB">
      <w:pPr>
        <w:spacing w:line="480" w:lineRule="auto"/>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Завідувач кафедри</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w:t>
      </w:r>
      <w:r w:rsidRPr="00C61EBD">
        <w:rPr>
          <w:rFonts w:ascii="Times New Roman" w:hAnsi="Times New Roman" w:cs="Times New Roman"/>
          <w:sz w:val="28"/>
          <w:szCs w:val="28"/>
          <w:u w:val="single"/>
          <w:lang w:val="uk-UA" w:eastAsia="ru-RU"/>
        </w:rPr>
        <w:t>О, Трошкіна</w:t>
      </w:r>
      <w:r w:rsidRPr="00C61EBD">
        <w:rPr>
          <w:rFonts w:ascii="Times New Roman" w:hAnsi="Times New Roman" w:cs="Times New Roman"/>
          <w:sz w:val="28"/>
          <w:szCs w:val="28"/>
          <w:lang w:val="uk-UA" w:eastAsia="ru-RU"/>
        </w:rPr>
        <w:t>__</w:t>
      </w:r>
    </w:p>
    <w:p w:rsidR="00FF2ADB" w:rsidRPr="00C61EBD" w:rsidRDefault="00FF2ADB" w:rsidP="00FF2ADB">
      <w:pPr>
        <w:ind w:left="6379" w:hanging="567"/>
        <w:jc w:val="both"/>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(підпис)</w:t>
      </w:r>
      <w:r w:rsidRPr="00C61EBD">
        <w:rPr>
          <w:rFonts w:ascii="Times New Roman" w:hAnsi="Times New Roman" w:cs="Times New Roman"/>
          <w:sz w:val="28"/>
          <w:szCs w:val="28"/>
          <w:vertAlign w:val="superscript"/>
          <w:lang w:val="uk-UA" w:eastAsia="ru-RU"/>
        </w:rPr>
        <w:tab/>
        <w:t xml:space="preserve">     (ініціал, прізвище)</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w:t>
      </w:r>
      <w:r w:rsidRPr="00C61EBD">
        <w:rPr>
          <w:rFonts w:ascii="Times New Roman" w:hAnsi="Times New Roman" w:cs="Times New Roman"/>
          <w:sz w:val="28"/>
          <w:szCs w:val="28"/>
          <w:u w:val="single"/>
          <w:lang w:val="uk-UA" w:eastAsia="ru-RU"/>
        </w:rPr>
        <w:t>27</w:t>
      </w:r>
      <w:r w:rsidRPr="00C61EBD">
        <w:rPr>
          <w:rFonts w:ascii="Times New Roman" w:hAnsi="Times New Roman" w:cs="Times New Roman"/>
          <w:sz w:val="28"/>
          <w:szCs w:val="28"/>
          <w:lang w:val="uk-UA" w:eastAsia="ru-RU"/>
        </w:rPr>
        <w:t>_”__</w:t>
      </w:r>
      <w:r w:rsidRPr="00C61EBD">
        <w:rPr>
          <w:rFonts w:ascii="Times New Roman" w:hAnsi="Times New Roman" w:cs="Times New Roman"/>
          <w:sz w:val="28"/>
          <w:szCs w:val="28"/>
          <w:u w:val="single"/>
          <w:lang w:val="uk-UA" w:eastAsia="ru-RU"/>
        </w:rPr>
        <w:t>квітень</w:t>
      </w:r>
      <w:r w:rsidRPr="00C61EBD">
        <w:rPr>
          <w:rFonts w:ascii="Times New Roman" w:hAnsi="Times New Roman" w:cs="Times New Roman"/>
          <w:sz w:val="28"/>
          <w:szCs w:val="28"/>
          <w:lang w:val="uk-UA" w:eastAsia="ru-RU"/>
        </w:rPr>
        <w:t>______2015р.</w:t>
      </w: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rPr>
        <w:t xml:space="preserve">                                                                                                                  (Ф 03.02 – 89)</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Національний авіаційний університет</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Інститут (факультет) ________________</w:t>
      </w:r>
      <w:r w:rsidRPr="00C61EBD">
        <w:rPr>
          <w:rFonts w:ascii="Times New Roman" w:hAnsi="Times New Roman" w:cs="Times New Roman"/>
          <w:sz w:val="28"/>
          <w:szCs w:val="28"/>
          <w:u w:val="single"/>
          <w:lang w:val="uk-UA"/>
        </w:rPr>
        <w:t>аеропортів</w:t>
      </w:r>
      <w:r w:rsidRPr="00C61EBD">
        <w:rPr>
          <w:rFonts w:ascii="Times New Roman" w:hAnsi="Times New Roman" w:cs="Times New Roman"/>
          <w:sz w:val="28"/>
          <w:szCs w:val="28"/>
          <w:u w:val="single"/>
          <w:lang w:val="uk-UA" w:eastAsia="ru-RU"/>
        </w:rPr>
        <w:t xml:space="preserve"> </w:t>
      </w:r>
      <w:r w:rsidRPr="00C61EBD">
        <w:rPr>
          <w:rFonts w:ascii="Times New Roman" w:hAnsi="Times New Roman" w:cs="Times New Roman"/>
          <w:sz w:val="28"/>
          <w:szCs w:val="28"/>
          <w:lang w:val="uk-UA" w:eastAsia="ru-RU"/>
        </w:rPr>
        <w:t>_________________________________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інституту (факультету))</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Кафедра  </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lastRenderedPageBreak/>
        <w:t>________________________</w:t>
      </w:r>
      <w:r w:rsidRPr="00C61EBD">
        <w:rPr>
          <w:rFonts w:ascii="Times New Roman" w:hAnsi="Times New Roman" w:cs="Times New Roman"/>
          <w:sz w:val="28"/>
          <w:szCs w:val="28"/>
          <w:u w:val="single"/>
          <w:lang w:val="uk-UA"/>
        </w:rPr>
        <w:t>основ архітектури та дизайну</w:t>
      </w:r>
      <w:r w:rsidRPr="00C61EBD">
        <w:rPr>
          <w:rFonts w:ascii="Times New Roman" w:hAnsi="Times New Roman" w:cs="Times New Roman"/>
          <w:sz w:val="28"/>
          <w:szCs w:val="28"/>
          <w:lang w:val="uk-UA"/>
        </w:rPr>
        <w:t>_________________________</w:t>
      </w:r>
      <w:r w:rsidRPr="00C61EBD">
        <w:rPr>
          <w:rFonts w:ascii="Times New Roman" w:hAnsi="Times New Roman" w:cs="Times New Roman"/>
          <w:sz w:val="28"/>
          <w:szCs w:val="28"/>
          <w:u w:val="single"/>
          <w:lang w:val="uk-UA"/>
        </w:rPr>
        <w:t xml:space="preserve">  </w:t>
      </w:r>
      <w:r w:rsidRPr="00C61EBD">
        <w:rPr>
          <w:rFonts w:ascii="Times New Roman" w:hAnsi="Times New Roman" w:cs="Times New Roman"/>
          <w:sz w:val="28"/>
          <w:szCs w:val="28"/>
          <w:lang w:val="uk-UA" w:eastAsia="ru-RU"/>
        </w:rPr>
        <w:t xml:space="preserve"> </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кафедри)</w:t>
      </w:r>
    </w:p>
    <w:p w:rsidR="00FF2ADB" w:rsidRPr="00C61EBD" w:rsidRDefault="00FF2ADB" w:rsidP="00FF2ADB">
      <w:pPr>
        <w:tabs>
          <w:tab w:val="left" w:pos="142"/>
          <w:tab w:val="left" w:pos="1701"/>
        </w:tabs>
        <w:rPr>
          <w:rFonts w:ascii="Times New Roman" w:hAnsi="Times New Roman" w:cs="Times New Roman"/>
          <w:b/>
          <w:sz w:val="28"/>
          <w:szCs w:val="28"/>
        </w:rPr>
      </w:pPr>
      <w:r w:rsidRPr="00C61EBD">
        <w:rPr>
          <w:rFonts w:ascii="Times New Roman" w:hAnsi="Times New Roman" w:cs="Times New Roman"/>
          <w:sz w:val="28"/>
          <w:szCs w:val="28"/>
          <w:lang w:val="uk-UA" w:eastAsia="ru-RU"/>
        </w:rPr>
        <w:t xml:space="preserve">Напрям </w:t>
      </w:r>
      <w:r w:rsidRPr="00C61EBD">
        <w:rPr>
          <w:rFonts w:ascii="Times New Roman" w:hAnsi="Times New Roman" w:cs="Times New Roman"/>
          <w:sz w:val="28"/>
          <w:szCs w:val="28"/>
          <w:lang w:val="uk-UA"/>
        </w:rPr>
        <w:t xml:space="preserve">  _________________________</w:t>
      </w:r>
      <w:r w:rsidRPr="00C61EBD">
        <w:rPr>
          <w:rFonts w:ascii="Times New Roman" w:hAnsi="Times New Roman" w:cs="Times New Roman"/>
          <w:sz w:val="28"/>
          <w:szCs w:val="28"/>
          <w:u w:val="single"/>
          <w:lang w:val="uk-UA"/>
        </w:rPr>
        <w:t>6.020207 «Дизайн»</w:t>
      </w:r>
      <w:r w:rsidRPr="00C61EBD">
        <w:rPr>
          <w:rFonts w:ascii="Times New Roman" w:hAnsi="Times New Roman" w:cs="Times New Roman"/>
          <w:sz w:val="28"/>
          <w:szCs w:val="28"/>
          <w:lang w:val="uk-UA"/>
        </w:rPr>
        <w:t xml:space="preserve"> ___________________________ </w:t>
      </w:r>
    </w:p>
    <w:p w:rsidR="00FF2ADB" w:rsidRPr="00C61EBD" w:rsidRDefault="00FF2ADB" w:rsidP="00FF2ADB">
      <w:pPr>
        <w:tabs>
          <w:tab w:val="left" w:pos="1134"/>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 для ОКР «Бакалавр» шифр назва  напряму )</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Дисципліна</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__________________________ </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sz w:val="28"/>
          <w:szCs w:val="28"/>
          <w:u w:val="single"/>
          <w:lang w:val="uk-UA"/>
        </w:rPr>
        <w:t>Рисунок,  живопис,  скульптура</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b/>
          <w:spacing w:val="-2"/>
          <w:sz w:val="28"/>
          <w:szCs w:val="28"/>
          <w:lang w:val="uk-UA" w:eastAsia="ru-RU"/>
        </w:rPr>
        <w:t xml:space="preserve"> 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(назва дисципліни)</w:t>
      </w: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комплексна контрольна робота</w:t>
      </w: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ВАРІАНТ №24</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eastAsia="ru-RU"/>
        </w:rPr>
        <w:tab/>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1.   Визначити композиційне рішення в форматі аркуша паперу та побудувати натюрморт з гіпсовою моделлю (архітектурною деталлю).</w:t>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2.   Прописати натюрморт з гіпсовою моделлю (архітектурною деталлю) в техніці акварелі.</w:t>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3.   Проробити деталі натюрморту з гіпсовою моделлю (архітектурною деталлю) та довести роботу.</w:t>
      </w:r>
    </w:p>
    <w:p w:rsidR="00FF2ADB" w:rsidRPr="00C61EBD" w:rsidRDefault="00FF2ADB" w:rsidP="00FF2ADB">
      <w:pPr>
        <w:spacing w:line="480" w:lineRule="auto"/>
        <w:rPr>
          <w:rFonts w:ascii="Times New Roman" w:hAnsi="Times New Roman" w:cs="Times New Roman"/>
          <w:sz w:val="28"/>
          <w:szCs w:val="28"/>
          <w:lang w:val="uk-UA"/>
        </w:rPr>
      </w:pPr>
    </w:p>
    <w:p w:rsidR="00FF2ADB" w:rsidRPr="00C61EBD" w:rsidRDefault="00FF2ADB" w:rsidP="00FF2ADB">
      <w:pPr>
        <w:spacing w:line="480" w:lineRule="auto"/>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Завідувач кафедри</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w:t>
      </w:r>
      <w:r w:rsidRPr="00C61EBD">
        <w:rPr>
          <w:rFonts w:ascii="Times New Roman" w:hAnsi="Times New Roman" w:cs="Times New Roman"/>
          <w:sz w:val="28"/>
          <w:szCs w:val="28"/>
          <w:u w:val="single"/>
          <w:lang w:val="uk-UA" w:eastAsia="ru-RU"/>
        </w:rPr>
        <w:t>О, Трошкіна</w:t>
      </w:r>
      <w:r w:rsidRPr="00C61EBD">
        <w:rPr>
          <w:rFonts w:ascii="Times New Roman" w:hAnsi="Times New Roman" w:cs="Times New Roman"/>
          <w:sz w:val="28"/>
          <w:szCs w:val="28"/>
          <w:lang w:val="uk-UA" w:eastAsia="ru-RU"/>
        </w:rPr>
        <w:t>__</w:t>
      </w:r>
    </w:p>
    <w:p w:rsidR="00FF2ADB" w:rsidRPr="00C61EBD" w:rsidRDefault="00FF2ADB" w:rsidP="00FF2ADB">
      <w:pPr>
        <w:ind w:left="6379" w:hanging="567"/>
        <w:jc w:val="both"/>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(підпис)</w:t>
      </w:r>
      <w:r w:rsidRPr="00C61EBD">
        <w:rPr>
          <w:rFonts w:ascii="Times New Roman" w:hAnsi="Times New Roman" w:cs="Times New Roman"/>
          <w:sz w:val="28"/>
          <w:szCs w:val="28"/>
          <w:vertAlign w:val="superscript"/>
          <w:lang w:val="uk-UA" w:eastAsia="ru-RU"/>
        </w:rPr>
        <w:tab/>
        <w:t xml:space="preserve">     (ініціал, прізвище)</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w:t>
      </w:r>
      <w:r w:rsidRPr="00C61EBD">
        <w:rPr>
          <w:rFonts w:ascii="Times New Roman" w:hAnsi="Times New Roman" w:cs="Times New Roman"/>
          <w:sz w:val="28"/>
          <w:szCs w:val="28"/>
          <w:u w:val="single"/>
          <w:lang w:val="uk-UA" w:eastAsia="ru-RU"/>
        </w:rPr>
        <w:t>27</w:t>
      </w:r>
      <w:r w:rsidRPr="00C61EBD">
        <w:rPr>
          <w:rFonts w:ascii="Times New Roman" w:hAnsi="Times New Roman" w:cs="Times New Roman"/>
          <w:sz w:val="28"/>
          <w:szCs w:val="28"/>
          <w:lang w:val="uk-UA" w:eastAsia="ru-RU"/>
        </w:rPr>
        <w:t>_”__</w:t>
      </w:r>
      <w:r w:rsidRPr="00C61EBD">
        <w:rPr>
          <w:rFonts w:ascii="Times New Roman" w:hAnsi="Times New Roman" w:cs="Times New Roman"/>
          <w:sz w:val="28"/>
          <w:szCs w:val="28"/>
          <w:u w:val="single"/>
          <w:lang w:val="uk-UA" w:eastAsia="ru-RU"/>
        </w:rPr>
        <w:t>квітень</w:t>
      </w:r>
      <w:r w:rsidRPr="00C61EBD">
        <w:rPr>
          <w:rFonts w:ascii="Times New Roman" w:hAnsi="Times New Roman" w:cs="Times New Roman"/>
          <w:sz w:val="28"/>
          <w:szCs w:val="28"/>
          <w:lang w:val="uk-UA" w:eastAsia="ru-RU"/>
        </w:rPr>
        <w:t>______2015р.</w:t>
      </w: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rPr>
        <w:t xml:space="preserve">                                                                                                                   (Ф 03.02 – 89)</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Національний авіаційний університет</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Інститут (факультет) ________________</w:t>
      </w:r>
      <w:r w:rsidRPr="00C61EBD">
        <w:rPr>
          <w:rFonts w:ascii="Times New Roman" w:hAnsi="Times New Roman" w:cs="Times New Roman"/>
          <w:sz w:val="28"/>
          <w:szCs w:val="28"/>
          <w:u w:val="single"/>
          <w:lang w:val="uk-UA"/>
        </w:rPr>
        <w:t>аеропортів</w:t>
      </w:r>
      <w:r w:rsidRPr="00C61EBD">
        <w:rPr>
          <w:rFonts w:ascii="Times New Roman" w:hAnsi="Times New Roman" w:cs="Times New Roman"/>
          <w:sz w:val="28"/>
          <w:szCs w:val="28"/>
          <w:u w:val="single"/>
          <w:lang w:val="uk-UA" w:eastAsia="ru-RU"/>
        </w:rPr>
        <w:t xml:space="preserve"> </w:t>
      </w:r>
      <w:r w:rsidRPr="00C61EBD">
        <w:rPr>
          <w:rFonts w:ascii="Times New Roman" w:hAnsi="Times New Roman" w:cs="Times New Roman"/>
          <w:sz w:val="28"/>
          <w:szCs w:val="28"/>
          <w:lang w:val="uk-UA" w:eastAsia="ru-RU"/>
        </w:rPr>
        <w:t>_________________________________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інституту (факультету))</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Кафедра  </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________________________</w:t>
      </w:r>
      <w:r w:rsidRPr="00C61EBD">
        <w:rPr>
          <w:rFonts w:ascii="Times New Roman" w:hAnsi="Times New Roman" w:cs="Times New Roman"/>
          <w:sz w:val="28"/>
          <w:szCs w:val="28"/>
          <w:u w:val="single"/>
          <w:lang w:val="uk-UA"/>
        </w:rPr>
        <w:t>основ архітектури та дизайну</w:t>
      </w:r>
      <w:r w:rsidRPr="00C61EBD">
        <w:rPr>
          <w:rFonts w:ascii="Times New Roman" w:hAnsi="Times New Roman" w:cs="Times New Roman"/>
          <w:sz w:val="28"/>
          <w:szCs w:val="28"/>
          <w:lang w:val="uk-UA"/>
        </w:rPr>
        <w:t>_________________________</w:t>
      </w:r>
      <w:r w:rsidRPr="00C61EBD">
        <w:rPr>
          <w:rFonts w:ascii="Times New Roman" w:hAnsi="Times New Roman" w:cs="Times New Roman"/>
          <w:sz w:val="28"/>
          <w:szCs w:val="28"/>
          <w:u w:val="single"/>
          <w:lang w:val="uk-UA"/>
        </w:rPr>
        <w:t xml:space="preserve">  </w:t>
      </w:r>
      <w:r w:rsidRPr="00C61EBD">
        <w:rPr>
          <w:rFonts w:ascii="Times New Roman" w:hAnsi="Times New Roman" w:cs="Times New Roman"/>
          <w:sz w:val="28"/>
          <w:szCs w:val="28"/>
          <w:lang w:val="uk-UA" w:eastAsia="ru-RU"/>
        </w:rPr>
        <w:t xml:space="preserve"> </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кафедри)</w:t>
      </w:r>
    </w:p>
    <w:p w:rsidR="00FF2ADB" w:rsidRPr="00C61EBD" w:rsidRDefault="00FF2ADB" w:rsidP="00FF2ADB">
      <w:pPr>
        <w:tabs>
          <w:tab w:val="left" w:pos="142"/>
          <w:tab w:val="left" w:pos="1701"/>
        </w:tabs>
        <w:rPr>
          <w:rFonts w:ascii="Times New Roman" w:hAnsi="Times New Roman" w:cs="Times New Roman"/>
          <w:b/>
          <w:sz w:val="28"/>
          <w:szCs w:val="28"/>
        </w:rPr>
      </w:pPr>
      <w:r w:rsidRPr="00C61EBD">
        <w:rPr>
          <w:rFonts w:ascii="Times New Roman" w:hAnsi="Times New Roman" w:cs="Times New Roman"/>
          <w:sz w:val="28"/>
          <w:szCs w:val="28"/>
          <w:lang w:val="uk-UA" w:eastAsia="ru-RU"/>
        </w:rPr>
        <w:t xml:space="preserve">Напрям </w:t>
      </w:r>
      <w:r w:rsidRPr="00C61EBD">
        <w:rPr>
          <w:rFonts w:ascii="Times New Roman" w:hAnsi="Times New Roman" w:cs="Times New Roman"/>
          <w:sz w:val="28"/>
          <w:szCs w:val="28"/>
          <w:lang w:val="uk-UA"/>
        </w:rPr>
        <w:t xml:space="preserve">  _________________________</w:t>
      </w:r>
      <w:r w:rsidRPr="00C61EBD">
        <w:rPr>
          <w:rFonts w:ascii="Times New Roman" w:hAnsi="Times New Roman" w:cs="Times New Roman"/>
          <w:sz w:val="28"/>
          <w:szCs w:val="28"/>
          <w:u w:val="single"/>
          <w:lang w:val="uk-UA"/>
        </w:rPr>
        <w:t>6.020207 «Дизайн»</w:t>
      </w:r>
      <w:r w:rsidRPr="00C61EBD">
        <w:rPr>
          <w:rFonts w:ascii="Times New Roman" w:hAnsi="Times New Roman" w:cs="Times New Roman"/>
          <w:sz w:val="28"/>
          <w:szCs w:val="28"/>
          <w:lang w:val="uk-UA"/>
        </w:rPr>
        <w:t xml:space="preserve"> ___________________________ </w:t>
      </w:r>
    </w:p>
    <w:p w:rsidR="00FF2ADB" w:rsidRPr="00C61EBD" w:rsidRDefault="00FF2ADB" w:rsidP="00FF2ADB">
      <w:pPr>
        <w:tabs>
          <w:tab w:val="left" w:pos="1134"/>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 для ОКР «Бакалавр» шифр назва  напряму )</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Дисципліна</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__________________________ </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sz w:val="28"/>
          <w:szCs w:val="28"/>
          <w:u w:val="single"/>
          <w:lang w:val="uk-UA"/>
        </w:rPr>
        <w:t>Рисунок,  живопис,  скульптура</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b/>
          <w:spacing w:val="-2"/>
          <w:sz w:val="28"/>
          <w:szCs w:val="28"/>
          <w:lang w:val="uk-UA" w:eastAsia="ru-RU"/>
        </w:rPr>
        <w:t xml:space="preserve"> 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(назва дисципліни)</w:t>
      </w: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комплексна контрольна робота</w:t>
      </w: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ВАРІАНТ №25</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eastAsia="ru-RU"/>
        </w:rPr>
        <w:tab/>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1.  Визначити композиційне рішення в форматі аркуша натюрморту зі скляними предметами. Зробити лінійний рисунок натюрморту зі скляними предметами.</w:t>
      </w:r>
      <w:r w:rsidRPr="00C61EBD">
        <w:rPr>
          <w:rFonts w:ascii="Times New Roman" w:hAnsi="Times New Roman" w:cs="Times New Roman"/>
          <w:sz w:val="28"/>
          <w:szCs w:val="28"/>
          <w:lang w:val="uk-UA"/>
        </w:rPr>
        <w:tab/>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 xml:space="preserve">          2.   Прописати натюрморт зі скляними предметами.</w:t>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 xml:space="preserve">3.   Виконати детальне моделювання форми й узагальнення натюрморту зі скляними предметами. </w:t>
      </w:r>
    </w:p>
    <w:p w:rsidR="00FF2ADB" w:rsidRPr="00C61EBD" w:rsidRDefault="00FF2ADB" w:rsidP="00FF2ADB">
      <w:pPr>
        <w:spacing w:line="480" w:lineRule="auto"/>
        <w:rPr>
          <w:rFonts w:ascii="Times New Roman" w:hAnsi="Times New Roman" w:cs="Times New Roman"/>
          <w:sz w:val="28"/>
          <w:szCs w:val="28"/>
          <w:lang w:val="uk-UA"/>
        </w:rPr>
      </w:pPr>
    </w:p>
    <w:p w:rsidR="00FF2ADB" w:rsidRPr="00C61EBD" w:rsidRDefault="00FF2ADB" w:rsidP="00FF2ADB">
      <w:pPr>
        <w:spacing w:line="480" w:lineRule="auto"/>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Завідувач кафедри</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w:t>
      </w:r>
      <w:r w:rsidRPr="00C61EBD">
        <w:rPr>
          <w:rFonts w:ascii="Times New Roman" w:hAnsi="Times New Roman" w:cs="Times New Roman"/>
          <w:sz w:val="28"/>
          <w:szCs w:val="28"/>
          <w:u w:val="single"/>
          <w:lang w:val="uk-UA" w:eastAsia="ru-RU"/>
        </w:rPr>
        <w:t>О, Трошкіна</w:t>
      </w:r>
      <w:r w:rsidRPr="00C61EBD">
        <w:rPr>
          <w:rFonts w:ascii="Times New Roman" w:hAnsi="Times New Roman" w:cs="Times New Roman"/>
          <w:sz w:val="28"/>
          <w:szCs w:val="28"/>
          <w:lang w:val="uk-UA" w:eastAsia="ru-RU"/>
        </w:rPr>
        <w:t>__</w:t>
      </w:r>
    </w:p>
    <w:p w:rsidR="00FF2ADB" w:rsidRPr="00C61EBD" w:rsidRDefault="00FF2ADB" w:rsidP="00FF2ADB">
      <w:pPr>
        <w:ind w:left="6379" w:hanging="567"/>
        <w:jc w:val="both"/>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(підпис)</w:t>
      </w:r>
      <w:r w:rsidRPr="00C61EBD">
        <w:rPr>
          <w:rFonts w:ascii="Times New Roman" w:hAnsi="Times New Roman" w:cs="Times New Roman"/>
          <w:sz w:val="28"/>
          <w:szCs w:val="28"/>
          <w:vertAlign w:val="superscript"/>
          <w:lang w:val="uk-UA" w:eastAsia="ru-RU"/>
        </w:rPr>
        <w:tab/>
        <w:t xml:space="preserve">     (ініціал, прізвище)</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w:t>
      </w:r>
      <w:r w:rsidRPr="00C61EBD">
        <w:rPr>
          <w:rFonts w:ascii="Times New Roman" w:hAnsi="Times New Roman" w:cs="Times New Roman"/>
          <w:sz w:val="28"/>
          <w:szCs w:val="28"/>
          <w:u w:val="single"/>
          <w:lang w:val="uk-UA" w:eastAsia="ru-RU"/>
        </w:rPr>
        <w:t>27</w:t>
      </w:r>
      <w:r w:rsidRPr="00C61EBD">
        <w:rPr>
          <w:rFonts w:ascii="Times New Roman" w:hAnsi="Times New Roman" w:cs="Times New Roman"/>
          <w:sz w:val="28"/>
          <w:szCs w:val="28"/>
          <w:lang w:val="uk-UA" w:eastAsia="ru-RU"/>
        </w:rPr>
        <w:t>_”__</w:t>
      </w:r>
      <w:r w:rsidRPr="00C61EBD">
        <w:rPr>
          <w:rFonts w:ascii="Times New Roman" w:hAnsi="Times New Roman" w:cs="Times New Roman"/>
          <w:sz w:val="28"/>
          <w:szCs w:val="28"/>
          <w:u w:val="single"/>
          <w:lang w:val="uk-UA" w:eastAsia="ru-RU"/>
        </w:rPr>
        <w:t>квітень</w:t>
      </w:r>
      <w:r w:rsidRPr="00C61EBD">
        <w:rPr>
          <w:rFonts w:ascii="Times New Roman" w:hAnsi="Times New Roman" w:cs="Times New Roman"/>
          <w:sz w:val="28"/>
          <w:szCs w:val="28"/>
          <w:lang w:val="uk-UA" w:eastAsia="ru-RU"/>
        </w:rPr>
        <w:t>______2015р.</w:t>
      </w: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rPr>
        <w:t xml:space="preserve">                                                                                                                   (Ф 03.02 – 89)</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Національний авіаційний університет</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Інститут (факультет) ________________</w:t>
      </w:r>
      <w:r w:rsidRPr="00C61EBD">
        <w:rPr>
          <w:rFonts w:ascii="Times New Roman" w:hAnsi="Times New Roman" w:cs="Times New Roman"/>
          <w:sz w:val="28"/>
          <w:szCs w:val="28"/>
          <w:u w:val="single"/>
          <w:lang w:val="uk-UA"/>
        </w:rPr>
        <w:t>аеропортів</w:t>
      </w:r>
      <w:r w:rsidRPr="00C61EBD">
        <w:rPr>
          <w:rFonts w:ascii="Times New Roman" w:hAnsi="Times New Roman" w:cs="Times New Roman"/>
          <w:sz w:val="28"/>
          <w:szCs w:val="28"/>
          <w:u w:val="single"/>
          <w:lang w:val="uk-UA" w:eastAsia="ru-RU"/>
        </w:rPr>
        <w:t xml:space="preserve"> </w:t>
      </w:r>
      <w:r w:rsidRPr="00C61EBD">
        <w:rPr>
          <w:rFonts w:ascii="Times New Roman" w:hAnsi="Times New Roman" w:cs="Times New Roman"/>
          <w:sz w:val="28"/>
          <w:szCs w:val="28"/>
          <w:lang w:val="uk-UA" w:eastAsia="ru-RU"/>
        </w:rPr>
        <w:t>_________________________________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інституту (факультету))</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Кафедра  </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________________________</w:t>
      </w:r>
      <w:r w:rsidRPr="00C61EBD">
        <w:rPr>
          <w:rFonts w:ascii="Times New Roman" w:hAnsi="Times New Roman" w:cs="Times New Roman"/>
          <w:sz w:val="28"/>
          <w:szCs w:val="28"/>
          <w:u w:val="single"/>
          <w:lang w:val="uk-UA"/>
        </w:rPr>
        <w:t>основ архітектури та дизайну</w:t>
      </w:r>
      <w:r w:rsidRPr="00C61EBD">
        <w:rPr>
          <w:rFonts w:ascii="Times New Roman" w:hAnsi="Times New Roman" w:cs="Times New Roman"/>
          <w:sz w:val="28"/>
          <w:szCs w:val="28"/>
          <w:lang w:val="uk-UA"/>
        </w:rPr>
        <w:t>_________________________</w:t>
      </w:r>
      <w:r w:rsidRPr="00C61EBD">
        <w:rPr>
          <w:rFonts w:ascii="Times New Roman" w:hAnsi="Times New Roman" w:cs="Times New Roman"/>
          <w:sz w:val="28"/>
          <w:szCs w:val="28"/>
          <w:u w:val="single"/>
          <w:lang w:val="uk-UA"/>
        </w:rPr>
        <w:t xml:space="preserve">  </w:t>
      </w:r>
      <w:r w:rsidRPr="00C61EBD">
        <w:rPr>
          <w:rFonts w:ascii="Times New Roman" w:hAnsi="Times New Roman" w:cs="Times New Roman"/>
          <w:sz w:val="28"/>
          <w:szCs w:val="28"/>
          <w:lang w:val="uk-UA" w:eastAsia="ru-RU"/>
        </w:rPr>
        <w:t xml:space="preserve"> </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кафедри)</w:t>
      </w:r>
    </w:p>
    <w:p w:rsidR="00FF2ADB" w:rsidRPr="00C61EBD" w:rsidRDefault="00FF2ADB" w:rsidP="00FF2ADB">
      <w:pPr>
        <w:tabs>
          <w:tab w:val="left" w:pos="142"/>
          <w:tab w:val="left" w:pos="1701"/>
        </w:tabs>
        <w:rPr>
          <w:rFonts w:ascii="Times New Roman" w:hAnsi="Times New Roman" w:cs="Times New Roman"/>
          <w:b/>
          <w:sz w:val="28"/>
          <w:szCs w:val="28"/>
        </w:rPr>
      </w:pPr>
      <w:r w:rsidRPr="00C61EBD">
        <w:rPr>
          <w:rFonts w:ascii="Times New Roman" w:hAnsi="Times New Roman" w:cs="Times New Roman"/>
          <w:sz w:val="28"/>
          <w:szCs w:val="28"/>
          <w:lang w:val="uk-UA" w:eastAsia="ru-RU"/>
        </w:rPr>
        <w:t xml:space="preserve">Напрям </w:t>
      </w:r>
      <w:r w:rsidRPr="00C61EBD">
        <w:rPr>
          <w:rFonts w:ascii="Times New Roman" w:hAnsi="Times New Roman" w:cs="Times New Roman"/>
          <w:sz w:val="28"/>
          <w:szCs w:val="28"/>
          <w:lang w:val="uk-UA"/>
        </w:rPr>
        <w:t xml:space="preserve">  _________________________</w:t>
      </w:r>
      <w:r w:rsidRPr="00C61EBD">
        <w:rPr>
          <w:rFonts w:ascii="Times New Roman" w:hAnsi="Times New Roman" w:cs="Times New Roman"/>
          <w:sz w:val="28"/>
          <w:szCs w:val="28"/>
          <w:u w:val="single"/>
          <w:lang w:val="uk-UA"/>
        </w:rPr>
        <w:t>6.020207 «Дизайн»</w:t>
      </w:r>
      <w:r w:rsidRPr="00C61EBD">
        <w:rPr>
          <w:rFonts w:ascii="Times New Roman" w:hAnsi="Times New Roman" w:cs="Times New Roman"/>
          <w:sz w:val="28"/>
          <w:szCs w:val="28"/>
          <w:lang w:val="uk-UA"/>
        </w:rPr>
        <w:t xml:space="preserve"> ___________________________ </w:t>
      </w:r>
    </w:p>
    <w:p w:rsidR="00FF2ADB" w:rsidRPr="00C61EBD" w:rsidRDefault="00FF2ADB" w:rsidP="00FF2ADB">
      <w:pPr>
        <w:tabs>
          <w:tab w:val="left" w:pos="1134"/>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 для ОКР «Бакалавр» шифр назва  напряму )</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Дисципліна</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__________________________ </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sz w:val="28"/>
          <w:szCs w:val="28"/>
          <w:u w:val="single"/>
          <w:lang w:val="uk-UA"/>
        </w:rPr>
        <w:t>Рисунок,  живопис,  скульптура</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b/>
          <w:spacing w:val="-2"/>
          <w:sz w:val="28"/>
          <w:szCs w:val="28"/>
          <w:lang w:val="uk-UA" w:eastAsia="ru-RU"/>
        </w:rPr>
        <w:t xml:space="preserve"> 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(назва дисципліни)</w:t>
      </w:r>
    </w:p>
    <w:p w:rsidR="00FF2ADB" w:rsidRPr="00C61EBD" w:rsidRDefault="00FF2ADB" w:rsidP="00FF2ADB">
      <w:pP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w:t>
      </w: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комплексна контрольна робота</w:t>
      </w: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ВАРІАНТ №26</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eastAsia="ru-RU"/>
        </w:rPr>
        <w:tab/>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lastRenderedPageBreak/>
        <w:tab/>
        <w:t>1.  Визначити композиційне рішення в форматі аркуша паперу натюрморту з металевими предметами. Зробити лінійний рисунок натюрморту з металевими предметами.</w:t>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2.   Прописати в техніці акварелі натюрморт з металевими предметами.</w:t>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 xml:space="preserve">3.   Виконати детальне моделювання форми натюрморту й узагальнення натюрморту з металевими предметами. </w:t>
      </w:r>
    </w:p>
    <w:p w:rsidR="00FF2ADB" w:rsidRPr="00C61EBD" w:rsidRDefault="00FF2ADB" w:rsidP="00FF2ADB">
      <w:pPr>
        <w:spacing w:line="480" w:lineRule="auto"/>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Завідувач кафедри</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w:t>
      </w:r>
      <w:r w:rsidRPr="00C61EBD">
        <w:rPr>
          <w:rFonts w:ascii="Times New Roman" w:hAnsi="Times New Roman" w:cs="Times New Roman"/>
          <w:sz w:val="28"/>
          <w:szCs w:val="28"/>
          <w:u w:val="single"/>
          <w:lang w:val="uk-UA" w:eastAsia="ru-RU"/>
        </w:rPr>
        <w:t>О, Трошкіна</w:t>
      </w:r>
      <w:r w:rsidRPr="00C61EBD">
        <w:rPr>
          <w:rFonts w:ascii="Times New Roman" w:hAnsi="Times New Roman" w:cs="Times New Roman"/>
          <w:sz w:val="28"/>
          <w:szCs w:val="28"/>
          <w:lang w:val="uk-UA" w:eastAsia="ru-RU"/>
        </w:rPr>
        <w:t>__</w:t>
      </w:r>
    </w:p>
    <w:p w:rsidR="00FF2ADB" w:rsidRPr="00C61EBD" w:rsidRDefault="00FF2ADB" w:rsidP="00FF2ADB">
      <w:pPr>
        <w:ind w:left="6379" w:hanging="567"/>
        <w:jc w:val="both"/>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(підпис)</w:t>
      </w:r>
      <w:r w:rsidRPr="00C61EBD">
        <w:rPr>
          <w:rFonts w:ascii="Times New Roman" w:hAnsi="Times New Roman" w:cs="Times New Roman"/>
          <w:sz w:val="28"/>
          <w:szCs w:val="28"/>
          <w:vertAlign w:val="superscript"/>
          <w:lang w:val="uk-UA" w:eastAsia="ru-RU"/>
        </w:rPr>
        <w:tab/>
        <w:t xml:space="preserve">     (ініціал, прізвище)</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w:t>
      </w:r>
      <w:r w:rsidRPr="00C61EBD">
        <w:rPr>
          <w:rFonts w:ascii="Times New Roman" w:hAnsi="Times New Roman" w:cs="Times New Roman"/>
          <w:sz w:val="28"/>
          <w:szCs w:val="28"/>
          <w:u w:val="single"/>
          <w:lang w:val="uk-UA" w:eastAsia="ru-RU"/>
        </w:rPr>
        <w:t>27</w:t>
      </w:r>
      <w:r w:rsidRPr="00C61EBD">
        <w:rPr>
          <w:rFonts w:ascii="Times New Roman" w:hAnsi="Times New Roman" w:cs="Times New Roman"/>
          <w:sz w:val="28"/>
          <w:szCs w:val="28"/>
          <w:lang w:val="uk-UA" w:eastAsia="ru-RU"/>
        </w:rPr>
        <w:t>_”__</w:t>
      </w:r>
      <w:r w:rsidRPr="00C61EBD">
        <w:rPr>
          <w:rFonts w:ascii="Times New Roman" w:hAnsi="Times New Roman" w:cs="Times New Roman"/>
          <w:sz w:val="28"/>
          <w:szCs w:val="28"/>
          <w:u w:val="single"/>
          <w:lang w:val="uk-UA" w:eastAsia="ru-RU"/>
        </w:rPr>
        <w:t>квітень</w:t>
      </w:r>
      <w:r w:rsidRPr="00C61EBD">
        <w:rPr>
          <w:rFonts w:ascii="Times New Roman" w:hAnsi="Times New Roman" w:cs="Times New Roman"/>
          <w:sz w:val="28"/>
          <w:szCs w:val="28"/>
          <w:lang w:val="uk-UA" w:eastAsia="ru-RU"/>
        </w:rPr>
        <w:t>______2015р.</w:t>
      </w: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rPr>
        <w:t xml:space="preserve">                                                                                                                   (Ф 03.02 – 89)</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Національний авіаційний університет</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lastRenderedPageBreak/>
        <w:t>Інститут (факультет) ________________</w:t>
      </w:r>
      <w:r w:rsidRPr="00C61EBD">
        <w:rPr>
          <w:rFonts w:ascii="Times New Roman" w:hAnsi="Times New Roman" w:cs="Times New Roman"/>
          <w:sz w:val="28"/>
          <w:szCs w:val="28"/>
          <w:u w:val="single"/>
          <w:lang w:val="uk-UA"/>
        </w:rPr>
        <w:t>аеропортів</w:t>
      </w:r>
      <w:r w:rsidRPr="00C61EBD">
        <w:rPr>
          <w:rFonts w:ascii="Times New Roman" w:hAnsi="Times New Roman" w:cs="Times New Roman"/>
          <w:sz w:val="28"/>
          <w:szCs w:val="28"/>
          <w:u w:val="single"/>
          <w:lang w:val="uk-UA" w:eastAsia="ru-RU"/>
        </w:rPr>
        <w:t xml:space="preserve"> </w:t>
      </w:r>
      <w:r w:rsidRPr="00C61EBD">
        <w:rPr>
          <w:rFonts w:ascii="Times New Roman" w:hAnsi="Times New Roman" w:cs="Times New Roman"/>
          <w:sz w:val="28"/>
          <w:szCs w:val="28"/>
          <w:lang w:val="uk-UA" w:eastAsia="ru-RU"/>
        </w:rPr>
        <w:t>_________________________________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інституту (факультету))</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Кафедра  </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________________________</w:t>
      </w:r>
      <w:r w:rsidRPr="00C61EBD">
        <w:rPr>
          <w:rFonts w:ascii="Times New Roman" w:hAnsi="Times New Roman" w:cs="Times New Roman"/>
          <w:sz w:val="28"/>
          <w:szCs w:val="28"/>
          <w:u w:val="single"/>
          <w:lang w:val="uk-UA"/>
        </w:rPr>
        <w:t>основ архітектури та дизайну</w:t>
      </w:r>
      <w:r w:rsidRPr="00C61EBD">
        <w:rPr>
          <w:rFonts w:ascii="Times New Roman" w:hAnsi="Times New Roman" w:cs="Times New Roman"/>
          <w:sz w:val="28"/>
          <w:szCs w:val="28"/>
          <w:lang w:val="uk-UA"/>
        </w:rPr>
        <w:t>_________________________</w:t>
      </w:r>
      <w:r w:rsidRPr="00C61EBD">
        <w:rPr>
          <w:rFonts w:ascii="Times New Roman" w:hAnsi="Times New Roman" w:cs="Times New Roman"/>
          <w:sz w:val="28"/>
          <w:szCs w:val="28"/>
          <w:u w:val="single"/>
          <w:lang w:val="uk-UA"/>
        </w:rPr>
        <w:t xml:space="preserve">  </w:t>
      </w:r>
      <w:r w:rsidRPr="00C61EBD">
        <w:rPr>
          <w:rFonts w:ascii="Times New Roman" w:hAnsi="Times New Roman" w:cs="Times New Roman"/>
          <w:sz w:val="28"/>
          <w:szCs w:val="28"/>
          <w:lang w:val="uk-UA" w:eastAsia="ru-RU"/>
        </w:rPr>
        <w:t xml:space="preserve"> </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кафедри)</w:t>
      </w:r>
    </w:p>
    <w:p w:rsidR="00FF2ADB" w:rsidRPr="00C61EBD" w:rsidRDefault="00FF2ADB" w:rsidP="00FF2ADB">
      <w:pPr>
        <w:tabs>
          <w:tab w:val="left" w:pos="142"/>
          <w:tab w:val="left" w:pos="1701"/>
        </w:tabs>
        <w:rPr>
          <w:rFonts w:ascii="Times New Roman" w:hAnsi="Times New Roman" w:cs="Times New Roman"/>
          <w:b/>
          <w:sz w:val="28"/>
          <w:szCs w:val="28"/>
        </w:rPr>
      </w:pPr>
      <w:r w:rsidRPr="00C61EBD">
        <w:rPr>
          <w:rFonts w:ascii="Times New Roman" w:hAnsi="Times New Roman" w:cs="Times New Roman"/>
          <w:sz w:val="28"/>
          <w:szCs w:val="28"/>
          <w:lang w:val="uk-UA" w:eastAsia="ru-RU"/>
        </w:rPr>
        <w:t xml:space="preserve">Напрям </w:t>
      </w:r>
      <w:r w:rsidRPr="00C61EBD">
        <w:rPr>
          <w:rFonts w:ascii="Times New Roman" w:hAnsi="Times New Roman" w:cs="Times New Roman"/>
          <w:sz w:val="28"/>
          <w:szCs w:val="28"/>
          <w:lang w:val="uk-UA"/>
        </w:rPr>
        <w:t xml:space="preserve">  _________________________</w:t>
      </w:r>
      <w:r w:rsidRPr="00C61EBD">
        <w:rPr>
          <w:rFonts w:ascii="Times New Roman" w:hAnsi="Times New Roman" w:cs="Times New Roman"/>
          <w:sz w:val="28"/>
          <w:szCs w:val="28"/>
          <w:u w:val="single"/>
          <w:lang w:val="uk-UA"/>
        </w:rPr>
        <w:t>6.020207 «Дизайн»</w:t>
      </w:r>
      <w:r w:rsidRPr="00C61EBD">
        <w:rPr>
          <w:rFonts w:ascii="Times New Roman" w:hAnsi="Times New Roman" w:cs="Times New Roman"/>
          <w:sz w:val="28"/>
          <w:szCs w:val="28"/>
          <w:lang w:val="uk-UA"/>
        </w:rPr>
        <w:t xml:space="preserve"> ___________________________ </w:t>
      </w:r>
    </w:p>
    <w:p w:rsidR="00FF2ADB" w:rsidRPr="00C61EBD" w:rsidRDefault="00FF2ADB" w:rsidP="00FF2ADB">
      <w:pPr>
        <w:tabs>
          <w:tab w:val="left" w:pos="1134"/>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 для ОКР «Бакалавр» шифр назва  напряму )</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Дисципліна</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__________________________ </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sz w:val="28"/>
          <w:szCs w:val="28"/>
          <w:u w:val="single"/>
          <w:lang w:val="uk-UA"/>
        </w:rPr>
        <w:t>Рисунок,  живопис,  скульптура</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b/>
          <w:spacing w:val="-2"/>
          <w:sz w:val="28"/>
          <w:szCs w:val="28"/>
          <w:lang w:val="uk-UA" w:eastAsia="ru-RU"/>
        </w:rPr>
        <w:t xml:space="preserve"> 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(назва дисципліни)</w:t>
      </w: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комплексна контрольна робота</w:t>
      </w: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ВАРІАНТ №27</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eastAsia="ru-RU"/>
        </w:rPr>
        <w:tab/>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1.   Визначити композиційне рішення в форматі плінта, зробити рисунок натюрморту з предметів простої геометричної форми з урахуванням перспективної побудови предметів у просторі.</w:t>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2.   Набрати об’єм натюрморту з предметів простої геометричної форми враховуючи ділення предметів у просторі по планах.</w:t>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lastRenderedPageBreak/>
        <w:tab/>
        <w:t>3.   Проробити деталі натюрморту з предметів простої геометричної форми, наповнюючи об’єм фактурою.</w:t>
      </w:r>
    </w:p>
    <w:p w:rsidR="00FF2ADB" w:rsidRPr="00C61EBD" w:rsidRDefault="00FF2ADB" w:rsidP="00FF2ADB">
      <w:pPr>
        <w:spacing w:line="480" w:lineRule="auto"/>
        <w:rPr>
          <w:rFonts w:ascii="Times New Roman" w:hAnsi="Times New Roman" w:cs="Times New Roman"/>
          <w:sz w:val="28"/>
          <w:szCs w:val="28"/>
          <w:lang w:val="uk-UA" w:eastAsia="ru-RU"/>
        </w:rPr>
      </w:pPr>
    </w:p>
    <w:p w:rsidR="00FF2ADB" w:rsidRPr="00C61EBD" w:rsidRDefault="00FF2ADB" w:rsidP="00FF2ADB">
      <w:pPr>
        <w:spacing w:line="480" w:lineRule="auto"/>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Завідувач кафедри</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w:t>
      </w:r>
      <w:r w:rsidRPr="00C61EBD">
        <w:rPr>
          <w:rFonts w:ascii="Times New Roman" w:hAnsi="Times New Roman" w:cs="Times New Roman"/>
          <w:sz w:val="28"/>
          <w:szCs w:val="28"/>
          <w:u w:val="single"/>
          <w:lang w:val="uk-UA" w:eastAsia="ru-RU"/>
        </w:rPr>
        <w:t>О, Трошкіна</w:t>
      </w:r>
      <w:r w:rsidRPr="00C61EBD">
        <w:rPr>
          <w:rFonts w:ascii="Times New Roman" w:hAnsi="Times New Roman" w:cs="Times New Roman"/>
          <w:sz w:val="28"/>
          <w:szCs w:val="28"/>
          <w:lang w:val="uk-UA" w:eastAsia="ru-RU"/>
        </w:rPr>
        <w:t>__</w:t>
      </w:r>
    </w:p>
    <w:p w:rsidR="00FF2ADB" w:rsidRPr="00C61EBD" w:rsidRDefault="00FF2ADB" w:rsidP="00FF2ADB">
      <w:pPr>
        <w:ind w:left="6379" w:hanging="567"/>
        <w:jc w:val="both"/>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(підпис)</w:t>
      </w:r>
      <w:r w:rsidRPr="00C61EBD">
        <w:rPr>
          <w:rFonts w:ascii="Times New Roman" w:hAnsi="Times New Roman" w:cs="Times New Roman"/>
          <w:sz w:val="28"/>
          <w:szCs w:val="28"/>
          <w:vertAlign w:val="superscript"/>
          <w:lang w:val="uk-UA" w:eastAsia="ru-RU"/>
        </w:rPr>
        <w:tab/>
        <w:t xml:space="preserve">     (ініціал, прізвище)</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w:t>
      </w:r>
      <w:r w:rsidRPr="00C61EBD">
        <w:rPr>
          <w:rFonts w:ascii="Times New Roman" w:hAnsi="Times New Roman" w:cs="Times New Roman"/>
          <w:sz w:val="28"/>
          <w:szCs w:val="28"/>
          <w:u w:val="single"/>
          <w:lang w:val="uk-UA" w:eastAsia="ru-RU"/>
        </w:rPr>
        <w:t>27</w:t>
      </w:r>
      <w:r w:rsidRPr="00C61EBD">
        <w:rPr>
          <w:rFonts w:ascii="Times New Roman" w:hAnsi="Times New Roman" w:cs="Times New Roman"/>
          <w:sz w:val="28"/>
          <w:szCs w:val="28"/>
          <w:lang w:val="uk-UA" w:eastAsia="ru-RU"/>
        </w:rPr>
        <w:t>_”__</w:t>
      </w:r>
      <w:r w:rsidRPr="00C61EBD">
        <w:rPr>
          <w:rFonts w:ascii="Times New Roman" w:hAnsi="Times New Roman" w:cs="Times New Roman"/>
          <w:sz w:val="28"/>
          <w:szCs w:val="28"/>
          <w:u w:val="single"/>
          <w:lang w:val="uk-UA" w:eastAsia="ru-RU"/>
        </w:rPr>
        <w:t>квітень</w:t>
      </w:r>
      <w:r w:rsidRPr="00C61EBD">
        <w:rPr>
          <w:rFonts w:ascii="Times New Roman" w:hAnsi="Times New Roman" w:cs="Times New Roman"/>
          <w:sz w:val="28"/>
          <w:szCs w:val="28"/>
          <w:lang w:val="uk-UA" w:eastAsia="ru-RU"/>
        </w:rPr>
        <w:t>______2015р.</w:t>
      </w: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rPr>
        <w:t xml:space="preserve">                                                                                                                   (Ф 03.02 – 89)</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Національний авіаційний університет</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Інститут (факультет) ________________</w:t>
      </w:r>
      <w:r w:rsidRPr="00C61EBD">
        <w:rPr>
          <w:rFonts w:ascii="Times New Roman" w:hAnsi="Times New Roman" w:cs="Times New Roman"/>
          <w:sz w:val="28"/>
          <w:szCs w:val="28"/>
          <w:u w:val="single"/>
          <w:lang w:val="uk-UA"/>
        </w:rPr>
        <w:t>аеропортів</w:t>
      </w:r>
      <w:r w:rsidRPr="00C61EBD">
        <w:rPr>
          <w:rFonts w:ascii="Times New Roman" w:hAnsi="Times New Roman" w:cs="Times New Roman"/>
          <w:sz w:val="28"/>
          <w:szCs w:val="28"/>
          <w:u w:val="single"/>
          <w:lang w:val="uk-UA" w:eastAsia="ru-RU"/>
        </w:rPr>
        <w:t xml:space="preserve"> </w:t>
      </w:r>
      <w:r w:rsidRPr="00C61EBD">
        <w:rPr>
          <w:rFonts w:ascii="Times New Roman" w:hAnsi="Times New Roman" w:cs="Times New Roman"/>
          <w:sz w:val="28"/>
          <w:szCs w:val="28"/>
          <w:lang w:val="uk-UA" w:eastAsia="ru-RU"/>
        </w:rPr>
        <w:t>_________________________________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інституту (факультету))</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Кафедра  </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________________________</w:t>
      </w:r>
      <w:r w:rsidRPr="00C61EBD">
        <w:rPr>
          <w:rFonts w:ascii="Times New Roman" w:hAnsi="Times New Roman" w:cs="Times New Roman"/>
          <w:sz w:val="28"/>
          <w:szCs w:val="28"/>
          <w:u w:val="single"/>
          <w:lang w:val="uk-UA"/>
        </w:rPr>
        <w:t>основ архітектури та дизайну</w:t>
      </w:r>
      <w:r w:rsidRPr="00C61EBD">
        <w:rPr>
          <w:rFonts w:ascii="Times New Roman" w:hAnsi="Times New Roman" w:cs="Times New Roman"/>
          <w:sz w:val="28"/>
          <w:szCs w:val="28"/>
          <w:lang w:val="uk-UA"/>
        </w:rPr>
        <w:t>_________________________</w:t>
      </w:r>
      <w:r w:rsidRPr="00C61EBD">
        <w:rPr>
          <w:rFonts w:ascii="Times New Roman" w:hAnsi="Times New Roman" w:cs="Times New Roman"/>
          <w:sz w:val="28"/>
          <w:szCs w:val="28"/>
          <w:u w:val="single"/>
          <w:lang w:val="uk-UA"/>
        </w:rPr>
        <w:t xml:space="preserve">  </w:t>
      </w:r>
      <w:r w:rsidRPr="00C61EBD">
        <w:rPr>
          <w:rFonts w:ascii="Times New Roman" w:hAnsi="Times New Roman" w:cs="Times New Roman"/>
          <w:sz w:val="28"/>
          <w:szCs w:val="28"/>
          <w:lang w:val="uk-UA" w:eastAsia="ru-RU"/>
        </w:rPr>
        <w:t xml:space="preserve"> </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кафедри)</w:t>
      </w:r>
    </w:p>
    <w:p w:rsidR="00FF2ADB" w:rsidRPr="00C61EBD" w:rsidRDefault="00FF2ADB" w:rsidP="00FF2ADB">
      <w:pPr>
        <w:tabs>
          <w:tab w:val="left" w:pos="142"/>
          <w:tab w:val="left" w:pos="1701"/>
        </w:tabs>
        <w:rPr>
          <w:rFonts w:ascii="Times New Roman" w:hAnsi="Times New Roman" w:cs="Times New Roman"/>
          <w:b/>
          <w:sz w:val="28"/>
          <w:szCs w:val="28"/>
        </w:rPr>
      </w:pPr>
      <w:r w:rsidRPr="00C61EBD">
        <w:rPr>
          <w:rFonts w:ascii="Times New Roman" w:hAnsi="Times New Roman" w:cs="Times New Roman"/>
          <w:sz w:val="28"/>
          <w:szCs w:val="28"/>
          <w:lang w:val="uk-UA" w:eastAsia="ru-RU"/>
        </w:rPr>
        <w:t xml:space="preserve">Напрям </w:t>
      </w:r>
      <w:r w:rsidRPr="00C61EBD">
        <w:rPr>
          <w:rFonts w:ascii="Times New Roman" w:hAnsi="Times New Roman" w:cs="Times New Roman"/>
          <w:sz w:val="28"/>
          <w:szCs w:val="28"/>
          <w:lang w:val="uk-UA"/>
        </w:rPr>
        <w:t xml:space="preserve">  _________________________</w:t>
      </w:r>
      <w:r w:rsidRPr="00C61EBD">
        <w:rPr>
          <w:rFonts w:ascii="Times New Roman" w:hAnsi="Times New Roman" w:cs="Times New Roman"/>
          <w:sz w:val="28"/>
          <w:szCs w:val="28"/>
          <w:u w:val="single"/>
          <w:lang w:val="uk-UA"/>
        </w:rPr>
        <w:t>6.020207 «Дизайн»</w:t>
      </w:r>
      <w:r w:rsidRPr="00C61EBD">
        <w:rPr>
          <w:rFonts w:ascii="Times New Roman" w:hAnsi="Times New Roman" w:cs="Times New Roman"/>
          <w:sz w:val="28"/>
          <w:szCs w:val="28"/>
          <w:lang w:val="uk-UA"/>
        </w:rPr>
        <w:t xml:space="preserve"> ___________________________ </w:t>
      </w:r>
    </w:p>
    <w:p w:rsidR="00FF2ADB" w:rsidRPr="00C61EBD" w:rsidRDefault="00FF2ADB" w:rsidP="00FF2ADB">
      <w:pPr>
        <w:tabs>
          <w:tab w:val="left" w:pos="1134"/>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 для ОКР «Бакалавр» шифр назва  напряму )</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lastRenderedPageBreak/>
        <w:t>Дисципліна</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__________________________ </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sz w:val="28"/>
          <w:szCs w:val="28"/>
          <w:u w:val="single"/>
          <w:lang w:val="uk-UA"/>
        </w:rPr>
        <w:t>Рисунок,  живопис,  скульптура</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b/>
          <w:spacing w:val="-2"/>
          <w:sz w:val="28"/>
          <w:szCs w:val="28"/>
          <w:lang w:val="uk-UA" w:eastAsia="ru-RU"/>
        </w:rPr>
        <w:t xml:space="preserve"> 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(назва дисципліни)</w:t>
      </w: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комплексна контрольна робота</w:t>
      </w: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ВАРІАНТ №28</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eastAsia="ru-RU"/>
        </w:rPr>
        <w:tab/>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1.   Визначити композиційне рішення в форматі плінта, зробити рисунок фрагменту декоративної ліпнини використовуючи принцип ритмічної і пластичної побудови орнаменту.</w:t>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2.   Набрати об’єм  орнаменту враховуючи ділення моделі у просторі по планах.</w:t>
      </w:r>
    </w:p>
    <w:p w:rsidR="00FF2ADB" w:rsidRPr="00C61EBD" w:rsidRDefault="00FF2ADB" w:rsidP="00FF2ADB">
      <w:pPr>
        <w:spacing w:line="480" w:lineRule="auto"/>
        <w:ind w:firstLine="708"/>
        <w:rPr>
          <w:rFonts w:ascii="Times New Roman" w:hAnsi="Times New Roman" w:cs="Times New Roman"/>
          <w:sz w:val="28"/>
          <w:szCs w:val="28"/>
          <w:lang w:val="uk-UA" w:eastAsia="ru-RU"/>
        </w:rPr>
      </w:pPr>
      <w:r w:rsidRPr="00C61EBD">
        <w:rPr>
          <w:rFonts w:ascii="Times New Roman" w:hAnsi="Times New Roman" w:cs="Times New Roman"/>
          <w:sz w:val="28"/>
          <w:szCs w:val="28"/>
          <w:lang w:val="uk-UA"/>
        </w:rPr>
        <w:t>3.   Проробити деталі орнаменту наповнюючи об’єм фактурою.</w:t>
      </w: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lastRenderedPageBreak/>
        <w:t>Завідувач кафедри</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w:t>
      </w:r>
      <w:r w:rsidRPr="00C61EBD">
        <w:rPr>
          <w:rFonts w:ascii="Times New Roman" w:hAnsi="Times New Roman" w:cs="Times New Roman"/>
          <w:sz w:val="28"/>
          <w:szCs w:val="28"/>
          <w:u w:val="single"/>
          <w:lang w:val="uk-UA" w:eastAsia="ru-RU"/>
        </w:rPr>
        <w:t>О, Трошкіна</w:t>
      </w:r>
      <w:r w:rsidRPr="00C61EBD">
        <w:rPr>
          <w:rFonts w:ascii="Times New Roman" w:hAnsi="Times New Roman" w:cs="Times New Roman"/>
          <w:sz w:val="28"/>
          <w:szCs w:val="28"/>
          <w:lang w:val="uk-UA" w:eastAsia="ru-RU"/>
        </w:rPr>
        <w:t>__</w:t>
      </w:r>
    </w:p>
    <w:p w:rsidR="00FF2ADB" w:rsidRPr="00C61EBD" w:rsidRDefault="00FF2ADB" w:rsidP="00FF2ADB">
      <w:pPr>
        <w:ind w:left="6379" w:hanging="567"/>
        <w:jc w:val="both"/>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(підпис)</w:t>
      </w:r>
      <w:r w:rsidRPr="00C61EBD">
        <w:rPr>
          <w:rFonts w:ascii="Times New Roman" w:hAnsi="Times New Roman" w:cs="Times New Roman"/>
          <w:sz w:val="28"/>
          <w:szCs w:val="28"/>
          <w:vertAlign w:val="superscript"/>
          <w:lang w:val="uk-UA" w:eastAsia="ru-RU"/>
        </w:rPr>
        <w:tab/>
        <w:t xml:space="preserve">     (ініціал, прізвище)</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w:t>
      </w:r>
      <w:r w:rsidRPr="00C61EBD">
        <w:rPr>
          <w:rFonts w:ascii="Times New Roman" w:hAnsi="Times New Roman" w:cs="Times New Roman"/>
          <w:sz w:val="28"/>
          <w:szCs w:val="28"/>
          <w:u w:val="single"/>
          <w:lang w:val="uk-UA" w:eastAsia="ru-RU"/>
        </w:rPr>
        <w:t>27</w:t>
      </w:r>
      <w:r w:rsidRPr="00C61EBD">
        <w:rPr>
          <w:rFonts w:ascii="Times New Roman" w:hAnsi="Times New Roman" w:cs="Times New Roman"/>
          <w:sz w:val="28"/>
          <w:szCs w:val="28"/>
          <w:lang w:val="uk-UA" w:eastAsia="ru-RU"/>
        </w:rPr>
        <w:t>_”__</w:t>
      </w:r>
      <w:r w:rsidRPr="00C61EBD">
        <w:rPr>
          <w:rFonts w:ascii="Times New Roman" w:hAnsi="Times New Roman" w:cs="Times New Roman"/>
          <w:sz w:val="28"/>
          <w:szCs w:val="28"/>
          <w:u w:val="single"/>
          <w:lang w:val="uk-UA" w:eastAsia="ru-RU"/>
        </w:rPr>
        <w:t>квітень</w:t>
      </w:r>
      <w:r w:rsidRPr="00C61EBD">
        <w:rPr>
          <w:rFonts w:ascii="Times New Roman" w:hAnsi="Times New Roman" w:cs="Times New Roman"/>
          <w:sz w:val="28"/>
          <w:szCs w:val="28"/>
          <w:lang w:val="uk-UA" w:eastAsia="ru-RU"/>
        </w:rPr>
        <w:t>______2015р.</w:t>
      </w: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rPr>
        <w:t xml:space="preserve">                                                                                                                   (Ф 03.02 – 89)</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Національний авіаційний університет</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Інститут (факультет) ________________</w:t>
      </w:r>
      <w:r w:rsidRPr="00C61EBD">
        <w:rPr>
          <w:rFonts w:ascii="Times New Roman" w:hAnsi="Times New Roman" w:cs="Times New Roman"/>
          <w:sz w:val="28"/>
          <w:szCs w:val="28"/>
          <w:u w:val="single"/>
          <w:lang w:val="uk-UA"/>
        </w:rPr>
        <w:t>аеропортів</w:t>
      </w:r>
      <w:r w:rsidRPr="00C61EBD">
        <w:rPr>
          <w:rFonts w:ascii="Times New Roman" w:hAnsi="Times New Roman" w:cs="Times New Roman"/>
          <w:sz w:val="28"/>
          <w:szCs w:val="28"/>
          <w:u w:val="single"/>
          <w:lang w:val="uk-UA" w:eastAsia="ru-RU"/>
        </w:rPr>
        <w:t xml:space="preserve"> </w:t>
      </w:r>
      <w:r w:rsidRPr="00C61EBD">
        <w:rPr>
          <w:rFonts w:ascii="Times New Roman" w:hAnsi="Times New Roman" w:cs="Times New Roman"/>
          <w:sz w:val="28"/>
          <w:szCs w:val="28"/>
          <w:lang w:val="uk-UA" w:eastAsia="ru-RU"/>
        </w:rPr>
        <w:t>_________________________________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інституту (факультету))</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Кафедра  </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________________________</w:t>
      </w:r>
      <w:r w:rsidRPr="00C61EBD">
        <w:rPr>
          <w:rFonts w:ascii="Times New Roman" w:hAnsi="Times New Roman" w:cs="Times New Roman"/>
          <w:sz w:val="28"/>
          <w:szCs w:val="28"/>
          <w:u w:val="single"/>
          <w:lang w:val="uk-UA"/>
        </w:rPr>
        <w:t>основ архітектури та дизайну</w:t>
      </w:r>
      <w:r w:rsidRPr="00C61EBD">
        <w:rPr>
          <w:rFonts w:ascii="Times New Roman" w:hAnsi="Times New Roman" w:cs="Times New Roman"/>
          <w:sz w:val="28"/>
          <w:szCs w:val="28"/>
          <w:lang w:val="uk-UA"/>
        </w:rPr>
        <w:t>_________________________</w:t>
      </w:r>
      <w:r w:rsidRPr="00C61EBD">
        <w:rPr>
          <w:rFonts w:ascii="Times New Roman" w:hAnsi="Times New Roman" w:cs="Times New Roman"/>
          <w:sz w:val="28"/>
          <w:szCs w:val="28"/>
          <w:u w:val="single"/>
          <w:lang w:val="uk-UA"/>
        </w:rPr>
        <w:t xml:space="preserve">  </w:t>
      </w:r>
      <w:r w:rsidRPr="00C61EBD">
        <w:rPr>
          <w:rFonts w:ascii="Times New Roman" w:hAnsi="Times New Roman" w:cs="Times New Roman"/>
          <w:sz w:val="28"/>
          <w:szCs w:val="28"/>
          <w:lang w:val="uk-UA" w:eastAsia="ru-RU"/>
        </w:rPr>
        <w:t xml:space="preserve"> </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кафедри)</w:t>
      </w:r>
    </w:p>
    <w:p w:rsidR="00FF2ADB" w:rsidRPr="00C61EBD" w:rsidRDefault="00FF2ADB" w:rsidP="00FF2ADB">
      <w:pPr>
        <w:tabs>
          <w:tab w:val="left" w:pos="142"/>
          <w:tab w:val="left" w:pos="1701"/>
        </w:tabs>
        <w:rPr>
          <w:rFonts w:ascii="Times New Roman" w:hAnsi="Times New Roman" w:cs="Times New Roman"/>
          <w:b/>
          <w:sz w:val="28"/>
          <w:szCs w:val="28"/>
        </w:rPr>
      </w:pPr>
      <w:r w:rsidRPr="00C61EBD">
        <w:rPr>
          <w:rFonts w:ascii="Times New Roman" w:hAnsi="Times New Roman" w:cs="Times New Roman"/>
          <w:sz w:val="28"/>
          <w:szCs w:val="28"/>
          <w:lang w:val="uk-UA" w:eastAsia="ru-RU"/>
        </w:rPr>
        <w:t xml:space="preserve">Напрям </w:t>
      </w:r>
      <w:r w:rsidRPr="00C61EBD">
        <w:rPr>
          <w:rFonts w:ascii="Times New Roman" w:hAnsi="Times New Roman" w:cs="Times New Roman"/>
          <w:sz w:val="28"/>
          <w:szCs w:val="28"/>
          <w:lang w:val="uk-UA"/>
        </w:rPr>
        <w:t xml:space="preserve">  _________________________</w:t>
      </w:r>
      <w:r w:rsidRPr="00C61EBD">
        <w:rPr>
          <w:rFonts w:ascii="Times New Roman" w:hAnsi="Times New Roman" w:cs="Times New Roman"/>
          <w:sz w:val="28"/>
          <w:szCs w:val="28"/>
          <w:u w:val="single"/>
          <w:lang w:val="uk-UA"/>
        </w:rPr>
        <w:t>6.020207 «Дизайн»</w:t>
      </w:r>
      <w:r w:rsidRPr="00C61EBD">
        <w:rPr>
          <w:rFonts w:ascii="Times New Roman" w:hAnsi="Times New Roman" w:cs="Times New Roman"/>
          <w:sz w:val="28"/>
          <w:szCs w:val="28"/>
          <w:lang w:val="uk-UA"/>
        </w:rPr>
        <w:t xml:space="preserve"> ___________________________ </w:t>
      </w:r>
    </w:p>
    <w:p w:rsidR="00FF2ADB" w:rsidRPr="00C61EBD" w:rsidRDefault="00FF2ADB" w:rsidP="00FF2ADB">
      <w:pPr>
        <w:tabs>
          <w:tab w:val="left" w:pos="1134"/>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 для ОКР «Бакалавр» шифр назва  напряму )</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Дисципліна</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__________________________ </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sz w:val="28"/>
          <w:szCs w:val="28"/>
          <w:u w:val="single"/>
          <w:lang w:val="uk-UA"/>
        </w:rPr>
        <w:t>Рисунок,  живопис,  скульптура</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b/>
          <w:spacing w:val="-2"/>
          <w:sz w:val="28"/>
          <w:szCs w:val="28"/>
          <w:lang w:val="uk-UA" w:eastAsia="ru-RU"/>
        </w:rPr>
        <w:t xml:space="preserve"> 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(назва дисципліни)</w:t>
      </w: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комплексна контрольна робота</w:t>
      </w: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ВАРІАНТ №29</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eastAsia="ru-RU"/>
        </w:rPr>
        <w:tab/>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1.   Визначити композиційне рішення в форматі плінта, зробити рисунок натюрморту з предметів побуту складної форми використовуючи перспективну побудову предметів у просторі.</w:t>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2.   Набрати об’єм натюрморту з предметів побуту складної форми враховуючи ділення предметів у просторі по планах.</w:t>
      </w:r>
    </w:p>
    <w:p w:rsidR="00FF2ADB" w:rsidRPr="00C61EBD" w:rsidRDefault="00FF2ADB" w:rsidP="00FF2ADB">
      <w:pPr>
        <w:spacing w:line="360" w:lineRule="auto"/>
        <w:jc w:val="both"/>
        <w:rPr>
          <w:rFonts w:ascii="Times New Roman" w:hAnsi="Times New Roman" w:cs="Times New Roman"/>
          <w:sz w:val="28"/>
          <w:szCs w:val="28"/>
          <w:lang w:val="uk-UA"/>
        </w:rPr>
      </w:pPr>
      <w:r w:rsidRPr="00C61EBD">
        <w:rPr>
          <w:rFonts w:ascii="Times New Roman" w:hAnsi="Times New Roman" w:cs="Times New Roman"/>
          <w:sz w:val="28"/>
          <w:szCs w:val="28"/>
          <w:lang w:val="uk-UA"/>
        </w:rPr>
        <w:tab/>
        <w:t>3.   Проробити деталі натюрморту з предметів побуту складної форми  наповнюючи об’єм фактурою.</w:t>
      </w:r>
    </w:p>
    <w:p w:rsidR="00FF2ADB" w:rsidRPr="00C61EBD" w:rsidRDefault="00FF2ADB" w:rsidP="00FF2ADB">
      <w:pPr>
        <w:spacing w:line="480" w:lineRule="auto"/>
        <w:rPr>
          <w:rFonts w:ascii="Times New Roman" w:hAnsi="Times New Roman" w:cs="Times New Roman"/>
          <w:sz w:val="28"/>
          <w:szCs w:val="28"/>
          <w:lang w:val="uk-UA" w:eastAsia="ru-RU"/>
        </w:rPr>
      </w:pPr>
    </w:p>
    <w:p w:rsidR="00FF2ADB" w:rsidRPr="00C61EBD" w:rsidRDefault="00FF2ADB" w:rsidP="00FF2ADB">
      <w:pPr>
        <w:spacing w:line="480" w:lineRule="auto"/>
        <w:rPr>
          <w:rFonts w:ascii="Times New Roman" w:hAnsi="Times New Roman" w:cs="Times New Roman"/>
          <w:sz w:val="28"/>
          <w:szCs w:val="28"/>
          <w:lang w:val="uk-UA" w:eastAsia="ru-RU"/>
        </w:rPr>
      </w:pPr>
    </w:p>
    <w:p w:rsidR="00FF2ADB" w:rsidRPr="00C61EBD" w:rsidRDefault="00FF2ADB" w:rsidP="00FF2ADB">
      <w:pPr>
        <w:spacing w:line="480" w:lineRule="auto"/>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Завідувач кафедри</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w:t>
      </w:r>
      <w:r w:rsidRPr="00C61EBD">
        <w:rPr>
          <w:rFonts w:ascii="Times New Roman" w:hAnsi="Times New Roman" w:cs="Times New Roman"/>
          <w:sz w:val="28"/>
          <w:szCs w:val="28"/>
          <w:u w:val="single"/>
          <w:lang w:val="uk-UA" w:eastAsia="ru-RU"/>
        </w:rPr>
        <w:t>О, Трошкіна</w:t>
      </w:r>
      <w:r w:rsidRPr="00C61EBD">
        <w:rPr>
          <w:rFonts w:ascii="Times New Roman" w:hAnsi="Times New Roman" w:cs="Times New Roman"/>
          <w:sz w:val="28"/>
          <w:szCs w:val="28"/>
          <w:lang w:val="uk-UA" w:eastAsia="ru-RU"/>
        </w:rPr>
        <w:t>__</w:t>
      </w:r>
    </w:p>
    <w:p w:rsidR="00FF2ADB" w:rsidRPr="00C61EBD" w:rsidRDefault="00FF2ADB" w:rsidP="00FF2ADB">
      <w:pPr>
        <w:ind w:left="6379" w:hanging="567"/>
        <w:jc w:val="both"/>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(підпис)</w:t>
      </w:r>
      <w:r w:rsidRPr="00C61EBD">
        <w:rPr>
          <w:rFonts w:ascii="Times New Roman" w:hAnsi="Times New Roman" w:cs="Times New Roman"/>
          <w:sz w:val="28"/>
          <w:szCs w:val="28"/>
          <w:vertAlign w:val="superscript"/>
          <w:lang w:val="uk-UA" w:eastAsia="ru-RU"/>
        </w:rPr>
        <w:tab/>
        <w:t xml:space="preserve">     (ініціал, прізвище)</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w:t>
      </w:r>
      <w:r w:rsidRPr="00C61EBD">
        <w:rPr>
          <w:rFonts w:ascii="Times New Roman" w:hAnsi="Times New Roman" w:cs="Times New Roman"/>
          <w:sz w:val="28"/>
          <w:szCs w:val="28"/>
          <w:u w:val="single"/>
          <w:lang w:val="uk-UA" w:eastAsia="ru-RU"/>
        </w:rPr>
        <w:t>27</w:t>
      </w:r>
      <w:r w:rsidRPr="00C61EBD">
        <w:rPr>
          <w:rFonts w:ascii="Times New Roman" w:hAnsi="Times New Roman" w:cs="Times New Roman"/>
          <w:sz w:val="28"/>
          <w:szCs w:val="28"/>
          <w:lang w:val="uk-UA" w:eastAsia="ru-RU"/>
        </w:rPr>
        <w:t>_”__</w:t>
      </w:r>
      <w:r w:rsidRPr="00C61EBD">
        <w:rPr>
          <w:rFonts w:ascii="Times New Roman" w:hAnsi="Times New Roman" w:cs="Times New Roman"/>
          <w:sz w:val="28"/>
          <w:szCs w:val="28"/>
          <w:u w:val="single"/>
          <w:lang w:val="uk-UA" w:eastAsia="ru-RU"/>
        </w:rPr>
        <w:t>квітень</w:t>
      </w:r>
      <w:r w:rsidRPr="00C61EBD">
        <w:rPr>
          <w:rFonts w:ascii="Times New Roman" w:hAnsi="Times New Roman" w:cs="Times New Roman"/>
          <w:sz w:val="28"/>
          <w:szCs w:val="28"/>
          <w:lang w:val="uk-UA" w:eastAsia="ru-RU"/>
        </w:rPr>
        <w:t>______2015р.</w:t>
      </w: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rPr>
        <w:t xml:space="preserve">                                                                                                                   (Ф 03.02 – 89)</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jc w:val="cente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Національний авіаційний університет</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lastRenderedPageBreak/>
        <w:t>Інститут (факультет) ________________</w:t>
      </w:r>
      <w:r w:rsidRPr="00C61EBD">
        <w:rPr>
          <w:rFonts w:ascii="Times New Roman" w:hAnsi="Times New Roman" w:cs="Times New Roman"/>
          <w:sz w:val="28"/>
          <w:szCs w:val="28"/>
          <w:u w:val="single"/>
          <w:lang w:val="uk-UA"/>
        </w:rPr>
        <w:t>аеропортів</w:t>
      </w:r>
      <w:r w:rsidRPr="00C61EBD">
        <w:rPr>
          <w:rFonts w:ascii="Times New Roman" w:hAnsi="Times New Roman" w:cs="Times New Roman"/>
          <w:sz w:val="28"/>
          <w:szCs w:val="28"/>
          <w:u w:val="single"/>
          <w:lang w:val="uk-UA" w:eastAsia="ru-RU"/>
        </w:rPr>
        <w:t xml:space="preserve"> </w:t>
      </w:r>
      <w:r w:rsidRPr="00C61EBD">
        <w:rPr>
          <w:rFonts w:ascii="Times New Roman" w:hAnsi="Times New Roman" w:cs="Times New Roman"/>
          <w:sz w:val="28"/>
          <w:szCs w:val="28"/>
          <w:lang w:val="uk-UA" w:eastAsia="ru-RU"/>
        </w:rPr>
        <w:t>_________________________________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інституту (факультету))</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Кафедра  </w:t>
      </w:r>
    </w:p>
    <w:p w:rsidR="00FF2ADB" w:rsidRPr="00C61EBD" w:rsidRDefault="00FF2ADB" w:rsidP="00FF2ADB">
      <w:pPr>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________________________</w:t>
      </w:r>
      <w:r w:rsidRPr="00C61EBD">
        <w:rPr>
          <w:rFonts w:ascii="Times New Roman" w:hAnsi="Times New Roman" w:cs="Times New Roman"/>
          <w:sz w:val="28"/>
          <w:szCs w:val="28"/>
          <w:u w:val="single"/>
          <w:lang w:val="uk-UA"/>
        </w:rPr>
        <w:t>основ архітектури та дизайну</w:t>
      </w:r>
      <w:r w:rsidRPr="00C61EBD">
        <w:rPr>
          <w:rFonts w:ascii="Times New Roman" w:hAnsi="Times New Roman" w:cs="Times New Roman"/>
          <w:sz w:val="28"/>
          <w:szCs w:val="28"/>
          <w:lang w:val="uk-UA"/>
        </w:rPr>
        <w:t>_________________________</w:t>
      </w:r>
      <w:r w:rsidRPr="00C61EBD">
        <w:rPr>
          <w:rFonts w:ascii="Times New Roman" w:hAnsi="Times New Roman" w:cs="Times New Roman"/>
          <w:sz w:val="28"/>
          <w:szCs w:val="28"/>
          <w:u w:val="single"/>
          <w:lang w:val="uk-UA"/>
        </w:rPr>
        <w:t xml:space="preserve">  </w:t>
      </w:r>
      <w:r w:rsidRPr="00C61EBD">
        <w:rPr>
          <w:rFonts w:ascii="Times New Roman" w:hAnsi="Times New Roman" w:cs="Times New Roman"/>
          <w:sz w:val="28"/>
          <w:szCs w:val="28"/>
          <w:lang w:val="uk-UA" w:eastAsia="ru-RU"/>
        </w:rPr>
        <w:t xml:space="preserve"> </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(назва кафедри)</w:t>
      </w:r>
    </w:p>
    <w:p w:rsidR="00FF2ADB" w:rsidRPr="00C61EBD" w:rsidRDefault="00FF2ADB" w:rsidP="00FF2ADB">
      <w:pPr>
        <w:tabs>
          <w:tab w:val="left" w:pos="142"/>
          <w:tab w:val="left" w:pos="1701"/>
        </w:tabs>
        <w:rPr>
          <w:rFonts w:ascii="Times New Roman" w:hAnsi="Times New Roman" w:cs="Times New Roman"/>
          <w:b/>
          <w:sz w:val="28"/>
          <w:szCs w:val="28"/>
        </w:rPr>
      </w:pPr>
      <w:r w:rsidRPr="00C61EBD">
        <w:rPr>
          <w:rFonts w:ascii="Times New Roman" w:hAnsi="Times New Roman" w:cs="Times New Roman"/>
          <w:sz w:val="28"/>
          <w:szCs w:val="28"/>
          <w:lang w:val="uk-UA" w:eastAsia="ru-RU"/>
        </w:rPr>
        <w:t xml:space="preserve">Напрям </w:t>
      </w:r>
      <w:r w:rsidRPr="00C61EBD">
        <w:rPr>
          <w:rFonts w:ascii="Times New Roman" w:hAnsi="Times New Roman" w:cs="Times New Roman"/>
          <w:sz w:val="28"/>
          <w:szCs w:val="28"/>
          <w:lang w:val="uk-UA"/>
        </w:rPr>
        <w:t xml:space="preserve">  _________________________</w:t>
      </w:r>
      <w:r w:rsidRPr="00C61EBD">
        <w:rPr>
          <w:rFonts w:ascii="Times New Roman" w:hAnsi="Times New Roman" w:cs="Times New Roman"/>
          <w:sz w:val="28"/>
          <w:szCs w:val="28"/>
          <w:u w:val="single"/>
          <w:lang w:val="uk-UA"/>
        </w:rPr>
        <w:t>6.020207 «Дизайн»</w:t>
      </w:r>
      <w:r w:rsidRPr="00C61EBD">
        <w:rPr>
          <w:rFonts w:ascii="Times New Roman" w:hAnsi="Times New Roman" w:cs="Times New Roman"/>
          <w:sz w:val="28"/>
          <w:szCs w:val="28"/>
          <w:lang w:val="uk-UA"/>
        </w:rPr>
        <w:t xml:space="preserve"> ___________________________ </w:t>
      </w:r>
    </w:p>
    <w:p w:rsidR="00FF2ADB" w:rsidRPr="00C61EBD" w:rsidRDefault="00FF2ADB" w:rsidP="00FF2ADB">
      <w:pPr>
        <w:tabs>
          <w:tab w:val="left" w:pos="1134"/>
        </w:tabs>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 для ОКР «Бакалавр» шифр назва  напряму )</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Дисципліна</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 xml:space="preserve">__________________________ </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sz w:val="28"/>
          <w:szCs w:val="28"/>
          <w:u w:val="single"/>
          <w:lang w:val="uk-UA"/>
        </w:rPr>
        <w:t>Рисунок,  живопис,  скульптура</w:t>
      </w:r>
      <w:r w:rsidRPr="00C61EBD">
        <w:rPr>
          <w:rFonts w:ascii="Times New Roman" w:hAnsi="Times New Roman" w:cs="Times New Roman"/>
          <w:b/>
          <w:spacing w:val="-2"/>
          <w:sz w:val="28"/>
          <w:szCs w:val="28"/>
          <w:u w:val="single"/>
          <w:lang w:val="uk-UA" w:eastAsia="ru-RU"/>
        </w:rPr>
        <w:t>»</w:t>
      </w:r>
      <w:r w:rsidRPr="00C61EBD">
        <w:rPr>
          <w:rFonts w:ascii="Times New Roman" w:hAnsi="Times New Roman" w:cs="Times New Roman"/>
          <w:b/>
          <w:spacing w:val="-2"/>
          <w:sz w:val="28"/>
          <w:szCs w:val="28"/>
          <w:lang w:val="uk-UA" w:eastAsia="ru-RU"/>
        </w:rPr>
        <w:t xml:space="preserve"> ___________________</w:t>
      </w:r>
    </w:p>
    <w:p w:rsidR="00FF2ADB" w:rsidRPr="00C61EBD" w:rsidRDefault="00FF2ADB" w:rsidP="00FF2ADB">
      <w:pPr>
        <w:jc w:val="center"/>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(назва дисципліни)</w:t>
      </w: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комплексна контрольна робота</w:t>
      </w:r>
    </w:p>
    <w:p w:rsidR="00FF2ADB" w:rsidRPr="00C61EBD" w:rsidRDefault="00FF2ADB" w:rsidP="00FF2ADB">
      <w:pPr>
        <w:jc w:val="center"/>
        <w:rPr>
          <w:rFonts w:ascii="Times New Roman" w:hAnsi="Times New Roman" w:cs="Times New Roman"/>
          <w:b/>
          <w:caps/>
          <w:sz w:val="28"/>
          <w:szCs w:val="28"/>
          <w:lang w:val="uk-UA" w:eastAsia="ru-RU"/>
        </w:rPr>
      </w:pPr>
      <w:r w:rsidRPr="00C61EBD">
        <w:rPr>
          <w:rFonts w:ascii="Times New Roman" w:hAnsi="Times New Roman" w:cs="Times New Roman"/>
          <w:b/>
          <w:caps/>
          <w:sz w:val="28"/>
          <w:szCs w:val="28"/>
          <w:lang w:val="uk-UA" w:eastAsia="ru-RU"/>
        </w:rPr>
        <w:t>ВАРІАНТ №30</w:t>
      </w:r>
    </w:p>
    <w:p w:rsidR="00FF2ADB" w:rsidRPr="00C61EBD" w:rsidRDefault="00FF2ADB" w:rsidP="00FF2ADB">
      <w:pPr>
        <w:rPr>
          <w:rFonts w:ascii="Times New Roman" w:hAnsi="Times New Roman" w:cs="Times New Roman"/>
          <w:sz w:val="28"/>
          <w:szCs w:val="28"/>
          <w:lang w:val="uk-UA" w:eastAsia="ru-RU"/>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eastAsia="ru-RU"/>
        </w:rPr>
        <w:tab/>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1.   Визначити композиційне рішення в форматі плінта, зробити рисунок фрагменту складного декоративного орнаменту використовуючи принцип ритмічної і пластичної побудови.</w:t>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tab/>
        <w:t>2.   Набрати об’єм  складного декоративного орнаменту враховуючи ділення моделі у просторі по планах.</w:t>
      </w:r>
    </w:p>
    <w:p w:rsidR="00FF2ADB" w:rsidRPr="00C61EBD" w:rsidRDefault="00FF2ADB" w:rsidP="00FF2ADB">
      <w:pPr>
        <w:spacing w:line="480" w:lineRule="auto"/>
        <w:rPr>
          <w:rFonts w:ascii="Times New Roman" w:hAnsi="Times New Roman" w:cs="Times New Roman"/>
          <w:sz w:val="28"/>
          <w:szCs w:val="28"/>
          <w:lang w:val="uk-UA"/>
        </w:rPr>
      </w:pPr>
      <w:r w:rsidRPr="00C61EBD">
        <w:rPr>
          <w:rFonts w:ascii="Times New Roman" w:hAnsi="Times New Roman" w:cs="Times New Roman"/>
          <w:sz w:val="28"/>
          <w:szCs w:val="28"/>
          <w:lang w:val="uk-UA"/>
        </w:rPr>
        <w:lastRenderedPageBreak/>
        <w:tab/>
        <w:t>3.   Проробити деталі складного декоративного орнаменту наповнюючи об’єм фактурою.</w:t>
      </w: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Завідувач кафедри</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____________</w:t>
      </w:r>
      <w:r w:rsidRPr="00C61EBD">
        <w:rPr>
          <w:rFonts w:ascii="Times New Roman" w:hAnsi="Times New Roman" w:cs="Times New Roman"/>
          <w:sz w:val="28"/>
          <w:szCs w:val="28"/>
          <w:u w:val="single"/>
          <w:lang w:val="uk-UA" w:eastAsia="ru-RU"/>
        </w:rPr>
        <w:t>О, Трошкіна</w:t>
      </w:r>
      <w:r w:rsidRPr="00C61EBD">
        <w:rPr>
          <w:rFonts w:ascii="Times New Roman" w:hAnsi="Times New Roman" w:cs="Times New Roman"/>
          <w:sz w:val="28"/>
          <w:szCs w:val="28"/>
          <w:lang w:val="uk-UA" w:eastAsia="ru-RU"/>
        </w:rPr>
        <w:t>__</w:t>
      </w:r>
    </w:p>
    <w:p w:rsidR="00FF2ADB" w:rsidRPr="00C61EBD" w:rsidRDefault="00FF2ADB" w:rsidP="00FF2ADB">
      <w:pPr>
        <w:ind w:left="6379" w:hanging="567"/>
        <w:jc w:val="both"/>
        <w:rPr>
          <w:rFonts w:ascii="Times New Roman" w:hAnsi="Times New Roman" w:cs="Times New Roman"/>
          <w:sz w:val="28"/>
          <w:szCs w:val="28"/>
          <w:vertAlign w:val="superscript"/>
          <w:lang w:val="uk-UA" w:eastAsia="ru-RU"/>
        </w:rPr>
      </w:pPr>
      <w:r w:rsidRPr="00C61EBD">
        <w:rPr>
          <w:rFonts w:ascii="Times New Roman" w:hAnsi="Times New Roman" w:cs="Times New Roman"/>
          <w:sz w:val="28"/>
          <w:szCs w:val="28"/>
          <w:vertAlign w:val="superscript"/>
          <w:lang w:val="uk-UA" w:eastAsia="ru-RU"/>
        </w:rPr>
        <w:t xml:space="preserve">  (підпис)</w:t>
      </w:r>
      <w:r w:rsidRPr="00C61EBD">
        <w:rPr>
          <w:rFonts w:ascii="Times New Roman" w:hAnsi="Times New Roman" w:cs="Times New Roman"/>
          <w:sz w:val="28"/>
          <w:szCs w:val="28"/>
          <w:vertAlign w:val="superscript"/>
          <w:lang w:val="uk-UA" w:eastAsia="ru-RU"/>
        </w:rPr>
        <w:tab/>
        <w:t xml:space="preserve">     (ініціал, прізвище)</w:t>
      </w:r>
    </w:p>
    <w:p w:rsidR="00FF2ADB" w:rsidRPr="00C61EBD" w:rsidRDefault="00FF2ADB" w:rsidP="00FF2ADB">
      <w:pPr>
        <w:ind w:left="6379" w:hanging="567"/>
        <w:jc w:val="both"/>
        <w:rPr>
          <w:rFonts w:ascii="Times New Roman" w:hAnsi="Times New Roman" w:cs="Times New Roman"/>
          <w:sz w:val="28"/>
          <w:szCs w:val="28"/>
          <w:lang w:val="uk-UA" w:eastAsia="ru-RU"/>
        </w:rPr>
      </w:pPr>
      <w:r w:rsidRPr="00C61EBD">
        <w:rPr>
          <w:rFonts w:ascii="Times New Roman" w:hAnsi="Times New Roman" w:cs="Times New Roman"/>
          <w:sz w:val="28"/>
          <w:szCs w:val="28"/>
          <w:lang w:val="uk-UA" w:eastAsia="ru-RU"/>
        </w:rPr>
        <w:t>“_</w:t>
      </w:r>
      <w:r w:rsidRPr="00C61EBD">
        <w:rPr>
          <w:rFonts w:ascii="Times New Roman" w:hAnsi="Times New Roman" w:cs="Times New Roman"/>
          <w:sz w:val="28"/>
          <w:szCs w:val="28"/>
          <w:u w:val="single"/>
          <w:lang w:val="uk-UA" w:eastAsia="ru-RU"/>
        </w:rPr>
        <w:t>27</w:t>
      </w:r>
      <w:r w:rsidRPr="00C61EBD">
        <w:rPr>
          <w:rFonts w:ascii="Times New Roman" w:hAnsi="Times New Roman" w:cs="Times New Roman"/>
          <w:sz w:val="28"/>
          <w:szCs w:val="28"/>
          <w:lang w:val="uk-UA" w:eastAsia="ru-RU"/>
        </w:rPr>
        <w:t>_”__</w:t>
      </w:r>
      <w:r w:rsidRPr="00C61EBD">
        <w:rPr>
          <w:rFonts w:ascii="Times New Roman" w:hAnsi="Times New Roman" w:cs="Times New Roman"/>
          <w:sz w:val="28"/>
          <w:szCs w:val="28"/>
          <w:u w:val="single"/>
          <w:lang w:val="uk-UA" w:eastAsia="ru-RU"/>
        </w:rPr>
        <w:t>квітень</w:t>
      </w:r>
      <w:r w:rsidRPr="00C61EBD">
        <w:rPr>
          <w:rFonts w:ascii="Times New Roman" w:hAnsi="Times New Roman" w:cs="Times New Roman"/>
          <w:sz w:val="28"/>
          <w:szCs w:val="28"/>
          <w:lang w:val="uk-UA" w:eastAsia="ru-RU"/>
        </w:rPr>
        <w:t>______2015р.</w:t>
      </w: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ind w:left="6379" w:hanging="567"/>
        <w:jc w:val="both"/>
        <w:rPr>
          <w:rFonts w:ascii="Times New Roman" w:hAnsi="Times New Roman" w:cs="Times New Roman"/>
          <w:sz w:val="28"/>
          <w:szCs w:val="28"/>
          <w:lang w:val="uk-UA" w:eastAsia="ru-RU"/>
        </w:rPr>
      </w:pPr>
    </w:p>
    <w:p w:rsidR="00FF2ADB" w:rsidRPr="00C61EBD" w:rsidRDefault="00FF2ADB" w:rsidP="00FF2ADB">
      <w:pPr>
        <w:jc w:val="right"/>
        <w:rPr>
          <w:rFonts w:ascii="Times New Roman" w:hAnsi="Times New Roman" w:cs="Times New Roman"/>
          <w:sz w:val="28"/>
          <w:szCs w:val="28"/>
          <w:lang w:val="uk-UA"/>
        </w:rPr>
      </w:pPr>
      <w:r w:rsidRPr="00C61EBD">
        <w:rPr>
          <w:rFonts w:ascii="Times New Roman" w:hAnsi="Times New Roman" w:cs="Times New Roman"/>
          <w:sz w:val="28"/>
          <w:szCs w:val="28"/>
          <w:lang w:val="uk-UA"/>
        </w:rPr>
        <w:t>(Ф 03.02 – 90)</w:t>
      </w:r>
    </w:p>
    <w:p w:rsidR="00FF2ADB" w:rsidRPr="00C61EBD" w:rsidRDefault="00FF2ADB" w:rsidP="00FF2ADB">
      <w:pPr>
        <w:jc w:val="center"/>
        <w:rPr>
          <w:rFonts w:ascii="Times New Roman" w:hAnsi="Times New Roman" w:cs="Times New Roman"/>
          <w:sz w:val="28"/>
          <w:szCs w:val="28"/>
          <w:lang w:val="uk-UA"/>
        </w:rPr>
      </w:pPr>
      <w:r w:rsidRPr="00C61EBD">
        <w:rPr>
          <w:rFonts w:ascii="Times New Roman" w:hAnsi="Times New Roman" w:cs="Times New Roman"/>
          <w:sz w:val="28"/>
          <w:szCs w:val="28"/>
          <w:lang w:val="uk-UA"/>
        </w:rPr>
        <w:t>Національний авіаційний університет</w:t>
      </w:r>
    </w:p>
    <w:p w:rsidR="00FF2ADB" w:rsidRPr="00C61EBD" w:rsidRDefault="00FF2ADB" w:rsidP="00FF2ADB">
      <w:pPr>
        <w:rPr>
          <w:rFonts w:ascii="Times New Roman" w:hAnsi="Times New Roman" w:cs="Times New Roman"/>
          <w:sz w:val="28"/>
          <w:szCs w:val="28"/>
          <w:lang w:val="uk-UA"/>
        </w:rPr>
      </w:pPr>
    </w:p>
    <w:p w:rsidR="00FF2ADB" w:rsidRPr="00C61EBD" w:rsidRDefault="00C61EBD" w:rsidP="00FF2ADB">
      <w:pPr>
        <w:rPr>
          <w:rFonts w:ascii="Times New Roman" w:hAnsi="Times New Roman" w:cs="Times New Roman"/>
          <w:sz w:val="28"/>
          <w:szCs w:val="28"/>
          <w:lang w:val="uk-UA"/>
        </w:rPr>
      </w:pPr>
      <w:r w:rsidRPr="00C61EBD">
        <w:rPr>
          <w:rFonts w:ascii="Times New Roman" w:hAnsi="Times New Roman" w:cs="Times New Roman"/>
          <w:sz w:val="28"/>
          <w:szCs w:val="28"/>
        </w:rPr>
        <w:pict>
          <v:rect id="Rectangle 665" o:spid="_x0000_s1076" style="position:absolute;margin-left:4.9pt;margin-top:2.2pt;width:93.75pt;height:35.25pt;z-index:25180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xLpKgIAAFEEAAAOAAAAZHJzL2Uyb0RvYy54bWysVNuO0zAQfUfiHyy/0ySl7bZR09WqSxHS&#10;AisWPsBxnMTCsc3YbVK+fsdOW8pFPCDyYHni8cmZc2ayvh06RQ4CnDS6oNkkpURobiqpm4J++bx7&#10;taTEeaYrpowWBT0KR283L1+se5uLqWmNqgQQBNEu721BW+9tniSOt6JjbmKs0HhYG+iYxxCapALW&#10;I3qnkmmaLpLeQGXBcOEcvr0fD+km4te14P5jXTvhiSoocvNxhbiWYU02a5Y3wGwr+YkG+wcWHZMa&#10;P3qBumeekT3I36A6ycE4U/sJN11i6lpyEWvAarL0l2qeWmZFrAXFcfYik/t/sPzD4RGIrAr6mhLN&#10;OrToE4rGdKMEWSzmQaDeuhzznuwjhBKdfTD8qyPabFvME3cApm8Fq5BWFvKTny6EwOFVUvbvTYX4&#10;bO9N1GqooQuAqAIZoiXHiyVi8ITjyyxbpYvpnBKOZ7PZzeImUkpYfr5twfm3wnQkbAoKyD6is8OD&#10;84ENy88pkb1RstpJpWIATblVQA4M22MXn1gAFnmdpjTpC7qaI4+/Q6Tx+RNEJz32uZJdQZeXJJYH&#10;2d7oKnahZ1KNe6Ss9EnHIN1ogR/KYXRqeXalNNURlQUz9jXOIW5aA98p6bGnC+q+7RkIStQ7je6s&#10;stksDEEMZvObKQZwfVJenzDNEaqgnpJxu/Xj4OwtyKbFL2VRDm3u0NFaRrGD2yOrE3/s2+jBacbC&#10;YFzHMevHn2DzDAAA//8DAFBLAwQUAAYACAAAACEAt8XnHNsAAAAGAQAADwAAAGRycy9kb3ducmV2&#10;LnhtbEzOQU+DQBAF4LuJ/2EzJt7sYkusIENjNDXx2NKLtwFGQNlZwi4t+uvdnupx8ibvfdlmNr06&#10;8ug6Kwj3iwgUS2XrThqEQ7G9ewTlPElNvRVG+GEHm/z6KqO0tifZ8XHvGxVKxKWE0Ho/pFq7qmVD&#10;bmEHlpB92tGQD+fY6HqkUyg3vV5G0YM21ElYaGngl5ar7/1kEMpueaDfXfEWmWS78u9z8TV9vCLe&#10;3szPT6A8z/7yDGd+oEMeTKWdpHaqR0gC3CPEMahzmqxXoEqEdZyAzjP9n5//AQAA//8DAFBLAQIt&#10;ABQABgAIAAAAIQC2gziS/gAAAOEBAAATAAAAAAAAAAAAAAAAAAAAAABbQ29udGVudF9UeXBlc10u&#10;eG1sUEsBAi0AFAAGAAgAAAAhADj9If/WAAAAlAEAAAsAAAAAAAAAAAAAAAAALwEAAF9yZWxzLy5y&#10;ZWxzUEsBAi0AFAAGAAgAAAAhACI7EukqAgAAUQQAAA4AAAAAAAAAAAAAAAAALgIAAGRycy9lMm9E&#10;b2MueG1sUEsBAi0AFAAGAAgAAAAhALfF5xzbAAAABgEAAA8AAAAAAAAAAAAAAAAAhAQAAGRycy9k&#10;b3ducmV2LnhtbFBLBQYAAAAABAAEAPMAAACMBQAAAAA=&#10;">
            <v:textbox>
              <w:txbxContent>
                <w:p w:rsidR="00C61EBD" w:rsidRDefault="00C61EBD" w:rsidP="00FF2ADB">
                  <w:pPr>
                    <w:spacing w:before="120" w:after="120"/>
                    <w:jc w:val="center"/>
                    <w:rPr>
                      <w:b/>
                      <w:bCs/>
                      <w:caps/>
                      <w:sz w:val="18"/>
                      <w:szCs w:val="18"/>
                      <w:lang w:val="uk-UA"/>
                    </w:rPr>
                  </w:pPr>
                  <w:r>
                    <w:rPr>
                      <w:b/>
                      <w:bCs/>
                      <w:caps/>
                      <w:sz w:val="18"/>
                      <w:szCs w:val="18"/>
                      <w:lang w:val="uk-UA"/>
                    </w:rPr>
                    <w:t>М.Ш.</w:t>
                  </w:r>
                </w:p>
              </w:txbxContent>
            </v:textbox>
          </v:rect>
        </w:pict>
      </w:r>
    </w:p>
    <w:p w:rsidR="00FF2ADB" w:rsidRPr="00C61EBD" w:rsidRDefault="00FF2ADB" w:rsidP="00FF2ADB">
      <w:pPr>
        <w:jc w:val="center"/>
        <w:rPr>
          <w:rFonts w:ascii="Times New Roman" w:hAnsi="Times New Roman" w:cs="Times New Roman"/>
          <w:sz w:val="28"/>
          <w:szCs w:val="28"/>
          <w:lang w:val="uk-UA"/>
        </w:rPr>
      </w:pPr>
      <w:r w:rsidRPr="00C61EBD">
        <w:rPr>
          <w:rFonts w:ascii="Times New Roman" w:hAnsi="Times New Roman" w:cs="Times New Roman"/>
          <w:sz w:val="28"/>
          <w:szCs w:val="28"/>
          <w:lang w:val="uk-UA"/>
        </w:rPr>
        <w:t>КОМПЛЕКСНА КОНТРОЛЬНА  РОБОТА</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rPr>
      </w:pPr>
      <w:r w:rsidRPr="00C61EBD">
        <w:rPr>
          <w:rFonts w:ascii="Times New Roman" w:hAnsi="Times New Roman" w:cs="Times New Roman"/>
          <w:sz w:val="28"/>
          <w:szCs w:val="28"/>
          <w:lang w:val="uk-UA"/>
        </w:rPr>
        <w:t xml:space="preserve">з дисципліни ____________ </w:t>
      </w:r>
      <w:r w:rsidRPr="00C61EBD">
        <w:rPr>
          <w:rFonts w:ascii="Times New Roman" w:hAnsi="Times New Roman" w:cs="Times New Roman"/>
          <w:sz w:val="28"/>
          <w:szCs w:val="28"/>
          <w:u w:val="single"/>
          <w:lang w:val="uk-UA"/>
        </w:rPr>
        <w:t>«Рисунок, живопис, скульптура</w:t>
      </w:r>
      <w:r w:rsidRPr="00C61EBD">
        <w:rPr>
          <w:rFonts w:ascii="Times New Roman" w:hAnsi="Times New Roman" w:cs="Times New Roman"/>
          <w:sz w:val="28"/>
          <w:szCs w:val="28"/>
          <w:lang w:val="uk-UA"/>
        </w:rPr>
        <w:t>»_______________________</w:t>
      </w:r>
    </w:p>
    <w:p w:rsidR="00FF2ADB" w:rsidRPr="00C61EBD" w:rsidRDefault="00FF2ADB" w:rsidP="00FF2ADB">
      <w:pPr>
        <w:ind w:firstLine="708"/>
        <w:rPr>
          <w:rFonts w:ascii="Times New Roman" w:hAnsi="Times New Roman" w:cs="Times New Roman"/>
          <w:sz w:val="28"/>
          <w:szCs w:val="28"/>
          <w:vertAlign w:val="superscript"/>
          <w:lang w:val="uk-UA"/>
        </w:rPr>
      </w:pPr>
      <w:r w:rsidRPr="00C61EBD">
        <w:rPr>
          <w:rFonts w:ascii="Times New Roman" w:hAnsi="Times New Roman" w:cs="Times New Roman"/>
          <w:sz w:val="28"/>
          <w:szCs w:val="28"/>
          <w:vertAlign w:val="superscript"/>
          <w:lang w:val="uk-UA"/>
        </w:rPr>
        <w:t xml:space="preserve">                                                                           (назва дисципліни) </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rPr>
        <w:lastRenderedPageBreak/>
        <w:t>Студента(ки)_______курсу_________групи__________________________________________ _</w:t>
      </w:r>
    </w:p>
    <w:p w:rsidR="00FF2ADB" w:rsidRPr="00C61EBD" w:rsidRDefault="00FF2ADB" w:rsidP="00FF2ADB">
      <w:pPr>
        <w:rPr>
          <w:rFonts w:ascii="Times New Roman" w:hAnsi="Times New Roman" w:cs="Times New Roman"/>
          <w:sz w:val="28"/>
          <w:szCs w:val="28"/>
          <w:vertAlign w:val="superscript"/>
          <w:lang w:val="uk-UA"/>
        </w:rPr>
      </w:pPr>
      <w:r w:rsidRPr="00C61EBD">
        <w:rPr>
          <w:rFonts w:ascii="Times New Roman" w:hAnsi="Times New Roman" w:cs="Times New Roman"/>
          <w:sz w:val="28"/>
          <w:szCs w:val="28"/>
          <w:vertAlign w:val="superscript"/>
          <w:lang w:val="uk-UA"/>
        </w:rPr>
        <w:t xml:space="preserve">                                                                                                                                               (прізвище, ініціали) </w:t>
      </w:r>
    </w:p>
    <w:p w:rsidR="00FF2ADB" w:rsidRPr="00C61EBD" w:rsidRDefault="00FF2ADB" w:rsidP="00FF2ADB">
      <w:pPr>
        <w:rPr>
          <w:rFonts w:ascii="Times New Roman" w:hAnsi="Times New Roman" w:cs="Times New Roman"/>
          <w:sz w:val="28"/>
          <w:szCs w:val="28"/>
          <w:u w:val="single"/>
          <w:lang w:val="uk-UA"/>
        </w:rPr>
      </w:pPr>
      <w:r w:rsidRPr="00C61EBD">
        <w:rPr>
          <w:rFonts w:ascii="Times New Roman" w:hAnsi="Times New Roman" w:cs="Times New Roman"/>
          <w:sz w:val="28"/>
          <w:szCs w:val="28"/>
          <w:lang w:val="uk-UA"/>
        </w:rPr>
        <w:t>Інституту (факультету</w:t>
      </w:r>
      <w:r w:rsidRPr="00C61EBD">
        <w:rPr>
          <w:rFonts w:ascii="Times New Roman" w:hAnsi="Times New Roman" w:cs="Times New Roman"/>
          <w:sz w:val="28"/>
          <w:szCs w:val="28"/>
          <w:u w:val="single"/>
          <w:lang w:val="uk-UA"/>
        </w:rPr>
        <w:t xml:space="preserve">)                            аеропортів                                                            _                                                                                   </w:t>
      </w:r>
    </w:p>
    <w:p w:rsidR="00FF2ADB" w:rsidRPr="00C61EBD" w:rsidRDefault="00FF2ADB" w:rsidP="00FF2ADB">
      <w:pPr>
        <w:ind w:firstLine="708"/>
        <w:rPr>
          <w:rFonts w:ascii="Times New Roman" w:hAnsi="Times New Roman" w:cs="Times New Roman"/>
          <w:sz w:val="28"/>
          <w:szCs w:val="28"/>
          <w:vertAlign w:val="superscript"/>
          <w:lang w:val="uk-UA"/>
        </w:rPr>
      </w:pPr>
      <w:r w:rsidRPr="00C61EBD">
        <w:rPr>
          <w:rFonts w:ascii="Times New Roman" w:hAnsi="Times New Roman" w:cs="Times New Roman"/>
          <w:sz w:val="28"/>
          <w:szCs w:val="28"/>
          <w:vertAlign w:val="superscript"/>
          <w:lang w:val="uk-UA"/>
        </w:rPr>
        <w:t xml:space="preserve">                                                                            (назва інституту (факультету</w:t>
      </w: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rPr>
        <w:t xml:space="preserve">Кафедри </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rPr>
        <w:t xml:space="preserve"> _________________________  </w:t>
      </w:r>
      <w:r w:rsidRPr="00C61EBD">
        <w:rPr>
          <w:rFonts w:ascii="Times New Roman" w:hAnsi="Times New Roman" w:cs="Times New Roman"/>
          <w:sz w:val="28"/>
          <w:szCs w:val="28"/>
          <w:u w:val="single"/>
          <w:lang w:val="uk-UA"/>
        </w:rPr>
        <w:t>основ  архітектури  та  дизайну</w:t>
      </w:r>
      <w:r w:rsidRPr="00C61EBD">
        <w:rPr>
          <w:rFonts w:ascii="Times New Roman" w:hAnsi="Times New Roman" w:cs="Times New Roman"/>
          <w:sz w:val="28"/>
          <w:szCs w:val="28"/>
          <w:lang w:val="uk-UA" w:eastAsia="ru-RU"/>
        </w:rPr>
        <w:t xml:space="preserve"> ______________________</w:t>
      </w:r>
    </w:p>
    <w:p w:rsidR="00FF2ADB" w:rsidRPr="00C61EBD" w:rsidRDefault="00FF2ADB" w:rsidP="00FF2ADB">
      <w:pPr>
        <w:ind w:firstLine="708"/>
        <w:rPr>
          <w:rFonts w:ascii="Times New Roman" w:hAnsi="Times New Roman" w:cs="Times New Roman"/>
          <w:sz w:val="28"/>
          <w:szCs w:val="28"/>
          <w:vertAlign w:val="superscript"/>
          <w:lang w:val="uk-UA"/>
        </w:rPr>
      </w:pPr>
      <w:r w:rsidRPr="00C61EBD">
        <w:rPr>
          <w:rFonts w:ascii="Times New Roman" w:hAnsi="Times New Roman" w:cs="Times New Roman"/>
          <w:sz w:val="28"/>
          <w:szCs w:val="28"/>
          <w:vertAlign w:val="superscript"/>
          <w:lang w:val="uk-UA"/>
        </w:rPr>
        <w:t xml:space="preserve">                                                                                         (назва кафедри)</w:t>
      </w:r>
    </w:p>
    <w:p w:rsidR="00FF2ADB" w:rsidRPr="00C61EBD" w:rsidRDefault="00FF2ADB" w:rsidP="00FF2ADB">
      <w:pPr>
        <w:rPr>
          <w:rFonts w:ascii="Times New Roman" w:hAnsi="Times New Roman" w:cs="Times New Roman"/>
          <w:sz w:val="28"/>
          <w:szCs w:val="28"/>
          <w:lang w:val="uk-UA" w:eastAsia="ru-RU"/>
        </w:rPr>
      </w:pPr>
      <w:r w:rsidRPr="00C61EBD">
        <w:rPr>
          <w:rFonts w:ascii="Times New Roman" w:hAnsi="Times New Roman" w:cs="Times New Roman"/>
          <w:sz w:val="28"/>
          <w:szCs w:val="28"/>
          <w:lang w:val="uk-UA"/>
        </w:rPr>
        <w:t xml:space="preserve">Напрям </w:t>
      </w:r>
      <w:r w:rsidRPr="00C61EBD">
        <w:rPr>
          <w:rFonts w:ascii="Times New Roman" w:hAnsi="Times New Roman" w:cs="Times New Roman"/>
          <w:sz w:val="28"/>
          <w:szCs w:val="28"/>
          <w:u w:val="single"/>
          <w:lang w:val="uk-UA"/>
        </w:rPr>
        <w:t xml:space="preserve"> </w:t>
      </w:r>
      <w:r w:rsidRPr="00C61EBD">
        <w:rPr>
          <w:rFonts w:ascii="Times New Roman" w:hAnsi="Times New Roman" w:cs="Times New Roman"/>
          <w:sz w:val="28"/>
          <w:szCs w:val="28"/>
          <w:lang w:val="uk-UA"/>
        </w:rPr>
        <w:t xml:space="preserve"> ________________________</w:t>
      </w:r>
      <w:r w:rsidRPr="00C61EBD">
        <w:rPr>
          <w:rFonts w:ascii="Times New Roman" w:hAnsi="Times New Roman" w:cs="Times New Roman"/>
          <w:sz w:val="28"/>
          <w:szCs w:val="28"/>
          <w:u w:val="single"/>
          <w:lang w:val="uk-UA"/>
        </w:rPr>
        <w:t>6.020207 «Дизайн»</w:t>
      </w:r>
      <w:r w:rsidRPr="00C61EBD">
        <w:rPr>
          <w:rFonts w:ascii="Times New Roman" w:hAnsi="Times New Roman" w:cs="Times New Roman"/>
          <w:sz w:val="28"/>
          <w:szCs w:val="28"/>
          <w:lang w:val="uk-UA" w:eastAsia="ru-RU"/>
        </w:rPr>
        <w:t xml:space="preserve"> _______________________________</w:t>
      </w:r>
    </w:p>
    <w:p w:rsidR="00FF2ADB" w:rsidRPr="00C61EBD" w:rsidRDefault="00FF2ADB" w:rsidP="00FF2ADB">
      <w:pPr>
        <w:rPr>
          <w:rFonts w:ascii="Times New Roman" w:hAnsi="Times New Roman" w:cs="Times New Roman"/>
          <w:sz w:val="28"/>
          <w:szCs w:val="28"/>
          <w:vertAlign w:val="superscript"/>
          <w:lang w:val="uk-UA"/>
        </w:rPr>
      </w:pPr>
      <w:r w:rsidRPr="00C61EBD">
        <w:rPr>
          <w:rFonts w:ascii="Times New Roman" w:hAnsi="Times New Roman" w:cs="Times New Roman"/>
          <w:sz w:val="28"/>
          <w:szCs w:val="28"/>
          <w:vertAlign w:val="superscript"/>
          <w:lang w:val="uk-UA"/>
        </w:rPr>
        <w:t xml:space="preserve">                                                                                       ( для ОКР «Бакалавр» шифр назва  напряму )</w:t>
      </w: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rPr>
        <w:t>Дата проведення комплексної контрольної роботи  «_____»_________20___р.</w:t>
      </w:r>
    </w:p>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lang w:val="uk-UA"/>
        </w:rPr>
        <w:t>Номер варіанту ______________</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jc w:val="right"/>
        <w:rPr>
          <w:rFonts w:ascii="Times New Roman" w:hAnsi="Times New Roman" w:cs="Times New Roman"/>
          <w:sz w:val="28"/>
          <w:szCs w:val="28"/>
          <w:lang w:val="uk-UA"/>
        </w:rPr>
      </w:pPr>
      <w:r w:rsidRPr="00C61EBD">
        <w:rPr>
          <w:rFonts w:ascii="Times New Roman" w:hAnsi="Times New Roman" w:cs="Times New Roman"/>
          <w:sz w:val="28"/>
          <w:szCs w:val="28"/>
          <w:lang w:val="uk-UA"/>
        </w:rPr>
        <w:t>Підпис студента(ки)________________</w:t>
      </w: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p w:rsidR="00FF2ADB" w:rsidRPr="00C61EBD" w:rsidRDefault="00FF2ADB" w:rsidP="00FF2ADB">
      <w:pPr>
        <w:rPr>
          <w:rFonts w:ascii="Times New Roman" w:hAnsi="Times New Roman" w:cs="Times New Roman"/>
          <w:sz w:val="28"/>
          <w:szCs w:val="28"/>
          <w:lang w:val="uk-UA"/>
        </w:rPr>
      </w:pPr>
    </w:p>
    <w:tbl>
      <w:tblPr>
        <w:tblpPr w:leftFromText="180" w:rightFromText="180" w:vertAnchor="text" w:horzAnchor="margin" w:tblpXSpec="center" w:tblpY="-426"/>
        <w:tblW w:w="1037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871"/>
        <w:gridCol w:w="4554"/>
        <w:gridCol w:w="1352"/>
        <w:gridCol w:w="2599"/>
      </w:tblGrid>
      <w:tr w:rsidR="00FF2ADB" w:rsidRPr="00C61EBD" w:rsidTr="00C61EBD">
        <w:trPr>
          <w:cantSplit/>
          <w:trHeight w:val="609"/>
        </w:trPr>
        <w:tc>
          <w:tcPr>
            <w:tcW w:w="1871" w:type="dxa"/>
            <w:vMerge w:val="restart"/>
            <w:tcBorders>
              <w:top w:val="single" w:sz="4" w:space="0" w:color="auto"/>
              <w:left w:val="single" w:sz="4" w:space="0" w:color="auto"/>
              <w:bottom w:val="single" w:sz="4" w:space="0" w:color="auto"/>
              <w:right w:val="single" w:sz="4" w:space="0" w:color="auto"/>
            </w:tcBorders>
            <w:hideMark/>
          </w:tcPr>
          <w:p w:rsidR="00FF2ADB" w:rsidRPr="00C61EBD" w:rsidRDefault="00FF2ADB" w:rsidP="00C61EBD">
            <w:pPr>
              <w:pStyle w:val="af1"/>
              <w:ind w:left="-284" w:firstLine="284"/>
              <w:jc w:val="center"/>
              <w:rPr>
                <w:b/>
                <w:sz w:val="28"/>
                <w:szCs w:val="28"/>
              </w:rPr>
            </w:pPr>
            <w:r w:rsidRPr="00C61EBD">
              <w:rPr>
                <w:noProof/>
                <w:sz w:val="28"/>
                <w:szCs w:val="28"/>
                <w:lang w:val="ru-RU"/>
              </w:rPr>
              <w:drawing>
                <wp:anchor distT="0" distB="0" distL="114300" distR="114300" simplePos="0" relativeHeight="251765248"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4554" w:type="dxa"/>
            <w:vMerge w:val="restart"/>
            <w:tcBorders>
              <w:top w:val="single" w:sz="4" w:space="0" w:color="auto"/>
              <w:left w:val="single" w:sz="4" w:space="0" w:color="auto"/>
              <w:bottom w:val="single" w:sz="4" w:space="0" w:color="auto"/>
              <w:right w:val="single" w:sz="4" w:space="0" w:color="auto"/>
            </w:tcBorders>
            <w:vAlign w:val="center"/>
          </w:tcPr>
          <w:p w:rsidR="00FF2ADB" w:rsidRPr="00C61EBD" w:rsidRDefault="00FF2ADB" w:rsidP="00C61EBD">
            <w:pPr>
              <w:pStyle w:val="af1"/>
              <w:spacing w:line="216" w:lineRule="auto"/>
              <w:ind w:left="-284" w:firstLine="284"/>
              <w:jc w:val="center"/>
              <w:rPr>
                <w:sz w:val="28"/>
                <w:szCs w:val="28"/>
              </w:rPr>
            </w:pPr>
            <w:r w:rsidRPr="00C61EBD">
              <w:rPr>
                <w:sz w:val="28"/>
                <w:szCs w:val="28"/>
              </w:rPr>
              <w:t>Система менеджменту якості</w:t>
            </w:r>
          </w:p>
          <w:p w:rsidR="00FF2ADB" w:rsidRPr="00C61EBD" w:rsidRDefault="00FF2ADB" w:rsidP="00C61EBD">
            <w:pPr>
              <w:pStyle w:val="af1"/>
              <w:spacing w:line="216" w:lineRule="auto"/>
              <w:ind w:left="-284" w:firstLine="284"/>
              <w:jc w:val="center"/>
              <w:rPr>
                <w:sz w:val="28"/>
                <w:szCs w:val="28"/>
              </w:rPr>
            </w:pPr>
          </w:p>
          <w:p w:rsidR="00FF2ADB" w:rsidRPr="00C61EBD" w:rsidRDefault="00FF2ADB" w:rsidP="00C61EBD">
            <w:pPr>
              <w:pStyle w:val="af1"/>
              <w:spacing w:line="216" w:lineRule="auto"/>
              <w:ind w:left="-284" w:firstLine="284"/>
              <w:jc w:val="center"/>
              <w:rPr>
                <w:sz w:val="28"/>
                <w:szCs w:val="28"/>
              </w:rPr>
            </w:pPr>
            <w:r w:rsidRPr="00C61EBD">
              <w:rPr>
                <w:sz w:val="28"/>
                <w:szCs w:val="28"/>
              </w:rPr>
              <w:t>ПАКЕТ комплексних контрольних робіт                    з  з дисципліни «Рисунок, живопис, скульптура»</w:t>
            </w:r>
          </w:p>
          <w:p w:rsidR="00FF2ADB" w:rsidRPr="00C61EBD" w:rsidRDefault="00FF2ADB" w:rsidP="00C61EBD">
            <w:pPr>
              <w:pStyle w:val="af1"/>
              <w:spacing w:line="216" w:lineRule="auto"/>
              <w:ind w:left="-284" w:firstLine="284"/>
              <w:jc w:val="center"/>
              <w:rPr>
                <w:b/>
                <w:sz w:val="28"/>
                <w:szCs w:val="28"/>
              </w:rPr>
            </w:pPr>
          </w:p>
        </w:tc>
        <w:tc>
          <w:tcPr>
            <w:tcW w:w="1352" w:type="dxa"/>
            <w:tcBorders>
              <w:top w:val="single" w:sz="4" w:space="0" w:color="auto"/>
              <w:left w:val="single" w:sz="4" w:space="0" w:color="auto"/>
              <w:bottom w:val="nil"/>
              <w:right w:val="single" w:sz="4" w:space="0" w:color="auto"/>
            </w:tcBorders>
            <w:vAlign w:val="center"/>
            <w:hideMark/>
          </w:tcPr>
          <w:p w:rsidR="00FF2ADB" w:rsidRPr="00C61EBD" w:rsidRDefault="00FF2ADB" w:rsidP="00C61EBD">
            <w:pPr>
              <w:pStyle w:val="af1"/>
              <w:ind w:left="-284" w:firstLine="284"/>
              <w:jc w:val="center"/>
              <w:rPr>
                <w:sz w:val="28"/>
                <w:szCs w:val="28"/>
              </w:rPr>
            </w:pPr>
            <w:r w:rsidRPr="00C61EBD">
              <w:rPr>
                <w:sz w:val="28"/>
                <w:szCs w:val="28"/>
              </w:rPr>
              <w:t>Шифр</w:t>
            </w:r>
          </w:p>
          <w:p w:rsidR="00FF2ADB" w:rsidRPr="00C61EBD" w:rsidRDefault="00FF2ADB" w:rsidP="00C61EBD">
            <w:pPr>
              <w:pStyle w:val="af1"/>
              <w:ind w:left="-284" w:firstLine="284"/>
              <w:jc w:val="center"/>
              <w:rPr>
                <w:b/>
                <w:sz w:val="28"/>
                <w:szCs w:val="28"/>
              </w:rPr>
            </w:pPr>
            <w:r w:rsidRPr="00C61EBD">
              <w:rPr>
                <w:sz w:val="28"/>
                <w:szCs w:val="28"/>
              </w:rPr>
              <w:t>документа</w:t>
            </w:r>
          </w:p>
        </w:tc>
        <w:tc>
          <w:tcPr>
            <w:tcW w:w="2599" w:type="dxa"/>
            <w:tcBorders>
              <w:top w:val="single" w:sz="4" w:space="0" w:color="auto"/>
              <w:left w:val="single" w:sz="4" w:space="0" w:color="auto"/>
              <w:bottom w:val="nil"/>
              <w:right w:val="single" w:sz="4" w:space="0" w:color="auto"/>
            </w:tcBorders>
            <w:vAlign w:val="center"/>
            <w:hideMark/>
          </w:tcPr>
          <w:p w:rsidR="00FF2ADB" w:rsidRPr="00C61EBD" w:rsidRDefault="00FF2ADB" w:rsidP="00C61EBD">
            <w:pPr>
              <w:pStyle w:val="af1"/>
              <w:ind w:left="-284" w:firstLine="284"/>
              <w:jc w:val="center"/>
              <w:rPr>
                <w:b/>
                <w:smallCaps/>
                <w:sz w:val="28"/>
                <w:szCs w:val="28"/>
              </w:rPr>
            </w:pPr>
            <w:r w:rsidRPr="00C61EBD">
              <w:rPr>
                <w:b/>
                <w:smallCaps/>
                <w:sz w:val="28"/>
                <w:szCs w:val="28"/>
              </w:rPr>
              <w:t xml:space="preserve">СМЯ НАУ </w:t>
            </w:r>
          </w:p>
          <w:p w:rsidR="00FF2ADB" w:rsidRPr="00C61EBD" w:rsidRDefault="00FF2ADB" w:rsidP="00C61EBD">
            <w:pPr>
              <w:pStyle w:val="af1"/>
              <w:ind w:left="-284" w:firstLine="284"/>
              <w:jc w:val="center"/>
              <w:rPr>
                <w:b/>
                <w:sz w:val="28"/>
                <w:szCs w:val="28"/>
              </w:rPr>
            </w:pPr>
            <w:r w:rsidRPr="00C61EBD">
              <w:rPr>
                <w:b/>
                <w:sz w:val="28"/>
                <w:szCs w:val="28"/>
              </w:rPr>
              <w:t>ККР 10.01.04(5)-01-2015</w:t>
            </w:r>
          </w:p>
        </w:tc>
      </w:tr>
      <w:tr w:rsidR="00FF2ADB" w:rsidRPr="00C61EBD" w:rsidTr="00C61EBD">
        <w:trPr>
          <w:cantSplit/>
          <w:trHeight w:val="3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2ADB" w:rsidRPr="00C61EBD" w:rsidRDefault="00FF2ADB" w:rsidP="00C61EBD">
            <w:pPr>
              <w:rPr>
                <w:rFonts w:ascii="Times New Roman" w:hAnsi="Times New Roman" w:cs="Times New Roman"/>
                <w:b/>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2ADB" w:rsidRPr="00C61EBD" w:rsidRDefault="00FF2ADB" w:rsidP="00C61EBD">
            <w:pPr>
              <w:rPr>
                <w:rFonts w:ascii="Times New Roman" w:hAnsi="Times New Roman" w:cs="Times New Roman"/>
                <w:b/>
                <w:sz w:val="28"/>
                <w:szCs w:val="28"/>
                <w:lang w:val="uk-UA"/>
              </w:rPr>
            </w:pPr>
          </w:p>
        </w:tc>
        <w:tc>
          <w:tcPr>
            <w:tcW w:w="3951" w:type="dxa"/>
            <w:gridSpan w:val="2"/>
            <w:tcBorders>
              <w:top w:val="single" w:sz="4" w:space="0" w:color="auto"/>
              <w:left w:val="single" w:sz="4" w:space="0" w:color="auto"/>
              <w:bottom w:val="single" w:sz="4" w:space="0" w:color="auto"/>
              <w:right w:val="single" w:sz="4" w:space="0" w:color="auto"/>
            </w:tcBorders>
            <w:vAlign w:val="center"/>
            <w:hideMark/>
          </w:tcPr>
          <w:p w:rsidR="00FF2ADB" w:rsidRPr="00C61EBD" w:rsidRDefault="00FF2ADB" w:rsidP="00C61EBD">
            <w:pPr>
              <w:pStyle w:val="af1"/>
              <w:ind w:left="-284" w:firstLine="284"/>
              <w:jc w:val="center"/>
              <w:rPr>
                <w:sz w:val="28"/>
                <w:szCs w:val="28"/>
              </w:rPr>
            </w:pPr>
            <w:r w:rsidRPr="00C61EBD">
              <w:rPr>
                <w:sz w:val="28"/>
                <w:szCs w:val="28"/>
              </w:rPr>
              <w:t>стор. 38 з 38</w:t>
            </w:r>
          </w:p>
        </w:tc>
      </w:tr>
    </w:tbl>
    <w:p w:rsidR="00FF2ADB" w:rsidRPr="00C61EBD" w:rsidRDefault="00FF2ADB" w:rsidP="00FF2ADB">
      <w:pPr>
        <w:spacing w:before="120" w:after="120" w:line="300" w:lineRule="auto"/>
        <w:ind w:left="7080" w:firstLine="708"/>
        <w:jc w:val="right"/>
        <w:rPr>
          <w:rFonts w:ascii="Times New Roman" w:hAnsi="Times New Roman" w:cs="Times New Roman"/>
          <w:bCs/>
          <w:caps/>
          <w:sz w:val="28"/>
          <w:szCs w:val="28"/>
          <w:lang w:val="uk-UA"/>
        </w:rPr>
      </w:pPr>
      <w:r w:rsidRPr="00C61EBD">
        <w:rPr>
          <w:rFonts w:ascii="Times New Roman" w:hAnsi="Times New Roman" w:cs="Times New Roman"/>
          <w:bCs/>
          <w:caps/>
          <w:sz w:val="28"/>
          <w:szCs w:val="28"/>
          <w:lang w:val="uk-UA"/>
        </w:rPr>
        <w:t>(Ф 03.02-01)</w:t>
      </w:r>
    </w:p>
    <w:p w:rsidR="00FF2ADB" w:rsidRPr="00C61EBD" w:rsidRDefault="00FF2ADB" w:rsidP="00FF2ADB">
      <w:pPr>
        <w:spacing w:before="120" w:after="120" w:line="300" w:lineRule="auto"/>
        <w:jc w:val="center"/>
        <w:rPr>
          <w:rFonts w:ascii="Times New Roman" w:hAnsi="Times New Roman" w:cs="Times New Roman"/>
          <w:b/>
          <w:bCs/>
          <w:caps/>
          <w:sz w:val="28"/>
          <w:szCs w:val="28"/>
          <w:lang w:val="uk-UA"/>
        </w:rPr>
      </w:pPr>
      <w:r w:rsidRPr="00C61EBD">
        <w:rPr>
          <w:rFonts w:ascii="Times New Roman" w:hAnsi="Times New Roman" w:cs="Times New Roman"/>
          <w:b/>
          <w:bCs/>
          <w:caps/>
          <w:sz w:val="28"/>
          <w:szCs w:val="28"/>
          <w:lang w:val="uk-UA"/>
        </w:rPr>
        <w:t>АРКУШ ПоширеННЯ документа</w:t>
      </w:r>
    </w:p>
    <w:tbl>
      <w:tblPr>
        <w:tblW w:w="10350" w:type="dxa"/>
        <w:tblInd w:w="55" w:type="dxa"/>
        <w:tblLayout w:type="fixed"/>
        <w:tblCellMar>
          <w:top w:w="55" w:type="dxa"/>
          <w:left w:w="55" w:type="dxa"/>
          <w:bottom w:w="55" w:type="dxa"/>
          <w:right w:w="55" w:type="dxa"/>
        </w:tblCellMar>
        <w:tblLook w:val="04A0" w:firstRow="1" w:lastRow="0" w:firstColumn="1" w:lastColumn="0" w:noHBand="0" w:noVBand="1"/>
      </w:tblPr>
      <w:tblGrid>
        <w:gridCol w:w="664"/>
        <w:gridCol w:w="1557"/>
        <w:gridCol w:w="1234"/>
        <w:gridCol w:w="3208"/>
        <w:gridCol w:w="1604"/>
        <w:gridCol w:w="2083"/>
      </w:tblGrid>
      <w:tr w:rsidR="00FF2ADB" w:rsidRPr="00C61EBD" w:rsidTr="00C61EBD">
        <w:trPr>
          <w:trHeight w:val="942"/>
          <w:tblHeader/>
        </w:trPr>
        <w:tc>
          <w:tcPr>
            <w:tcW w:w="663" w:type="dxa"/>
            <w:tcBorders>
              <w:top w:val="single" w:sz="4" w:space="0" w:color="000000"/>
              <w:left w:val="single" w:sz="4" w:space="0" w:color="000000"/>
              <w:bottom w:val="single" w:sz="4" w:space="0" w:color="000000"/>
              <w:right w:val="nil"/>
            </w:tcBorders>
            <w:vAlign w:val="center"/>
            <w:hideMark/>
          </w:tcPr>
          <w:p w:rsidR="00FF2ADB" w:rsidRPr="00C61EBD" w:rsidRDefault="00FF2ADB" w:rsidP="00C61EBD">
            <w:pPr>
              <w:pStyle w:val="TableContents"/>
              <w:spacing w:line="300" w:lineRule="auto"/>
              <w:ind w:left="-55" w:right="-55"/>
              <w:jc w:val="center"/>
              <w:rPr>
                <w:szCs w:val="28"/>
                <w:lang w:val="uk-UA"/>
              </w:rPr>
            </w:pPr>
            <w:r w:rsidRPr="00C61EBD">
              <w:rPr>
                <w:szCs w:val="28"/>
                <w:lang w:val="uk-UA"/>
              </w:rPr>
              <w:t>№</w:t>
            </w:r>
          </w:p>
          <w:p w:rsidR="00FF2ADB" w:rsidRPr="00C61EBD" w:rsidRDefault="00FF2ADB" w:rsidP="00C61EBD">
            <w:pPr>
              <w:pStyle w:val="TableContents"/>
              <w:spacing w:line="300" w:lineRule="auto"/>
              <w:ind w:left="-55" w:right="-55"/>
              <w:jc w:val="center"/>
              <w:rPr>
                <w:szCs w:val="28"/>
                <w:lang w:val="uk-UA"/>
              </w:rPr>
            </w:pPr>
            <w:r w:rsidRPr="00C61EBD">
              <w:rPr>
                <w:szCs w:val="28"/>
                <w:lang w:val="uk-UA"/>
              </w:rPr>
              <w:t>прим.</w:t>
            </w:r>
          </w:p>
        </w:tc>
        <w:tc>
          <w:tcPr>
            <w:tcW w:w="1557" w:type="dxa"/>
            <w:tcBorders>
              <w:top w:val="single" w:sz="4" w:space="0" w:color="000000"/>
              <w:left w:val="single" w:sz="4" w:space="0" w:color="000000"/>
              <w:bottom w:val="single" w:sz="4" w:space="0" w:color="000000"/>
              <w:right w:val="nil"/>
            </w:tcBorders>
            <w:vAlign w:val="center"/>
            <w:hideMark/>
          </w:tcPr>
          <w:p w:rsidR="00FF2ADB" w:rsidRPr="00C61EBD" w:rsidRDefault="00FF2ADB" w:rsidP="00C61EBD">
            <w:pPr>
              <w:pStyle w:val="TableContents"/>
              <w:spacing w:line="300" w:lineRule="auto"/>
              <w:ind w:left="-55" w:right="-55"/>
              <w:jc w:val="center"/>
              <w:rPr>
                <w:szCs w:val="28"/>
                <w:lang w:val="uk-UA"/>
              </w:rPr>
            </w:pPr>
            <w:r w:rsidRPr="00C61EBD">
              <w:rPr>
                <w:szCs w:val="28"/>
                <w:lang w:val="uk-UA"/>
              </w:rPr>
              <w:t xml:space="preserve">Куди </w:t>
            </w:r>
            <w:r w:rsidRPr="00C61EBD">
              <w:rPr>
                <w:szCs w:val="28"/>
                <w:lang w:val="uk-UA"/>
              </w:rPr>
              <w:br/>
              <w:t>передано (підрозділ)</w:t>
            </w:r>
          </w:p>
        </w:tc>
        <w:tc>
          <w:tcPr>
            <w:tcW w:w="1234" w:type="dxa"/>
            <w:tcBorders>
              <w:top w:val="single" w:sz="4" w:space="0" w:color="000000"/>
              <w:left w:val="single" w:sz="4" w:space="0" w:color="000000"/>
              <w:bottom w:val="single" w:sz="4" w:space="0" w:color="000000"/>
              <w:right w:val="nil"/>
            </w:tcBorders>
            <w:vAlign w:val="center"/>
            <w:hideMark/>
          </w:tcPr>
          <w:p w:rsidR="00FF2ADB" w:rsidRPr="00C61EBD" w:rsidRDefault="00FF2ADB" w:rsidP="00C61EBD">
            <w:pPr>
              <w:pStyle w:val="TableContents"/>
              <w:spacing w:line="300" w:lineRule="auto"/>
              <w:ind w:left="-55" w:right="-55"/>
              <w:jc w:val="center"/>
              <w:rPr>
                <w:szCs w:val="28"/>
                <w:lang w:val="uk-UA"/>
              </w:rPr>
            </w:pPr>
            <w:r w:rsidRPr="00C61EBD">
              <w:rPr>
                <w:szCs w:val="28"/>
                <w:lang w:val="uk-UA"/>
              </w:rPr>
              <w:t xml:space="preserve">Дата </w:t>
            </w:r>
            <w:r w:rsidRPr="00C61EBD">
              <w:rPr>
                <w:szCs w:val="28"/>
                <w:lang w:val="uk-UA"/>
              </w:rPr>
              <w:br/>
              <w:t>видачі</w:t>
            </w:r>
          </w:p>
        </w:tc>
        <w:tc>
          <w:tcPr>
            <w:tcW w:w="3207" w:type="dxa"/>
            <w:tcBorders>
              <w:top w:val="single" w:sz="4" w:space="0" w:color="000000"/>
              <w:left w:val="single" w:sz="4" w:space="0" w:color="000000"/>
              <w:bottom w:val="single" w:sz="4" w:space="0" w:color="000000"/>
              <w:right w:val="nil"/>
            </w:tcBorders>
            <w:vAlign w:val="center"/>
            <w:hideMark/>
          </w:tcPr>
          <w:p w:rsidR="00FF2ADB" w:rsidRPr="00C61EBD" w:rsidRDefault="00FF2ADB" w:rsidP="00C61EBD">
            <w:pPr>
              <w:pStyle w:val="TableContents"/>
              <w:spacing w:line="300" w:lineRule="auto"/>
              <w:ind w:left="-55" w:right="-55"/>
              <w:jc w:val="center"/>
              <w:rPr>
                <w:szCs w:val="28"/>
                <w:lang w:val="uk-UA"/>
              </w:rPr>
            </w:pPr>
            <w:r w:rsidRPr="00C61EBD">
              <w:rPr>
                <w:szCs w:val="28"/>
                <w:lang w:val="uk-UA"/>
              </w:rPr>
              <w:t>П.І.Б. отримувача</w:t>
            </w:r>
          </w:p>
        </w:tc>
        <w:tc>
          <w:tcPr>
            <w:tcW w:w="1604" w:type="dxa"/>
            <w:tcBorders>
              <w:top w:val="single" w:sz="4" w:space="0" w:color="000000"/>
              <w:left w:val="single" w:sz="4" w:space="0" w:color="000000"/>
              <w:bottom w:val="single" w:sz="4" w:space="0" w:color="000000"/>
              <w:right w:val="nil"/>
            </w:tcBorders>
            <w:vAlign w:val="center"/>
            <w:hideMark/>
          </w:tcPr>
          <w:p w:rsidR="00FF2ADB" w:rsidRPr="00C61EBD" w:rsidRDefault="00FF2ADB" w:rsidP="00C61EBD">
            <w:pPr>
              <w:pStyle w:val="TableContents"/>
              <w:spacing w:line="300" w:lineRule="auto"/>
              <w:ind w:left="-55" w:right="-55"/>
              <w:jc w:val="center"/>
              <w:rPr>
                <w:szCs w:val="28"/>
                <w:lang w:val="uk-UA"/>
              </w:rPr>
            </w:pPr>
            <w:r w:rsidRPr="00C61EBD">
              <w:rPr>
                <w:szCs w:val="28"/>
                <w:lang w:val="uk-UA"/>
              </w:rPr>
              <w:t xml:space="preserve">Підпис </w:t>
            </w:r>
            <w:r w:rsidRPr="00C61EBD">
              <w:rPr>
                <w:szCs w:val="28"/>
                <w:lang w:val="uk-UA"/>
              </w:rPr>
              <w:br/>
              <w:t>отримувача</w:t>
            </w:r>
          </w:p>
        </w:tc>
        <w:tc>
          <w:tcPr>
            <w:tcW w:w="2083" w:type="dxa"/>
            <w:tcBorders>
              <w:top w:val="single" w:sz="4" w:space="0" w:color="000000"/>
              <w:left w:val="single" w:sz="4" w:space="0" w:color="000000"/>
              <w:bottom w:val="single" w:sz="4" w:space="0" w:color="000000"/>
              <w:right w:val="single" w:sz="4" w:space="0" w:color="000000"/>
            </w:tcBorders>
            <w:vAlign w:val="center"/>
            <w:hideMark/>
          </w:tcPr>
          <w:p w:rsidR="00FF2ADB" w:rsidRPr="00C61EBD" w:rsidRDefault="00FF2ADB" w:rsidP="00C61EBD">
            <w:pPr>
              <w:pStyle w:val="TableContents"/>
              <w:spacing w:line="300" w:lineRule="auto"/>
              <w:ind w:left="-55" w:right="-55"/>
              <w:jc w:val="center"/>
              <w:rPr>
                <w:szCs w:val="28"/>
                <w:lang w:val="uk-UA"/>
              </w:rPr>
            </w:pPr>
            <w:r w:rsidRPr="00C61EBD">
              <w:rPr>
                <w:szCs w:val="28"/>
                <w:lang w:val="uk-UA"/>
              </w:rPr>
              <w:t>Примітки</w:t>
            </w:r>
          </w:p>
        </w:tc>
      </w:tr>
      <w:tr w:rsidR="00FF2ADB" w:rsidRPr="00C61EBD" w:rsidTr="00C61EBD">
        <w:trPr>
          <w:trHeight w:val="77"/>
        </w:trPr>
        <w:tc>
          <w:tcPr>
            <w:tcW w:w="663" w:type="dxa"/>
            <w:tcBorders>
              <w:top w:val="nil"/>
              <w:left w:val="single" w:sz="4" w:space="0" w:color="000000"/>
              <w:bottom w:val="single" w:sz="4" w:space="0" w:color="000000"/>
              <w:right w:val="nil"/>
            </w:tcBorders>
          </w:tcPr>
          <w:p w:rsidR="00FF2ADB" w:rsidRPr="00C61EBD" w:rsidRDefault="00FF2ADB" w:rsidP="00C61EBD">
            <w:pPr>
              <w:jc w:val="center"/>
              <w:rPr>
                <w:rFonts w:ascii="Times New Roman" w:hAnsi="Times New Roman" w:cs="Times New Roman"/>
                <w:sz w:val="28"/>
                <w:szCs w:val="28"/>
                <w:lang w:val="uk-UA"/>
              </w:rPr>
            </w:pPr>
          </w:p>
        </w:tc>
        <w:tc>
          <w:tcPr>
            <w:tcW w:w="1557" w:type="dxa"/>
            <w:tcBorders>
              <w:top w:val="nil"/>
              <w:left w:val="single" w:sz="4" w:space="0" w:color="000000"/>
              <w:bottom w:val="single" w:sz="4" w:space="0" w:color="000000"/>
              <w:right w:val="nil"/>
            </w:tcBorders>
            <w:vAlign w:val="center"/>
          </w:tcPr>
          <w:p w:rsidR="00FF2ADB" w:rsidRPr="00C61EBD" w:rsidRDefault="00FF2ADB" w:rsidP="00C61EBD">
            <w:pPr>
              <w:jc w:val="center"/>
              <w:rPr>
                <w:rFonts w:ascii="Times New Roman" w:hAnsi="Times New Roman" w:cs="Times New Roman"/>
                <w:sz w:val="28"/>
                <w:szCs w:val="28"/>
                <w:lang w:val="uk-UA"/>
              </w:rPr>
            </w:pPr>
          </w:p>
        </w:tc>
        <w:tc>
          <w:tcPr>
            <w:tcW w:w="1234" w:type="dxa"/>
            <w:tcBorders>
              <w:top w:val="nil"/>
              <w:left w:val="single" w:sz="4" w:space="0" w:color="000000"/>
              <w:bottom w:val="single" w:sz="4" w:space="0" w:color="000000"/>
              <w:right w:val="nil"/>
            </w:tcBorders>
          </w:tcPr>
          <w:p w:rsidR="00FF2ADB" w:rsidRPr="00C61EBD" w:rsidRDefault="00FF2ADB" w:rsidP="00C61EBD">
            <w:pPr>
              <w:jc w:val="center"/>
              <w:rPr>
                <w:rFonts w:ascii="Times New Roman" w:hAnsi="Times New Roman" w:cs="Times New Roman"/>
                <w:sz w:val="28"/>
                <w:szCs w:val="28"/>
                <w:lang w:val="uk-UA"/>
              </w:rPr>
            </w:pPr>
          </w:p>
        </w:tc>
        <w:tc>
          <w:tcPr>
            <w:tcW w:w="3207" w:type="dxa"/>
            <w:tcBorders>
              <w:top w:val="nil"/>
              <w:left w:val="single" w:sz="4" w:space="0" w:color="000000"/>
              <w:bottom w:val="single" w:sz="4" w:space="0" w:color="000000"/>
              <w:right w:val="nil"/>
            </w:tcBorders>
          </w:tcPr>
          <w:p w:rsidR="00FF2ADB" w:rsidRPr="00C61EBD" w:rsidRDefault="00FF2ADB" w:rsidP="00C61EBD">
            <w:pPr>
              <w:jc w:val="center"/>
              <w:rPr>
                <w:rFonts w:ascii="Times New Roman" w:hAnsi="Times New Roman" w:cs="Times New Roman"/>
                <w:sz w:val="28"/>
                <w:szCs w:val="28"/>
                <w:lang w:val="uk-UA"/>
              </w:rPr>
            </w:pPr>
          </w:p>
        </w:tc>
        <w:tc>
          <w:tcPr>
            <w:tcW w:w="1604" w:type="dxa"/>
            <w:tcBorders>
              <w:top w:val="nil"/>
              <w:left w:val="single" w:sz="4" w:space="0" w:color="000000"/>
              <w:bottom w:val="single" w:sz="4" w:space="0" w:color="000000"/>
              <w:right w:val="nil"/>
            </w:tcBorders>
          </w:tcPr>
          <w:p w:rsidR="00FF2ADB" w:rsidRPr="00C61EBD" w:rsidRDefault="00FF2ADB" w:rsidP="00C61EBD">
            <w:pPr>
              <w:jc w:val="center"/>
              <w:rPr>
                <w:rFonts w:ascii="Times New Roman" w:hAnsi="Times New Roman" w:cs="Times New Roman"/>
                <w:sz w:val="28"/>
                <w:szCs w:val="28"/>
                <w:lang w:val="uk-UA"/>
              </w:rPr>
            </w:pPr>
          </w:p>
        </w:tc>
        <w:tc>
          <w:tcPr>
            <w:tcW w:w="2083" w:type="dxa"/>
            <w:tcBorders>
              <w:top w:val="nil"/>
              <w:left w:val="single" w:sz="4" w:space="0" w:color="000000"/>
              <w:bottom w:val="single" w:sz="4" w:space="0" w:color="000000"/>
              <w:right w:val="single" w:sz="4" w:space="0" w:color="000000"/>
            </w:tcBorders>
          </w:tcPr>
          <w:p w:rsidR="00FF2ADB" w:rsidRPr="00C61EBD" w:rsidRDefault="00FF2ADB" w:rsidP="00C61EBD">
            <w:pPr>
              <w:jc w:val="center"/>
              <w:rPr>
                <w:rFonts w:ascii="Times New Roman" w:hAnsi="Times New Roman" w:cs="Times New Roman"/>
                <w:sz w:val="28"/>
                <w:szCs w:val="28"/>
                <w:lang w:val="uk-UA"/>
              </w:rPr>
            </w:pPr>
          </w:p>
        </w:tc>
      </w:tr>
      <w:tr w:rsidR="00FF2ADB" w:rsidRPr="00C61EBD" w:rsidTr="00C61EBD">
        <w:trPr>
          <w:trHeight w:val="77"/>
        </w:trPr>
        <w:tc>
          <w:tcPr>
            <w:tcW w:w="663" w:type="dxa"/>
            <w:tcBorders>
              <w:top w:val="nil"/>
              <w:left w:val="single" w:sz="4" w:space="0" w:color="000000"/>
              <w:bottom w:val="single" w:sz="4" w:space="0" w:color="000000"/>
              <w:right w:val="nil"/>
            </w:tcBorders>
          </w:tcPr>
          <w:p w:rsidR="00FF2ADB" w:rsidRPr="00C61EBD" w:rsidRDefault="00FF2ADB" w:rsidP="00C61EBD">
            <w:pPr>
              <w:jc w:val="center"/>
              <w:rPr>
                <w:rFonts w:ascii="Times New Roman" w:hAnsi="Times New Roman" w:cs="Times New Roman"/>
                <w:sz w:val="28"/>
                <w:szCs w:val="28"/>
                <w:lang w:val="uk-UA"/>
              </w:rPr>
            </w:pPr>
          </w:p>
        </w:tc>
        <w:tc>
          <w:tcPr>
            <w:tcW w:w="1557" w:type="dxa"/>
            <w:tcBorders>
              <w:top w:val="nil"/>
              <w:left w:val="single" w:sz="4" w:space="0" w:color="000000"/>
              <w:bottom w:val="single" w:sz="4" w:space="0" w:color="000000"/>
              <w:right w:val="nil"/>
            </w:tcBorders>
            <w:vAlign w:val="center"/>
          </w:tcPr>
          <w:p w:rsidR="00FF2ADB" w:rsidRPr="00C61EBD" w:rsidRDefault="00FF2ADB" w:rsidP="00C61EBD">
            <w:pPr>
              <w:jc w:val="center"/>
              <w:rPr>
                <w:rFonts w:ascii="Times New Roman" w:hAnsi="Times New Roman" w:cs="Times New Roman"/>
                <w:sz w:val="28"/>
                <w:szCs w:val="28"/>
                <w:lang w:val="uk-UA"/>
              </w:rPr>
            </w:pPr>
          </w:p>
        </w:tc>
        <w:tc>
          <w:tcPr>
            <w:tcW w:w="1234" w:type="dxa"/>
            <w:tcBorders>
              <w:top w:val="nil"/>
              <w:left w:val="single" w:sz="4" w:space="0" w:color="000000"/>
              <w:bottom w:val="single" w:sz="4" w:space="0" w:color="000000"/>
              <w:right w:val="nil"/>
            </w:tcBorders>
          </w:tcPr>
          <w:p w:rsidR="00FF2ADB" w:rsidRPr="00C61EBD" w:rsidRDefault="00FF2ADB" w:rsidP="00C61EBD">
            <w:pPr>
              <w:jc w:val="center"/>
              <w:rPr>
                <w:rFonts w:ascii="Times New Roman" w:hAnsi="Times New Roman" w:cs="Times New Roman"/>
                <w:sz w:val="28"/>
                <w:szCs w:val="28"/>
                <w:lang w:val="uk-UA"/>
              </w:rPr>
            </w:pPr>
          </w:p>
        </w:tc>
        <w:tc>
          <w:tcPr>
            <w:tcW w:w="3207" w:type="dxa"/>
            <w:tcBorders>
              <w:top w:val="nil"/>
              <w:left w:val="single" w:sz="4" w:space="0" w:color="000000"/>
              <w:bottom w:val="single" w:sz="4" w:space="0" w:color="000000"/>
              <w:right w:val="nil"/>
            </w:tcBorders>
          </w:tcPr>
          <w:p w:rsidR="00FF2ADB" w:rsidRPr="00C61EBD" w:rsidRDefault="00FF2ADB" w:rsidP="00C61EBD">
            <w:pPr>
              <w:jc w:val="center"/>
              <w:rPr>
                <w:rFonts w:ascii="Times New Roman" w:hAnsi="Times New Roman" w:cs="Times New Roman"/>
                <w:sz w:val="28"/>
                <w:szCs w:val="28"/>
                <w:lang w:val="uk-UA"/>
              </w:rPr>
            </w:pPr>
          </w:p>
        </w:tc>
        <w:tc>
          <w:tcPr>
            <w:tcW w:w="1604" w:type="dxa"/>
            <w:tcBorders>
              <w:top w:val="nil"/>
              <w:left w:val="single" w:sz="4" w:space="0" w:color="000000"/>
              <w:bottom w:val="single" w:sz="4" w:space="0" w:color="000000"/>
              <w:right w:val="nil"/>
            </w:tcBorders>
          </w:tcPr>
          <w:p w:rsidR="00FF2ADB" w:rsidRPr="00C61EBD" w:rsidRDefault="00FF2ADB" w:rsidP="00C61EBD">
            <w:pPr>
              <w:jc w:val="center"/>
              <w:rPr>
                <w:rFonts w:ascii="Times New Roman" w:hAnsi="Times New Roman" w:cs="Times New Roman"/>
                <w:sz w:val="28"/>
                <w:szCs w:val="28"/>
                <w:lang w:val="uk-UA"/>
              </w:rPr>
            </w:pPr>
          </w:p>
        </w:tc>
        <w:tc>
          <w:tcPr>
            <w:tcW w:w="2083" w:type="dxa"/>
            <w:tcBorders>
              <w:top w:val="nil"/>
              <w:left w:val="single" w:sz="4" w:space="0" w:color="000000"/>
              <w:bottom w:val="single" w:sz="4" w:space="0" w:color="000000"/>
              <w:right w:val="single" w:sz="4" w:space="0" w:color="000000"/>
            </w:tcBorders>
          </w:tcPr>
          <w:p w:rsidR="00FF2ADB" w:rsidRPr="00C61EBD" w:rsidRDefault="00FF2ADB" w:rsidP="00C61EBD">
            <w:pPr>
              <w:jc w:val="center"/>
              <w:rPr>
                <w:rFonts w:ascii="Times New Roman" w:hAnsi="Times New Roman" w:cs="Times New Roman"/>
                <w:sz w:val="28"/>
                <w:szCs w:val="28"/>
                <w:lang w:val="uk-UA"/>
              </w:rPr>
            </w:pPr>
          </w:p>
        </w:tc>
      </w:tr>
      <w:tr w:rsidR="00FF2ADB" w:rsidRPr="00C61EBD" w:rsidTr="00C61EBD">
        <w:trPr>
          <w:trHeight w:val="77"/>
        </w:trPr>
        <w:tc>
          <w:tcPr>
            <w:tcW w:w="663" w:type="dxa"/>
            <w:tcBorders>
              <w:top w:val="nil"/>
              <w:left w:val="single" w:sz="4" w:space="0" w:color="000000"/>
              <w:bottom w:val="single" w:sz="4" w:space="0" w:color="000000"/>
              <w:right w:val="nil"/>
            </w:tcBorders>
          </w:tcPr>
          <w:p w:rsidR="00FF2ADB" w:rsidRPr="00C61EBD" w:rsidRDefault="00FF2ADB" w:rsidP="00C61EBD">
            <w:pPr>
              <w:jc w:val="center"/>
              <w:rPr>
                <w:rFonts w:ascii="Times New Roman" w:hAnsi="Times New Roman" w:cs="Times New Roman"/>
                <w:sz w:val="28"/>
                <w:szCs w:val="28"/>
                <w:lang w:val="uk-UA"/>
              </w:rPr>
            </w:pPr>
          </w:p>
        </w:tc>
        <w:tc>
          <w:tcPr>
            <w:tcW w:w="1557" w:type="dxa"/>
            <w:tcBorders>
              <w:top w:val="nil"/>
              <w:left w:val="single" w:sz="4" w:space="0" w:color="000000"/>
              <w:bottom w:val="single" w:sz="4" w:space="0" w:color="000000"/>
              <w:right w:val="nil"/>
            </w:tcBorders>
            <w:vAlign w:val="center"/>
          </w:tcPr>
          <w:p w:rsidR="00FF2ADB" w:rsidRPr="00C61EBD" w:rsidRDefault="00FF2ADB" w:rsidP="00C61EBD">
            <w:pPr>
              <w:jc w:val="center"/>
              <w:rPr>
                <w:rFonts w:ascii="Times New Roman" w:hAnsi="Times New Roman" w:cs="Times New Roman"/>
                <w:sz w:val="28"/>
                <w:szCs w:val="28"/>
                <w:lang w:val="uk-UA"/>
              </w:rPr>
            </w:pPr>
          </w:p>
        </w:tc>
        <w:tc>
          <w:tcPr>
            <w:tcW w:w="1234" w:type="dxa"/>
            <w:tcBorders>
              <w:top w:val="nil"/>
              <w:left w:val="single" w:sz="4" w:space="0" w:color="000000"/>
              <w:bottom w:val="single" w:sz="4" w:space="0" w:color="000000"/>
              <w:right w:val="nil"/>
            </w:tcBorders>
          </w:tcPr>
          <w:p w:rsidR="00FF2ADB" w:rsidRPr="00C61EBD" w:rsidRDefault="00FF2ADB" w:rsidP="00C61EBD">
            <w:pPr>
              <w:jc w:val="center"/>
              <w:rPr>
                <w:rFonts w:ascii="Times New Roman" w:hAnsi="Times New Roman" w:cs="Times New Roman"/>
                <w:sz w:val="28"/>
                <w:szCs w:val="28"/>
                <w:lang w:val="uk-UA"/>
              </w:rPr>
            </w:pPr>
          </w:p>
        </w:tc>
        <w:tc>
          <w:tcPr>
            <w:tcW w:w="3207" w:type="dxa"/>
            <w:tcBorders>
              <w:top w:val="nil"/>
              <w:left w:val="single" w:sz="4" w:space="0" w:color="000000"/>
              <w:bottom w:val="single" w:sz="4" w:space="0" w:color="000000"/>
              <w:right w:val="nil"/>
            </w:tcBorders>
          </w:tcPr>
          <w:p w:rsidR="00FF2ADB" w:rsidRPr="00C61EBD" w:rsidRDefault="00FF2ADB" w:rsidP="00C61EBD">
            <w:pPr>
              <w:jc w:val="center"/>
              <w:rPr>
                <w:rFonts w:ascii="Times New Roman" w:hAnsi="Times New Roman" w:cs="Times New Roman"/>
                <w:sz w:val="28"/>
                <w:szCs w:val="28"/>
                <w:lang w:val="uk-UA"/>
              </w:rPr>
            </w:pPr>
          </w:p>
        </w:tc>
        <w:tc>
          <w:tcPr>
            <w:tcW w:w="1604" w:type="dxa"/>
            <w:tcBorders>
              <w:top w:val="nil"/>
              <w:left w:val="single" w:sz="4" w:space="0" w:color="000000"/>
              <w:bottom w:val="single" w:sz="4" w:space="0" w:color="000000"/>
              <w:right w:val="nil"/>
            </w:tcBorders>
          </w:tcPr>
          <w:p w:rsidR="00FF2ADB" w:rsidRPr="00C61EBD" w:rsidRDefault="00FF2ADB" w:rsidP="00C61EBD">
            <w:pPr>
              <w:jc w:val="center"/>
              <w:rPr>
                <w:rFonts w:ascii="Times New Roman" w:hAnsi="Times New Roman" w:cs="Times New Roman"/>
                <w:sz w:val="28"/>
                <w:szCs w:val="28"/>
                <w:lang w:val="uk-UA"/>
              </w:rPr>
            </w:pPr>
          </w:p>
        </w:tc>
        <w:tc>
          <w:tcPr>
            <w:tcW w:w="2083" w:type="dxa"/>
            <w:tcBorders>
              <w:top w:val="nil"/>
              <w:left w:val="single" w:sz="4" w:space="0" w:color="000000"/>
              <w:bottom w:val="single" w:sz="4" w:space="0" w:color="000000"/>
              <w:right w:val="single" w:sz="4" w:space="0" w:color="000000"/>
            </w:tcBorders>
          </w:tcPr>
          <w:p w:rsidR="00FF2ADB" w:rsidRPr="00C61EBD" w:rsidRDefault="00FF2ADB" w:rsidP="00C61EBD">
            <w:pPr>
              <w:jc w:val="center"/>
              <w:rPr>
                <w:rFonts w:ascii="Times New Roman" w:hAnsi="Times New Roman" w:cs="Times New Roman"/>
                <w:sz w:val="28"/>
                <w:szCs w:val="28"/>
                <w:lang w:val="uk-UA"/>
              </w:rPr>
            </w:pPr>
          </w:p>
        </w:tc>
      </w:tr>
      <w:tr w:rsidR="00FF2ADB" w:rsidRPr="00C61EBD" w:rsidTr="00C61EBD">
        <w:trPr>
          <w:trHeight w:val="77"/>
        </w:trPr>
        <w:tc>
          <w:tcPr>
            <w:tcW w:w="663" w:type="dxa"/>
            <w:tcBorders>
              <w:top w:val="nil"/>
              <w:left w:val="single" w:sz="4" w:space="0" w:color="000000"/>
              <w:bottom w:val="single" w:sz="4" w:space="0" w:color="000000"/>
              <w:right w:val="nil"/>
            </w:tcBorders>
          </w:tcPr>
          <w:p w:rsidR="00FF2ADB" w:rsidRPr="00C61EBD" w:rsidRDefault="00FF2ADB" w:rsidP="00C61EBD">
            <w:pPr>
              <w:jc w:val="center"/>
              <w:rPr>
                <w:rFonts w:ascii="Times New Roman" w:hAnsi="Times New Roman" w:cs="Times New Roman"/>
                <w:sz w:val="28"/>
                <w:szCs w:val="28"/>
                <w:lang w:val="uk-UA"/>
              </w:rPr>
            </w:pPr>
          </w:p>
        </w:tc>
        <w:tc>
          <w:tcPr>
            <w:tcW w:w="1557" w:type="dxa"/>
            <w:tcBorders>
              <w:top w:val="nil"/>
              <w:left w:val="single" w:sz="4" w:space="0" w:color="000000"/>
              <w:bottom w:val="single" w:sz="4" w:space="0" w:color="000000"/>
              <w:right w:val="nil"/>
            </w:tcBorders>
            <w:vAlign w:val="center"/>
          </w:tcPr>
          <w:p w:rsidR="00FF2ADB" w:rsidRPr="00C61EBD" w:rsidRDefault="00FF2ADB" w:rsidP="00C61EBD">
            <w:pPr>
              <w:jc w:val="center"/>
              <w:rPr>
                <w:rFonts w:ascii="Times New Roman" w:hAnsi="Times New Roman" w:cs="Times New Roman"/>
                <w:sz w:val="28"/>
                <w:szCs w:val="28"/>
                <w:lang w:val="uk-UA"/>
              </w:rPr>
            </w:pPr>
          </w:p>
        </w:tc>
        <w:tc>
          <w:tcPr>
            <w:tcW w:w="1234" w:type="dxa"/>
            <w:tcBorders>
              <w:top w:val="nil"/>
              <w:left w:val="single" w:sz="4" w:space="0" w:color="000000"/>
              <w:bottom w:val="single" w:sz="4" w:space="0" w:color="000000"/>
              <w:right w:val="nil"/>
            </w:tcBorders>
          </w:tcPr>
          <w:p w:rsidR="00FF2ADB" w:rsidRPr="00C61EBD" w:rsidRDefault="00FF2ADB" w:rsidP="00C61EBD">
            <w:pPr>
              <w:jc w:val="center"/>
              <w:rPr>
                <w:rFonts w:ascii="Times New Roman" w:hAnsi="Times New Roman" w:cs="Times New Roman"/>
                <w:sz w:val="28"/>
                <w:szCs w:val="28"/>
                <w:lang w:val="uk-UA"/>
              </w:rPr>
            </w:pPr>
          </w:p>
        </w:tc>
        <w:tc>
          <w:tcPr>
            <w:tcW w:w="3207" w:type="dxa"/>
            <w:tcBorders>
              <w:top w:val="nil"/>
              <w:left w:val="single" w:sz="4" w:space="0" w:color="000000"/>
              <w:bottom w:val="single" w:sz="4" w:space="0" w:color="000000"/>
              <w:right w:val="nil"/>
            </w:tcBorders>
          </w:tcPr>
          <w:p w:rsidR="00FF2ADB" w:rsidRPr="00C61EBD" w:rsidRDefault="00FF2ADB" w:rsidP="00C61EBD">
            <w:pPr>
              <w:jc w:val="center"/>
              <w:rPr>
                <w:rFonts w:ascii="Times New Roman" w:hAnsi="Times New Roman" w:cs="Times New Roman"/>
                <w:sz w:val="28"/>
                <w:szCs w:val="28"/>
                <w:lang w:val="uk-UA"/>
              </w:rPr>
            </w:pPr>
          </w:p>
        </w:tc>
        <w:tc>
          <w:tcPr>
            <w:tcW w:w="1604" w:type="dxa"/>
            <w:tcBorders>
              <w:top w:val="nil"/>
              <w:left w:val="single" w:sz="4" w:space="0" w:color="000000"/>
              <w:bottom w:val="single" w:sz="4" w:space="0" w:color="000000"/>
              <w:right w:val="nil"/>
            </w:tcBorders>
          </w:tcPr>
          <w:p w:rsidR="00FF2ADB" w:rsidRPr="00C61EBD" w:rsidRDefault="00FF2ADB" w:rsidP="00C61EBD">
            <w:pPr>
              <w:jc w:val="center"/>
              <w:rPr>
                <w:rFonts w:ascii="Times New Roman" w:hAnsi="Times New Roman" w:cs="Times New Roman"/>
                <w:sz w:val="28"/>
                <w:szCs w:val="28"/>
                <w:lang w:val="uk-UA"/>
              </w:rPr>
            </w:pPr>
          </w:p>
        </w:tc>
        <w:tc>
          <w:tcPr>
            <w:tcW w:w="2083" w:type="dxa"/>
            <w:tcBorders>
              <w:top w:val="nil"/>
              <w:left w:val="single" w:sz="4" w:space="0" w:color="000000"/>
              <w:bottom w:val="single" w:sz="4" w:space="0" w:color="000000"/>
              <w:right w:val="single" w:sz="4" w:space="0" w:color="000000"/>
            </w:tcBorders>
          </w:tcPr>
          <w:p w:rsidR="00FF2ADB" w:rsidRPr="00C61EBD" w:rsidRDefault="00FF2ADB" w:rsidP="00C61EBD">
            <w:pPr>
              <w:jc w:val="center"/>
              <w:rPr>
                <w:rFonts w:ascii="Times New Roman" w:hAnsi="Times New Roman" w:cs="Times New Roman"/>
                <w:sz w:val="28"/>
                <w:szCs w:val="28"/>
                <w:lang w:val="uk-UA"/>
              </w:rPr>
            </w:pPr>
          </w:p>
        </w:tc>
      </w:tr>
    </w:tbl>
    <w:p w:rsidR="00FF2ADB" w:rsidRPr="00C61EBD" w:rsidRDefault="00FF2ADB" w:rsidP="00FF2ADB">
      <w:pPr>
        <w:spacing w:before="120" w:after="120" w:line="300" w:lineRule="auto"/>
        <w:ind w:left="7788"/>
        <w:jc w:val="right"/>
        <w:rPr>
          <w:rFonts w:ascii="Times New Roman" w:hAnsi="Times New Roman" w:cs="Times New Roman"/>
          <w:bCs/>
          <w:caps/>
          <w:sz w:val="28"/>
          <w:szCs w:val="28"/>
          <w:lang w:val="uk-UA"/>
        </w:rPr>
      </w:pPr>
      <w:r w:rsidRPr="00C61EBD">
        <w:rPr>
          <w:rFonts w:ascii="Times New Roman" w:hAnsi="Times New Roman" w:cs="Times New Roman"/>
          <w:bCs/>
          <w:caps/>
          <w:sz w:val="28"/>
          <w:szCs w:val="28"/>
          <w:lang w:val="uk-UA"/>
        </w:rPr>
        <w:t xml:space="preserve"> (Ф 03.02-02)</w:t>
      </w:r>
    </w:p>
    <w:p w:rsidR="00FF2ADB" w:rsidRPr="00C61EBD" w:rsidRDefault="00FF2ADB" w:rsidP="00FF2ADB">
      <w:pPr>
        <w:spacing w:before="120" w:after="120" w:line="300" w:lineRule="auto"/>
        <w:jc w:val="center"/>
        <w:rPr>
          <w:rFonts w:ascii="Times New Roman" w:hAnsi="Times New Roman" w:cs="Times New Roman"/>
          <w:b/>
          <w:bCs/>
          <w:caps/>
          <w:sz w:val="28"/>
          <w:szCs w:val="28"/>
          <w:lang w:val="uk-UA"/>
        </w:rPr>
      </w:pPr>
      <w:r w:rsidRPr="00C61EBD">
        <w:rPr>
          <w:rFonts w:ascii="Times New Roman" w:hAnsi="Times New Roman" w:cs="Times New Roman"/>
          <w:b/>
          <w:bCs/>
          <w:caps/>
          <w:sz w:val="28"/>
          <w:szCs w:val="28"/>
          <w:lang w:val="uk-UA"/>
        </w:rPr>
        <w:t>АРКУШ ОЗНАЙОМЛЕННЯ З документОМ</w:t>
      </w:r>
    </w:p>
    <w:tbl>
      <w:tblPr>
        <w:tblW w:w="10350" w:type="dxa"/>
        <w:tblInd w:w="108" w:type="dxa"/>
        <w:tblLayout w:type="fixed"/>
        <w:tblLook w:val="04A0" w:firstRow="1" w:lastRow="0" w:firstColumn="1" w:lastColumn="0" w:noHBand="0" w:noVBand="1"/>
      </w:tblPr>
      <w:tblGrid>
        <w:gridCol w:w="1030"/>
        <w:gridCol w:w="3625"/>
        <w:gridCol w:w="1973"/>
        <w:gridCol w:w="1342"/>
        <w:gridCol w:w="2380"/>
      </w:tblGrid>
      <w:tr w:rsidR="00FF2ADB" w:rsidRPr="00C61EBD" w:rsidTr="00C61EBD">
        <w:trPr>
          <w:cantSplit/>
          <w:trHeight w:val="700"/>
        </w:trPr>
        <w:tc>
          <w:tcPr>
            <w:tcW w:w="1029" w:type="dxa"/>
            <w:tcBorders>
              <w:top w:val="single" w:sz="4" w:space="0" w:color="000000"/>
              <w:left w:val="single" w:sz="4" w:space="0" w:color="000000"/>
              <w:bottom w:val="single" w:sz="4" w:space="0" w:color="000000"/>
              <w:right w:val="nil"/>
            </w:tcBorders>
            <w:vAlign w:val="center"/>
            <w:hideMark/>
          </w:tcPr>
          <w:p w:rsidR="00FF2ADB" w:rsidRPr="00C61EBD" w:rsidRDefault="00FF2ADB" w:rsidP="00C61EBD">
            <w:pPr>
              <w:pStyle w:val="af1"/>
              <w:tabs>
                <w:tab w:val="center" w:pos="-1421"/>
                <w:tab w:val="right" w:pos="8303"/>
              </w:tabs>
              <w:snapToGrid w:val="0"/>
              <w:ind w:left="-3" w:right="-3"/>
              <w:jc w:val="center"/>
              <w:rPr>
                <w:sz w:val="28"/>
                <w:szCs w:val="28"/>
              </w:rPr>
            </w:pPr>
            <w:r w:rsidRPr="00C61EBD">
              <w:rPr>
                <w:sz w:val="28"/>
                <w:szCs w:val="28"/>
              </w:rPr>
              <w:t>№ пор.</w:t>
            </w:r>
          </w:p>
        </w:tc>
        <w:tc>
          <w:tcPr>
            <w:tcW w:w="3624" w:type="dxa"/>
            <w:tcBorders>
              <w:top w:val="single" w:sz="4" w:space="0" w:color="000000"/>
              <w:left w:val="single" w:sz="4" w:space="0" w:color="000000"/>
              <w:bottom w:val="single" w:sz="4" w:space="0" w:color="000000"/>
              <w:right w:val="nil"/>
            </w:tcBorders>
            <w:vAlign w:val="center"/>
            <w:hideMark/>
          </w:tcPr>
          <w:p w:rsidR="00FF2ADB" w:rsidRPr="00C61EBD" w:rsidRDefault="00FF2ADB" w:rsidP="00C61EBD">
            <w:pPr>
              <w:pStyle w:val="af1"/>
              <w:tabs>
                <w:tab w:val="center" w:pos="-1421"/>
                <w:tab w:val="right" w:pos="8303"/>
              </w:tabs>
              <w:snapToGrid w:val="0"/>
              <w:ind w:left="-3" w:right="-3"/>
              <w:jc w:val="center"/>
              <w:rPr>
                <w:sz w:val="28"/>
                <w:szCs w:val="28"/>
              </w:rPr>
            </w:pPr>
            <w:r w:rsidRPr="00C61EBD">
              <w:rPr>
                <w:sz w:val="28"/>
                <w:szCs w:val="28"/>
              </w:rPr>
              <w:t>Прізвище ім'я по-батькові</w:t>
            </w:r>
          </w:p>
        </w:tc>
        <w:tc>
          <w:tcPr>
            <w:tcW w:w="1973" w:type="dxa"/>
            <w:tcBorders>
              <w:top w:val="single" w:sz="4" w:space="0" w:color="000000"/>
              <w:left w:val="single" w:sz="4" w:space="0" w:color="000000"/>
              <w:bottom w:val="single" w:sz="4" w:space="0" w:color="000000"/>
              <w:right w:val="nil"/>
            </w:tcBorders>
            <w:vAlign w:val="center"/>
            <w:hideMark/>
          </w:tcPr>
          <w:p w:rsidR="00FF2ADB" w:rsidRPr="00C61EBD" w:rsidRDefault="00FF2ADB" w:rsidP="00C61EBD">
            <w:pPr>
              <w:pStyle w:val="af1"/>
              <w:tabs>
                <w:tab w:val="center" w:pos="-1421"/>
                <w:tab w:val="right" w:pos="8303"/>
              </w:tabs>
              <w:snapToGrid w:val="0"/>
              <w:ind w:left="-3" w:right="-3"/>
              <w:jc w:val="center"/>
              <w:rPr>
                <w:sz w:val="28"/>
                <w:szCs w:val="28"/>
              </w:rPr>
            </w:pPr>
            <w:r w:rsidRPr="00C61EBD">
              <w:rPr>
                <w:sz w:val="28"/>
                <w:szCs w:val="28"/>
              </w:rPr>
              <w:t>Підпис ознайомленої особи</w:t>
            </w:r>
          </w:p>
        </w:tc>
        <w:tc>
          <w:tcPr>
            <w:tcW w:w="1342" w:type="dxa"/>
            <w:tcBorders>
              <w:top w:val="single" w:sz="4" w:space="0" w:color="000000"/>
              <w:left w:val="single" w:sz="4" w:space="0" w:color="000000"/>
              <w:bottom w:val="single" w:sz="4" w:space="0" w:color="000000"/>
              <w:right w:val="nil"/>
            </w:tcBorders>
            <w:vAlign w:val="center"/>
            <w:hideMark/>
          </w:tcPr>
          <w:p w:rsidR="00FF2ADB" w:rsidRPr="00C61EBD" w:rsidRDefault="00FF2ADB" w:rsidP="00C61EBD">
            <w:pPr>
              <w:pStyle w:val="af1"/>
              <w:tabs>
                <w:tab w:val="center" w:pos="-1421"/>
                <w:tab w:val="right" w:pos="8303"/>
              </w:tabs>
              <w:snapToGrid w:val="0"/>
              <w:ind w:left="-3" w:right="-3"/>
              <w:jc w:val="center"/>
              <w:rPr>
                <w:sz w:val="28"/>
                <w:szCs w:val="28"/>
              </w:rPr>
            </w:pPr>
            <w:r w:rsidRPr="00C61EBD">
              <w:rPr>
                <w:sz w:val="28"/>
                <w:szCs w:val="28"/>
              </w:rPr>
              <w:t>Дата ознайомлення</w:t>
            </w:r>
          </w:p>
        </w:tc>
        <w:tc>
          <w:tcPr>
            <w:tcW w:w="2380" w:type="dxa"/>
            <w:tcBorders>
              <w:top w:val="single" w:sz="4" w:space="0" w:color="000000"/>
              <w:left w:val="single" w:sz="4" w:space="0" w:color="000000"/>
              <w:bottom w:val="single" w:sz="4" w:space="0" w:color="000000"/>
              <w:right w:val="single" w:sz="4" w:space="0" w:color="000000"/>
            </w:tcBorders>
            <w:vAlign w:val="center"/>
            <w:hideMark/>
          </w:tcPr>
          <w:p w:rsidR="00FF2ADB" w:rsidRPr="00C61EBD" w:rsidRDefault="00FF2ADB" w:rsidP="00C61EBD">
            <w:pPr>
              <w:pStyle w:val="af1"/>
              <w:tabs>
                <w:tab w:val="center" w:pos="-1421"/>
                <w:tab w:val="right" w:pos="8303"/>
              </w:tabs>
              <w:snapToGrid w:val="0"/>
              <w:ind w:left="-3" w:right="-3"/>
              <w:jc w:val="center"/>
              <w:rPr>
                <w:sz w:val="28"/>
                <w:szCs w:val="28"/>
              </w:rPr>
            </w:pPr>
            <w:r w:rsidRPr="00C61EBD">
              <w:rPr>
                <w:sz w:val="28"/>
                <w:szCs w:val="28"/>
              </w:rPr>
              <w:t>Примітки</w:t>
            </w:r>
          </w:p>
        </w:tc>
      </w:tr>
      <w:tr w:rsidR="00FF2ADB" w:rsidRPr="00C61EBD" w:rsidTr="00C61EBD">
        <w:trPr>
          <w:trHeight w:val="270"/>
        </w:trPr>
        <w:tc>
          <w:tcPr>
            <w:tcW w:w="1029" w:type="dxa"/>
            <w:tcBorders>
              <w:top w:val="single" w:sz="4" w:space="0" w:color="000000"/>
              <w:left w:val="single" w:sz="4" w:space="0" w:color="000000"/>
              <w:bottom w:val="single" w:sz="4" w:space="0" w:color="000000"/>
              <w:right w:val="nil"/>
            </w:tcBorders>
          </w:tcPr>
          <w:p w:rsidR="00FF2ADB" w:rsidRPr="00C61EBD" w:rsidRDefault="00FF2ADB" w:rsidP="00C61EBD">
            <w:pPr>
              <w:rPr>
                <w:rFonts w:ascii="Times New Roman" w:hAnsi="Times New Roman" w:cs="Times New Roman"/>
                <w:sz w:val="28"/>
                <w:szCs w:val="28"/>
                <w:lang w:val="uk-UA"/>
              </w:rPr>
            </w:pPr>
          </w:p>
        </w:tc>
        <w:tc>
          <w:tcPr>
            <w:tcW w:w="3624" w:type="dxa"/>
            <w:tcBorders>
              <w:top w:val="single" w:sz="4" w:space="0" w:color="000000"/>
              <w:left w:val="single" w:sz="4" w:space="0" w:color="000000"/>
              <w:bottom w:val="single" w:sz="4" w:space="0" w:color="000000"/>
              <w:right w:val="nil"/>
            </w:tcBorders>
          </w:tcPr>
          <w:p w:rsidR="00FF2ADB" w:rsidRPr="00C61EBD" w:rsidRDefault="00FF2ADB" w:rsidP="00C61EBD">
            <w:pPr>
              <w:rPr>
                <w:rFonts w:ascii="Times New Roman" w:hAnsi="Times New Roman" w:cs="Times New Roman"/>
                <w:sz w:val="28"/>
                <w:szCs w:val="28"/>
                <w:lang w:val="uk-UA"/>
              </w:rPr>
            </w:pPr>
          </w:p>
        </w:tc>
        <w:tc>
          <w:tcPr>
            <w:tcW w:w="1973" w:type="dxa"/>
            <w:tcBorders>
              <w:top w:val="single" w:sz="4" w:space="0" w:color="000000"/>
              <w:left w:val="single" w:sz="4" w:space="0" w:color="000000"/>
              <w:bottom w:val="single" w:sz="4" w:space="0" w:color="000000"/>
              <w:right w:val="nil"/>
            </w:tcBorders>
          </w:tcPr>
          <w:p w:rsidR="00FF2ADB" w:rsidRPr="00C61EBD" w:rsidRDefault="00FF2ADB" w:rsidP="00C61EBD">
            <w:pPr>
              <w:rPr>
                <w:rFonts w:ascii="Times New Roman" w:hAnsi="Times New Roman" w:cs="Times New Roman"/>
                <w:sz w:val="28"/>
                <w:szCs w:val="28"/>
                <w:lang w:val="uk-UA"/>
              </w:rPr>
            </w:pPr>
          </w:p>
        </w:tc>
        <w:tc>
          <w:tcPr>
            <w:tcW w:w="1342" w:type="dxa"/>
            <w:tcBorders>
              <w:top w:val="single" w:sz="4" w:space="0" w:color="000000"/>
              <w:left w:val="single" w:sz="4" w:space="0" w:color="000000"/>
              <w:bottom w:val="single" w:sz="4" w:space="0" w:color="000000"/>
              <w:right w:val="nil"/>
            </w:tcBorders>
          </w:tcPr>
          <w:p w:rsidR="00FF2ADB" w:rsidRPr="00C61EBD" w:rsidRDefault="00FF2ADB" w:rsidP="00C61EBD">
            <w:pPr>
              <w:rPr>
                <w:rFonts w:ascii="Times New Roman" w:hAnsi="Times New Roman" w:cs="Times New Roman"/>
                <w:sz w:val="28"/>
                <w:szCs w:val="28"/>
                <w:lang w:val="uk-UA"/>
              </w:rPr>
            </w:pPr>
          </w:p>
        </w:tc>
        <w:tc>
          <w:tcPr>
            <w:tcW w:w="2380" w:type="dxa"/>
            <w:tcBorders>
              <w:top w:val="single" w:sz="4" w:space="0" w:color="000000"/>
              <w:left w:val="single" w:sz="4" w:space="0" w:color="000000"/>
              <w:bottom w:val="single" w:sz="4" w:space="0" w:color="000000"/>
              <w:right w:val="single" w:sz="4" w:space="0" w:color="000000"/>
            </w:tcBorders>
          </w:tcPr>
          <w:p w:rsidR="00FF2ADB" w:rsidRPr="00C61EBD" w:rsidRDefault="00FF2ADB" w:rsidP="00C61EBD">
            <w:pPr>
              <w:rPr>
                <w:rFonts w:ascii="Times New Roman" w:hAnsi="Times New Roman" w:cs="Times New Roman"/>
                <w:sz w:val="28"/>
                <w:szCs w:val="28"/>
                <w:lang w:val="uk-UA"/>
              </w:rPr>
            </w:pPr>
          </w:p>
        </w:tc>
      </w:tr>
      <w:tr w:rsidR="00FF2ADB" w:rsidRPr="00C61EBD" w:rsidTr="00C61EBD">
        <w:trPr>
          <w:trHeight w:val="114"/>
        </w:trPr>
        <w:tc>
          <w:tcPr>
            <w:tcW w:w="1029" w:type="dxa"/>
            <w:tcBorders>
              <w:top w:val="single" w:sz="4" w:space="0" w:color="000000"/>
              <w:left w:val="single" w:sz="4" w:space="0" w:color="000000"/>
              <w:bottom w:val="single" w:sz="4" w:space="0" w:color="000000"/>
              <w:right w:val="nil"/>
            </w:tcBorders>
          </w:tcPr>
          <w:p w:rsidR="00FF2ADB" w:rsidRPr="00C61EBD" w:rsidRDefault="00FF2ADB" w:rsidP="00C61EBD">
            <w:pPr>
              <w:rPr>
                <w:rFonts w:ascii="Times New Roman" w:hAnsi="Times New Roman" w:cs="Times New Roman"/>
                <w:sz w:val="28"/>
                <w:szCs w:val="28"/>
                <w:lang w:val="uk-UA"/>
              </w:rPr>
            </w:pPr>
          </w:p>
        </w:tc>
        <w:tc>
          <w:tcPr>
            <w:tcW w:w="3624" w:type="dxa"/>
            <w:tcBorders>
              <w:top w:val="single" w:sz="4" w:space="0" w:color="000000"/>
              <w:left w:val="single" w:sz="4" w:space="0" w:color="000000"/>
              <w:bottom w:val="single" w:sz="4" w:space="0" w:color="000000"/>
              <w:right w:val="nil"/>
            </w:tcBorders>
          </w:tcPr>
          <w:p w:rsidR="00FF2ADB" w:rsidRPr="00C61EBD" w:rsidRDefault="00FF2ADB" w:rsidP="00C61EBD">
            <w:pPr>
              <w:rPr>
                <w:rFonts w:ascii="Times New Roman" w:hAnsi="Times New Roman" w:cs="Times New Roman"/>
                <w:sz w:val="28"/>
                <w:szCs w:val="28"/>
                <w:lang w:val="uk-UA"/>
              </w:rPr>
            </w:pPr>
          </w:p>
        </w:tc>
        <w:tc>
          <w:tcPr>
            <w:tcW w:w="1973" w:type="dxa"/>
            <w:tcBorders>
              <w:top w:val="single" w:sz="4" w:space="0" w:color="000000"/>
              <w:left w:val="single" w:sz="4" w:space="0" w:color="000000"/>
              <w:bottom w:val="single" w:sz="4" w:space="0" w:color="000000"/>
              <w:right w:val="nil"/>
            </w:tcBorders>
          </w:tcPr>
          <w:p w:rsidR="00FF2ADB" w:rsidRPr="00C61EBD" w:rsidRDefault="00FF2ADB" w:rsidP="00C61EBD">
            <w:pPr>
              <w:rPr>
                <w:rFonts w:ascii="Times New Roman" w:hAnsi="Times New Roman" w:cs="Times New Roman"/>
                <w:sz w:val="28"/>
                <w:szCs w:val="28"/>
                <w:lang w:val="uk-UA"/>
              </w:rPr>
            </w:pPr>
          </w:p>
        </w:tc>
        <w:tc>
          <w:tcPr>
            <w:tcW w:w="1342" w:type="dxa"/>
            <w:tcBorders>
              <w:top w:val="single" w:sz="4" w:space="0" w:color="000000"/>
              <w:left w:val="single" w:sz="4" w:space="0" w:color="000000"/>
              <w:bottom w:val="single" w:sz="4" w:space="0" w:color="000000"/>
              <w:right w:val="nil"/>
            </w:tcBorders>
          </w:tcPr>
          <w:p w:rsidR="00FF2ADB" w:rsidRPr="00C61EBD" w:rsidRDefault="00FF2ADB" w:rsidP="00C61EBD">
            <w:pPr>
              <w:rPr>
                <w:rFonts w:ascii="Times New Roman" w:hAnsi="Times New Roman" w:cs="Times New Roman"/>
                <w:sz w:val="28"/>
                <w:szCs w:val="28"/>
                <w:lang w:val="uk-UA"/>
              </w:rPr>
            </w:pPr>
          </w:p>
        </w:tc>
        <w:tc>
          <w:tcPr>
            <w:tcW w:w="2380" w:type="dxa"/>
            <w:tcBorders>
              <w:top w:val="single" w:sz="4" w:space="0" w:color="000000"/>
              <w:left w:val="single" w:sz="4" w:space="0" w:color="000000"/>
              <w:bottom w:val="single" w:sz="4" w:space="0" w:color="000000"/>
              <w:right w:val="single" w:sz="4" w:space="0" w:color="000000"/>
            </w:tcBorders>
          </w:tcPr>
          <w:p w:rsidR="00FF2ADB" w:rsidRPr="00C61EBD" w:rsidRDefault="00FF2ADB" w:rsidP="00C61EBD">
            <w:pPr>
              <w:rPr>
                <w:rFonts w:ascii="Times New Roman" w:hAnsi="Times New Roman" w:cs="Times New Roman"/>
                <w:sz w:val="28"/>
                <w:szCs w:val="28"/>
                <w:lang w:val="uk-UA"/>
              </w:rPr>
            </w:pPr>
          </w:p>
        </w:tc>
      </w:tr>
      <w:tr w:rsidR="00FF2ADB" w:rsidRPr="00C61EBD" w:rsidTr="00C61EBD">
        <w:trPr>
          <w:trHeight w:val="114"/>
        </w:trPr>
        <w:tc>
          <w:tcPr>
            <w:tcW w:w="1029" w:type="dxa"/>
            <w:tcBorders>
              <w:top w:val="single" w:sz="4" w:space="0" w:color="000000"/>
              <w:left w:val="single" w:sz="4" w:space="0" w:color="000000"/>
              <w:bottom w:val="single" w:sz="4" w:space="0" w:color="000000"/>
              <w:right w:val="nil"/>
            </w:tcBorders>
          </w:tcPr>
          <w:p w:rsidR="00FF2ADB" w:rsidRPr="00C61EBD" w:rsidRDefault="00FF2ADB" w:rsidP="00C61EBD">
            <w:pPr>
              <w:rPr>
                <w:rFonts w:ascii="Times New Roman" w:hAnsi="Times New Roman" w:cs="Times New Roman"/>
                <w:sz w:val="28"/>
                <w:szCs w:val="28"/>
                <w:lang w:val="uk-UA"/>
              </w:rPr>
            </w:pPr>
          </w:p>
        </w:tc>
        <w:tc>
          <w:tcPr>
            <w:tcW w:w="3624" w:type="dxa"/>
            <w:tcBorders>
              <w:top w:val="single" w:sz="4" w:space="0" w:color="000000"/>
              <w:left w:val="single" w:sz="4" w:space="0" w:color="000000"/>
              <w:bottom w:val="single" w:sz="4" w:space="0" w:color="000000"/>
              <w:right w:val="nil"/>
            </w:tcBorders>
          </w:tcPr>
          <w:p w:rsidR="00FF2ADB" w:rsidRPr="00C61EBD" w:rsidRDefault="00FF2ADB" w:rsidP="00C61EBD">
            <w:pPr>
              <w:rPr>
                <w:rFonts w:ascii="Times New Roman" w:hAnsi="Times New Roman" w:cs="Times New Roman"/>
                <w:sz w:val="28"/>
                <w:szCs w:val="28"/>
                <w:lang w:val="uk-UA"/>
              </w:rPr>
            </w:pPr>
          </w:p>
        </w:tc>
        <w:tc>
          <w:tcPr>
            <w:tcW w:w="1973" w:type="dxa"/>
            <w:tcBorders>
              <w:top w:val="single" w:sz="4" w:space="0" w:color="000000"/>
              <w:left w:val="single" w:sz="4" w:space="0" w:color="000000"/>
              <w:bottom w:val="single" w:sz="4" w:space="0" w:color="000000"/>
              <w:right w:val="nil"/>
            </w:tcBorders>
          </w:tcPr>
          <w:p w:rsidR="00FF2ADB" w:rsidRPr="00C61EBD" w:rsidRDefault="00FF2ADB" w:rsidP="00C61EBD">
            <w:pPr>
              <w:rPr>
                <w:rFonts w:ascii="Times New Roman" w:hAnsi="Times New Roman" w:cs="Times New Roman"/>
                <w:sz w:val="28"/>
                <w:szCs w:val="28"/>
                <w:lang w:val="uk-UA"/>
              </w:rPr>
            </w:pPr>
          </w:p>
        </w:tc>
        <w:tc>
          <w:tcPr>
            <w:tcW w:w="1342" w:type="dxa"/>
            <w:tcBorders>
              <w:top w:val="single" w:sz="4" w:space="0" w:color="000000"/>
              <w:left w:val="single" w:sz="4" w:space="0" w:color="000000"/>
              <w:bottom w:val="single" w:sz="4" w:space="0" w:color="000000"/>
              <w:right w:val="nil"/>
            </w:tcBorders>
          </w:tcPr>
          <w:p w:rsidR="00FF2ADB" w:rsidRPr="00C61EBD" w:rsidRDefault="00FF2ADB" w:rsidP="00C61EBD">
            <w:pPr>
              <w:rPr>
                <w:rFonts w:ascii="Times New Roman" w:hAnsi="Times New Roman" w:cs="Times New Roman"/>
                <w:sz w:val="28"/>
                <w:szCs w:val="28"/>
                <w:lang w:val="uk-UA"/>
              </w:rPr>
            </w:pPr>
          </w:p>
        </w:tc>
        <w:tc>
          <w:tcPr>
            <w:tcW w:w="2380" w:type="dxa"/>
            <w:tcBorders>
              <w:top w:val="single" w:sz="4" w:space="0" w:color="000000"/>
              <w:left w:val="single" w:sz="4" w:space="0" w:color="000000"/>
              <w:bottom w:val="single" w:sz="4" w:space="0" w:color="000000"/>
              <w:right w:val="single" w:sz="4" w:space="0" w:color="000000"/>
            </w:tcBorders>
          </w:tcPr>
          <w:p w:rsidR="00FF2ADB" w:rsidRPr="00C61EBD" w:rsidRDefault="00FF2ADB" w:rsidP="00C61EBD">
            <w:pPr>
              <w:rPr>
                <w:rFonts w:ascii="Times New Roman" w:hAnsi="Times New Roman" w:cs="Times New Roman"/>
                <w:sz w:val="28"/>
                <w:szCs w:val="28"/>
                <w:lang w:val="uk-UA"/>
              </w:rPr>
            </w:pPr>
          </w:p>
        </w:tc>
      </w:tr>
      <w:tr w:rsidR="00FF2ADB" w:rsidRPr="00C61EBD" w:rsidTr="00C61EBD">
        <w:trPr>
          <w:trHeight w:val="114"/>
        </w:trPr>
        <w:tc>
          <w:tcPr>
            <w:tcW w:w="1029" w:type="dxa"/>
            <w:tcBorders>
              <w:top w:val="single" w:sz="4" w:space="0" w:color="000000"/>
              <w:left w:val="single" w:sz="4" w:space="0" w:color="000000"/>
              <w:bottom w:val="single" w:sz="4" w:space="0" w:color="000000"/>
              <w:right w:val="nil"/>
            </w:tcBorders>
          </w:tcPr>
          <w:p w:rsidR="00FF2ADB" w:rsidRPr="00C61EBD" w:rsidRDefault="00FF2ADB" w:rsidP="00C61EBD">
            <w:pPr>
              <w:rPr>
                <w:rFonts w:ascii="Times New Roman" w:hAnsi="Times New Roman" w:cs="Times New Roman"/>
                <w:sz w:val="28"/>
                <w:szCs w:val="28"/>
                <w:lang w:val="uk-UA"/>
              </w:rPr>
            </w:pPr>
          </w:p>
        </w:tc>
        <w:tc>
          <w:tcPr>
            <w:tcW w:w="3624" w:type="dxa"/>
            <w:tcBorders>
              <w:top w:val="single" w:sz="4" w:space="0" w:color="000000"/>
              <w:left w:val="single" w:sz="4" w:space="0" w:color="000000"/>
              <w:bottom w:val="single" w:sz="4" w:space="0" w:color="000000"/>
              <w:right w:val="nil"/>
            </w:tcBorders>
          </w:tcPr>
          <w:p w:rsidR="00FF2ADB" w:rsidRPr="00C61EBD" w:rsidRDefault="00FF2ADB" w:rsidP="00C61EBD">
            <w:pPr>
              <w:rPr>
                <w:rFonts w:ascii="Times New Roman" w:hAnsi="Times New Roman" w:cs="Times New Roman"/>
                <w:sz w:val="28"/>
                <w:szCs w:val="28"/>
                <w:lang w:val="uk-UA"/>
              </w:rPr>
            </w:pPr>
          </w:p>
        </w:tc>
        <w:tc>
          <w:tcPr>
            <w:tcW w:w="1973" w:type="dxa"/>
            <w:tcBorders>
              <w:top w:val="single" w:sz="4" w:space="0" w:color="000000"/>
              <w:left w:val="single" w:sz="4" w:space="0" w:color="000000"/>
              <w:bottom w:val="single" w:sz="4" w:space="0" w:color="000000"/>
              <w:right w:val="nil"/>
            </w:tcBorders>
          </w:tcPr>
          <w:p w:rsidR="00FF2ADB" w:rsidRPr="00C61EBD" w:rsidRDefault="00FF2ADB" w:rsidP="00C61EBD">
            <w:pPr>
              <w:rPr>
                <w:rFonts w:ascii="Times New Roman" w:hAnsi="Times New Roman" w:cs="Times New Roman"/>
                <w:sz w:val="28"/>
                <w:szCs w:val="28"/>
                <w:lang w:val="uk-UA"/>
              </w:rPr>
            </w:pPr>
          </w:p>
        </w:tc>
        <w:tc>
          <w:tcPr>
            <w:tcW w:w="1342" w:type="dxa"/>
            <w:tcBorders>
              <w:top w:val="single" w:sz="4" w:space="0" w:color="000000"/>
              <w:left w:val="single" w:sz="4" w:space="0" w:color="000000"/>
              <w:bottom w:val="single" w:sz="4" w:space="0" w:color="000000"/>
              <w:right w:val="nil"/>
            </w:tcBorders>
          </w:tcPr>
          <w:p w:rsidR="00FF2ADB" w:rsidRPr="00C61EBD" w:rsidRDefault="00FF2ADB" w:rsidP="00C61EBD">
            <w:pPr>
              <w:rPr>
                <w:rFonts w:ascii="Times New Roman" w:hAnsi="Times New Roman" w:cs="Times New Roman"/>
                <w:sz w:val="28"/>
                <w:szCs w:val="28"/>
                <w:lang w:val="uk-UA"/>
              </w:rPr>
            </w:pPr>
          </w:p>
        </w:tc>
        <w:tc>
          <w:tcPr>
            <w:tcW w:w="2380" w:type="dxa"/>
            <w:tcBorders>
              <w:top w:val="single" w:sz="4" w:space="0" w:color="000000"/>
              <w:left w:val="single" w:sz="4" w:space="0" w:color="000000"/>
              <w:bottom w:val="single" w:sz="4" w:space="0" w:color="000000"/>
              <w:right w:val="single" w:sz="4" w:space="0" w:color="000000"/>
            </w:tcBorders>
          </w:tcPr>
          <w:p w:rsidR="00FF2ADB" w:rsidRPr="00C61EBD" w:rsidRDefault="00FF2ADB" w:rsidP="00C61EBD">
            <w:pPr>
              <w:rPr>
                <w:rFonts w:ascii="Times New Roman" w:hAnsi="Times New Roman" w:cs="Times New Roman"/>
                <w:sz w:val="28"/>
                <w:szCs w:val="28"/>
                <w:lang w:val="uk-UA"/>
              </w:rPr>
            </w:pPr>
          </w:p>
        </w:tc>
      </w:tr>
    </w:tbl>
    <w:p w:rsidR="00FF2ADB" w:rsidRPr="00C61EBD" w:rsidRDefault="00FF2ADB" w:rsidP="00FF2ADB">
      <w:pPr>
        <w:spacing w:before="120" w:after="120"/>
        <w:jc w:val="right"/>
        <w:rPr>
          <w:rFonts w:ascii="Times New Roman" w:hAnsi="Times New Roman" w:cs="Times New Roman"/>
          <w:bCs/>
          <w:caps/>
          <w:sz w:val="28"/>
          <w:szCs w:val="28"/>
          <w:lang w:val="uk-UA"/>
        </w:rPr>
      </w:pPr>
      <w:r w:rsidRPr="00C61EBD">
        <w:rPr>
          <w:rFonts w:ascii="Times New Roman" w:hAnsi="Times New Roman" w:cs="Times New Roman"/>
          <w:bCs/>
          <w:caps/>
          <w:sz w:val="28"/>
          <w:szCs w:val="28"/>
          <w:lang w:val="uk-UA"/>
        </w:rPr>
        <w:t xml:space="preserve"> (Ф 03.02 </w:t>
      </w:r>
      <w:r w:rsidRPr="00C61EBD">
        <w:rPr>
          <w:rFonts w:ascii="Times New Roman" w:hAnsi="Times New Roman" w:cs="Times New Roman"/>
          <w:bCs/>
          <w:caps/>
          <w:sz w:val="28"/>
          <w:szCs w:val="28"/>
          <w:lang w:val="uk-UA"/>
        </w:rPr>
        <w:sym w:font="Symbol" w:char="002D"/>
      </w:r>
      <w:r w:rsidRPr="00C61EBD">
        <w:rPr>
          <w:rFonts w:ascii="Times New Roman" w:hAnsi="Times New Roman" w:cs="Times New Roman"/>
          <w:bCs/>
          <w:caps/>
          <w:sz w:val="28"/>
          <w:szCs w:val="28"/>
          <w:lang w:val="uk-UA"/>
        </w:rPr>
        <w:t xml:space="preserve"> 03)</w:t>
      </w:r>
    </w:p>
    <w:p w:rsidR="00FF2ADB" w:rsidRPr="00C61EBD" w:rsidRDefault="00FF2ADB" w:rsidP="00FF2ADB">
      <w:pPr>
        <w:spacing w:before="120" w:after="120"/>
        <w:jc w:val="center"/>
        <w:rPr>
          <w:rFonts w:ascii="Times New Roman" w:hAnsi="Times New Roman" w:cs="Times New Roman"/>
          <w:b/>
          <w:bCs/>
          <w:caps/>
          <w:sz w:val="28"/>
          <w:szCs w:val="28"/>
          <w:lang w:val="uk-UA"/>
        </w:rPr>
      </w:pPr>
      <w:r w:rsidRPr="00C61EBD">
        <w:rPr>
          <w:rFonts w:ascii="Times New Roman" w:hAnsi="Times New Roman" w:cs="Times New Roman"/>
          <w:b/>
          <w:bCs/>
          <w:caps/>
          <w:sz w:val="28"/>
          <w:szCs w:val="28"/>
          <w:lang w:val="uk-UA"/>
        </w:rPr>
        <w:t>АРКУШ ОБЛІКУ ЗМІН</w:t>
      </w:r>
    </w:p>
    <w:tbl>
      <w:tblPr>
        <w:tblW w:w="10350" w:type="dxa"/>
        <w:tblInd w:w="108" w:type="dxa"/>
        <w:tblLayout w:type="fixed"/>
        <w:tblLook w:val="04A0" w:firstRow="1" w:lastRow="0" w:firstColumn="1" w:lastColumn="0" w:noHBand="0" w:noVBand="1"/>
      </w:tblPr>
      <w:tblGrid>
        <w:gridCol w:w="832"/>
        <w:gridCol w:w="1364"/>
        <w:gridCol w:w="1363"/>
        <w:gridCol w:w="1263"/>
        <w:gridCol w:w="1463"/>
        <w:gridCol w:w="1222"/>
        <w:gridCol w:w="1284"/>
        <w:gridCol w:w="1559"/>
      </w:tblGrid>
      <w:tr w:rsidR="00FF2ADB" w:rsidRPr="00C61EBD" w:rsidTr="00C61EBD">
        <w:trPr>
          <w:trHeight w:val="341"/>
        </w:trPr>
        <w:tc>
          <w:tcPr>
            <w:tcW w:w="831" w:type="dxa"/>
            <w:vMerge w:val="restart"/>
            <w:tcBorders>
              <w:top w:val="single" w:sz="4" w:space="0" w:color="000000"/>
              <w:left w:val="single" w:sz="4" w:space="0" w:color="000000"/>
              <w:bottom w:val="single" w:sz="4" w:space="0" w:color="000000"/>
              <w:right w:val="nil"/>
            </w:tcBorders>
            <w:vAlign w:val="center"/>
            <w:hideMark/>
          </w:tcPr>
          <w:p w:rsidR="00FF2ADB" w:rsidRPr="00C61EBD" w:rsidRDefault="00FF2ADB" w:rsidP="00C61EBD">
            <w:pPr>
              <w:pStyle w:val="af1"/>
              <w:tabs>
                <w:tab w:val="left" w:pos="705"/>
              </w:tabs>
              <w:snapToGrid w:val="0"/>
              <w:ind w:left="-3" w:right="12"/>
              <w:jc w:val="center"/>
              <w:rPr>
                <w:sz w:val="28"/>
                <w:szCs w:val="28"/>
              </w:rPr>
            </w:pPr>
            <w:r w:rsidRPr="00C61EBD">
              <w:rPr>
                <w:sz w:val="28"/>
                <w:szCs w:val="28"/>
              </w:rPr>
              <w:t>№ зміни</w:t>
            </w:r>
          </w:p>
        </w:tc>
        <w:tc>
          <w:tcPr>
            <w:tcW w:w="5452" w:type="dxa"/>
            <w:gridSpan w:val="4"/>
            <w:tcBorders>
              <w:top w:val="single" w:sz="4" w:space="0" w:color="000000"/>
              <w:left w:val="single" w:sz="4" w:space="0" w:color="000000"/>
              <w:bottom w:val="single" w:sz="4" w:space="0" w:color="000000"/>
              <w:right w:val="nil"/>
            </w:tcBorders>
            <w:vAlign w:val="center"/>
            <w:hideMark/>
          </w:tcPr>
          <w:p w:rsidR="00FF2ADB" w:rsidRPr="00C61EBD" w:rsidRDefault="00FF2ADB" w:rsidP="00C61EBD">
            <w:pPr>
              <w:pStyle w:val="af1"/>
              <w:tabs>
                <w:tab w:val="left" w:pos="705"/>
              </w:tabs>
              <w:snapToGrid w:val="0"/>
              <w:ind w:left="-3" w:right="12"/>
              <w:jc w:val="center"/>
              <w:rPr>
                <w:sz w:val="28"/>
                <w:szCs w:val="28"/>
              </w:rPr>
            </w:pPr>
            <w:r w:rsidRPr="00C61EBD">
              <w:rPr>
                <w:sz w:val="28"/>
                <w:szCs w:val="28"/>
              </w:rPr>
              <w:t>№ листа/сторінки (пункт)</w:t>
            </w:r>
          </w:p>
        </w:tc>
        <w:tc>
          <w:tcPr>
            <w:tcW w:w="1222" w:type="dxa"/>
            <w:vMerge w:val="restart"/>
            <w:tcBorders>
              <w:top w:val="single" w:sz="4" w:space="0" w:color="000000"/>
              <w:left w:val="single" w:sz="4" w:space="0" w:color="000000"/>
              <w:bottom w:val="single" w:sz="4" w:space="0" w:color="000000"/>
              <w:right w:val="nil"/>
            </w:tcBorders>
            <w:vAlign w:val="center"/>
            <w:hideMark/>
          </w:tcPr>
          <w:p w:rsidR="00FF2ADB" w:rsidRPr="00C61EBD" w:rsidRDefault="00FF2ADB" w:rsidP="00C61EBD">
            <w:pPr>
              <w:pStyle w:val="af1"/>
              <w:tabs>
                <w:tab w:val="left" w:pos="705"/>
              </w:tabs>
              <w:snapToGrid w:val="0"/>
              <w:ind w:left="-3" w:right="12"/>
              <w:jc w:val="center"/>
              <w:rPr>
                <w:sz w:val="28"/>
                <w:szCs w:val="28"/>
              </w:rPr>
            </w:pPr>
            <w:r w:rsidRPr="00C61EBD">
              <w:rPr>
                <w:sz w:val="28"/>
                <w:szCs w:val="28"/>
              </w:rPr>
              <w:t>Підпис особи, яка</w:t>
            </w:r>
          </w:p>
          <w:p w:rsidR="00FF2ADB" w:rsidRPr="00C61EBD" w:rsidRDefault="00FF2ADB" w:rsidP="00C61EBD">
            <w:pPr>
              <w:pStyle w:val="af1"/>
              <w:tabs>
                <w:tab w:val="left" w:pos="705"/>
              </w:tabs>
              <w:snapToGrid w:val="0"/>
              <w:ind w:left="-3" w:right="12"/>
              <w:jc w:val="center"/>
              <w:rPr>
                <w:sz w:val="28"/>
                <w:szCs w:val="28"/>
              </w:rPr>
            </w:pPr>
            <w:r w:rsidRPr="00C61EBD">
              <w:rPr>
                <w:sz w:val="28"/>
                <w:szCs w:val="28"/>
              </w:rPr>
              <w:t>внесла зміну</w:t>
            </w:r>
          </w:p>
        </w:tc>
        <w:tc>
          <w:tcPr>
            <w:tcW w:w="1284" w:type="dxa"/>
            <w:vMerge w:val="restart"/>
            <w:tcBorders>
              <w:top w:val="single" w:sz="4" w:space="0" w:color="000000"/>
              <w:left w:val="single" w:sz="4" w:space="0" w:color="000000"/>
              <w:bottom w:val="single" w:sz="4" w:space="0" w:color="000000"/>
              <w:right w:val="nil"/>
            </w:tcBorders>
            <w:vAlign w:val="center"/>
            <w:hideMark/>
          </w:tcPr>
          <w:p w:rsidR="00FF2ADB" w:rsidRPr="00C61EBD" w:rsidRDefault="00FF2ADB" w:rsidP="00C61EBD">
            <w:pPr>
              <w:pStyle w:val="af1"/>
              <w:tabs>
                <w:tab w:val="left" w:pos="705"/>
              </w:tabs>
              <w:snapToGrid w:val="0"/>
              <w:ind w:left="-3" w:right="12"/>
              <w:jc w:val="center"/>
              <w:rPr>
                <w:sz w:val="28"/>
                <w:szCs w:val="28"/>
              </w:rPr>
            </w:pPr>
            <w:r w:rsidRPr="00C61EBD">
              <w:rPr>
                <w:sz w:val="28"/>
                <w:szCs w:val="28"/>
              </w:rPr>
              <w:t>Дата внесення зміни</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hideMark/>
          </w:tcPr>
          <w:p w:rsidR="00FF2ADB" w:rsidRPr="00C61EBD" w:rsidRDefault="00FF2ADB" w:rsidP="00C61EBD">
            <w:pPr>
              <w:pStyle w:val="af1"/>
              <w:tabs>
                <w:tab w:val="left" w:pos="705"/>
              </w:tabs>
              <w:snapToGrid w:val="0"/>
              <w:ind w:left="-3" w:right="12"/>
              <w:jc w:val="center"/>
              <w:rPr>
                <w:sz w:val="28"/>
                <w:szCs w:val="28"/>
              </w:rPr>
            </w:pPr>
            <w:r w:rsidRPr="00C61EBD">
              <w:rPr>
                <w:sz w:val="28"/>
                <w:szCs w:val="28"/>
              </w:rPr>
              <w:t>Дата введення зміни</w:t>
            </w:r>
          </w:p>
        </w:tc>
      </w:tr>
      <w:tr w:rsidR="00FF2ADB" w:rsidRPr="00C61EBD" w:rsidTr="00C61EBD">
        <w:trPr>
          <w:trHeight w:hRule="exact" w:val="1227"/>
        </w:trPr>
        <w:tc>
          <w:tcPr>
            <w:tcW w:w="831" w:type="dxa"/>
            <w:vMerge/>
            <w:tcBorders>
              <w:top w:val="single" w:sz="4" w:space="0" w:color="000000"/>
              <w:left w:val="single" w:sz="4" w:space="0" w:color="000000"/>
              <w:bottom w:val="single" w:sz="4" w:space="0" w:color="000000"/>
              <w:right w:val="nil"/>
            </w:tcBorders>
            <w:vAlign w:val="center"/>
            <w:hideMark/>
          </w:tcPr>
          <w:p w:rsidR="00FF2ADB" w:rsidRPr="00C61EBD" w:rsidRDefault="00FF2ADB" w:rsidP="00C61EBD">
            <w:pPr>
              <w:rPr>
                <w:rFonts w:ascii="Times New Roman" w:hAnsi="Times New Roman" w:cs="Times New Roman"/>
                <w:sz w:val="28"/>
                <w:szCs w:val="28"/>
                <w:lang w:val="uk-UA"/>
              </w:rPr>
            </w:pPr>
          </w:p>
        </w:tc>
        <w:tc>
          <w:tcPr>
            <w:tcW w:w="1363" w:type="dxa"/>
            <w:tcBorders>
              <w:top w:val="nil"/>
              <w:left w:val="single" w:sz="4" w:space="0" w:color="000000"/>
              <w:bottom w:val="single" w:sz="4" w:space="0" w:color="000000"/>
              <w:right w:val="nil"/>
            </w:tcBorders>
            <w:vAlign w:val="center"/>
            <w:hideMark/>
          </w:tcPr>
          <w:p w:rsidR="00FF2ADB" w:rsidRPr="00C61EBD" w:rsidRDefault="00FF2ADB" w:rsidP="00C61EBD">
            <w:pPr>
              <w:pStyle w:val="af1"/>
              <w:tabs>
                <w:tab w:val="left" w:pos="705"/>
              </w:tabs>
              <w:snapToGrid w:val="0"/>
              <w:ind w:left="-3" w:right="12"/>
              <w:jc w:val="center"/>
              <w:rPr>
                <w:sz w:val="28"/>
                <w:szCs w:val="28"/>
              </w:rPr>
            </w:pPr>
            <w:r w:rsidRPr="00C61EBD">
              <w:rPr>
                <w:sz w:val="28"/>
                <w:szCs w:val="28"/>
              </w:rPr>
              <w:t>зміненого</w:t>
            </w:r>
          </w:p>
        </w:tc>
        <w:tc>
          <w:tcPr>
            <w:tcW w:w="1363" w:type="dxa"/>
            <w:tcBorders>
              <w:top w:val="nil"/>
              <w:left w:val="single" w:sz="4" w:space="0" w:color="000000"/>
              <w:bottom w:val="single" w:sz="4" w:space="0" w:color="000000"/>
              <w:right w:val="nil"/>
            </w:tcBorders>
            <w:vAlign w:val="center"/>
            <w:hideMark/>
          </w:tcPr>
          <w:p w:rsidR="00FF2ADB" w:rsidRPr="00C61EBD" w:rsidRDefault="00FF2ADB" w:rsidP="00C61EBD">
            <w:pPr>
              <w:pStyle w:val="af1"/>
              <w:tabs>
                <w:tab w:val="left" w:pos="705"/>
              </w:tabs>
              <w:snapToGrid w:val="0"/>
              <w:ind w:left="-3" w:right="12"/>
              <w:jc w:val="center"/>
              <w:rPr>
                <w:sz w:val="28"/>
                <w:szCs w:val="28"/>
              </w:rPr>
            </w:pPr>
            <w:r w:rsidRPr="00C61EBD">
              <w:rPr>
                <w:sz w:val="28"/>
                <w:szCs w:val="28"/>
              </w:rPr>
              <w:t>заміненого</w:t>
            </w:r>
          </w:p>
        </w:tc>
        <w:tc>
          <w:tcPr>
            <w:tcW w:w="1263" w:type="dxa"/>
            <w:tcBorders>
              <w:top w:val="nil"/>
              <w:left w:val="single" w:sz="4" w:space="0" w:color="000000"/>
              <w:bottom w:val="single" w:sz="4" w:space="0" w:color="000000"/>
              <w:right w:val="nil"/>
            </w:tcBorders>
            <w:vAlign w:val="center"/>
            <w:hideMark/>
          </w:tcPr>
          <w:p w:rsidR="00FF2ADB" w:rsidRPr="00C61EBD" w:rsidRDefault="00FF2ADB" w:rsidP="00C61EBD">
            <w:pPr>
              <w:pStyle w:val="af1"/>
              <w:tabs>
                <w:tab w:val="left" w:pos="705"/>
              </w:tabs>
              <w:snapToGrid w:val="0"/>
              <w:ind w:left="-3" w:right="12"/>
              <w:jc w:val="center"/>
              <w:rPr>
                <w:sz w:val="28"/>
                <w:szCs w:val="28"/>
              </w:rPr>
            </w:pPr>
            <w:r w:rsidRPr="00C61EBD">
              <w:rPr>
                <w:sz w:val="28"/>
                <w:szCs w:val="28"/>
              </w:rPr>
              <w:t>нового</w:t>
            </w:r>
          </w:p>
        </w:tc>
        <w:tc>
          <w:tcPr>
            <w:tcW w:w="1463" w:type="dxa"/>
            <w:tcBorders>
              <w:top w:val="nil"/>
              <w:left w:val="single" w:sz="4" w:space="0" w:color="000000"/>
              <w:bottom w:val="single" w:sz="4" w:space="0" w:color="000000"/>
              <w:right w:val="nil"/>
            </w:tcBorders>
            <w:vAlign w:val="center"/>
            <w:hideMark/>
          </w:tcPr>
          <w:p w:rsidR="00FF2ADB" w:rsidRPr="00C61EBD" w:rsidRDefault="00FF2ADB" w:rsidP="00C61EBD">
            <w:pPr>
              <w:pStyle w:val="af1"/>
              <w:tabs>
                <w:tab w:val="left" w:pos="585"/>
                <w:tab w:val="center" w:pos="4554"/>
                <w:tab w:val="right" w:pos="9232"/>
              </w:tabs>
              <w:snapToGrid w:val="0"/>
              <w:ind w:left="-123" w:right="-96"/>
              <w:jc w:val="center"/>
              <w:rPr>
                <w:sz w:val="28"/>
                <w:szCs w:val="28"/>
              </w:rPr>
            </w:pPr>
            <w:r w:rsidRPr="00C61EBD">
              <w:rPr>
                <w:sz w:val="28"/>
                <w:szCs w:val="28"/>
              </w:rPr>
              <w:t>анульованого</w:t>
            </w:r>
          </w:p>
        </w:tc>
        <w:tc>
          <w:tcPr>
            <w:tcW w:w="1222" w:type="dxa"/>
            <w:vMerge/>
            <w:tcBorders>
              <w:top w:val="single" w:sz="4" w:space="0" w:color="000000"/>
              <w:left w:val="single" w:sz="4" w:space="0" w:color="000000"/>
              <w:bottom w:val="single" w:sz="4" w:space="0" w:color="000000"/>
              <w:right w:val="nil"/>
            </w:tcBorders>
            <w:vAlign w:val="center"/>
            <w:hideMark/>
          </w:tcPr>
          <w:p w:rsidR="00FF2ADB" w:rsidRPr="00C61EBD" w:rsidRDefault="00FF2ADB" w:rsidP="00C61EBD">
            <w:pPr>
              <w:rPr>
                <w:rFonts w:ascii="Times New Roman" w:hAnsi="Times New Roman" w:cs="Times New Roman"/>
                <w:sz w:val="28"/>
                <w:szCs w:val="28"/>
                <w:lang w:val="uk-UA"/>
              </w:rPr>
            </w:pPr>
          </w:p>
        </w:tc>
        <w:tc>
          <w:tcPr>
            <w:tcW w:w="1284" w:type="dxa"/>
            <w:vMerge/>
            <w:tcBorders>
              <w:top w:val="single" w:sz="4" w:space="0" w:color="000000"/>
              <w:left w:val="single" w:sz="4" w:space="0" w:color="000000"/>
              <w:bottom w:val="single" w:sz="4" w:space="0" w:color="000000"/>
              <w:right w:val="nil"/>
            </w:tcBorders>
            <w:vAlign w:val="center"/>
            <w:hideMark/>
          </w:tcPr>
          <w:p w:rsidR="00FF2ADB" w:rsidRPr="00C61EBD" w:rsidRDefault="00FF2ADB" w:rsidP="00C61EBD">
            <w:pPr>
              <w:rPr>
                <w:rFonts w:ascii="Times New Roman" w:hAnsi="Times New Roman" w:cs="Times New Roman"/>
                <w:sz w:val="28"/>
                <w:szCs w:val="28"/>
                <w:lang w:val="uk-UA"/>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FF2ADB" w:rsidRPr="00C61EBD" w:rsidRDefault="00FF2ADB" w:rsidP="00C61EBD">
            <w:pPr>
              <w:rPr>
                <w:rFonts w:ascii="Times New Roman" w:hAnsi="Times New Roman" w:cs="Times New Roman"/>
                <w:sz w:val="28"/>
                <w:szCs w:val="28"/>
                <w:lang w:val="uk-UA"/>
              </w:rPr>
            </w:pPr>
          </w:p>
        </w:tc>
      </w:tr>
      <w:tr w:rsidR="00FF2ADB" w:rsidRPr="00C61EBD" w:rsidTr="00C61EBD">
        <w:tc>
          <w:tcPr>
            <w:tcW w:w="831" w:type="dxa"/>
            <w:tcBorders>
              <w:top w:val="single" w:sz="4" w:space="0" w:color="000000"/>
              <w:left w:val="single" w:sz="4" w:space="0" w:color="000000"/>
              <w:bottom w:val="single" w:sz="4" w:space="0" w:color="000000"/>
              <w:right w:val="nil"/>
            </w:tcBorders>
          </w:tcPr>
          <w:p w:rsidR="00FF2ADB" w:rsidRPr="00C61EBD" w:rsidRDefault="00FF2ADB" w:rsidP="00C61EBD">
            <w:pPr>
              <w:pStyle w:val="af1"/>
              <w:tabs>
                <w:tab w:val="left" w:pos="708"/>
              </w:tabs>
              <w:snapToGrid w:val="0"/>
              <w:rPr>
                <w:sz w:val="28"/>
                <w:szCs w:val="28"/>
              </w:rPr>
            </w:pPr>
          </w:p>
        </w:tc>
        <w:tc>
          <w:tcPr>
            <w:tcW w:w="1363" w:type="dxa"/>
            <w:tcBorders>
              <w:top w:val="single" w:sz="4" w:space="0" w:color="000000"/>
              <w:left w:val="single" w:sz="4" w:space="0" w:color="000000"/>
              <w:bottom w:val="single" w:sz="4" w:space="0" w:color="000000"/>
              <w:right w:val="nil"/>
            </w:tcBorders>
          </w:tcPr>
          <w:p w:rsidR="00FF2ADB" w:rsidRPr="00C61EBD" w:rsidRDefault="00FF2ADB" w:rsidP="00C61EBD">
            <w:pPr>
              <w:pStyle w:val="af1"/>
              <w:tabs>
                <w:tab w:val="left" w:pos="708"/>
              </w:tabs>
              <w:snapToGrid w:val="0"/>
              <w:rPr>
                <w:sz w:val="28"/>
                <w:szCs w:val="28"/>
              </w:rPr>
            </w:pPr>
          </w:p>
        </w:tc>
        <w:tc>
          <w:tcPr>
            <w:tcW w:w="1363" w:type="dxa"/>
            <w:tcBorders>
              <w:top w:val="single" w:sz="4" w:space="0" w:color="000000"/>
              <w:left w:val="single" w:sz="4" w:space="0" w:color="000000"/>
              <w:bottom w:val="single" w:sz="4" w:space="0" w:color="000000"/>
              <w:right w:val="nil"/>
            </w:tcBorders>
          </w:tcPr>
          <w:p w:rsidR="00FF2ADB" w:rsidRPr="00C61EBD" w:rsidRDefault="00FF2ADB" w:rsidP="00C61EBD">
            <w:pPr>
              <w:pStyle w:val="af1"/>
              <w:tabs>
                <w:tab w:val="left" w:pos="708"/>
              </w:tabs>
              <w:snapToGrid w:val="0"/>
              <w:rPr>
                <w:sz w:val="28"/>
                <w:szCs w:val="28"/>
              </w:rPr>
            </w:pPr>
          </w:p>
        </w:tc>
        <w:tc>
          <w:tcPr>
            <w:tcW w:w="1263" w:type="dxa"/>
            <w:tcBorders>
              <w:top w:val="single" w:sz="4" w:space="0" w:color="000000"/>
              <w:left w:val="single" w:sz="4" w:space="0" w:color="000000"/>
              <w:bottom w:val="single" w:sz="4" w:space="0" w:color="000000"/>
              <w:right w:val="nil"/>
            </w:tcBorders>
          </w:tcPr>
          <w:p w:rsidR="00FF2ADB" w:rsidRPr="00C61EBD" w:rsidRDefault="00FF2ADB" w:rsidP="00C61EBD">
            <w:pPr>
              <w:pStyle w:val="af1"/>
              <w:tabs>
                <w:tab w:val="left" w:pos="708"/>
              </w:tabs>
              <w:snapToGrid w:val="0"/>
              <w:rPr>
                <w:sz w:val="28"/>
                <w:szCs w:val="28"/>
              </w:rPr>
            </w:pPr>
          </w:p>
        </w:tc>
        <w:tc>
          <w:tcPr>
            <w:tcW w:w="1463" w:type="dxa"/>
            <w:tcBorders>
              <w:top w:val="single" w:sz="4" w:space="0" w:color="000000"/>
              <w:left w:val="single" w:sz="4" w:space="0" w:color="000000"/>
              <w:bottom w:val="single" w:sz="4" w:space="0" w:color="000000"/>
              <w:right w:val="nil"/>
            </w:tcBorders>
          </w:tcPr>
          <w:p w:rsidR="00FF2ADB" w:rsidRPr="00C61EBD" w:rsidRDefault="00FF2ADB" w:rsidP="00C61EBD">
            <w:pPr>
              <w:pStyle w:val="af1"/>
              <w:tabs>
                <w:tab w:val="left" w:pos="708"/>
              </w:tabs>
              <w:snapToGrid w:val="0"/>
              <w:rPr>
                <w:sz w:val="28"/>
                <w:szCs w:val="28"/>
              </w:rPr>
            </w:pPr>
          </w:p>
        </w:tc>
        <w:tc>
          <w:tcPr>
            <w:tcW w:w="1222" w:type="dxa"/>
            <w:tcBorders>
              <w:top w:val="single" w:sz="4" w:space="0" w:color="000000"/>
              <w:left w:val="single" w:sz="4" w:space="0" w:color="000000"/>
              <w:bottom w:val="single" w:sz="4" w:space="0" w:color="000000"/>
              <w:right w:val="nil"/>
            </w:tcBorders>
          </w:tcPr>
          <w:p w:rsidR="00FF2ADB" w:rsidRPr="00C61EBD" w:rsidRDefault="00FF2ADB" w:rsidP="00C61EBD">
            <w:pPr>
              <w:pStyle w:val="af1"/>
              <w:tabs>
                <w:tab w:val="left" w:pos="708"/>
              </w:tabs>
              <w:snapToGrid w:val="0"/>
              <w:rPr>
                <w:sz w:val="28"/>
                <w:szCs w:val="28"/>
              </w:rPr>
            </w:pPr>
          </w:p>
        </w:tc>
        <w:tc>
          <w:tcPr>
            <w:tcW w:w="1284" w:type="dxa"/>
            <w:tcBorders>
              <w:top w:val="single" w:sz="4" w:space="0" w:color="000000"/>
              <w:left w:val="single" w:sz="4" w:space="0" w:color="000000"/>
              <w:bottom w:val="single" w:sz="4" w:space="0" w:color="000000"/>
              <w:right w:val="nil"/>
            </w:tcBorders>
          </w:tcPr>
          <w:p w:rsidR="00FF2ADB" w:rsidRPr="00C61EBD" w:rsidRDefault="00FF2ADB" w:rsidP="00C61EBD">
            <w:pPr>
              <w:pStyle w:val="af1"/>
              <w:tabs>
                <w:tab w:val="left" w:pos="708"/>
              </w:tabs>
              <w:snapToGrid w:val="0"/>
              <w:rPr>
                <w:sz w:val="28"/>
                <w:szCs w:val="28"/>
              </w:rPr>
            </w:pPr>
          </w:p>
        </w:tc>
        <w:tc>
          <w:tcPr>
            <w:tcW w:w="1559" w:type="dxa"/>
            <w:tcBorders>
              <w:top w:val="single" w:sz="4" w:space="0" w:color="000000"/>
              <w:left w:val="single" w:sz="4" w:space="0" w:color="000000"/>
              <w:bottom w:val="single" w:sz="4" w:space="0" w:color="000000"/>
              <w:right w:val="single" w:sz="4" w:space="0" w:color="000000"/>
            </w:tcBorders>
          </w:tcPr>
          <w:p w:rsidR="00FF2ADB" w:rsidRPr="00C61EBD" w:rsidRDefault="00FF2ADB" w:rsidP="00C61EBD">
            <w:pPr>
              <w:pStyle w:val="af1"/>
              <w:snapToGrid w:val="0"/>
              <w:rPr>
                <w:sz w:val="28"/>
                <w:szCs w:val="28"/>
              </w:rPr>
            </w:pPr>
          </w:p>
        </w:tc>
      </w:tr>
      <w:tr w:rsidR="00FF2ADB" w:rsidRPr="00C61EBD" w:rsidTr="00C61EBD">
        <w:tc>
          <w:tcPr>
            <w:tcW w:w="831" w:type="dxa"/>
            <w:tcBorders>
              <w:top w:val="single" w:sz="4" w:space="0" w:color="000000"/>
              <w:left w:val="single" w:sz="4" w:space="0" w:color="000000"/>
              <w:bottom w:val="single" w:sz="4" w:space="0" w:color="000000"/>
              <w:right w:val="nil"/>
            </w:tcBorders>
          </w:tcPr>
          <w:p w:rsidR="00FF2ADB" w:rsidRPr="00C61EBD" w:rsidRDefault="00FF2ADB" w:rsidP="00C61EBD">
            <w:pPr>
              <w:pStyle w:val="af1"/>
              <w:tabs>
                <w:tab w:val="left" w:pos="708"/>
              </w:tabs>
              <w:snapToGrid w:val="0"/>
              <w:rPr>
                <w:sz w:val="28"/>
                <w:szCs w:val="28"/>
              </w:rPr>
            </w:pPr>
          </w:p>
        </w:tc>
        <w:tc>
          <w:tcPr>
            <w:tcW w:w="1363" w:type="dxa"/>
            <w:tcBorders>
              <w:top w:val="single" w:sz="4" w:space="0" w:color="000000"/>
              <w:left w:val="single" w:sz="4" w:space="0" w:color="000000"/>
              <w:bottom w:val="single" w:sz="4" w:space="0" w:color="000000"/>
              <w:right w:val="nil"/>
            </w:tcBorders>
          </w:tcPr>
          <w:p w:rsidR="00FF2ADB" w:rsidRPr="00C61EBD" w:rsidRDefault="00FF2ADB" w:rsidP="00C61EBD">
            <w:pPr>
              <w:pStyle w:val="af1"/>
              <w:tabs>
                <w:tab w:val="left" w:pos="708"/>
              </w:tabs>
              <w:snapToGrid w:val="0"/>
              <w:rPr>
                <w:sz w:val="28"/>
                <w:szCs w:val="28"/>
              </w:rPr>
            </w:pPr>
          </w:p>
        </w:tc>
        <w:tc>
          <w:tcPr>
            <w:tcW w:w="1363" w:type="dxa"/>
            <w:tcBorders>
              <w:top w:val="single" w:sz="4" w:space="0" w:color="000000"/>
              <w:left w:val="single" w:sz="4" w:space="0" w:color="000000"/>
              <w:bottom w:val="single" w:sz="4" w:space="0" w:color="000000"/>
              <w:right w:val="nil"/>
            </w:tcBorders>
          </w:tcPr>
          <w:p w:rsidR="00FF2ADB" w:rsidRPr="00C61EBD" w:rsidRDefault="00FF2ADB" w:rsidP="00C61EBD">
            <w:pPr>
              <w:pStyle w:val="af1"/>
              <w:tabs>
                <w:tab w:val="left" w:pos="708"/>
              </w:tabs>
              <w:snapToGrid w:val="0"/>
              <w:rPr>
                <w:sz w:val="28"/>
                <w:szCs w:val="28"/>
              </w:rPr>
            </w:pPr>
          </w:p>
        </w:tc>
        <w:tc>
          <w:tcPr>
            <w:tcW w:w="1263" w:type="dxa"/>
            <w:tcBorders>
              <w:top w:val="single" w:sz="4" w:space="0" w:color="000000"/>
              <w:left w:val="single" w:sz="4" w:space="0" w:color="000000"/>
              <w:bottom w:val="single" w:sz="4" w:space="0" w:color="000000"/>
              <w:right w:val="nil"/>
            </w:tcBorders>
          </w:tcPr>
          <w:p w:rsidR="00FF2ADB" w:rsidRPr="00C61EBD" w:rsidRDefault="00FF2ADB" w:rsidP="00C61EBD">
            <w:pPr>
              <w:pStyle w:val="af1"/>
              <w:tabs>
                <w:tab w:val="left" w:pos="708"/>
              </w:tabs>
              <w:snapToGrid w:val="0"/>
              <w:rPr>
                <w:sz w:val="28"/>
                <w:szCs w:val="28"/>
              </w:rPr>
            </w:pPr>
          </w:p>
        </w:tc>
        <w:tc>
          <w:tcPr>
            <w:tcW w:w="1463" w:type="dxa"/>
            <w:tcBorders>
              <w:top w:val="single" w:sz="4" w:space="0" w:color="000000"/>
              <w:left w:val="single" w:sz="4" w:space="0" w:color="000000"/>
              <w:bottom w:val="single" w:sz="4" w:space="0" w:color="000000"/>
              <w:right w:val="nil"/>
            </w:tcBorders>
          </w:tcPr>
          <w:p w:rsidR="00FF2ADB" w:rsidRPr="00C61EBD" w:rsidRDefault="00FF2ADB" w:rsidP="00C61EBD">
            <w:pPr>
              <w:pStyle w:val="af1"/>
              <w:tabs>
                <w:tab w:val="left" w:pos="708"/>
              </w:tabs>
              <w:snapToGrid w:val="0"/>
              <w:rPr>
                <w:sz w:val="28"/>
                <w:szCs w:val="28"/>
              </w:rPr>
            </w:pPr>
          </w:p>
        </w:tc>
        <w:tc>
          <w:tcPr>
            <w:tcW w:w="1222" w:type="dxa"/>
            <w:tcBorders>
              <w:top w:val="single" w:sz="4" w:space="0" w:color="000000"/>
              <w:left w:val="single" w:sz="4" w:space="0" w:color="000000"/>
              <w:bottom w:val="single" w:sz="4" w:space="0" w:color="000000"/>
              <w:right w:val="nil"/>
            </w:tcBorders>
          </w:tcPr>
          <w:p w:rsidR="00FF2ADB" w:rsidRPr="00C61EBD" w:rsidRDefault="00FF2ADB" w:rsidP="00C61EBD">
            <w:pPr>
              <w:pStyle w:val="af1"/>
              <w:tabs>
                <w:tab w:val="left" w:pos="708"/>
              </w:tabs>
              <w:snapToGrid w:val="0"/>
              <w:rPr>
                <w:sz w:val="28"/>
                <w:szCs w:val="28"/>
              </w:rPr>
            </w:pPr>
          </w:p>
        </w:tc>
        <w:tc>
          <w:tcPr>
            <w:tcW w:w="1284" w:type="dxa"/>
            <w:tcBorders>
              <w:top w:val="single" w:sz="4" w:space="0" w:color="000000"/>
              <w:left w:val="single" w:sz="4" w:space="0" w:color="000000"/>
              <w:bottom w:val="single" w:sz="4" w:space="0" w:color="000000"/>
              <w:right w:val="nil"/>
            </w:tcBorders>
          </w:tcPr>
          <w:p w:rsidR="00FF2ADB" w:rsidRPr="00C61EBD" w:rsidRDefault="00FF2ADB" w:rsidP="00C61EBD">
            <w:pPr>
              <w:pStyle w:val="af1"/>
              <w:tabs>
                <w:tab w:val="left" w:pos="708"/>
              </w:tabs>
              <w:snapToGrid w:val="0"/>
              <w:rPr>
                <w:sz w:val="28"/>
                <w:szCs w:val="28"/>
              </w:rPr>
            </w:pPr>
          </w:p>
        </w:tc>
        <w:tc>
          <w:tcPr>
            <w:tcW w:w="1559" w:type="dxa"/>
            <w:tcBorders>
              <w:top w:val="single" w:sz="4" w:space="0" w:color="000000"/>
              <w:left w:val="single" w:sz="4" w:space="0" w:color="000000"/>
              <w:bottom w:val="single" w:sz="4" w:space="0" w:color="000000"/>
              <w:right w:val="single" w:sz="4" w:space="0" w:color="000000"/>
            </w:tcBorders>
          </w:tcPr>
          <w:p w:rsidR="00FF2ADB" w:rsidRPr="00C61EBD" w:rsidRDefault="00FF2ADB" w:rsidP="00C61EBD">
            <w:pPr>
              <w:pStyle w:val="af1"/>
              <w:tabs>
                <w:tab w:val="left" w:pos="708"/>
              </w:tabs>
              <w:snapToGrid w:val="0"/>
              <w:rPr>
                <w:sz w:val="28"/>
                <w:szCs w:val="28"/>
              </w:rPr>
            </w:pPr>
          </w:p>
        </w:tc>
      </w:tr>
      <w:tr w:rsidR="00FF2ADB" w:rsidRPr="00C61EBD" w:rsidTr="00C61EBD">
        <w:tc>
          <w:tcPr>
            <w:tcW w:w="831" w:type="dxa"/>
            <w:tcBorders>
              <w:top w:val="single" w:sz="4" w:space="0" w:color="000000"/>
              <w:left w:val="single" w:sz="4" w:space="0" w:color="000000"/>
              <w:bottom w:val="single" w:sz="4" w:space="0" w:color="000000"/>
              <w:right w:val="nil"/>
            </w:tcBorders>
          </w:tcPr>
          <w:p w:rsidR="00FF2ADB" w:rsidRPr="00C61EBD" w:rsidRDefault="00FF2ADB" w:rsidP="00C61EBD">
            <w:pPr>
              <w:pStyle w:val="af1"/>
              <w:tabs>
                <w:tab w:val="left" w:pos="708"/>
              </w:tabs>
              <w:snapToGrid w:val="0"/>
              <w:rPr>
                <w:sz w:val="28"/>
                <w:szCs w:val="28"/>
              </w:rPr>
            </w:pPr>
          </w:p>
        </w:tc>
        <w:tc>
          <w:tcPr>
            <w:tcW w:w="1363" w:type="dxa"/>
            <w:tcBorders>
              <w:top w:val="single" w:sz="4" w:space="0" w:color="000000"/>
              <w:left w:val="single" w:sz="4" w:space="0" w:color="000000"/>
              <w:bottom w:val="single" w:sz="4" w:space="0" w:color="000000"/>
              <w:right w:val="nil"/>
            </w:tcBorders>
          </w:tcPr>
          <w:p w:rsidR="00FF2ADB" w:rsidRPr="00C61EBD" w:rsidRDefault="00FF2ADB" w:rsidP="00C61EBD">
            <w:pPr>
              <w:pStyle w:val="af1"/>
              <w:tabs>
                <w:tab w:val="left" w:pos="708"/>
              </w:tabs>
              <w:snapToGrid w:val="0"/>
              <w:rPr>
                <w:sz w:val="28"/>
                <w:szCs w:val="28"/>
              </w:rPr>
            </w:pPr>
          </w:p>
        </w:tc>
        <w:tc>
          <w:tcPr>
            <w:tcW w:w="1363" w:type="dxa"/>
            <w:tcBorders>
              <w:top w:val="single" w:sz="4" w:space="0" w:color="000000"/>
              <w:left w:val="single" w:sz="4" w:space="0" w:color="000000"/>
              <w:bottom w:val="single" w:sz="4" w:space="0" w:color="000000"/>
              <w:right w:val="nil"/>
            </w:tcBorders>
          </w:tcPr>
          <w:p w:rsidR="00FF2ADB" w:rsidRPr="00C61EBD" w:rsidRDefault="00FF2ADB" w:rsidP="00C61EBD">
            <w:pPr>
              <w:pStyle w:val="af1"/>
              <w:tabs>
                <w:tab w:val="left" w:pos="708"/>
              </w:tabs>
              <w:snapToGrid w:val="0"/>
              <w:rPr>
                <w:sz w:val="28"/>
                <w:szCs w:val="28"/>
              </w:rPr>
            </w:pPr>
          </w:p>
        </w:tc>
        <w:tc>
          <w:tcPr>
            <w:tcW w:w="1263" w:type="dxa"/>
            <w:tcBorders>
              <w:top w:val="single" w:sz="4" w:space="0" w:color="000000"/>
              <w:left w:val="single" w:sz="4" w:space="0" w:color="000000"/>
              <w:bottom w:val="single" w:sz="4" w:space="0" w:color="000000"/>
              <w:right w:val="nil"/>
            </w:tcBorders>
          </w:tcPr>
          <w:p w:rsidR="00FF2ADB" w:rsidRPr="00C61EBD" w:rsidRDefault="00FF2ADB" w:rsidP="00C61EBD">
            <w:pPr>
              <w:pStyle w:val="af1"/>
              <w:tabs>
                <w:tab w:val="left" w:pos="708"/>
              </w:tabs>
              <w:snapToGrid w:val="0"/>
              <w:rPr>
                <w:sz w:val="28"/>
                <w:szCs w:val="28"/>
              </w:rPr>
            </w:pPr>
          </w:p>
        </w:tc>
        <w:tc>
          <w:tcPr>
            <w:tcW w:w="1463" w:type="dxa"/>
            <w:tcBorders>
              <w:top w:val="single" w:sz="4" w:space="0" w:color="000000"/>
              <w:left w:val="single" w:sz="4" w:space="0" w:color="000000"/>
              <w:bottom w:val="single" w:sz="4" w:space="0" w:color="000000"/>
              <w:right w:val="nil"/>
            </w:tcBorders>
          </w:tcPr>
          <w:p w:rsidR="00FF2ADB" w:rsidRPr="00C61EBD" w:rsidRDefault="00FF2ADB" w:rsidP="00C61EBD">
            <w:pPr>
              <w:pStyle w:val="af1"/>
              <w:tabs>
                <w:tab w:val="left" w:pos="708"/>
              </w:tabs>
              <w:snapToGrid w:val="0"/>
              <w:rPr>
                <w:sz w:val="28"/>
                <w:szCs w:val="28"/>
              </w:rPr>
            </w:pPr>
          </w:p>
        </w:tc>
        <w:tc>
          <w:tcPr>
            <w:tcW w:w="1222" w:type="dxa"/>
            <w:tcBorders>
              <w:top w:val="single" w:sz="4" w:space="0" w:color="000000"/>
              <w:left w:val="single" w:sz="4" w:space="0" w:color="000000"/>
              <w:bottom w:val="single" w:sz="4" w:space="0" w:color="000000"/>
              <w:right w:val="nil"/>
            </w:tcBorders>
          </w:tcPr>
          <w:p w:rsidR="00FF2ADB" w:rsidRPr="00C61EBD" w:rsidRDefault="00FF2ADB" w:rsidP="00C61EBD">
            <w:pPr>
              <w:pStyle w:val="af1"/>
              <w:tabs>
                <w:tab w:val="left" w:pos="708"/>
              </w:tabs>
              <w:snapToGrid w:val="0"/>
              <w:rPr>
                <w:sz w:val="28"/>
                <w:szCs w:val="28"/>
              </w:rPr>
            </w:pPr>
          </w:p>
        </w:tc>
        <w:tc>
          <w:tcPr>
            <w:tcW w:w="1284" w:type="dxa"/>
            <w:tcBorders>
              <w:top w:val="single" w:sz="4" w:space="0" w:color="000000"/>
              <w:left w:val="single" w:sz="4" w:space="0" w:color="000000"/>
              <w:bottom w:val="single" w:sz="4" w:space="0" w:color="000000"/>
              <w:right w:val="nil"/>
            </w:tcBorders>
          </w:tcPr>
          <w:p w:rsidR="00FF2ADB" w:rsidRPr="00C61EBD" w:rsidRDefault="00FF2ADB" w:rsidP="00C61EBD">
            <w:pPr>
              <w:pStyle w:val="af1"/>
              <w:tabs>
                <w:tab w:val="left" w:pos="708"/>
              </w:tabs>
              <w:snapToGrid w:val="0"/>
              <w:rPr>
                <w:sz w:val="28"/>
                <w:szCs w:val="28"/>
              </w:rPr>
            </w:pPr>
          </w:p>
        </w:tc>
        <w:tc>
          <w:tcPr>
            <w:tcW w:w="1559" w:type="dxa"/>
            <w:tcBorders>
              <w:top w:val="single" w:sz="4" w:space="0" w:color="000000"/>
              <w:left w:val="single" w:sz="4" w:space="0" w:color="000000"/>
              <w:bottom w:val="single" w:sz="4" w:space="0" w:color="000000"/>
              <w:right w:val="single" w:sz="4" w:space="0" w:color="000000"/>
            </w:tcBorders>
          </w:tcPr>
          <w:p w:rsidR="00FF2ADB" w:rsidRPr="00C61EBD" w:rsidRDefault="00FF2ADB" w:rsidP="00C61EBD">
            <w:pPr>
              <w:pStyle w:val="af1"/>
              <w:tabs>
                <w:tab w:val="left" w:pos="708"/>
              </w:tabs>
              <w:snapToGrid w:val="0"/>
              <w:rPr>
                <w:sz w:val="28"/>
                <w:szCs w:val="28"/>
              </w:rPr>
            </w:pPr>
          </w:p>
        </w:tc>
      </w:tr>
      <w:tr w:rsidR="00FF2ADB" w:rsidRPr="00C61EBD" w:rsidTr="00C61EBD">
        <w:tc>
          <w:tcPr>
            <w:tcW w:w="831" w:type="dxa"/>
            <w:tcBorders>
              <w:top w:val="single" w:sz="4" w:space="0" w:color="000000"/>
              <w:left w:val="single" w:sz="4" w:space="0" w:color="000000"/>
              <w:bottom w:val="single" w:sz="4" w:space="0" w:color="000000"/>
              <w:right w:val="nil"/>
            </w:tcBorders>
          </w:tcPr>
          <w:p w:rsidR="00FF2ADB" w:rsidRPr="00C61EBD" w:rsidRDefault="00FF2ADB" w:rsidP="00C61EBD">
            <w:pPr>
              <w:pStyle w:val="af1"/>
              <w:tabs>
                <w:tab w:val="left" w:pos="708"/>
              </w:tabs>
              <w:snapToGrid w:val="0"/>
              <w:rPr>
                <w:sz w:val="28"/>
                <w:szCs w:val="28"/>
              </w:rPr>
            </w:pPr>
          </w:p>
        </w:tc>
        <w:tc>
          <w:tcPr>
            <w:tcW w:w="1363" w:type="dxa"/>
            <w:tcBorders>
              <w:top w:val="single" w:sz="4" w:space="0" w:color="000000"/>
              <w:left w:val="single" w:sz="4" w:space="0" w:color="000000"/>
              <w:bottom w:val="single" w:sz="4" w:space="0" w:color="000000"/>
              <w:right w:val="nil"/>
            </w:tcBorders>
          </w:tcPr>
          <w:p w:rsidR="00FF2ADB" w:rsidRPr="00C61EBD" w:rsidRDefault="00FF2ADB" w:rsidP="00C61EBD">
            <w:pPr>
              <w:pStyle w:val="af1"/>
              <w:tabs>
                <w:tab w:val="left" w:pos="708"/>
              </w:tabs>
              <w:snapToGrid w:val="0"/>
              <w:rPr>
                <w:sz w:val="28"/>
                <w:szCs w:val="28"/>
              </w:rPr>
            </w:pPr>
          </w:p>
        </w:tc>
        <w:tc>
          <w:tcPr>
            <w:tcW w:w="1363" w:type="dxa"/>
            <w:tcBorders>
              <w:top w:val="single" w:sz="4" w:space="0" w:color="000000"/>
              <w:left w:val="single" w:sz="4" w:space="0" w:color="000000"/>
              <w:bottom w:val="single" w:sz="4" w:space="0" w:color="000000"/>
              <w:right w:val="nil"/>
            </w:tcBorders>
          </w:tcPr>
          <w:p w:rsidR="00FF2ADB" w:rsidRPr="00C61EBD" w:rsidRDefault="00FF2ADB" w:rsidP="00C61EBD">
            <w:pPr>
              <w:pStyle w:val="af1"/>
              <w:tabs>
                <w:tab w:val="left" w:pos="708"/>
              </w:tabs>
              <w:snapToGrid w:val="0"/>
              <w:rPr>
                <w:sz w:val="28"/>
                <w:szCs w:val="28"/>
              </w:rPr>
            </w:pPr>
          </w:p>
        </w:tc>
        <w:tc>
          <w:tcPr>
            <w:tcW w:w="1263" w:type="dxa"/>
            <w:tcBorders>
              <w:top w:val="single" w:sz="4" w:space="0" w:color="000000"/>
              <w:left w:val="single" w:sz="4" w:space="0" w:color="000000"/>
              <w:bottom w:val="single" w:sz="4" w:space="0" w:color="000000"/>
              <w:right w:val="nil"/>
            </w:tcBorders>
          </w:tcPr>
          <w:p w:rsidR="00FF2ADB" w:rsidRPr="00C61EBD" w:rsidRDefault="00FF2ADB" w:rsidP="00C61EBD">
            <w:pPr>
              <w:pStyle w:val="af1"/>
              <w:tabs>
                <w:tab w:val="left" w:pos="708"/>
              </w:tabs>
              <w:snapToGrid w:val="0"/>
              <w:rPr>
                <w:sz w:val="28"/>
                <w:szCs w:val="28"/>
              </w:rPr>
            </w:pPr>
          </w:p>
        </w:tc>
        <w:tc>
          <w:tcPr>
            <w:tcW w:w="1463" w:type="dxa"/>
            <w:tcBorders>
              <w:top w:val="single" w:sz="4" w:space="0" w:color="000000"/>
              <w:left w:val="single" w:sz="4" w:space="0" w:color="000000"/>
              <w:bottom w:val="single" w:sz="4" w:space="0" w:color="000000"/>
              <w:right w:val="nil"/>
            </w:tcBorders>
          </w:tcPr>
          <w:p w:rsidR="00FF2ADB" w:rsidRPr="00C61EBD" w:rsidRDefault="00FF2ADB" w:rsidP="00C61EBD">
            <w:pPr>
              <w:pStyle w:val="af1"/>
              <w:tabs>
                <w:tab w:val="left" w:pos="708"/>
              </w:tabs>
              <w:snapToGrid w:val="0"/>
              <w:rPr>
                <w:sz w:val="28"/>
                <w:szCs w:val="28"/>
              </w:rPr>
            </w:pPr>
          </w:p>
        </w:tc>
        <w:tc>
          <w:tcPr>
            <w:tcW w:w="1222" w:type="dxa"/>
            <w:tcBorders>
              <w:top w:val="single" w:sz="4" w:space="0" w:color="000000"/>
              <w:left w:val="single" w:sz="4" w:space="0" w:color="000000"/>
              <w:bottom w:val="single" w:sz="4" w:space="0" w:color="000000"/>
              <w:right w:val="nil"/>
            </w:tcBorders>
          </w:tcPr>
          <w:p w:rsidR="00FF2ADB" w:rsidRPr="00C61EBD" w:rsidRDefault="00FF2ADB" w:rsidP="00C61EBD">
            <w:pPr>
              <w:pStyle w:val="af1"/>
              <w:tabs>
                <w:tab w:val="left" w:pos="708"/>
              </w:tabs>
              <w:snapToGrid w:val="0"/>
              <w:rPr>
                <w:sz w:val="28"/>
                <w:szCs w:val="28"/>
              </w:rPr>
            </w:pPr>
          </w:p>
        </w:tc>
        <w:tc>
          <w:tcPr>
            <w:tcW w:w="1284" w:type="dxa"/>
            <w:tcBorders>
              <w:top w:val="single" w:sz="4" w:space="0" w:color="000000"/>
              <w:left w:val="single" w:sz="4" w:space="0" w:color="000000"/>
              <w:bottom w:val="single" w:sz="4" w:space="0" w:color="000000"/>
              <w:right w:val="nil"/>
            </w:tcBorders>
          </w:tcPr>
          <w:p w:rsidR="00FF2ADB" w:rsidRPr="00C61EBD" w:rsidRDefault="00FF2ADB" w:rsidP="00C61EBD">
            <w:pPr>
              <w:pStyle w:val="af1"/>
              <w:tabs>
                <w:tab w:val="left" w:pos="708"/>
              </w:tabs>
              <w:snapToGrid w:val="0"/>
              <w:rPr>
                <w:sz w:val="28"/>
                <w:szCs w:val="28"/>
              </w:rPr>
            </w:pPr>
          </w:p>
        </w:tc>
        <w:tc>
          <w:tcPr>
            <w:tcW w:w="1559" w:type="dxa"/>
            <w:tcBorders>
              <w:top w:val="single" w:sz="4" w:space="0" w:color="000000"/>
              <w:left w:val="single" w:sz="4" w:space="0" w:color="000000"/>
              <w:bottom w:val="single" w:sz="4" w:space="0" w:color="000000"/>
              <w:right w:val="single" w:sz="4" w:space="0" w:color="000000"/>
            </w:tcBorders>
          </w:tcPr>
          <w:p w:rsidR="00FF2ADB" w:rsidRPr="00C61EBD" w:rsidRDefault="00FF2ADB" w:rsidP="00C61EBD">
            <w:pPr>
              <w:pStyle w:val="af1"/>
              <w:tabs>
                <w:tab w:val="left" w:pos="708"/>
              </w:tabs>
              <w:snapToGrid w:val="0"/>
              <w:rPr>
                <w:sz w:val="28"/>
                <w:szCs w:val="28"/>
              </w:rPr>
            </w:pPr>
          </w:p>
        </w:tc>
      </w:tr>
    </w:tbl>
    <w:p w:rsidR="00FF2ADB" w:rsidRPr="00C61EBD" w:rsidRDefault="00FF2ADB" w:rsidP="00FF2ADB">
      <w:pPr>
        <w:pStyle w:val="af1"/>
        <w:tabs>
          <w:tab w:val="left" w:pos="708"/>
        </w:tabs>
        <w:spacing w:before="120" w:after="120"/>
        <w:jc w:val="right"/>
        <w:rPr>
          <w:sz w:val="28"/>
          <w:szCs w:val="28"/>
        </w:rPr>
      </w:pPr>
      <w:r w:rsidRPr="00C61EBD">
        <w:rPr>
          <w:sz w:val="28"/>
          <w:szCs w:val="28"/>
        </w:rPr>
        <w:t xml:space="preserve">(Ф 03.02 </w:t>
      </w:r>
      <w:r w:rsidRPr="00C61EBD">
        <w:rPr>
          <w:sz w:val="28"/>
          <w:szCs w:val="28"/>
        </w:rPr>
        <w:sym w:font="Symbol" w:char="002D"/>
      </w:r>
      <w:r w:rsidRPr="00C61EBD">
        <w:rPr>
          <w:sz w:val="28"/>
          <w:szCs w:val="28"/>
        </w:rPr>
        <w:t xml:space="preserve"> 04)</w:t>
      </w:r>
    </w:p>
    <w:p w:rsidR="00FF2ADB" w:rsidRPr="00C61EBD" w:rsidRDefault="00FF2ADB" w:rsidP="00FF2ADB">
      <w:pPr>
        <w:spacing w:before="120" w:after="120"/>
        <w:jc w:val="center"/>
        <w:rPr>
          <w:rFonts w:ascii="Times New Roman" w:hAnsi="Times New Roman" w:cs="Times New Roman"/>
          <w:b/>
          <w:bCs/>
          <w:caps/>
          <w:sz w:val="28"/>
          <w:szCs w:val="28"/>
          <w:lang w:val="uk-UA"/>
        </w:rPr>
      </w:pPr>
      <w:r w:rsidRPr="00C61EBD">
        <w:rPr>
          <w:rFonts w:ascii="Times New Roman" w:hAnsi="Times New Roman" w:cs="Times New Roman"/>
          <w:b/>
          <w:bCs/>
          <w:caps/>
          <w:sz w:val="28"/>
          <w:szCs w:val="28"/>
          <w:lang w:val="uk-UA"/>
        </w:rPr>
        <w:t>АРКУШ РЕЄСТРАЦІЇ РЕВІЗІЙ</w:t>
      </w:r>
    </w:p>
    <w:tbl>
      <w:tblPr>
        <w:tblW w:w="10350" w:type="dxa"/>
        <w:tblInd w:w="108" w:type="dxa"/>
        <w:tblLayout w:type="fixed"/>
        <w:tblLook w:val="04A0" w:firstRow="1" w:lastRow="0" w:firstColumn="1" w:lastColumn="0" w:noHBand="0" w:noVBand="1"/>
      </w:tblPr>
      <w:tblGrid>
        <w:gridCol w:w="876"/>
        <w:gridCol w:w="3406"/>
        <w:gridCol w:w="1726"/>
        <w:gridCol w:w="1679"/>
        <w:gridCol w:w="2663"/>
      </w:tblGrid>
      <w:tr w:rsidR="00FF2ADB" w:rsidRPr="00C61EBD" w:rsidTr="00C61EBD">
        <w:trPr>
          <w:cantSplit/>
          <w:trHeight w:val="688"/>
        </w:trPr>
        <w:tc>
          <w:tcPr>
            <w:tcW w:w="876" w:type="dxa"/>
            <w:tcBorders>
              <w:top w:val="single" w:sz="4" w:space="0" w:color="000000"/>
              <w:left w:val="single" w:sz="4" w:space="0" w:color="000000"/>
              <w:bottom w:val="single" w:sz="4" w:space="0" w:color="000000"/>
              <w:right w:val="nil"/>
            </w:tcBorders>
            <w:vAlign w:val="center"/>
            <w:hideMark/>
          </w:tcPr>
          <w:p w:rsidR="00FF2ADB" w:rsidRPr="00C61EBD" w:rsidRDefault="00FF2ADB" w:rsidP="00C61EBD">
            <w:pPr>
              <w:pStyle w:val="af1"/>
              <w:tabs>
                <w:tab w:val="center" w:pos="-1418"/>
              </w:tabs>
              <w:snapToGrid w:val="0"/>
              <w:jc w:val="center"/>
              <w:rPr>
                <w:sz w:val="28"/>
                <w:szCs w:val="28"/>
              </w:rPr>
            </w:pPr>
            <w:r w:rsidRPr="00C61EBD">
              <w:rPr>
                <w:sz w:val="28"/>
                <w:szCs w:val="28"/>
              </w:rPr>
              <w:lastRenderedPageBreak/>
              <w:t xml:space="preserve"> № пор.</w:t>
            </w:r>
          </w:p>
        </w:tc>
        <w:tc>
          <w:tcPr>
            <w:tcW w:w="3405" w:type="dxa"/>
            <w:tcBorders>
              <w:top w:val="single" w:sz="4" w:space="0" w:color="000000"/>
              <w:left w:val="single" w:sz="4" w:space="0" w:color="000000"/>
              <w:bottom w:val="single" w:sz="4" w:space="0" w:color="000000"/>
              <w:right w:val="nil"/>
            </w:tcBorders>
            <w:vAlign w:val="center"/>
            <w:hideMark/>
          </w:tcPr>
          <w:p w:rsidR="00FF2ADB" w:rsidRPr="00C61EBD" w:rsidRDefault="00FF2ADB" w:rsidP="00C61EBD">
            <w:pPr>
              <w:pStyle w:val="af1"/>
              <w:tabs>
                <w:tab w:val="center" w:pos="-1418"/>
              </w:tabs>
              <w:snapToGrid w:val="0"/>
              <w:jc w:val="center"/>
              <w:rPr>
                <w:sz w:val="28"/>
                <w:szCs w:val="28"/>
              </w:rPr>
            </w:pPr>
            <w:r w:rsidRPr="00C61EBD">
              <w:rPr>
                <w:sz w:val="28"/>
                <w:szCs w:val="28"/>
              </w:rPr>
              <w:t>Прізвище ім'я по-батькові</w:t>
            </w:r>
          </w:p>
        </w:tc>
        <w:tc>
          <w:tcPr>
            <w:tcW w:w="1726" w:type="dxa"/>
            <w:tcBorders>
              <w:top w:val="single" w:sz="4" w:space="0" w:color="000000"/>
              <w:left w:val="single" w:sz="4" w:space="0" w:color="000000"/>
              <w:bottom w:val="single" w:sz="4" w:space="0" w:color="000000"/>
              <w:right w:val="nil"/>
            </w:tcBorders>
            <w:vAlign w:val="center"/>
            <w:hideMark/>
          </w:tcPr>
          <w:p w:rsidR="00FF2ADB" w:rsidRPr="00C61EBD" w:rsidRDefault="00FF2ADB" w:rsidP="00C61EBD">
            <w:pPr>
              <w:pStyle w:val="af1"/>
              <w:tabs>
                <w:tab w:val="center" w:pos="-1418"/>
              </w:tabs>
              <w:snapToGrid w:val="0"/>
              <w:ind w:right="-108"/>
              <w:jc w:val="center"/>
              <w:rPr>
                <w:sz w:val="28"/>
                <w:szCs w:val="28"/>
              </w:rPr>
            </w:pPr>
            <w:r w:rsidRPr="00C61EBD">
              <w:rPr>
                <w:sz w:val="28"/>
                <w:szCs w:val="28"/>
              </w:rPr>
              <w:t>Дата ревізії</w:t>
            </w:r>
          </w:p>
        </w:tc>
        <w:tc>
          <w:tcPr>
            <w:tcW w:w="1679" w:type="dxa"/>
            <w:tcBorders>
              <w:top w:val="single" w:sz="4" w:space="0" w:color="000000"/>
              <w:left w:val="single" w:sz="4" w:space="0" w:color="000000"/>
              <w:bottom w:val="single" w:sz="4" w:space="0" w:color="000000"/>
              <w:right w:val="nil"/>
            </w:tcBorders>
            <w:vAlign w:val="center"/>
            <w:hideMark/>
          </w:tcPr>
          <w:p w:rsidR="00FF2ADB" w:rsidRPr="00C61EBD" w:rsidRDefault="00FF2ADB" w:rsidP="00C61EBD">
            <w:pPr>
              <w:pStyle w:val="af1"/>
              <w:tabs>
                <w:tab w:val="center" w:pos="-1418"/>
              </w:tabs>
              <w:snapToGrid w:val="0"/>
              <w:ind w:right="-108"/>
              <w:jc w:val="center"/>
              <w:rPr>
                <w:sz w:val="28"/>
                <w:szCs w:val="28"/>
              </w:rPr>
            </w:pPr>
            <w:r w:rsidRPr="00C61EBD">
              <w:rPr>
                <w:sz w:val="28"/>
                <w:szCs w:val="28"/>
              </w:rPr>
              <w:t>Підпис</w:t>
            </w:r>
          </w:p>
        </w:tc>
        <w:tc>
          <w:tcPr>
            <w:tcW w:w="2662" w:type="dxa"/>
            <w:tcBorders>
              <w:top w:val="single" w:sz="4" w:space="0" w:color="000000"/>
              <w:left w:val="single" w:sz="4" w:space="0" w:color="000000"/>
              <w:bottom w:val="single" w:sz="4" w:space="0" w:color="000000"/>
              <w:right w:val="single" w:sz="4" w:space="0" w:color="000000"/>
            </w:tcBorders>
            <w:vAlign w:val="center"/>
            <w:hideMark/>
          </w:tcPr>
          <w:p w:rsidR="00FF2ADB" w:rsidRPr="00C61EBD" w:rsidRDefault="00FF2ADB" w:rsidP="00C61EBD">
            <w:pPr>
              <w:pStyle w:val="af1"/>
              <w:tabs>
                <w:tab w:val="center" w:pos="-1418"/>
              </w:tabs>
              <w:snapToGrid w:val="0"/>
              <w:ind w:right="-108"/>
              <w:jc w:val="center"/>
              <w:rPr>
                <w:sz w:val="28"/>
                <w:szCs w:val="28"/>
              </w:rPr>
            </w:pPr>
            <w:r w:rsidRPr="00C61EBD">
              <w:rPr>
                <w:sz w:val="28"/>
                <w:szCs w:val="28"/>
              </w:rPr>
              <w:t>Висновок щодо адекватності</w:t>
            </w:r>
          </w:p>
        </w:tc>
      </w:tr>
      <w:tr w:rsidR="00FF2ADB" w:rsidRPr="00C61EBD" w:rsidTr="00C61EBD">
        <w:trPr>
          <w:trHeight w:val="227"/>
        </w:trPr>
        <w:tc>
          <w:tcPr>
            <w:tcW w:w="876" w:type="dxa"/>
            <w:tcBorders>
              <w:top w:val="single" w:sz="4" w:space="0" w:color="000000"/>
              <w:left w:val="single" w:sz="4" w:space="0" w:color="000000"/>
              <w:bottom w:val="single" w:sz="4" w:space="0" w:color="000000"/>
              <w:right w:val="nil"/>
            </w:tcBorders>
          </w:tcPr>
          <w:p w:rsidR="00FF2ADB" w:rsidRPr="00C61EBD" w:rsidRDefault="00FF2ADB" w:rsidP="00C61EBD">
            <w:pPr>
              <w:pStyle w:val="af1"/>
              <w:tabs>
                <w:tab w:val="left" w:pos="708"/>
              </w:tabs>
              <w:snapToGrid w:val="0"/>
              <w:rPr>
                <w:sz w:val="28"/>
                <w:szCs w:val="28"/>
              </w:rPr>
            </w:pPr>
          </w:p>
        </w:tc>
        <w:tc>
          <w:tcPr>
            <w:tcW w:w="3405" w:type="dxa"/>
            <w:tcBorders>
              <w:top w:val="single" w:sz="4" w:space="0" w:color="000000"/>
              <w:left w:val="single" w:sz="4" w:space="0" w:color="000000"/>
              <w:bottom w:val="single" w:sz="4" w:space="0" w:color="000000"/>
              <w:right w:val="nil"/>
            </w:tcBorders>
          </w:tcPr>
          <w:p w:rsidR="00FF2ADB" w:rsidRPr="00C61EBD" w:rsidRDefault="00FF2ADB" w:rsidP="00C61EBD">
            <w:pPr>
              <w:pStyle w:val="af1"/>
              <w:tabs>
                <w:tab w:val="left" w:pos="708"/>
              </w:tabs>
              <w:snapToGrid w:val="0"/>
              <w:rPr>
                <w:sz w:val="28"/>
                <w:szCs w:val="28"/>
              </w:rPr>
            </w:pPr>
          </w:p>
        </w:tc>
        <w:tc>
          <w:tcPr>
            <w:tcW w:w="1726" w:type="dxa"/>
            <w:tcBorders>
              <w:top w:val="single" w:sz="4" w:space="0" w:color="000000"/>
              <w:left w:val="single" w:sz="4" w:space="0" w:color="000000"/>
              <w:bottom w:val="single" w:sz="4" w:space="0" w:color="000000"/>
              <w:right w:val="nil"/>
            </w:tcBorders>
          </w:tcPr>
          <w:p w:rsidR="00FF2ADB" w:rsidRPr="00C61EBD" w:rsidRDefault="00FF2ADB" w:rsidP="00C61EBD">
            <w:pPr>
              <w:pStyle w:val="af1"/>
              <w:tabs>
                <w:tab w:val="left" w:pos="708"/>
              </w:tabs>
              <w:snapToGrid w:val="0"/>
              <w:rPr>
                <w:sz w:val="28"/>
                <w:szCs w:val="28"/>
              </w:rPr>
            </w:pPr>
          </w:p>
        </w:tc>
        <w:tc>
          <w:tcPr>
            <w:tcW w:w="1679" w:type="dxa"/>
            <w:tcBorders>
              <w:top w:val="single" w:sz="4" w:space="0" w:color="000000"/>
              <w:left w:val="single" w:sz="4" w:space="0" w:color="000000"/>
              <w:bottom w:val="single" w:sz="4" w:space="0" w:color="000000"/>
              <w:right w:val="nil"/>
            </w:tcBorders>
          </w:tcPr>
          <w:p w:rsidR="00FF2ADB" w:rsidRPr="00C61EBD" w:rsidRDefault="00FF2ADB" w:rsidP="00C61EBD">
            <w:pPr>
              <w:pStyle w:val="af1"/>
              <w:snapToGrid w:val="0"/>
              <w:rPr>
                <w:sz w:val="28"/>
                <w:szCs w:val="28"/>
              </w:rPr>
            </w:pPr>
          </w:p>
        </w:tc>
        <w:tc>
          <w:tcPr>
            <w:tcW w:w="2662" w:type="dxa"/>
            <w:tcBorders>
              <w:top w:val="single" w:sz="4" w:space="0" w:color="000000"/>
              <w:left w:val="single" w:sz="4" w:space="0" w:color="000000"/>
              <w:bottom w:val="single" w:sz="4" w:space="0" w:color="000000"/>
              <w:right w:val="single" w:sz="4" w:space="0" w:color="000000"/>
            </w:tcBorders>
          </w:tcPr>
          <w:p w:rsidR="00FF2ADB" w:rsidRPr="00C61EBD" w:rsidRDefault="00FF2ADB" w:rsidP="00C61EBD">
            <w:pPr>
              <w:pStyle w:val="af1"/>
              <w:snapToGrid w:val="0"/>
              <w:rPr>
                <w:sz w:val="28"/>
                <w:szCs w:val="28"/>
              </w:rPr>
            </w:pPr>
          </w:p>
        </w:tc>
      </w:tr>
      <w:tr w:rsidR="00FF2ADB" w:rsidRPr="00C61EBD" w:rsidTr="00C61EBD">
        <w:trPr>
          <w:trHeight w:val="242"/>
        </w:trPr>
        <w:tc>
          <w:tcPr>
            <w:tcW w:w="876" w:type="dxa"/>
            <w:tcBorders>
              <w:top w:val="single" w:sz="4" w:space="0" w:color="000000"/>
              <w:left w:val="single" w:sz="4" w:space="0" w:color="000000"/>
              <w:bottom w:val="single" w:sz="4" w:space="0" w:color="000000"/>
              <w:right w:val="nil"/>
            </w:tcBorders>
          </w:tcPr>
          <w:p w:rsidR="00FF2ADB" w:rsidRPr="00C61EBD" w:rsidRDefault="00FF2ADB" w:rsidP="00C61EBD">
            <w:pPr>
              <w:pStyle w:val="af1"/>
              <w:tabs>
                <w:tab w:val="left" w:pos="708"/>
              </w:tabs>
              <w:snapToGrid w:val="0"/>
              <w:rPr>
                <w:sz w:val="28"/>
                <w:szCs w:val="28"/>
              </w:rPr>
            </w:pPr>
          </w:p>
        </w:tc>
        <w:tc>
          <w:tcPr>
            <w:tcW w:w="3405" w:type="dxa"/>
            <w:tcBorders>
              <w:top w:val="single" w:sz="4" w:space="0" w:color="000000"/>
              <w:left w:val="single" w:sz="4" w:space="0" w:color="000000"/>
              <w:bottom w:val="single" w:sz="4" w:space="0" w:color="000000"/>
              <w:right w:val="nil"/>
            </w:tcBorders>
          </w:tcPr>
          <w:p w:rsidR="00FF2ADB" w:rsidRPr="00C61EBD" w:rsidRDefault="00FF2ADB" w:rsidP="00C61EBD">
            <w:pPr>
              <w:pStyle w:val="af1"/>
              <w:tabs>
                <w:tab w:val="left" w:pos="708"/>
              </w:tabs>
              <w:snapToGrid w:val="0"/>
              <w:rPr>
                <w:sz w:val="28"/>
                <w:szCs w:val="28"/>
              </w:rPr>
            </w:pPr>
          </w:p>
        </w:tc>
        <w:tc>
          <w:tcPr>
            <w:tcW w:w="1726" w:type="dxa"/>
            <w:tcBorders>
              <w:top w:val="single" w:sz="4" w:space="0" w:color="000000"/>
              <w:left w:val="single" w:sz="4" w:space="0" w:color="000000"/>
              <w:bottom w:val="single" w:sz="4" w:space="0" w:color="000000"/>
              <w:right w:val="nil"/>
            </w:tcBorders>
          </w:tcPr>
          <w:p w:rsidR="00FF2ADB" w:rsidRPr="00C61EBD" w:rsidRDefault="00FF2ADB" w:rsidP="00C61EBD">
            <w:pPr>
              <w:pStyle w:val="af1"/>
              <w:tabs>
                <w:tab w:val="left" w:pos="708"/>
              </w:tabs>
              <w:snapToGrid w:val="0"/>
              <w:rPr>
                <w:sz w:val="28"/>
                <w:szCs w:val="28"/>
              </w:rPr>
            </w:pPr>
          </w:p>
        </w:tc>
        <w:tc>
          <w:tcPr>
            <w:tcW w:w="1679" w:type="dxa"/>
            <w:tcBorders>
              <w:top w:val="single" w:sz="4" w:space="0" w:color="000000"/>
              <w:left w:val="single" w:sz="4" w:space="0" w:color="000000"/>
              <w:bottom w:val="single" w:sz="4" w:space="0" w:color="000000"/>
              <w:right w:val="nil"/>
            </w:tcBorders>
          </w:tcPr>
          <w:p w:rsidR="00FF2ADB" w:rsidRPr="00C61EBD" w:rsidRDefault="00FF2ADB" w:rsidP="00C61EBD">
            <w:pPr>
              <w:pStyle w:val="af1"/>
              <w:tabs>
                <w:tab w:val="left" w:pos="708"/>
              </w:tabs>
              <w:snapToGrid w:val="0"/>
              <w:rPr>
                <w:sz w:val="28"/>
                <w:szCs w:val="28"/>
              </w:rPr>
            </w:pPr>
          </w:p>
        </w:tc>
        <w:tc>
          <w:tcPr>
            <w:tcW w:w="2662" w:type="dxa"/>
            <w:tcBorders>
              <w:top w:val="single" w:sz="4" w:space="0" w:color="000000"/>
              <w:left w:val="single" w:sz="4" w:space="0" w:color="000000"/>
              <w:bottom w:val="single" w:sz="4" w:space="0" w:color="000000"/>
              <w:right w:val="single" w:sz="4" w:space="0" w:color="000000"/>
            </w:tcBorders>
          </w:tcPr>
          <w:p w:rsidR="00FF2ADB" w:rsidRPr="00C61EBD" w:rsidRDefault="00FF2ADB" w:rsidP="00C61EBD">
            <w:pPr>
              <w:pStyle w:val="af1"/>
              <w:tabs>
                <w:tab w:val="left" w:pos="708"/>
              </w:tabs>
              <w:snapToGrid w:val="0"/>
              <w:rPr>
                <w:sz w:val="28"/>
                <w:szCs w:val="28"/>
              </w:rPr>
            </w:pPr>
          </w:p>
        </w:tc>
      </w:tr>
      <w:tr w:rsidR="00FF2ADB" w:rsidRPr="00C61EBD" w:rsidTr="00C61EBD">
        <w:trPr>
          <w:trHeight w:val="242"/>
        </w:trPr>
        <w:tc>
          <w:tcPr>
            <w:tcW w:w="876" w:type="dxa"/>
            <w:tcBorders>
              <w:top w:val="single" w:sz="4" w:space="0" w:color="000000"/>
              <w:left w:val="single" w:sz="4" w:space="0" w:color="000000"/>
              <w:bottom w:val="single" w:sz="4" w:space="0" w:color="000000"/>
              <w:right w:val="nil"/>
            </w:tcBorders>
          </w:tcPr>
          <w:p w:rsidR="00FF2ADB" w:rsidRPr="00C61EBD" w:rsidRDefault="00FF2ADB" w:rsidP="00C61EBD">
            <w:pPr>
              <w:pStyle w:val="af1"/>
              <w:tabs>
                <w:tab w:val="left" w:pos="708"/>
              </w:tabs>
              <w:snapToGrid w:val="0"/>
              <w:rPr>
                <w:sz w:val="28"/>
                <w:szCs w:val="28"/>
              </w:rPr>
            </w:pPr>
          </w:p>
        </w:tc>
        <w:tc>
          <w:tcPr>
            <w:tcW w:w="3405" w:type="dxa"/>
            <w:tcBorders>
              <w:top w:val="single" w:sz="4" w:space="0" w:color="000000"/>
              <w:left w:val="single" w:sz="4" w:space="0" w:color="000000"/>
              <w:bottom w:val="single" w:sz="4" w:space="0" w:color="000000"/>
              <w:right w:val="nil"/>
            </w:tcBorders>
          </w:tcPr>
          <w:p w:rsidR="00FF2ADB" w:rsidRPr="00C61EBD" w:rsidRDefault="00FF2ADB" w:rsidP="00C61EBD">
            <w:pPr>
              <w:pStyle w:val="af1"/>
              <w:tabs>
                <w:tab w:val="left" w:pos="708"/>
              </w:tabs>
              <w:snapToGrid w:val="0"/>
              <w:rPr>
                <w:sz w:val="28"/>
                <w:szCs w:val="28"/>
              </w:rPr>
            </w:pPr>
          </w:p>
        </w:tc>
        <w:tc>
          <w:tcPr>
            <w:tcW w:w="1726" w:type="dxa"/>
            <w:tcBorders>
              <w:top w:val="single" w:sz="4" w:space="0" w:color="000000"/>
              <w:left w:val="single" w:sz="4" w:space="0" w:color="000000"/>
              <w:bottom w:val="single" w:sz="4" w:space="0" w:color="000000"/>
              <w:right w:val="nil"/>
            </w:tcBorders>
          </w:tcPr>
          <w:p w:rsidR="00FF2ADB" w:rsidRPr="00C61EBD" w:rsidRDefault="00FF2ADB" w:rsidP="00C61EBD">
            <w:pPr>
              <w:pStyle w:val="af1"/>
              <w:tabs>
                <w:tab w:val="left" w:pos="708"/>
              </w:tabs>
              <w:snapToGrid w:val="0"/>
              <w:rPr>
                <w:sz w:val="28"/>
                <w:szCs w:val="28"/>
              </w:rPr>
            </w:pPr>
          </w:p>
        </w:tc>
        <w:tc>
          <w:tcPr>
            <w:tcW w:w="1679" w:type="dxa"/>
            <w:tcBorders>
              <w:top w:val="single" w:sz="4" w:space="0" w:color="000000"/>
              <w:left w:val="single" w:sz="4" w:space="0" w:color="000000"/>
              <w:bottom w:val="single" w:sz="4" w:space="0" w:color="000000"/>
              <w:right w:val="nil"/>
            </w:tcBorders>
          </w:tcPr>
          <w:p w:rsidR="00FF2ADB" w:rsidRPr="00C61EBD" w:rsidRDefault="00FF2ADB" w:rsidP="00C61EBD">
            <w:pPr>
              <w:pStyle w:val="af1"/>
              <w:tabs>
                <w:tab w:val="left" w:pos="708"/>
              </w:tabs>
              <w:snapToGrid w:val="0"/>
              <w:rPr>
                <w:sz w:val="28"/>
                <w:szCs w:val="28"/>
              </w:rPr>
            </w:pPr>
          </w:p>
        </w:tc>
        <w:tc>
          <w:tcPr>
            <w:tcW w:w="2662" w:type="dxa"/>
            <w:tcBorders>
              <w:top w:val="single" w:sz="4" w:space="0" w:color="000000"/>
              <w:left w:val="single" w:sz="4" w:space="0" w:color="000000"/>
              <w:bottom w:val="single" w:sz="4" w:space="0" w:color="000000"/>
              <w:right w:val="single" w:sz="4" w:space="0" w:color="000000"/>
            </w:tcBorders>
          </w:tcPr>
          <w:p w:rsidR="00FF2ADB" w:rsidRPr="00C61EBD" w:rsidRDefault="00FF2ADB" w:rsidP="00C61EBD">
            <w:pPr>
              <w:pStyle w:val="af1"/>
              <w:tabs>
                <w:tab w:val="left" w:pos="708"/>
              </w:tabs>
              <w:snapToGrid w:val="0"/>
              <w:rPr>
                <w:sz w:val="28"/>
                <w:szCs w:val="28"/>
              </w:rPr>
            </w:pPr>
          </w:p>
        </w:tc>
      </w:tr>
      <w:tr w:rsidR="00FF2ADB" w:rsidRPr="00C61EBD" w:rsidTr="00C61EBD">
        <w:trPr>
          <w:trHeight w:val="242"/>
        </w:trPr>
        <w:tc>
          <w:tcPr>
            <w:tcW w:w="876" w:type="dxa"/>
            <w:tcBorders>
              <w:top w:val="single" w:sz="4" w:space="0" w:color="000000"/>
              <w:left w:val="single" w:sz="4" w:space="0" w:color="000000"/>
              <w:bottom w:val="single" w:sz="4" w:space="0" w:color="000000"/>
              <w:right w:val="nil"/>
            </w:tcBorders>
          </w:tcPr>
          <w:p w:rsidR="00FF2ADB" w:rsidRPr="00C61EBD" w:rsidRDefault="00FF2ADB" w:rsidP="00C61EBD">
            <w:pPr>
              <w:pStyle w:val="af1"/>
              <w:tabs>
                <w:tab w:val="left" w:pos="708"/>
              </w:tabs>
              <w:snapToGrid w:val="0"/>
              <w:rPr>
                <w:sz w:val="28"/>
                <w:szCs w:val="28"/>
              </w:rPr>
            </w:pPr>
          </w:p>
        </w:tc>
        <w:tc>
          <w:tcPr>
            <w:tcW w:w="3405" w:type="dxa"/>
            <w:tcBorders>
              <w:top w:val="single" w:sz="4" w:space="0" w:color="000000"/>
              <w:left w:val="single" w:sz="4" w:space="0" w:color="000000"/>
              <w:bottom w:val="single" w:sz="4" w:space="0" w:color="000000"/>
              <w:right w:val="nil"/>
            </w:tcBorders>
          </w:tcPr>
          <w:p w:rsidR="00FF2ADB" w:rsidRPr="00C61EBD" w:rsidRDefault="00FF2ADB" w:rsidP="00C61EBD">
            <w:pPr>
              <w:pStyle w:val="af1"/>
              <w:tabs>
                <w:tab w:val="left" w:pos="708"/>
              </w:tabs>
              <w:snapToGrid w:val="0"/>
              <w:rPr>
                <w:sz w:val="28"/>
                <w:szCs w:val="28"/>
              </w:rPr>
            </w:pPr>
          </w:p>
        </w:tc>
        <w:tc>
          <w:tcPr>
            <w:tcW w:w="1726" w:type="dxa"/>
            <w:tcBorders>
              <w:top w:val="single" w:sz="4" w:space="0" w:color="000000"/>
              <w:left w:val="single" w:sz="4" w:space="0" w:color="000000"/>
              <w:bottom w:val="single" w:sz="4" w:space="0" w:color="000000"/>
              <w:right w:val="nil"/>
            </w:tcBorders>
          </w:tcPr>
          <w:p w:rsidR="00FF2ADB" w:rsidRPr="00C61EBD" w:rsidRDefault="00FF2ADB" w:rsidP="00C61EBD">
            <w:pPr>
              <w:pStyle w:val="af1"/>
              <w:tabs>
                <w:tab w:val="left" w:pos="708"/>
              </w:tabs>
              <w:snapToGrid w:val="0"/>
              <w:rPr>
                <w:sz w:val="28"/>
                <w:szCs w:val="28"/>
              </w:rPr>
            </w:pPr>
          </w:p>
        </w:tc>
        <w:tc>
          <w:tcPr>
            <w:tcW w:w="1679" w:type="dxa"/>
            <w:tcBorders>
              <w:top w:val="single" w:sz="4" w:space="0" w:color="000000"/>
              <w:left w:val="single" w:sz="4" w:space="0" w:color="000000"/>
              <w:bottom w:val="single" w:sz="4" w:space="0" w:color="000000"/>
              <w:right w:val="nil"/>
            </w:tcBorders>
          </w:tcPr>
          <w:p w:rsidR="00FF2ADB" w:rsidRPr="00C61EBD" w:rsidRDefault="00FF2ADB" w:rsidP="00C61EBD">
            <w:pPr>
              <w:pStyle w:val="af1"/>
              <w:tabs>
                <w:tab w:val="left" w:pos="708"/>
              </w:tabs>
              <w:snapToGrid w:val="0"/>
              <w:rPr>
                <w:sz w:val="28"/>
                <w:szCs w:val="28"/>
              </w:rPr>
            </w:pPr>
          </w:p>
        </w:tc>
        <w:tc>
          <w:tcPr>
            <w:tcW w:w="2662" w:type="dxa"/>
            <w:tcBorders>
              <w:top w:val="single" w:sz="4" w:space="0" w:color="000000"/>
              <w:left w:val="single" w:sz="4" w:space="0" w:color="000000"/>
              <w:bottom w:val="single" w:sz="4" w:space="0" w:color="000000"/>
              <w:right w:val="single" w:sz="4" w:space="0" w:color="000000"/>
            </w:tcBorders>
          </w:tcPr>
          <w:p w:rsidR="00FF2ADB" w:rsidRPr="00C61EBD" w:rsidRDefault="00FF2ADB" w:rsidP="00C61EBD">
            <w:pPr>
              <w:pStyle w:val="af1"/>
              <w:tabs>
                <w:tab w:val="left" w:pos="708"/>
              </w:tabs>
              <w:snapToGrid w:val="0"/>
              <w:rPr>
                <w:sz w:val="28"/>
                <w:szCs w:val="28"/>
              </w:rPr>
            </w:pPr>
          </w:p>
        </w:tc>
      </w:tr>
    </w:tbl>
    <w:p w:rsidR="00FF2ADB" w:rsidRPr="00C61EBD" w:rsidRDefault="00FF2ADB" w:rsidP="00FF2ADB">
      <w:pPr>
        <w:rPr>
          <w:rFonts w:ascii="Times New Roman" w:hAnsi="Times New Roman" w:cs="Times New Roman"/>
          <w:sz w:val="28"/>
          <w:szCs w:val="28"/>
          <w:lang w:val="uk-UA"/>
        </w:rPr>
      </w:pPr>
      <w:r w:rsidRPr="00C61EBD">
        <w:rPr>
          <w:rFonts w:ascii="Times New Roman" w:hAnsi="Times New Roman" w:cs="Times New Roman"/>
          <w:sz w:val="28"/>
          <w:szCs w:val="28"/>
        </w:rPr>
        <w:br w:type="page"/>
      </w:r>
    </w:p>
    <w:p w:rsidR="00FF2ADB" w:rsidRPr="00C61EBD" w:rsidRDefault="00FF2ADB" w:rsidP="00AB03F6">
      <w:pPr>
        <w:pStyle w:val="220"/>
        <w:ind w:left="360" w:firstLine="0"/>
        <w:rPr>
          <w:sz w:val="28"/>
          <w:szCs w:val="28"/>
          <w:lang w:val="ru-RU"/>
        </w:rPr>
      </w:pPr>
    </w:p>
    <w:p w:rsidR="00FF2ADB" w:rsidRPr="00C61EBD" w:rsidRDefault="00FF2ADB" w:rsidP="00AB03F6">
      <w:pPr>
        <w:pStyle w:val="220"/>
        <w:ind w:left="360" w:firstLine="0"/>
        <w:rPr>
          <w:sz w:val="28"/>
          <w:szCs w:val="28"/>
          <w:lang w:val="ru-RU"/>
        </w:rPr>
      </w:pPr>
    </w:p>
    <w:p w:rsidR="00FF2ADB" w:rsidRPr="00C61EBD" w:rsidRDefault="00FF2ADB" w:rsidP="00AB03F6">
      <w:pPr>
        <w:pStyle w:val="220"/>
        <w:ind w:left="360" w:firstLine="0"/>
        <w:rPr>
          <w:sz w:val="28"/>
          <w:szCs w:val="28"/>
          <w:lang w:val="ru-RU"/>
        </w:rPr>
      </w:pPr>
    </w:p>
    <w:p w:rsidR="00FF2ADB" w:rsidRPr="00C61EBD" w:rsidRDefault="00FF2ADB" w:rsidP="00AB03F6">
      <w:pPr>
        <w:pStyle w:val="220"/>
        <w:ind w:left="360" w:firstLine="0"/>
        <w:rPr>
          <w:sz w:val="28"/>
          <w:szCs w:val="28"/>
          <w:lang w:val="ru-RU"/>
        </w:rPr>
      </w:pPr>
    </w:p>
    <w:p w:rsidR="00FF2ADB" w:rsidRPr="00C61EBD" w:rsidRDefault="00FF2ADB" w:rsidP="00AB03F6">
      <w:pPr>
        <w:pStyle w:val="220"/>
        <w:ind w:left="360" w:firstLine="0"/>
        <w:rPr>
          <w:sz w:val="28"/>
          <w:szCs w:val="28"/>
          <w:lang w:val="ru-RU"/>
        </w:rPr>
      </w:pPr>
    </w:p>
    <w:p w:rsidR="00FF2ADB" w:rsidRPr="00C61EBD" w:rsidRDefault="00FF2ADB" w:rsidP="00AB03F6">
      <w:pPr>
        <w:pStyle w:val="220"/>
        <w:ind w:left="360" w:firstLine="0"/>
        <w:rPr>
          <w:sz w:val="28"/>
          <w:szCs w:val="28"/>
          <w:lang w:val="ru-RU"/>
        </w:rPr>
      </w:pPr>
    </w:p>
    <w:p w:rsidR="00FF2ADB" w:rsidRPr="00C61EBD" w:rsidRDefault="00FF2ADB" w:rsidP="00AB03F6">
      <w:pPr>
        <w:pStyle w:val="220"/>
        <w:ind w:left="360" w:firstLine="0"/>
        <w:rPr>
          <w:sz w:val="28"/>
          <w:szCs w:val="28"/>
          <w:lang w:val="ru-RU"/>
        </w:rPr>
      </w:pPr>
    </w:p>
    <w:p w:rsidR="00FF2ADB" w:rsidRPr="00C61EBD" w:rsidRDefault="00FF2ADB" w:rsidP="00AB03F6">
      <w:pPr>
        <w:pStyle w:val="220"/>
        <w:ind w:left="360" w:firstLine="0"/>
        <w:rPr>
          <w:sz w:val="28"/>
          <w:szCs w:val="28"/>
          <w:lang w:val="ru-RU"/>
        </w:rPr>
      </w:pPr>
    </w:p>
    <w:p w:rsidR="00FF2ADB" w:rsidRPr="00C61EBD" w:rsidRDefault="00FF2ADB" w:rsidP="00AB03F6">
      <w:pPr>
        <w:pStyle w:val="220"/>
        <w:ind w:left="360" w:firstLine="0"/>
        <w:rPr>
          <w:sz w:val="28"/>
          <w:szCs w:val="28"/>
          <w:lang w:val="ru-RU"/>
        </w:rPr>
      </w:pPr>
    </w:p>
    <w:p w:rsidR="00FF2ADB" w:rsidRPr="00C61EBD" w:rsidRDefault="00FF2ADB" w:rsidP="00AB03F6">
      <w:pPr>
        <w:pStyle w:val="220"/>
        <w:ind w:left="360" w:firstLine="0"/>
        <w:rPr>
          <w:sz w:val="28"/>
          <w:szCs w:val="28"/>
          <w:lang w:val="ru-RU"/>
        </w:rPr>
      </w:pPr>
    </w:p>
    <w:p w:rsidR="00FF2ADB" w:rsidRPr="00C61EBD" w:rsidRDefault="00FF2ADB" w:rsidP="00AB03F6">
      <w:pPr>
        <w:pStyle w:val="220"/>
        <w:ind w:left="360" w:firstLine="0"/>
        <w:rPr>
          <w:sz w:val="28"/>
          <w:szCs w:val="28"/>
          <w:lang w:val="ru-RU"/>
        </w:rPr>
      </w:pPr>
    </w:p>
    <w:p w:rsidR="00FF2ADB" w:rsidRPr="00C61EBD" w:rsidRDefault="00FF2ADB" w:rsidP="00AB03F6">
      <w:pPr>
        <w:pStyle w:val="220"/>
        <w:ind w:left="360" w:firstLine="0"/>
        <w:rPr>
          <w:sz w:val="28"/>
          <w:szCs w:val="28"/>
          <w:lang w:val="ru-RU"/>
        </w:rPr>
      </w:pPr>
    </w:p>
    <w:p w:rsidR="00FF2ADB" w:rsidRPr="00C61EBD" w:rsidRDefault="00FF2ADB" w:rsidP="00AB03F6">
      <w:pPr>
        <w:pStyle w:val="220"/>
        <w:ind w:left="360" w:firstLine="0"/>
        <w:rPr>
          <w:sz w:val="28"/>
          <w:szCs w:val="28"/>
          <w:lang w:val="ru-RU"/>
        </w:rPr>
      </w:pPr>
    </w:p>
    <w:p w:rsidR="00FF2ADB" w:rsidRPr="00C61EBD" w:rsidRDefault="00FF2ADB" w:rsidP="00AB03F6">
      <w:pPr>
        <w:pStyle w:val="220"/>
        <w:ind w:left="360" w:firstLine="0"/>
        <w:rPr>
          <w:sz w:val="28"/>
          <w:szCs w:val="28"/>
          <w:lang w:val="ru-RU"/>
        </w:rPr>
      </w:pPr>
    </w:p>
    <w:p w:rsidR="00FF2ADB" w:rsidRPr="00C61EBD" w:rsidRDefault="00FF2ADB" w:rsidP="00AB03F6">
      <w:pPr>
        <w:pStyle w:val="220"/>
        <w:ind w:left="360" w:firstLine="0"/>
        <w:rPr>
          <w:sz w:val="28"/>
          <w:szCs w:val="28"/>
          <w:lang w:val="ru-RU"/>
        </w:rPr>
      </w:pPr>
    </w:p>
    <w:p w:rsidR="00FF2ADB" w:rsidRPr="00C61EBD" w:rsidRDefault="00FF2ADB" w:rsidP="00AB03F6">
      <w:pPr>
        <w:pStyle w:val="220"/>
        <w:ind w:left="360" w:firstLine="0"/>
        <w:rPr>
          <w:sz w:val="28"/>
          <w:szCs w:val="28"/>
          <w:lang w:val="ru-RU"/>
        </w:rPr>
      </w:pPr>
    </w:p>
    <w:p w:rsidR="00FF2ADB" w:rsidRPr="00C61EBD" w:rsidRDefault="00FF2ADB" w:rsidP="00AB03F6">
      <w:pPr>
        <w:pStyle w:val="220"/>
        <w:ind w:left="360" w:firstLine="0"/>
        <w:rPr>
          <w:sz w:val="28"/>
          <w:szCs w:val="28"/>
          <w:lang w:val="ru-RU"/>
        </w:rPr>
      </w:pPr>
    </w:p>
    <w:p w:rsidR="00FF2ADB" w:rsidRPr="00C61EBD" w:rsidRDefault="00FF2ADB" w:rsidP="00AB03F6">
      <w:pPr>
        <w:pStyle w:val="220"/>
        <w:ind w:left="360" w:firstLine="0"/>
        <w:rPr>
          <w:sz w:val="28"/>
          <w:szCs w:val="28"/>
          <w:lang w:val="ru-RU"/>
        </w:rPr>
      </w:pPr>
    </w:p>
    <w:sectPr w:rsidR="00FF2ADB" w:rsidRPr="00C61EBD" w:rsidSect="00AB03F6">
      <w:headerReference w:type="default" r:id="rId47"/>
      <w:pgSz w:w="11906" w:h="16838"/>
      <w:pgMar w:top="1134" w:right="1276" w:bottom="709" w:left="85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35A0" w:rsidRDefault="00A835A0" w:rsidP="00181B96">
      <w:pPr>
        <w:spacing w:after="0" w:line="240" w:lineRule="auto"/>
      </w:pPr>
      <w:r>
        <w:separator/>
      </w:r>
    </w:p>
  </w:endnote>
  <w:endnote w:type="continuationSeparator" w:id="0">
    <w:p w:rsidR="00A835A0" w:rsidRDefault="00A835A0" w:rsidP="00181B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35A0" w:rsidRDefault="00A835A0" w:rsidP="00181B96">
      <w:pPr>
        <w:spacing w:after="0" w:line="240" w:lineRule="auto"/>
      </w:pPr>
      <w:r>
        <w:separator/>
      </w:r>
    </w:p>
  </w:footnote>
  <w:footnote w:type="continuationSeparator" w:id="0">
    <w:p w:rsidR="00A835A0" w:rsidRDefault="00A835A0" w:rsidP="00181B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38"/>
      <w:gridCol w:w="4253"/>
      <w:gridCol w:w="1311"/>
      <w:gridCol w:w="1949"/>
    </w:tblGrid>
    <w:tr w:rsidR="00C61EBD" w:rsidRPr="00807060" w:rsidTr="00181B96">
      <w:trPr>
        <w:cantSplit/>
        <w:trHeight w:val="1095"/>
        <w:jc w:val="center"/>
      </w:trPr>
      <w:tc>
        <w:tcPr>
          <w:tcW w:w="1838" w:type="dxa"/>
          <w:vMerge w:val="restart"/>
          <w:tcBorders>
            <w:top w:val="single" w:sz="4" w:space="0" w:color="auto"/>
            <w:left w:val="single" w:sz="4" w:space="0" w:color="auto"/>
            <w:right w:val="single" w:sz="4" w:space="0" w:color="auto"/>
          </w:tcBorders>
          <w:vAlign w:val="center"/>
        </w:tcPr>
        <w:p w:rsidR="00C61EBD" w:rsidRPr="00807060" w:rsidRDefault="00C61EBD" w:rsidP="00181B96">
          <w:pPr>
            <w:spacing w:after="0" w:line="240" w:lineRule="auto"/>
            <w:rPr>
              <w:rFonts w:ascii="Times New Roman" w:eastAsia="Times New Roman" w:hAnsi="Times New Roman" w:cs="Times New Roman"/>
              <w:sz w:val="28"/>
              <w:szCs w:val="28"/>
              <w:lang w:val="uk-UA" w:eastAsia="ar-SA"/>
            </w:rPr>
          </w:pPr>
          <w:r w:rsidRPr="00807060">
            <w:rPr>
              <w:rFonts w:ascii="Times New Roman" w:eastAsia="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220345</wp:posOffset>
                </wp:positionH>
                <wp:positionV relativeFrom="paragraph">
                  <wp:posOffset>224155</wp:posOffset>
                </wp:positionV>
                <wp:extent cx="675640" cy="572135"/>
                <wp:effectExtent l="0" t="0" r="0" b="0"/>
                <wp:wrapThrough wrapText="bothSides">
                  <wp:wrapPolygon edited="0">
                    <wp:start x="0" y="0"/>
                    <wp:lineTo x="0" y="20857"/>
                    <wp:lineTo x="20707" y="20857"/>
                    <wp:lineTo x="20707" y="0"/>
                    <wp:lineTo x="0" y="0"/>
                  </wp:wrapPolygon>
                </wp:wrapThrough>
                <wp:docPr id="2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anchor>
            </w:drawing>
          </w:r>
        </w:p>
        <w:p w:rsidR="00C61EBD" w:rsidRPr="00807060" w:rsidRDefault="00C61EBD" w:rsidP="00181B96">
          <w:pPr>
            <w:spacing w:after="0" w:line="240" w:lineRule="auto"/>
            <w:rPr>
              <w:rFonts w:ascii="Times New Roman" w:eastAsia="Times New Roman" w:hAnsi="Times New Roman" w:cs="Times New Roman"/>
              <w:sz w:val="18"/>
              <w:szCs w:val="18"/>
              <w:lang w:eastAsia="ar-SA"/>
            </w:rPr>
          </w:pPr>
        </w:p>
      </w:tc>
      <w:tc>
        <w:tcPr>
          <w:tcW w:w="4253" w:type="dxa"/>
          <w:vMerge w:val="restart"/>
          <w:tcBorders>
            <w:top w:val="single" w:sz="4" w:space="0" w:color="auto"/>
            <w:left w:val="single" w:sz="4" w:space="0" w:color="auto"/>
            <w:right w:val="single" w:sz="4" w:space="0" w:color="auto"/>
          </w:tcBorders>
          <w:vAlign w:val="center"/>
        </w:tcPr>
        <w:p w:rsidR="00C61EBD" w:rsidRPr="00807060" w:rsidRDefault="00C61EBD" w:rsidP="00181B96">
          <w:pPr>
            <w:tabs>
              <w:tab w:val="center" w:pos="4677"/>
              <w:tab w:val="right" w:pos="9355"/>
            </w:tabs>
            <w:spacing w:after="0" w:line="240" w:lineRule="auto"/>
            <w:jc w:val="center"/>
            <w:rPr>
              <w:rFonts w:ascii="Times New Roman" w:eastAsia="Times New Roman" w:hAnsi="Times New Roman" w:cs="Times New Roman"/>
              <w:sz w:val="20"/>
              <w:szCs w:val="20"/>
              <w:lang w:eastAsia="ar-SA"/>
            </w:rPr>
          </w:pPr>
          <w:r w:rsidRPr="00807060">
            <w:rPr>
              <w:rFonts w:ascii="Times New Roman" w:eastAsia="Times New Roman" w:hAnsi="Times New Roman" w:cs="Times New Roman"/>
              <w:sz w:val="20"/>
              <w:szCs w:val="20"/>
              <w:lang w:eastAsia="ar-SA"/>
            </w:rPr>
            <w:t>Система менеджменту якості</w:t>
          </w:r>
        </w:p>
        <w:p w:rsidR="00C61EBD" w:rsidRPr="00807060" w:rsidRDefault="00C61EBD" w:rsidP="00181B96">
          <w:pPr>
            <w:tabs>
              <w:tab w:val="center" w:pos="4677"/>
              <w:tab w:val="right" w:pos="9355"/>
            </w:tabs>
            <w:spacing w:after="0" w:line="240" w:lineRule="auto"/>
            <w:jc w:val="center"/>
            <w:rPr>
              <w:rFonts w:ascii="Times New Roman" w:eastAsia="Times New Roman" w:hAnsi="Times New Roman" w:cs="Times New Roman"/>
              <w:caps/>
              <w:sz w:val="20"/>
              <w:szCs w:val="20"/>
              <w:lang w:val="uk-UA" w:eastAsia="ar-SA"/>
            </w:rPr>
          </w:pPr>
          <w:r w:rsidRPr="00807060">
            <w:rPr>
              <w:rFonts w:ascii="Times New Roman" w:eastAsia="Times New Roman" w:hAnsi="Times New Roman" w:cs="Times New Roman"/>
              <w:caps/>
              <w:sz w:val="20"/>
              <w:szCs w:val="20"/>
              <w:lang w:val="uk-UA" w:eastAsia="ar-SA"/>
            </w:rPr>
            <w:t>Навчально-методичний комплекс</w:t>
          </w:r>
        </w:p>
        <w:p w:rsidR="00C61EBD" w:rsidRPr="00807060" w:rsidRDefault="00C61EBD" w:rsidP="00181B96">
          <w:pPr>
            <w:spacing w:after="0" w:line="240" w:lineRule="auto"/>
            <w:jc w:val="center"/>
            <w:rPr>
              <w:rFonts w:ascii="Times New Roman" w:eastAsia="Times New Roman" w:hAnsi="Times New Roman" w:cs="Times New Roman"/>
              <w:sz w:val="20"/>
              <w:szCs w:val="20"/>
              <w:lang w:val="uk-UA" w:eastAsia="ar-SA"/>
            </w:rPr>
          </w:pPr>
          <w:r w:rsidRPr="00807060">
            <w:rPr>
              <w:rFonts w:ascii="Times New Roman" w:eastAsia="Times New Roman" w:hAnsi="Times New Roman" w:cs="Times New Roman"/>
              <w:sz w:val="20"/>
              <w:szCs w:val="20"/>
              <w:lang w:val="uk-UA" w:eastAsia="ar-SA"/>
            </w:rPr>
            <w:t>навчальної дисципліни</w:t>
          </w:r>
        </w:p>
        <w:p w:rsidR="00C61EBD" w:rsidRPr="00807060" w:rsidRDefault="00C61EBD" w:rsidP="00181B96">
          <w:pPr>
            <w:tabs>
              <w:tab w:val="center" w:pos="4677"/>
              <w:tab w:val="right" w:pos="9355"/>
            </w:tabs>
            <w:spacing w:after="0" w:line="240" w:lineRule="auto"/>
            <w:jc w:val="center"/>
            <w:rPr>
              <w:rFonts w:ascii="Times New Roman" w:eastAsia="Times New Roman" w:hAnsi="Times New Roman" w:cs="Times New Roman"/>
              <w:caps/>
              <w:sz w:val="16"/>
              <w:szCs w:val="16"/>
              <w:lang w:val="uk-UA" w:eastAsia="ar-SA"/>
            </w:rPr>
          </w:pPr>
          <w:r w:rsidRPr="00807060">
            <w:rPr>
              <w:rFonts w:ascii="Times New Roman" w:eastAsia="Times New Roman" w:hAnsi="Times New Roman" w:cs="Times New Roman"/>
              <w:sz w:val="20"/>
              <w:szCs w:val="20"/>
              <w:lang w:val="uk-UA" w:eastAsia="ar-SA"/>
            </w:rPr>
            <w:t>«Рисунок, живопис, скульптура»</w:t>
          </w:r>
        </w:p>
      </w:tc>
      <w:tc>
        <w:tcPr>
          <w:tcW w:w="1311" w:type="dxa"/>
          <w:tcBorders>
            <w:top w:val="single" w:sz="4" w:space="0" w:color="auto"/>
            <w:left w:val="single" w:sz="4" w:space="0" w:color="auto"/>
            <w:bottom w:val="single" w:sz="4" w:space="0" w:color="auto"/>
            <w:right w:val="single" w:sz="4" w:space="0" w:color="auto"/>
          </w:tcBorders>
          <w:vAlign w:val="center"/>
        </w:tcPr>
        <w:p w:rsidR="00C61EBD" w:rsidRPr="00807060" w:rsidRDefault="00C61EBD" w:rsidP="00181B96">
          <w:pPr>
            <w:tabs>
              <w:tab w:val="center" w:pos="4677"/>
              <w:tab w:val="right" w:pos="9355"/>
            </w:tabs>
            <w:spacing w:after="0" w:line="240" w:lineRule="auto"/>
            <w:jc w:val="center"/>
            <w:rPr>
              <w:rFonts w:ascii="Times New Roman" w:eastAsia="Times New Roman" w:hAnsi="Times New Roman" w:cs="Times New Roman"/>
              <w:sz w:val="20"/>
              <w:szCs w:val="20"/>
              <w:lang w:eastAsia="ar-SA"/>
            </w:rPr>
          </w:pPr>
          <w:r w:rsidRPr="00807060">
            <w:rPr>
              <w:rFonts w:ascii="Times New Roman" w:eastAsia="Times New Roman" w:hAnsi="Times New Roman" w:cs="Times New Roman"/>
              <w:sz w:val="20"/>
              <w:szCs w:val="20"/>
              <w:lang w:eastAsia="ar-SA"/>
            </w:rPr>
            <w:t>Шифр</w:t>
          </w:r>
        </w:p>
        <w:p w:rsidR="00C61EBD" w:rsidRPr="00807060" w:rsidRDefault="00C61EBD" w:rsidP="00181B96">
          <w:pPr>
            <w:tabs>
              <w:tab w:val="center" w:pos="4677"/>
              <w:tab w:val="right" w:pos="9355"/>
            </w:tabs>
            <w:spacing w:after="0" w:line="240" w:lineRule="auto"/>
            <w:jc w:val="center"/>
            <w:rPr>
              <w:rFonts w:ascii="Times New Roman" w:eastAsia="Times New Roman" w:hAnsi="Times New Roman" w:cs="Times New Roman"/>
              <w:b/>
              <w:sz w:val="20"/>
              <w:szCs w:val="20"/>
              <w:lang w:eastAsia="ar-SA"/>
            </w:rPr>
          </w:pPr>
          <w:r w:rsidRPr="00807060">
            <w:rPr>
              <w:rFonts w:ascii="Times New Roman" w:eastAsia="Times New Roman" w:hAnsi="Times New Roman" w:cs="Times New Roman"/>
              <w:sz w:val="20"/>
              <w:szCs w:val="20"/>
              <w:lang w:eastAsia="ar-SA"/>
            </w:rPr>
            <w:t>документ</w:t>
          </w:r>
          <w:r w:rsidRPr="00807060">
            <w:rPr>
              <w:rFonts w:ascii="Times New Roman" w:eastAsia="Times New Roman" w:hAnsi="Times New Roman" w:cs="Times New Roman"/>
              <w:sz w:val="20"/>
              <w:szCs w:val="20"/>
              <w:lang w:val="uk-UA" w:eastAsia="ar-SA"/>
            </w:rPr>
            <w:t>а</w:t>
          </w:r>
          <w:r w:rsidRPr="00807060">
            <w:rPr>
              <w:rFonts w:ascii="Times New Roman" w:eastAsia="Times New Roman" w:hAnsi="Times New Roman" w:cs="Times New Roman"/>
              <w:b/>
              <w:sz w:val="20"/>
              <w:szCs w:val="20"/>
              <w:lang w:eastAsia="ar-SA"/>
            </w:rPr>
            <w:t xml:space="preserve"> </w:t>
          </w:r>
        </w:p>
      </w:tc>
      <w:tc>
        <w:tcPr>
          <w:tcW w:w="1949" w:type="dxa"/>
          <w:tcBorders>
            <w:top w:val="single" w:sz="4" w:space="0" w:color="auto"/>
            <w:left w:val="single" w:sz="4" w:space="0" w:color="auto"/>
            <w:bottom w:val="single" w:sz="4" w:space="0" w:color="auto"/>
            <w:right w:val="single" w:sz="4" w:space="0" w:color="auto"/>
          </w:tcBorders>
          <w:vAlign w:val="center"/>
        </w:tcPr>
        <w:p w:rsidR="00C61EBD" w:rsidRPr="00807060" w:rsidRDefault="00C61EBD" w:rsidP="00181B96">
          <w:pPr>
            <w:tabs>
              <w:tab w:val="center" w:pos="4677"/>
              <w:tab w:val="right" w:pos="9355"/>
            </w:tabs>
            <w:spacing w:after="0" w:line="240" w:lineRule="auto"/>
            <w:jc w:val="center"/>
            <w:rPr>
              <w:rFonts w:ascii="Times New Roman" w:eastAsia="Times New Roman" w:hAnsi="Times New Roman" w:cs="Times New Roman"/>
              <w:b/>
              <w:sz w:val="20"/>
              <w:szCs w:val="20"/>
              <w:lang w:val="en-US" w:eastAsia="ar-SA"/>
            </w:rPr>
          </w:pPr>
          <w:r w:rsidRPr="00807060">
            <w:rPr>
              <w:rFonts w:ascii="Times New Roman" w:eastAsia="Times New Roman" w:hAnsi="Times New Roman" w:cs="Times New Roman"/>
              <w:b/>
              <w:sz w:val="20"/>
              <w:szCs w:val="20"/>
              <w:lang w:eastAsia="ar-SA"/>
            </w:rPr>
            <w:t>СМЯ НАУ</w:t>
          </w:r>
          <w:r w:rsidRPr="00807060">
            <w:rPr>
              <w:rFonts w:ascii="Times New Roman" w:eastAsia="Times New Roman" w:hAnsi="Times New Roman" w:cs="Times New Roman"/>
              <w:b/>
              <w:sz w:val="20"/>
              <w:szCs w:val="20"/>
              <w:lang w:val="uk-UA" w:eastAsia="ar-SA"/>
            </w:rPr>
            <w:t xml:space="preserve"> П НМК 10.01.07-01-201</w:t>
          </w:r>
          <w:r w:rsidRPr="00807060">
            <w:rPr>
              <w:rFonts w:ascii="Times New Roman" w:eastAsia="Times New Roman" w:hAnsi="Times New Roman" w:cs="Times New Roman"/>
              <w:b/>
              <w:sz w:val="20"/>
              <w:szCs w:val="20"/>
              <w:lang w:val="en-US" w:eastAsia="ar-SA"/>
            </w:rPr>
            <w:t>6</w:t>
          </w:r>
        </w:p>
      </w:tc>
    </w:tr>
    <w:tr w:rsidR="00C61EBD" w:rsidRPr="00852F36" w:rsidTr="00181B96">
      <w:trPr>
        <w:cantSplit/>
        <w:trHeight w:val="450"/>
        <w:jc w:val="center"/>
      </w:trPr>
      <w:tc>
        <w:tcPr>
          <w:tcW w:w="1838" w:type="dxa"/>
          <w:vMerge/>
          <w:tcBorders>
            <w:left w:val="single" w:sz="4" w:space="0" w:color="auto"/>
            <w:bottom w:val="single" w:sz="4" w:space="0" w:color="auto"/>
            <w:right w:val="single" w:sz="4" w:space="0" w:color="auto"/>
          </w:tcBorders>
          <w:vAlign w:val="center"/>
        </w:tcPr>
        <w:p w:rsidR="00C61EBD" w:rsidRPr="00807060" w:rsidRDefault="00C61EBD" w:rsidP="00181B96">
          <w:pPr>
            <w:spacing w:after="0" w:line="240" w:lineRule="auto"/>
            <w:rPr>
              <w:rFonts w:ascii="Times New Roman" w:eastAsia="Times New Roman" w:hAnsi="Times New Roman" w:cs="Times New Roman"/>
              <w:noProof/>
              <w:sz w:val="28"/>
              <w:szCs w:val="28"/>
              <w:lang w:eastAsia="ru-RU"/>
            </w:rPr>
          </w:pPr>
        </w:p>
      </w:tc>
      <w:tc>
        <w:tcPr>
          <w:tcW w:w="4253" w:type="dxa"/>
          <w:vMerge/>
          <w:tcBorders>
            <w:left w:val="single" w:sz="4" w:space="0" w:color="auto"/>
            <w:bottom w:val="single" w:sz="4" w:space="0" w:color="auto"/>
            <w:right w:val="single" w:sz="4" w:space="0" w:color="auto"/>
          </w:tcBorders>
          <w:vAlign w:val="center"/>
        </w:tcPr>
        <w:p w:rsidR="00C61EBD" w:rsidRPr="00807060" w:rsidRDefault="00C61EBD" w:rsidP="00181B96">
          <w:pPr>
            <w:tabs>
              <w:tab w:val="center" w:pos="4677"/>
              <w:tab w:val="right" w:pos="9355"/>
            </w:tabs>
            <w:spacing w:after="0" w:line="240" w:lineRule="auto"/>
            <w:jc w:val="center"/>
            <w:rPr>
              <w:rFonts w:ascii="Times New Roman" w:eastAsia="Times New Roman" w:hAnsi="Times New Roman" w:cs="Times New Roman"/>
              <w:sz w:val="20"/>
              <w:szCs w:val="20"/>
              <w:lang w:val="uk-UA" w:eastAsia="ar-SA"/>
            </w:rPr>
          </w:pP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C61EBD" w:rsidRPr="00B02BC1" w:rsidRDefault="00C61EBD" w:rsidP="00852F36">
          <w:pPr>
            <w:tabs>
              <w:tab w:val="center" w:pos="4677"/>
              <w:tab w:val="right" w:pos="9355"/>
            </w:tabs>
            <w:spacing w:after="0" w:line="240" w:lineRule="auto"/>
            <w:ind w:left="360"/>
            <w:jc w:val="center"/>
            <w:rPr>
              <w:rFonts w:ascii="Times New Roman" w:hAnsi="Times New Roman"/>
              <w:b/>
              <w:sz w:val="20"/>
              <w:szCs w:val="20"/>
              <w:lang w:val="en-US" w:eastAsia="ar-SA"/>
            </w:rPr>
          </w:pPr>
          <w:r>
            <w:rPr>
              <w:rFonts w:ascii="Times New Roman" w:hAnsi="Times New Roman"/>
              <w:sz w:val="20"/>
              <w:szCs w:val="20"/>
              <w:lang w:eastAsia="ar-SA"/>
            </w:rPr>
            <w:t>стор.</w:t>
          </w:r>
          <w:r w:rsidRPr="00B02BC1">
            <w:rPr>
              <w:rFonts w:ascii="Times New Roman" w:hAnsi="Times New Roman"/>
              <w:sz w:val="20"/>
              <w:szCs w:val="20"/>
              <w:lang w:val="uk-UA" w:eastAsia="ar-SA"/>
            </w:rPr>
            <w:fldChar w:fldCharType="begin"/>
          </w:r>
          <w:r w:rsidRPr="00B02BC1">
            <w:rPr>
              <w:rFonts w:ascii="Times New Roman" w:hAnsi="Times New Roman"/>
              <w:sz w:val="20"/>
              <w:szCs w:val="20"/>
              <w:lang w:val="uk-UA" w:eastAsia="ar-SA"/>
            </w:rPr>
            <w:instrText xml:space="preserve"> PAGE   \* MERGEFORMAT </w:instrText>
          </w:r>
          <w:r w:rsidRPr="00B02BC1">
            <w:rPr>
              <w:rFonts w:ascii="Times New Roman" w:hAnsi="Times New Roman"/>
              <w:sz w:val="20"/>
              <w:szCs w:val="20"/>
              <w:lang w:val="uk-UA" w:eastAsia="ar-SA"/>
            </w:rPr>
            <w:fldChar w:fldCharType="separate"/>
          </w:r>
          <w:r w:rsidR="005059FB">
            <w:rPr>
              <w:rFonts w:ascii="Times New Roman" w:hAnsi="Times New Roman"/>
              <w:noProof/>
              <w:sz w:val="20"/>
              <w:szCs w:val="20"/>
              <w:lang w:val="uk-UA" w:eastAsia="ar-SA"/>
            </w:rPr>
            <w:t>99</w:t>
          </w:r>
          <w:r w:rsidRPr="00B02BC1">
            <w:rPr>
              <w:rFonts w:ascii="Times New Roman" w:hAnsi="Times New Roman"/>
              <w:sz w:val="20"/>
              <w:szCs w:val="20"/>
              <w:lang w:val="uk-UA" w:eastAsia="ar-SA"/>
            </w:rPr>
            <w:fldChar w:fldCharType="end"/>
          </w:r>
          <w:r>
            <w:rPr>
              <w:rFonts w:ascii="Times New Roman" w:hAnsi="Times New Roman"/>
              <w:sz w:val="20"/>
              <w:szCs w:val="20"/>
              <w:lang w:val="en-US" w:eastAsia="ar-SA"/>
            </w:rPr>
            <w:t xml:space="preserve"> </w:t>
          </w:r>
          <w:r>
            <w:rPr>
              <w:rFonts w:ascii="Times New Roman" w:hAnsi="Times New Roman"/>
              <w:sz w:val="20"/>
              <w:szCs w:val="20"/>
              <w:lang w:val="uk-UA" w:eastAsia="ar-SA"/>
            </w:rPr>
            <w:t>з</w:t>
          </w:r>
          <w:r>
            <w:rPr>
              <w:rFonts w:ascii="Times New Roman" w:hAnsi="Times New Roman"/>
              <w:sz w:val="20"/>
              <w:szCs w:val="20"/>
              <w:lang w:val="en-US" w:eastAsia="ar-SA"/>
            </w:rPr>
            <w:t xml:space="preserve"> 204</w:t>
          </w:r>
        </w:p>
      </w:tc>
    </w:tr>
  </w:tbl>
  <w:p w:rsidR="00C61EBD" w:rsidRDefault="00C61EBD">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B3E284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15:restartNumberingAfterBreak="0">
    <w:nsid w:val="00000002"/>
    <w:multiLevelType w:val="multilevel"/>
    <w:tmpl w:val="00000002"/>
    <w:name w:val="WW8Num2"/>
    <w:lvl w:ilvl="0">
      <w:start w:val="1"/>
      <w:numFmt w:val="decimal"/>
      <w:lvlText w:val="%1."/>
      <w:lvlJc w:val="left"/>
      <w:pPr>
        <w:tabs>
          <w:tab w:val="num" w:pos="360"/>
        </w:tabs>
        <w:ind w:left="360" w:hanging="360"/>
      </w:pPr>
      <w:rPr>
        <w:rFonts w:ascii="Symbol" w:hAnsi="Symbol"/>
      </w:rPr>
    </w:lvl>
    <w:lvl w:ilvl="1">
      <w:start w:val="6"/>
      <w:numFmt w:val="decimal"/>
      <w:lvlText w:val="%1.%2."/>
      <w:lvlJc w:val="left"/>
      <w:pPr>
        <w:tabs>
          <w:tab w:val="num" w:pos="360"/>
        </w:tabs>
        <w:ind w:left="360" w:hanging="360"/>
      </w:pPr>
      <w:rPr>
        <w:rFonts w:ascii="Symbol" w:hAnsi="Symbol"/>
      </w:rPr>
    </w:lvl>
    <w:lvl w:ilvl="2">
      <w:start w:val="1"/>
      <w:numFmt w:val="decimal"/>
      <w:lvlText w:val="%1.%2.%3."/>
      <w:lvlJc w:val="left"/>
      <w:pPr>
        <w:tabs>
          <w:tab w:val="num" w:pos="720"/>
        </w:tabs>
        <w:ind w:left="720" w:hanging="720"/>
      </w:pPr>
      <w:rPr>
        <w:rFonts w:ascii="Symbol" w:hAnsi="Symbol"/>
      </w:rPr>
    </w:lvl>
    <w:lvl w:ilvl="3">
      <w:start w:val="1"/>
      <w:numFmt w:val="decimal"/>
      <w:lvlText w:val="%1.%2.%3.%4."/>
      <w:lvlJc w:val="left"/>
      <w:pPr>
        <w:tabs>
          <w:tab w:val="num" w:pos="720"/>
        </w:tabs>
        <w:ind w:left="720" w:hanging="720"/>
      </w:pPr>
      <w:rPr>
        <w:rFonts w:ascii="Symbol" w:hAnsi="Symbol"/>
      </w:rPr>
    </w:lvl>
    <w:lvl w:ilvl="4">
      <w:start w:val="1"/>
      <w:numFmt w:val="decimal"/>
      <w:lvlText w:val="%1.%2.%3.%4.%5."/>
      <w:lvlJc w:val="left"/>
      <w:pPr>
        <w:tabs>
          <w:tab w:val="num" w:pos="1080"/>
        </w:tabs>
        <w:ind w:left="1080" w:hanging="1080"/>
      </w:pPr>
      <w:rPr>
        <w:rFonts w:ascii="Symbol" w:hAnsi="Symbol"/>
      </w:rPr>
    </w:lvl>
    <w:lvl w:ilvl="5">
      <w:start w:val="1"/>
      <w:numFmt w:val="decimal"/>
      <w:lvlText w:val="%1.%2.%3.%4.%5.%6."/>
      <w:lvlJc w:val="left"/>
      <w:pPr>
        <w:tabs>
          <w:tab w:val="num" w:pos="1080"/>
        </w:tabs>
        <w:ind w:left="1080" w:hanging="1080"/>
      </w:pPr>
      <w:rPr>
        <w:rFonts w:ascii="Symbol" w:hAnsi="Symbol"/>
      </w:rPr>
    </w:lvl>
    <w:lvl w:ilvl="6">
      <w:start w:val="1"/>
      <w:numFmt w:val="decimal"/>
      <w:lvlText w:val="%1.%2.%3.%4.%5.%6.%7."/>
      <w:lvlJc w:val="left"/>
      <w:pPr>
        <w:tabs>
          <w:tab w:val="num" w:pos="1440"/>
        </w:tabs>
        <w:ind w:left="1440" w:hanging="1440"/>
      </w:pPr>
      <w:rPr>
        <w:rFonts w:ascii="Symbol" w:hAnsi="Symbol"/>
      </w:rPr>
    </w:lvl>
    <w:lvl w:ilvl="7">
      <w:start w:val="1"/>
      <w:numFmt w:val="decimal"/>
      <w:lvlText w:val="%1.%2.%3.%4.%5.%6.%7.%8."/>
      <w:lvlJc w:val="left"/>
      <w:pPr>
        <w:tabs>
          <w:tab w:val="num" w:pos="1440"/>
        </w:tabs>
        <w:ind w:left="1440" w:hanging="1440"/>
      </w:pPr>
      <w:rPr>
        <w:rFonts w:ascii="Symbol" w:hAnsi="Symbol"/>
      </w:rPr>
    </w:lvl>
    <w:lvl w:ilvl="8">
      <w:start w:val="1"/>
      <w:numFmt w:val="decimal"/>
      <w:lvlText w:val="%1.%2.%3.%4.%5.%6.%7.%8.%9."/>
      <w:lvlJc w:val="left"/>
      <w:pPr>
        <w:tabs>
          <w:tab w:val="num" w:pos="1800"/>
        </w:tabs>
        <w:ind w:left="1800" w:hanging="1800"/>
      </w:pPr>
      <w:rPr>
        <w:rFonts w:ascii="Symbol" w:hAnsi="Symbol"/>
      </w:rPr>
    </w:lvl>
  </w:abstractNum>
  <w:abstractNum w:abstractNumId="3" w15:restartNumberingAfterBreak="0">
    <w:nsid w:val="00000003"/>
    <w:multiLevelType w:val="multilevel"/>
    <w:tmpl w:val="00000003"/>
    <w:name w:val="WW8Num3"/>
    <w:lvl w:ilvl="0">
      <w:start w:val="1"/>
      <w:numFmt w:val="decimal"/>
      <w:lvlText w:val="%1."/>
      <w:lvlJc w:val="left"/>
      <w:pPr>
        <w:tabs>
          <w:tab w:val="num" w:pos="786"/>
        </w:tabs>
        <w:ind w:left="786" w:hanging="360"/>
      </w:pPr>
    </w:lvl>
    <w:lvl w:ilvl="1">
      <w:start w:val="3"/>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00000004"/>
    <w:multiLevelType w:val="multilevel"/>
    <w:tmpl w:val="00000004"/>
    <w:name w:val="WW8Num4"/>
    <w:lvl w:ilvl="0">
      <w:start w:val="1"/>
      <w:numFmt w:val="decimal"/>
      <w:lvlText w:val="%1"/>
      <w:lvlJc w:val="left"/>
      <w:pPr>
        <w:tabs>
          <w:tab w:val="num" w:pos="360"/>
        </w:tabs>
        <w:ind w:left="360" w:hanging="360"/>
      </w:pPr>
    </w:lvl>
    <w:lvl w:ilvl="1">
      <w:start w:val="4"/>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15:restartNumberingAfterBreak="0">
    <w:nsid w:val="00000005"/>
    <w:multiLevelType w:val="singleLevel"/>
    <w:tmpl w:val="00000005"/>
    <w:name w:val="WW8Num5"/>
    <w:lvl w:ilvl="0">
      <w:start w:val="1"/>
      <w:numFmt w:val="bullet"/>
      <w:lvlText w:val="-"/>
      <w:lvlJc w:val="left"/>
      <w:pPr>
        <w:tabs>
          <w:tab w:val="num" w:pos="360"/>
        </w:tabs>
        <w:ind w:left="360" w:hanging="360"/>
      </w:pPr>
      <w:rPr>
        <w:rFonts w:ascii="OpenSymbol" w:hAnsi="OpenSymbol"/>
      </w:rPr>
    </w:lvl>
  </w:abstractNum>
  <w:abstractNum w:abstractNumId="6" w15:restartNumberingAfterBreak="0">
    <w:nsid w:val="00000006"/>
    <w:multiLevelType w:val="multilevel"/>
    <w:tmpl w:val="00000006"/>
    <w:name w:val="WW8Num6"/>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1"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4"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6"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7"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0"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2"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3"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4"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5" w15:restartNumberingAfterBreak="0">
    <w:nsid w:val="00000019"/>
    <w:multiLevelType w:val="multilevel"/>
    <w:tmpl w:val="00000019"/>
    <w:name w:val="WW8Num2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6" w15:restartNumberingAfterBreak="0">
    <w:nsid w:val="0000001A"/>
    <w:multiLevelType w:val="multilevel"/>
    <w:tmpl w:val="0000001A"/>
    <w:name w:val="WW8Num2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7" w15:restartNumberingAfterBreak="0">
    <w:nsid w:val="0000001B"/>
    <w:multiLevelType w:val="multilevel"/>
    <w:tmpl w:val="0000001B"/>
    <w:name w:val="WW8Num2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8" w15:restartNumberingAfterBreak="0">
    <w:nsid w:val="0000001C"/>
    <w:multiLevelType w:val="multilevel"/>
    <w:tmpl w:val="0000001C"/>
    <w:name w:val="WW8Num2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9" w15:restartNumberingAfterBreak="0">
    <w:nsid w:val="0000001D"/>
    <w:multiLevelType w:val="multilevel"/>
    <w:tmpl w:val="0000001D"/>
    <w:name w:val="WW8Num2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0" w15:restartNumberingAfterBreak="0">
    <w:nsid w:val="0000001E"/>
    <w:multiLevelType w:val="multilevel"/>
    <w:tmpl w:val="0000001E"/>
    <w:name w:val="WW8Num3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1" w15:restartNumberingAfterBreak="0">
    <w:nsid w:val="0000001F"/>
    <w:multiLevelType w:val="multilevel"/>
    <w:tmpl w:val="0000001F"/>
    <w:name w:val="WW8Num3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15:restartNumberingAfterBreak="0">
    <w:nsid w:val="00000020"/>
    <w:multiLevelType w:val="multilevel"/>
    <w:tmpl w:val="00000020"/>
    <w:name w:val="WW8Num32"/>
    <w:lvl w:ilvl="0">
      <w:start w:val="2"/>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3"/>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3" w15:restartNumberingAfterBreak="0">
    <w:nsid w:val="00000021"/>
    <w:multiLevelType w:val="multilevel"/>
    <w:tmpl w:val="00000021"/>
    <w:name w:val="WW8Num3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15:restartNumberingAfterBreak="0">
    <w:nsid w:val="00000022"/>
    <w:multiLevelType w:val="multilevel"/>
    <w:tmpl w:val="00000022"/>
    <w:name w:val="WW8Num3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00000024"/>
    <w:multiLevelType w:val="multilevel"/>
    <w:tmpl w:val="00000024"/>
    <w:name w:val="WW8Num3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6" w15:restartNumberingAfterBreak="0">
    <w:nsid w:val="00000025"/>
    <w:multiLevelType w:val="multilevel"/>
    <w:tmpl w:val="00000025"/>
    <w:name w:val="WW8Num3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15:restartNumberingAfterBreak="0">
    <w:nsid w:val="00000027"/>
    <w:multiLevelType w:val="multilevel"/>
    <w:tmpl w:val="00000027"/>
    <w:name w:val="WW8Num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15:restartNumberingAfterBreak="0">
    <w:nsid w:val="00000028"/>
    <w:multiLevelType w:val="multilevel"/>
    <w:tmpl w:val="00000028"/>
    <w:name w:val="WW8Num4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15:restartNumberingAfterBreak="0">
    <w:nsid w:val="00000029"/>
    <w:multiLevelType w:val="multilevel"/>
    <w:tmpl w:val="00000029"/>
    <w:name w:val="WW8Num4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15:restartNumberingAfterBreak="0">
    <w:nsid w:val="0000002A"/>
    <w:multiLevelType w:val="multilevel"/>
    <w:tmpl w:val="0000002A"/>
    <w:name w:val="WW8Num4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15:restartNumberingAfterBreak="0">
    <w:nsid w:val="0000002B"/>
    <w:multiLevelType w:val="multilevel"/>
    <w:tmpl w:val="0000002B"/>
    <w:name w:val="WW8Num4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15:restartNumberingAfterBreak="0">
    <w:nsid w:val="00000046"/>
    <w:multiLevelType w:val="multilevel"/>
    <w:tmpl w:val="00000046"/>
    <w:name w:val="WW8Num7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15:restartNumberingAfterBreak="0">
    <w:nsid w:val="00000047"/>
    <w:multiLevelType w:val="multilevel"/>
    <w:tmpl w:val="00000047"/>
    <w:name w:val="WW8Num7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15:restartNumberingAfterBreak="0">
    <w:nsid w:val="00000048"/>
    <w:multiLevelType w:val="multilevel"/>
    <w:tmpl w:val="00000048"/>
    <w:name w:val="WW8Num7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15:restartNumberingAfterBreak="0">
    <w:nsid w:val="00000049"/>
    <w:multiLevelType w:val="multilevel"/>
    <w:tmpl w:val="00000049"/>
    <w:name w:val="WW8Num7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15:restartNumberingAfterBreak="0">
    <w:nsid w:val="0000004A"/>
    <w:multiLevelType w:val="multilevel"/>
    <w:tmpl w:val="0000004A"/>
    <w:name w:val="WW8Num7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15:restartNumberingAfterBreak="0">
    <w:nsid w:val="011F354F"/>
    <w:multiLevelType w:val="hybridMultilevel"/>
    <w:tmpl w:val="A5BCA9FA"/>
    <w:lvl w:ilvl="0" w:tplc="843A12C6">
      <w:start w:val="1"/>
      <w:numFmt w:val="bullet"/>
      <w:lvlText w:val="-"/>
      <w:lvlJc w:val="left"/>
      <w:pPr>
        <w:ind w:left="1429" w:hanging="360"/>
      </w:pPr>
      <w:rPr>
        <w:rFonts w:ascii="Times New Roman" w:hAnsi="Times New Roman" w:cs="Times New Roman" w:hint="default"/>
        <w:b/>
        <w:i w:val="0"/>
      </w:rPr>
    </w:lvl>
    <w:lvl w:ilvl="1" w:tplc="04190011">
      <w:start w:val="1"/>
      <w:numFmt w:val="decimal"/>
      <w:lvlText w:val="%2)"/>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0C316AA6"/>
    <w:multiLevelType w:val="hybridMultilevel"/>
    <w:tmpl w:val="40ECEEBC"/>
    <w:lvl w:ilvl="0" w:tplc="4DD09106">
      <w:start w:val="1"/>
      <w:numFmt w:val="decimal"/>
      <w:lvlText w:val="1.%1"/>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71F234F"/>
    <w:multiLevelType w:val="hybridMultilevel"/>
    <w:tmpl w:val="B322D3A6"/>
    <w:lvl w:ilvl="0" w:tplc="2522EE3A">
      <w:start w:val="1"/>
      <w:numFmt w:val="decimal"/>
      <w:pStyle w:val="3"/>
      <w:lvlText w:val="3.%1 "/>
      <w:lvlJc w:val="left"/>
      <w:pPr>
        <w:ind w:left="36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1F5E07B4"/>
    <w:multiLevelType w:val="hybridMultilevel"/>
    <w:tmpl w:val="73E0E6C8"/>
    <w:lvl w:ilvl="0" w:tplc="724427E2">
      <w:start w:val="1"/>
      <w:numFmt w:val="decimal"/>
      <w:pStyle w:val="a0"/>
      <w:lvlText w:val="3.3.%1 "/>
      <w:lvlJc w:val="left"/>
      <w:pPr>
        <w:ind w:left="644" w:hanging="360"/>
      </w:pPr>
      <w:rPr>
        <w:rFonts w:hint="default"/>
      </w:rPr>
    </w:lvl>
    <w:lvl w:ilvl="1" w:tplc="04190003" w:tentative="1">
      <w:start w:val="1"/>
      <w:numFmt w:val="lowerLetter"/>
      <w:lvlText w:val="%2."/>
      <w:lvlJc w:val="left"/>
      <w:pPr>
        <w:ind w:left="1364" w:hanging="360"/>
      </w:pPr>
    </w:lvl>
    <w:lvl w:ilvl="2" w:tplc="04190005" w:tentative="1">
      <w:start w:val="1"/>
      <w:numFmt w:val="lowerRoman"/>
      <w:lvlText w:val="%3."/>
      <w:lvlJc w:val="right"/>
      <w:pPr>
        <w:ind w:left="2084" w:hanging="180"/>
      </w:pPr>
    </w:lvl>
    <w:lvl w:ilvl="3" w:tplc="04190001" w:tentative="1">
      <w:start w:val="1"/>
      <w:numFmt w:val="decimal"/>
      <w:lvlText w:val="%4."/>
      <w:lvlJc w:val="left"/>
      <w:pPr>
        <w:ind w:left="2804" w:hanging="360"/>
      </w:pPr>
    </w:lvl>
    <w:lvl w:ilvl="4" w:tplc="04190003" w:tentative="1">
      <w:start w:val="1"/>
      <w:numFmt w:val="lowerLetter"/>
      <w:lvlText w:val="%5."/>
      <w:lvlJc w:val="left"/>
      <w:pPr>
        <w:ind w:left="3524" w:hanging="360"/>
      </w:pPr>
    </w:lvl>
    <w:lvl w:ilvl="5" w:tplc="04190005" w:tentative="1">
      <w:start w:val="1"/>
      <w:numFmt w:val="lowerRoman"/>
      <w:lvlText w:val="%6."/>
      <w:lvlJc w:val="right"/>
      <w:pPr>
        <w:ind w:left="4244" w:hanging="180"/>
      </w:pPr>
    </w:lvl>
    <w:lvl w:ilvl="6" w:tplc="04190001" w:tentative="1">
      <w:start w:val="1"/>
      <w:numFmt w:val="decimal"/>
      <w:lvlText w:val="%7."/>
      <w:lvlJc w:val="left"/>
      <w:pPr>
        <w:ind w:left="4964" w:hanging="360"/>
      </w:pPr>
    </w:lvl>
    <w:lvl w:ilvl="7" w:tplc="04190003" w:tentative="1">
      <w:start w:val="1"/>
      <w:numFmt w:val="lowerLetter"/>
      <w:lvlText w:val="%8."/>
      <w:lvlJc w:val="left"/>
      <w:pPr>
        <w:ind w:left="5684" w:hanging="360"/>
      </w:pPr>
    </w:lvl>
    <w:lvl w:ilvl="8" w:tplc="04190005" w:tentative="1">
      <w:start w:val="1"/>
      <w:numFmt w:val="lowerRoman"/>
      <w:lvlText w:val="%9."/>
      <w:lvlJc w:val="right"/>
      <w:pPr>
        <w:ind w:left="6404" w:hanging="180"/>
      </w:pPr>
    </w:lvl>
  </w:abstractNum>
  <w:abstractNum w:abstractNumId="51" w15:restartNumberingAfterBreak="0">
    <w:nsid w:val="272E3FBC"/>
    <w:multiLevelType w:val="hybridMultilevel"/>
    <w:tmpl w:val="8848A832"/>
    <w:lvl w:ilvl="0" w:tplc="4A96F3FA">
      <w:start w:val="1"/>
      <w:numFmt w:val="decimal"/>
      <w:pStyle w:val="4"/>
      <w:lvlText w:val="4.%1 "/>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15:restartNumberingAfterBreak="0">
    <w:nsid w:val="2F0A4165"/>
    <w:multiLevelType w:val="singleLevel"/>
    <w:tmpl w:val="E53A6810"/>
    <w:lvl w:ilvl="0">
      <w:start w:val="1"/>
      <w:numFmt w:val="bullet"/>
      <w:lvlText w:val="-"/>
      <w:lvlJc w:val="left"/>
      <w:pPr>
        <w:tabs>
          <w:tab w:val="num" w:pos="360"/>
        </w:tabs>
        <w:ind w:left="360" w:hanging="360"/>
      </w:pPr>
      <w:rPr>
        <w:rFonts w:hint="default"/>
      </w:rPr>
    </w:lvl>
  </w:abstractNum>
  <w:abstractNum w:abstractNumId="53" w15:restartNumberingAfterBreak="0">
    <w:nsid w:val="37F56C99"/>
    <w:multiLevelType w:val="hybridMultilevel"/>
    <w:tmpl w:val="D990E3D0"/>
    <w:lvl w:ilvl="0" w:tplc="E0DE54C4">
      <w:start w:val="1"/>
      <w:numFmt w:val="decimal"/>
      <w:pStyle w:val="1"/>
      <w:lvlText w:val="3.%1 "/>
      <w:lvlJc w:val="left"/>
      <w:pPr>
        <w:ind w:left="1287" w:hanging="360"/>
      </w:pPr>
      <w:rPr>
        <w:rFonts w:hint="default"/>
      </w:r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54" w15:restartNumberingAfterBreak="0">
    <w:nsid w:val="3A9D62C3"/>
    <w:multiLevelType w:val="hybridMultilevel"/>
    <w:tmpl w:val="5CB4D872"/>
    <w:lvl w:ilvl="0" w:tplc="778EEDCE">
      <w:start w:val="1"/>
      <w:numFmt w:val="decimal"/>
      <w:pStyle w:val="2"/>
      <w:lvlText w:val="2.%1"/>
      <w:lvlJc w:val="left"/>
      <w:pPr>
        <w:ind w:left="1429" w:hanging="360"/>
      </w:pPr>
      <w:rPr>
        <w:rFonts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15:restartNumberingAfterBreak="0">
    <w:nsid w:val="3FB4101E"/>
    <w:multiLevelType w:val="hybridMultilevel"/>
    <w:tmpl w:val="02B2CE64"/>
    <w:lvl w:ilvl="0" w:tplc="58448896">
      <w:start w:val="1"/>
      <w:numFmt w:val="bullet"/>
      <w:pStyle w:val="-"/>
      <w:lvlText w:val="-"/>
      <w:lvlJc w:val="left"/>
      <w:pPr>
        <w:ind w:left="1786" w:hanging="360"/>
      </w:pPr>
      <w:rPr>
        <w:rFonts w:ascii="Times New Roman" w:hAnsi="Times New Roman" w:cs="Times New Roman" w:hint="default"/>
        <w:b/>
        <w:i w:val="0"/>
      </w:rPr>
    </w:lvl>
    <w:lvl w:ilvl="1" w:tplc="04190003">
      <w:start w:val="1"/>
      <w:numFmt w:val="bullet"/>
      <w:lvlText w:val="o"/>
      <w:lvlJc w:val="left"/>
      <w:pPr>
        <w:ind w:left="2506" w:hanging="360"/>
      </w:pPr>
      <w:rPr>
        <w:rFonts w:ascii="Courier New" w:hAnsi="Courier New" w:cs="Courier New" w:hint="default"/>
      </w:rPr>
    </w:lvl>
    <w:lvl w:ilvl="2" w:tplc="04190005" w:tentative="1">
      <w:start w:val="1"/>
      <w:numFmt w:val="bullet"/>
      <w:lvlText w:val=""/>
      <w:lvlJc w:val="left"/>
      <w:pPr>
        <w:ind w:left="3226" w:hanging="360"/>
      </w:pPr>
      <w:rPr>
        <w:rFonts w:ascii="Wingdings" w:hAnsi="Wingdings" w:hint="default"/>
      </w:rPr>
    </w:lvl>
    <w:lvl w:ilvl="3" w:tplc="04190001" w:tentative="1">
      <w:start w:val="1"/>
      <w:numFmt w:val="bullet"/>
      <w:lvlText w:val=""/>
      <w:lvlJc w:val="left"/>
      <w:pPr>
        <w:ind w:left="3946" w:hanging="360"/>
      </w:pPr>
      <w:rPr>
        <w:rFonts w:ascii="Symbol" w:hAnsi="Symbol" w:hint="default"/>
      </w:rPr>
    </w:lvl>
    <w:lvl w:ilvl="4" w:tplc="04190003" w:tentative="1">
      <w:start w:val="1"/>
      <w:numFmt w:val="bullet"/>
      <w:lvlText w:val="o"/>
      <w:lvlJc w:val="left"/>
      <w:pPr>
        <w:ind w:left="4666" w:hanging="360"/>
      </w:pPr>
      <w:rPr>
        <w:rFonts w:ascii="Courier New" w:hAnsi="Courier New" w:cs="Courier New" w:hint="default"/>
      </w:rPr>
    </w:lvl>
    <w:lvl w:ilvl="5" w:tplc="04190005" w:tentative="1">
      <w:start w:val="1"/>
      <w:numFmt w:val="bullet"/>
      <w:lvlText w:val=""/>
      <w:lvlJc w:val="left"/>
      <w:pPr>
        <w:ind w:left="5386" w:hanging="360"/>
      </w:pPr>
      <w:rPr>
        <w:rFonts w:ascii="Wingdings" w:hAnsi="Wingdings" w:hint="default"/>
      </w:rPr>
    </w:lvl>
    <w:lvl w:ilvl="6" w:tplc="04190001" w:tentative="1">
      <w:start w:val="1"/>
      <w:numFmt w:val="bullet"/>
      <w:lvlText w:val=""/>
      <w:lvlJc w:val="left"/>
      <w:pPr>
        <w:ind w:left="6106" w:hanging="360"/>
      </w:pPr>
      <w:rPr>
        <w:rFonts w:ascii="Symbol" w:hAnsi="Symbol" w:hint="default"/>
      </w:rPr>
    </w:lvl>
    <w:lvl w:ilvl="7" w:tplc="04190003" w:tentative="1">
      <w:start w:val="1"/>
      <w:numFmt w:val="bullet"/>
      <w:lvlText w:val="o"/>
      <w:lvlJc w:val="left"/>
      <w:pPr>
        <w:ind w:left="6826" w:hanging="360"/>
      </w:pPr>
      <w:rPr>
        <w:rFonts w:ascii="Courier New" w:hAnsi="Courier New" w:cs="Courier New" w:hint="default"/>
      </w:rPr>
    </w:lvl>
    <w:lvl w:ilvl="8" w:tplc="04190005" w:tentative="1">
      <w:start w:val="1"/>
      <w:numFmt w:val="bullet"/>
      <w:lvlText w:val=""/>
      <w:lvlJc w:val="left"/>
      <w:pPr>
        <w:ind w:left="7546" w:hanging="360"/>
      </w:pPr>
      <w:rPr>
        <w:rFonts w:ascii="Wingdings" w:hAnsi="Wingdings" w:hint="default"/>
      </w:rPr>
    </w:lvl>
  </w:abstractNum>
  <w:abstractNum w:abstractNumId="56" w15:restartNumberingAfterBreak="0">
    <w:nsid w:val="43195FA9"/>
    <w:multiLevelType w:val="multilevel"/>
    <w:tmpl w:val="7904EA42"/>
    <w:lvl w:ilvl="0">
      <w:start w:val="1"/>
      <w:numFmt w:val="decimal"/>
      <w:lvlText w:val="%1."/>
      <w:lvlJc w:val="left"/>
      <w:pPr>
        <w:ind w:left="720" w:hanging="360"/>
      </w:pPr>
    </w:lvl>
    <w:lvl w:ilvl="1">
      <w:start w:val="1"/>
      <w:numFmt w:val="decimal"/>
      <w:isLgl/>
      <w:lvlText w:val="%1.%2."/>
      <w:lvlJc w:val="left"/>
      <w:pPr>
        <w:ind w:left="1364" w:hanging="720"/>
      </w:pPr>
      <w:rPr>
        <w:rFonts w:hint="default"/>
      </w:rPr>
    </w:lvl>
    <w:lvl w:ilvl="2">
      <w:start w:val="1"/>
      <w:numFmt w:val="decimal"/>
      <w:isLgl/>
      <w:lvlText w:val="%1.%2.%3."/>
      <w:lvlJc w:val="left"/>
      <w:pPr>
        <w:ind w:left="1648" w:hanging="720"/>
      </w:pPr>
      <w:rPr>
        <w:rFonts w:hint="default"/>
      </w:rPr>
    </w:lvl>
    <w:lvl w:ilvl="3">
      <w:start w:val="1"/>
      <w:numFmt w:val="decimal"/>
      <w:isLgl/>
      <w:lvlText w:val="%1.%2.%3.%4."/>
      <w:lvlJc w:val="left"/>
      <w:pPr>
        <w:ind w:left="2292" w:hanging="1080"/>
      </w:pPr>
      <w:rPr>
        <w:rFonts w:hint="default"/>
      </w:rPr>
    </w:lvl>
    <w:lvl w:ilvl="4">
      <w:start w:val="1"/>
      <w:numFmt w:val="decimal"/>
      <w:isLgl/>
      <w:lvlText w:val="%1.%2.%3.%4.%5."/>
      <w:lvlJc w:val="left"/>
      <w:pPr>
        <w:ind w:left="2576" w:hanging="1080"/>
      </w:pPr>
      <w:rPr>
        <w:rFonts w:hint="default"/>
      </w:rPr>
    </w:lvl>
    <w:lvl w:ilvl="5">
      <w:start w:val="1"/>
      <w:numFmt w:val="decimal"/>
      <w:isLgl/>
      <w:lvlText w:val="%1.%2.%3.%4.%5.%6."/>
      <w:lvlJc w:val="left"/>
      <w:pPr>
        <w:ind w:left="3220" w:hanging="1440"/>
      </w:pPr>
      <w:rPr>
        <w:rFonts w:hint="default"/>
      </w:rPr>
    </w:lvl>
    <w:lvl w:ilvl="6">
      <w:start w:val="1"/>
      <w:numFmt w:val="decimal"/>
      <w:isLgl/>
      <w:lvlText w:val="%1.%2.%3.%4.%5.%6.%7."/>
      <w:lvlJc w:val="left"/>
      <w:pPr>
        <w:ind w:left="3864" w:hanging="1800"/>
      </w:pPr>
      <w:rPr>
        <w:rFonts w:hint="default"/>
      </w:rPr>
    </w:lvl>
    <w:lvl w:ilvl="7">
      <w:start w:val="1"/>
      <w:numFmt w:val="decimal"/>
      <w:isLgl/>
      <w:lvlText w:val="%1.%2.%3.%4.%5.%6.%7.%8."/>
      <w:lvlJc w:val="left"/>
      <w:pPr>
        <w:ind w:left="4148" w:hanging="1800"/>
      </w:pPr>
      <w:rPr>
        <w:rFonts w:hint="default"/>
      </w:rPr>
    </w:lvl>
    <w:lvl w:ilvl="8">
      <w:start w:val="1"/>
      <w:numFmt w:val="decimal"/>
      <w:isLgl/>
      <w:lvlText w:val="%1.%2.%3.%4.%5.%6.%7.%8.%9."/>
      <w:lvlJc w:val="left"/>
      <w:pPr>
        <w:ind w:left="4792" w:hanging="2160"/>
      </w:pPr>
      <w:rPr>
        <w:rFonts w:hint="default"/>
      </w:rPr>
    </w:lvl>
  </w:abstractNum>
  <w:abstractNum w:abstractNumId="57" w15:restartNumberingAfterBreak="0">
    <w:nsid w:val="475D0118"/>
    <w:multiLevelType w:val="hybridMultilevel"/>
    <w:tmpl w:val="58DA2B7E"/>
    <w:lvl w:ilvl="0" w:tplc="1FE61B92">
      <w:start w:val="1"/>
      <w:numFmt w:val="decimal"/>
      <w:pStyle w:val="40"/>
      <w:lvlText w:val="4.%1 "/>
      <w:lvlJc w:val="left"/>
      <w:pPr>
        <w:ind w:left="720" w:hanging="360"/>
      </w:pPr>
      <w:rPr>
        <w:rFonts w:hint="default"/>
      </w:rPr>
    </w:lvl>
    <w:lvl w:ilvl="1" w:tplc="1A544BC8" w:tentative="1">
      <w:start w:val="1"/>
      <w:numFmt w:val="lowerLetter"/>
      <w:lvlText w:val="%2."/>
      <w:lvlJc w:val="left"/>
      <w:pPr>
        <w:ind w:left="1440" w:hanging="360"/>
      </w:pPr>
    </w:lvl>
    <w:lvl w:ilvl="2" w:tplc="8DD23160" w:tentative="1">
      <w:start w:val="1"/>
      <w:numFmt w:val="lowerRoman"/>
      <w:lvlText w:val="%3."/>
      <w:lvlJc w:val="right"/>
      <w:pPr>
        <w:ind w:left="2160" w:hanging="180"/>
      </w:pPr>
    </w:lvl>
    <w:lvl w:ilvl="3" w:tplc="AFE8D25A" w:tentative="1">
      <w:start w:val="1"/>
      <w:numFmt w:val="decimal"/>
      <w:lvlText w:val="%4."/>
      <w:lvlJc w:val="left"/>
      <w:pPr>
        <w:ind w:left="2880" w:hanging="360"/>
      </w:pPr>
    </w:lvl>
    <w:lvl w:ilvl="4" w:tplc="5A3416B8" w:tentative="1">
      <w:start w:val="1"/>
      <w:numFmt w:val="lowerLetter"/>
      <w:lvlText w:val="%5."/>
      <w:lvlJc w:val="left"/>
      <w:pPr>
        <w:ind w:left="3600" w:hanging="360"/>
      </w:pPr>
    </w:lvl>
    <w:lvl w:ilvl="5" w:tplc="E348D8B2" w:tentative="1">
      <w:start w:val="1"/>
      <w:numFmt w:val="lowerRoman"/>
      <w:lvlText w:val="%6."/>
      <w:lvlJc w:val="right"/>
      <w:pPr>
        <w:ind w:left="4320" w:hanging="180"/>
      </w:pPr>
    </w:lvl>
    <w:lvl w:ilvl="6" w:tplc="A66600C6" w:tentative="1">
      <w:start w:val="1"/>
      <w:numFmt w:val="decimal"/>
      <w:lvlText w:val="%7."/>
      <w:lvlJc w:val="left"/>
      <w:pPr>
        <w:ind w:left="5040" w:hanging="360"/>
      </w:pPr>
    </w:lvl>
    <w:lvl w:ilvl="7" w:tplc="0F64EDA4" w:tentative="1">
      <w:start w:val="1"/>
      <w:numFmt w:val="lowerLetter"/>
      <w:lvlText w:val="%8."/>
      <w:lvlJc w:val="left"/>
      <w:pPr>
        <w:ind w:left="5760" w:hanging="360"/>
      </w:pPr>
    </w:lvl>
    <w:lvl w:ilvl="8" w:tplc="5492C022" w:tentative="1">
      <w:start w:val="1"/>
      <w:numFmt w:val="lowerRoman"/>
      <w:lvlText w:val="%9."/>
      <w:lvlJc w:val="right"/>
      <w:pPr>
        <w:ind w:left="6480" w:hanging="180"/>
      </w:pPr>
    </w:lvl>
  </w:abstractNum>
  <w:abstractNum w:abstractNumId="58" w15:restartNumberingAfterBreak="0">
    <w:nsid w:val="47F07FC1"/>
    <w:multiLevelType w:val="hybridMultilevel"/>
    <w:tmpl w:val="BE149E0E"/>
    <w:lvl w:ilvl="0" w:tplc="08C6D086">
      <w:start w:val="1"/>
      <w:numFmt w:val="decimal"/>
      <w:pStyle w:val="5"/>
      <w:lvlText w:val="5.%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698B3CC9"/>
    <w:multiLevelType w:val="hybridMultilevel"/>
    <w:tmpl w:val="462C8EE8"/>
    <w:lvl w:ilvl="0" w:tplc="44EEE6F4">
      <w:start w:val="1"/>
      <w:numFmt w:val="decimal"/>
      <w:pStyle w:val="10"/>
      <w:lvlText w:val="1.%1"/>
      <w:lvlJc w:val="left"/>
      <w:pPr>
        <w:ind w:left="1429" w:hanging="360"/>
      </w:pPr>
      <w:rPr>
        <w:rFonts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50"/>
  </w:num>
  <w:num w:numId="3">
    <w:abstractNumId w:val="53"/>
  </w:num>
  <w:num w:numId="4">
    <w:abstractNumId w:val="57"/>
  </w:num>
  <w:num w:numId="5">
    <w:abstractNumId w:val="59"/>
  </w:num>
  <w:num w:numId="6">
    <w:abstractNumId w:val="54"/>
  </w:num>
  <w:num w:numId="7">
    <w:abstractNumId w:val="49"/>
  </w:num>
  <w:num w:numId="8">
    <w:abstractNumId w:val="55"/>
  </w:num>
  <w:num w:numId="9">
    <w:abstractNumId w:val="51"/>
  </w:num>
  <w:num w:numId="10">
    <w:abstractNumId w:val="58"/>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2"/>
  </w:num>
  <w:num w:numId="13">
    <w:abstractNumId w:val="52"/>
  </w:num>
  <w:num w:numId="14">
    <w:abstractNumId w:val="1"/>
  </w:num>
  <w:num w:numId="15">
    <w:abstractNumId w:val="56"/>
  </w:num>
  <w:num w:numId="16">
    <w:abstractNumId w:val="48"/>
  </w:num>
  <w:num w:numId="17">
    <w:abstractNumId w:val="4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hideGrammaticalError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0023D"/>
    <w:rsid w:val="00005641"/>
    <w:rsid w:val="000635BB"/>
    <w:rsid w:val="0009267F"/>
    <w:rsid w:val="0009440D"/>
    <w:rsid w:val="001068EE"/>
    <w:rsid w:val="0011584C"/>
    <w:rsid w:val="00116A20"/>
    <w:rsid w:val="0013718B"/>
    <w:rsid w:val="00141771"/>
    <w:rsid w:val="00181B96"/>
    <w:rsid w:val="00193B1E"/>
    <w:rsid w:val="001B4329"/>
    <w:rsid w:val="001D7459"/>
    <w:rsid w:val="001E0FE1"/>
    <w:rsid w:val="001F43F3"/>
    <w:rsid w:val="00211033"/>
    <w:rsid w:val="00231664"/>
    <w:rsid w:val="002773B5"/>
    <w:rsid w:val="0028084C"/>
    <w:rsid w:val="002A4D0F"/>
    <w:rsid w:val="002A7D00"/>
    <w:rsid w:val="002B7B12"/>
    <w:rsid w:val="002F0EA5"/>
    <w:rsid w:val="002F7285"/>
    <w:rsid w:val="003A208D"/>
    <w:rsid w:val="003A30EB"/>
    <w:rsid w:val="003C0415"/>
    <w:rsid w:val="003C23F9"/>
    <w:rsid w:val="003D412D"/>
    <w:rsid w:val="004320C0"/>
    <w:rsid w:val="00436293"/>
    <w:rsid w:val="00482E30"/>
    <w:rsid w:val="004B7639"/>
    <w:rsid w:val="005059FB"/>
    <w:rsid w:val="00514209"/>
    <w:rsid w:val="0052238B"/>
    <w:rsid w:val="00562D6E"/>
    <w:rsid w:val="00564139"/>
    <w:rsid w:val="00577409"/>
    <w:rsid w:val="00592ECC"/>
    <w:rsid w:val="00597567"/>
    <w:rsid w:val="0065011A"/>
    <w:rsid w:val="006740EF"/>
    <w:rsid w:val="00675AAC"/>
    <w:rsid w:val="00712696"/>
    <w:rsid w:val="00733BCE"/>
    <w:rsid w:val="00750A83"/>
    <w:rsid w:val="007526F0"/>
    <w:rsid w:val="007528FF"/>
    <w:rsid w:val="007A5285"/>
    <w:rsid w:val="007C371C"/>
    <w:rsid w:val="007E68A4"/>
    <w:rsid w:val="00807060"/>
    <w:rsid w:val="008117E7"/>
    <w:rsid w:val="00815E41"/>
    <w:rsid w:val="0081759F"/>
    <w:rsid w:val="00825E15"/>
    <w:rsid w:val="00852F36"/>
    <w:rsid w:val="008835C1"/>
    <w:rsid w:val="00892F4C"/>
    <w:rsid w:val="008A3875"/>
    <w:rsid w:val="008B515A"/>
    <w:rsid w:val="008D471A"/>
    <w:rsid w:val="008F3E18"/>
    <w:rsid w:val="00915020"/>
    <w:rsid w:val="009206F0"/>
    <w:rsid w:val="0095565B"/>
    <w:rsid w:val="0098312B"/>
    <w:rsid w:val="009A6261"/>
    <w:rsid w:val="009F7FEC"/>
    <w:rsid w:val="00A06D14"/>
    <w:rsid w:val="00A50BD2"/>
    <w:rsid w:val="00A835A0"/>
    <w:rsid w:val="00AB03F6"/>
    <w:rsid w:val="00AF225B"/>
    <w:rsid w:val="00AF3E36"/>
    <w:rsid w:val="00AF5CBB"/>
    <w:rsid w:val="00B02BC1"/>
    <w:rsid w:val="00B21C39"/>
    <w:rsid w:val="00B349E3"/>
    <w:rsid w:val="00BA735E"/>
    <w:rsid w:val="00BD4905"/>
    <w:rsid w:val="00BE40A4"/>
    <w:rsid w:val="00C00266"/>
    <w:rsid w:val="00C05EBC"/>
    <w:rsid w:val="00C34ED3"/>
    <w:rsid w:val="00C373D2"/>
    <w:rsid w:val="00C433A3"/>
    <w:rsid w:val="00C458AD"/>
    <w:rsid w:val="00C61EBD"/>
    <w:rsid w:val="00C63EC6"/>
    <w:rsid w:val="00C9149F"/>
    <w:rsid w:val="00C926FA"/>
    <w:rsid w:val="00CA3BE7"/>
    <w:rsid w:val="00D008FC"/>
    <w:rsid w:val="00D52CF4"/>
    <w:rsid w:val="00D70074"/>
    <w:rsid w:val="00D70E77"/>
    <w:rsid w:val="00D94127"/>
    <w:rsid w:val="00DA0080"/>
    <w:rsid w:val="00DE6C45"/>
    <w:rsid w:val="00E0023D"/>
    <w:rsid w:val="00E07024"/>
    <w:rsid w:val="00E5475A"/>
    <w:rsid w:val="00E66479"/>
    <w:rsid w:val="00E70100"/>
    <w:rsid w:val="00E82338"/>
    <w:rsid w:val="00E9679E"/>
    <w:rsid w:val="00E97478"/>
    <w:rsid w:val="00EE3740"/>
    <w:rsid w:val="00F418EE"/>
    <w:rsid w:val="00F41D3A"/>
    <w:rsid w:val="00F82F70"/>
    <w:rsid w:val="00FB63A1"/>
    <w:rsid w:val="00FF2ADB"/>
    <w:rsid w:val="00FF67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0589ECE-AC0F-4BFA-B068-EABD69655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C34ED3"/>
  </w:style>
  <w:style w:type="paragraph" w:styleId="11">
    <w:name w:val="heading 1"/>
    <w:basedOn w:val="a1"/>
    <w:next w:val="a1"/>
    <w:link w:val="12"/>
    <w:qFormat/>
    <w:rsid w:val="00DA0080"/>
    <w:pPr>
      <w:keepNext/>
      <w:spacing w:after="0" w:line="240" w:lineRule="auto"/>
      <w:jc w:val="center"/>
      <w:outlineLvl w:val="0"/>
    </w:pPr>
    <w:rPr>
      <w:rFonts w:ascii="Times New Roman" w:eastAsia="Times New Roman" w:hAnsi="Times New Roman" w:cs="Times New Roman"/>
      <w:sz w:val="28"/>
      <w:szCs w:val="24"/>
      <w:lang w:val="uk-UA" w:eastAsia="ru-RU"/>
    </w:rPr>
  </w:style>
  <w:style w:type="paragraph" w:styleId="20">
    <w:name w:val="heading 2"/>
    <w:basedOn w:val="a1"/>
    <w:next w:val="a1"/>
    <w:link w:val="21"/>
    <w:qFormat/>
    <w:rsid w:val="00DA0080"/>
    <w:pPr>
      <w:keepNext/>
      <w:spacing w:before="240" w:after="60" w:line="240" w:lineRule="auto"/>
      <w:outlineLvl w:val="1"/>
    </w:pPr>
    <w:rPr>
      <w:rFonts w:ascii="Arial" w:eastAsia="Times New Roman" w:hAnsi="Arial" w:cs="Times New Roman"/>
      <w:b/>
      <w:i/>
      <w:sz w:val="24"/>
      <w:szCs w:val="20"/>
      <w:lang w:val="uk-UA" w:eastAsia="ru-RU"/>
    </w:rPr>
  </w:style>
  <w:style w:type="paragraph" w:styleId="30">
    <w:name w:val="heading 3"/>
    <w:basedOn w:val="a1"/>
    <w:next w:val="a1"/>
    <w:link w:val="31"/>
    <w:qFormat/>
    <w:rsid w:val="00DA0080"/>
    <w:pPr>
      <w:keepNext/>
      <w:spacing w:after="0" w:line="240" w:lineRule="auto"/>
      <w:outlineLvl w:val="2"/>
    </w:pPr>
    <w:rPr>
      <w:rFonts w:ascii="Times New Roman" w:eastAsia="Times New Roman" w:hAnsi="Times New Roman" w:cs="Times New Roman"/>
      <w:sz w:val="28"/>
      <w:szCs w:val="24"/>
      <w:lang w:val="uk-UA" w:eastAsia="ru-RU"/>
    </w:rPr>
  </w:style>
  <w:style w:type="paragraph" w:styleId="41">
    <w:name w:val="heading 4"/>
    <w:basedOn w:val="a1"/>
    <w:next w:val="a1"/>
    <w:link w:val="42"/>
    <w:qFormat/>
    <w:rsid w:val="00DA0080"/>
    <w:pPr>
      <w:keepNext/>
      <w:spacing w:after="0" w:line="240" w:lineRule="auto"/>
      <w:jc w:val="both"/>
      <w:outlineLvl w:val="3"/>
    </w:pPr>
    <w:rPr>
      <w:rFonts w:ascii="Times New Roman" w:eastAsia="Times New Roman" w:hAnsi="Times New Roman" w:cs="Times New Roman"/>
      <w:sz w:val="28"/>
      <w:szCs w:val="24"/>
      <w:lang w:val="uk-UA" w:eastAsia="ru-RU"/>
    </w:rPr>
  </w:style>
  <w:style w:type="paragraph" w:styleId="50">
    <w:name w:val="heading 5"/>
    <w:basedOn w:val="a1"/>
    <w:next w:val="a1"/>
    <w:link w:val="51"/>
    <w:qFormat/>
    <w:rsid w:val="00DA0080"/>
    <w:pPr>
      <w:keepNext/>
      <w:spacing w:before="120" w:after="0" w:line="240" w:lineRule="auto"/>
      <w:ind w:firstLine="709"/>
      <w:jc w:val="both"/>
      <w:outlineLvl w:val="4"/>
    </w:pPr>
    <w:rPr>
      <w:rFonts w:ascii="Times New Roman" w:eastAsia="Times New Roman" w:hAnsi="Times New Roman" w:cs="Times New Roman"/>
      <w:bCs/>
      <w:sz w:val="28"/>
      <w:szCs w:val="24"/>
      <w:lang w:val="uk-UA" w:eastAsia="ru-RU"/>
    </w:rPr>
  </w:style>
  <w:style w:type="paragraph" w:styleId="6">
    <w:name w:val="heading 6"/>
    <w:basedOn w:val="a1"/>
    <w:next w:val="a1"/>
    <w:link w:val="60"/>
    <w:qFormat/>
    <w:rsid w:val="00DA0080"/>
    <w:pPr>
      <w:keepNext/>
      <w:spacing w:after="0" w:line="240" w:lineRule="auto"/>
      <w:jc w:val="center"/>
      <w:outlineLvl w:val="5"/>
    </w:pPr>
    <w:rPr>
      <w:rFonts w:ascii="Times New Roman" w:eastAsia="Times New Roman" w:hAnsi="Times New Roman" w:cs="Times New Roman"/>
      <w:sz w:val="28"/>
      <w:szCs w:val="26"/>
      <w:u w:val="single"/>
      <w:lang w:val="uk-UA" w:eastAsia="ru-RU"/>
    </w:rPr>
  </w:style>
  <w:style w:type="paragraph" w:styleId="7">
    <w:name w:val="heading 7"/>
    <w:basedOn w:val="a1"/>
    <w:next w:val="a1"/>
    <w:link w:val="70"/>
    <w:qFormat/>
    <w:rsid w:val="00DA0080"/>
    <w:pPr>
      <w:keepNext/>
      <w:spacing w:after="120" w:line="240" w:lineRule="auto"/>
      <w:ind w:left="720" w:firstLine="720"/>
      <w:jc w:val="both"/>
      <w:outlineLvl w:val="6"/>
    </w:pPr>
    <w:rPr>
      <w:rFonts w:ascii="Times New Roman" w:eastAsia="Times New Roman" w:hAnsi="Times New Roman" w:cs="Times New Roman"/>
      <w:caps/>
      <w:sz w:val="28"/>
      <w:szCs w:val="20"/>
      <w:lang w:val="uk-UA" w:eastAsia="ru-RU"/>
    </w:rPr>
  </w:style>
  <w:style w:type="paragraph" w:styleId="8">
    <w:name w:val="heading 8"/>
    <w:basedOn w:val="a1"/>
    <w:next w:val="a1"/>
    <w:link w:val="80"/>
    <w:qFormat/>
    <w:rsid w:val="00DA0080"/>
    <w:pPr>
      <w:keepNext/>
      <w:tabs>
        <w:tab w:val="left" w:pos="851"/>
      </w:tabs>
      <w:spacing w:after="0" w:line="240" w:lineRule="auto"/>
      <w:jc w:val="center"/>
      <w:outlineLvl w:val="7"/>
    </w:pPr>
    <w:rPr>
      <w:rFonts w:ascii="Times New Roman" w:eastAsia="Times New Roman" w:hAnsi="Times New Roman" w:cs="Times New Roman"/>
      <w:sz w:val="24"/>
      <w:szCs w:val="20"/>
      <w:lang w:val="uk-UA" w:eastAsia="ru-RU"/>
    </w:rPr>
  </w:style>
  <w:style w:type="paragraph" w:styleId="9">
    <w:name w:val="heading 9"/>
    <w:basedOn w:val="a1"/>
    <w:next w:val="a1"/>
    <w:link w:val="90"/>
    <w:qFormat/>
    <w:rsid w:val="00DA0080"/>
    <w:pPr>
      <w:keepNext/>
      <w:tabs>
        <w:tab w:val="left" w:pos="851"/>
      </w:tabs>
      <w:spacing w:after="0" w:line="240" w:lineRule="auto"/>
      <w:jc w:val="center"/>
      <w:outlineLvl w:val="8"/>
    </w:pPr>
    <w:rPr>
      <w:rFonts w:ascii="Times New Roman" w:eastAsia="Times New Roman" w:hAnsi="Times New Roman" w:cs="Times New Roman"/>
      <w:b/>
      <w:bCs/>
      <w:sz w:val="24"/>
      <w:szCs w:val="24"/>
      <w:lang w:val="uk-UA"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a6"/>
    <w:uiPriority w:val="99"/>
    <w:unhideWhenUsed/>
    <w:rsid w:val="00915020"/>
    <w:pPr>
      <w:spacing w:after="0" w:line="240" w:lineRule="auto"/>
    </w:pPr>
    <w:rPr>
      <w:rFonts w:ascii="Tahoma" w:hAnsi="Tahoma" w:cs="Tahoma"/>
      <w:sz w:val="16"/>
      <w:szCs w:val="16"/>
    </w:rPr>
  </w:style>
  <w:style w:type="character" w:customStyle="1" w:styleId="a6">
    <w:name w:val="Текст выноски Знак"/>
    <w:basedOn w:val="a2"/>
    <w:link w:val="a5"/>
    <w:uiPriority w:val="99"/>
    <w:semiHidden/>
    <w:rsid w:val="00915020"/>
    <w:rPr>
      <w:rFonts w:ascii="Tahoma" w:hAnsi="Tahoma" w:cs="Tahoma"/>
      <w:sz w:val="16"/>
      <w:szCs w:val="16"/>
    </w:rPr>
  </w:style>
  <w:style w:type="paragraph" w:customStyle="1" w:styleId="Default">
    <w:name w:val="Default"/>
    <w:rsid w:val="00F41D3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12">
    <w:name w:val="Заголовок 1 Знак"/>
    <w:basedOn w:val="a2"/>
    <w:link w:val="11"/>
    <w:rsid w:val="00DA0080"/>
    <w:rPr>
      <w:rFonts w:ascii="Times New Roman" w:eastAsia="Times New Roman" w:hAnsi="Times New Roman" w:cs="Times New Roman"/>
      <w:sz w:val="28"/>
      <w:szCs w:val="24"/>
      <w:lang w:val="uk-UA" w:eastAsia="ru-RU"/>
    </w:rPr>
  </w:style>
  <w:style w:type="character" w:customStyle="1" w:styleId="21">
    <w:name w:val="Заголовок 2 Знак"/>
    <w:basedOn w:val="a2"/>
    <w:link w:val="20"/>
    <w:rsid w:val="00DA0080"/>
    <w:rPr>
      <w:rFonts w:ascii="Arial" w:eastAsia="Times New Roman" w:hAnsi="Arial" w:cs="Times New Roman"/>
      <w:b/>
      <w:i/>
      <w:sz w:val="24"/>
      <w:szCs w:val="20"/>
      <w:lang w:val="uk-UA" w:eastAsia="ru-RU"/>
    </w:rPr>
  </w:style>
  <w:style w:type="character" w:customStyle="1" w:styleId="31">
    <w:name w:val="Заголовок 3 Знак"/>
    <w:basedOn w:val="a2"/>
    <w:link w:val="30"/>
    <w:rsid w:val="00DA0080"/>
    <w:rPr>
      <w:rFonts w:ascii="Times New Roman" w:eastAsia="Times New Roman" w:hAnsi="Times New Roman" w:cs="Times New Roman"/>
      <w:sz w:val="28"/>
      <w:szCs w:val="24"/>
      <w:lang w:val="uk-UA" w:eastAsia="ru-RU"/>
    </w:rPr>
  </w:style>
  <w:style w:type="character" w:customStyle="1" w:styleId="42">
    <w:name w:val="Заголовок 4 Знак"/>
    <w:basedOn w:val="a2"/>
    <w:link w:val="41"/>
    <w:rsid w:val="00DA0080"/>
    <w:rPr>
      <w:rFonts w:ascii="Times New Roman" w:eastAsia="Times New Roman" w:hAnsi="Times New Roman" w:cs="Times New Roman"/>
      <w:sz w:val="28"/>
      <w:szCs w:val="24"/>
      <w:lang w:val="uk-UA" w:eastAsia="ru-RU"/>
    </w:rPr>
  </w:style>
  <w:style w:type="character" w:customStyle="1" w:styleId="51">
    <w:name w:val="Заголовок 5 Знак"/>
    <w:basedOn w:val="a2"/>
    <w:link w:val="50"/>
    <w:rsid w:val="00DA0080"/>
    <w:rPr>
      <w:rFonts w:ascii="Times New Roman" w:eastAsia="Times New Roman" w:hAnsi="Times New Roman" w:cs="Times New Roman"/>
      <w:bCs/>
      <w:sz w:val="28"/>
      <w:szCs w:val="24"/>
      <w:lang w:val="uk-UA" w:eastAsia="ru-RU"/>
    </w:rPr>
  </w:style>
  <w:style w:type="character" w:customStyle="1" w:styleId="60">
    <w:name w:val="Заголовок 6 Знак"/>
    <w:basedOn w:val="a2"/>
    <w:link w:val="6"/>
    <w:rsid w:val="00DA0080"/>
    <w:rPr>
      <w:rFonts w:ascii="Times New Roman" w:eastAsia="Times New Roman" w:hAnsi="Times New Roman" w:cs="Times New Roman"/>
      <w:sz w:val="28"/>
      <w:szCs w:val="26"/>
      <w:u w:val="single"/>
      <w:lang w:val="uk-UA" w:eastAsia="ru-RU"/>
    </w:rPr>
  </w:style>
  <w:style w:type="character" w:customStyle="1" w:styleId="70">
    <w:name w:val="Заголовок 7 Знак"/>
    <w:basedOn w:val="a2"/>
    <w:link w:val="7"/>
    <w:rsid w:val="00DA0080"/>
    <w:rPr>
      <w:rFonts w:ascii="Times New Roman" w:eastAsia="Times New Roman" w:hAnsi="Times New Roman" w:cs="Times New Roman"/>
      <w:caps/>
      <w:sz w:val="28"/>
      <w:szCs w:val="20"/>
      <w:lang w:val="uk-UA" w:eastAsia="ru-RU"/>
    </w:rPr>
  </w:style>
  <w:style w:type="character" w:customStyle="1" w:styleId="80">
    <w:name w:val="Заголовок 8 Знак"/>
    <w:basedOn w:val="a2"/>
    <w:link w:val="8"/>
    <w:rsid w:val="00DA0080"/>
    <w:rPr>
      <w:rFonts w:ascii="Times New Roman" w:eastAsia="Times New Roman" w:hAnsi="Times New Roman" w:cs="Times New Roman"/>
      <w:sz w:val="24"/>
      <w:szCs w:val="20"/>
      <w:lang w:val="uk-UA" w:eastAsia="ru-RU"/>
    </w:rPr>
  </w:style>
  <w:style w:type="character" w:customStyle="1" w:styleId="90">
    <w:name w:val="Заголовок 9 Знак"/>
    <w:basedOn w:val="a2"/>
    <w:link w:val="9"/>
    <w:rsid w:val="00DA0080"/>
    <w:rPr>
      <w:rFonts w:ascii="Times New Roman" w:eastAsia="Times New Roman" w:hAnsi="Times New Roman" w:cs="Times New Roman"/>
      <w:b/>
      <w:bCs/>
      <w:sz w:val="24"/>
      <w:szCs w:val="24"/>
      <w:lang w:val="uk-UA" w:eastAsia="ru-RU"/>
    </w:rPr>
  </w:style>
  <w:style w:type="paragraph" w:styleId="a7">
    <w:name w:val="Body Text"/>
    <w:basedOn w:val="a1"/>
    <w:link w:val="a8"/>
    <w:uiPriority w:val="99"/>
    <w:rsid w:val="00DA0080"/>
    <w:pPr>
      <w:spacing w:after="0" w:line="240" w:lineRule="auto"/>
      <w:jc w:val="right"/>
    </w:pPr>
    <w:rPr>
      <w:rFonts w:ascii="Times New Roman" w:eastAsia="Times New Roman" w:hAnsi="Times New Roman" w:cs="Times New Roman"/>
      <w:sz w:val="24"/>
      <w:szCs w:val="24"/>
      <w:lang w:val="uk-UA" w:eastAsia="ru-RU"/>
    </w:rPr>
  </w:style>
  <w:style w:type="character" w:customStyle="1" w:styleId="a8">
    <w:name w:val="Основной текст Знак"/>
    <w:basedOn w:val="a2"/>
    <w:link w:val="a7"/>
    <w:uiPriority w:val="99"/>
    <w:rsid w:val="00DA0080"/>
    <w:rPr>
      <w:rFonts w:ascii="Times New Roman" w:eastAsia="Times New Roman" w:hAnsi="Times New Roman" w:cs="Times New Roman"/>
      <w:sz w:val="24"/>
      <w:szCs w:val="24"/>
      <w:lang w:val="uk-UA" w:eastAsia="ru-RU"/>
    </w:rPr>
  </w:style>
  <w:style w:type="paragraph" w:styleId="22">
    <w:name w:val="Body Text 2"/>
    <w:basedOn w:val="a1"/>
    <w:link w:val="23"/>
    <w:rsid w:val="00DA0080"/>
    <w:pPr>
      <w:spacing w:after="0" w:line="240" w:lineRule="auto"/>
      <w:jc w:val="both"/>
    </w:pPr>
    <w:rPr>
      <w:rFonts w:ascii="Times New Roman" w:eastAsia="Times New Roman" w:hAnsi="Times New Roman" w:cs="Times New Roman"/>
      <w:bCs/>
      <w:sz w:val="24"/>
      <w:szCs w:val="24"/>
      <w:lang w:val="uk-UA" w:eastAsia="ru-RU"/>
    </w:rPr>
  </w:style>
  <w:style w:type="character" w:customStyle="1" w:styleId="23">
    <w:name w:val="Основной текст 2 Знак"/>
    <w:basedOn w:val="a2"/>
    <w:link w:val="22"/>
    <w:rsid w:val="00DA0080"/>
    <w:rPr>
      <w:rFonts w:ascii="Times New Roman" w:eastAsia="Times New Roman" w:hAnsi="Times New Roman" w:cs="Times New Roman"/>
      <w:bCs/>
      <w:sz w:val="24"/>
      <w:szCs w:val="24"/>
      <w:lang w:val="uk-UA" w:eastAsia="ru-RU"/>
    </w:rPr>
  </w:style>
  <w:style w:type="paragraph" w:styleId="a9">
    <w:name w:val="Title"/>
    <w:basedOn w:val="a1"/>
    <w:link w:val="aa"/>
    <w:qFormat/>
    <w:rsid w:val="00DA0080"/>
    <w:pPr>
      <w:spacing w:after="0" w:line="240" w:lineRule="auto"/>
      <w:jc w:val="center"/>
    </w:pPr>
    <w:rPr>
      <w:rFonts w:ascii="Times New Roman" w:eastAsia="Times New Roman" w:hAnsi="Times New Roman" w:cs="Times New Roman"/>
      <w:sz w:val="28"/>
      <w:szCs w:val="24"/>
      <w:lang w:val="uk-UA" w:eastAsia="ru-RU"/>
    </w:rPr>
  </w:style>
  <w:style w:type="character" w:customStyle="1" w:styleId="aa">
    <w:name w:val="Название Знак"/>
    <w:basedOn w:val="a2"/>
    <w:link w:val="a9"/>
    <w:rsid w:val="00DA0080"/>
    <w:rPr>
      <w:rFonts w:ascii="Times New Roman" w:eastAsia="Times New Roman" w:hAnsi="Times New Roman" w:cs="Times New Roman"/>
      <w:sz w:val="28"/>
      <w:szCs w:val="24"/>
      <w:lang w:val="uk-UA" w:eastAsia="ru-RU"/>
    </w:rPr>
  </w:style>
  <w:style w:type="paragraph" w:styleId="ab">
    <w:name w:val="Body Text Indent"/>
    <w:basedOn w:val="a1"/>
    <w:link w:val="ac"/>
    <w:rsid w:val="00DA0080"/>
    <w:pPr>
      <w:spacing w:after="0" w:line="240" w:lineRule="auto"/>
      <w:ind w:firstLine="708"/>
    </w:pPr>
    <w:rPr>
      <w:rFonts w:ascii="Times New Roman" w:eastAsia="Times New Roman" w:hAnsi="Times New Roman" w:cs="Times New Roman"/>
      <w:bCs/>
      <w:sz w:val="28"/>
      <w:szCs w:val="24"/>
      <w:lang w:val="uk-UA" w:eastAsia="ru-RU"/>
    </w:rPr>
  </w:style>
  <w:style w:type="character" w:customStyle="1" w:styleId="ac">
    <w:name w:val="Основной текст с отступом Знак"/>
    <w:basedOn w:val="a2"/>
    <w:link w:val="ab"/>
    <w:rsid w:val="00DA0080"/>
    <w:rPr>
      <w:rFonts w:ascii="Times New Roman" w:eastAsia="Times New Roman" w:hAnsi="Times New Roman" w:cs="Times New Roman"/>
      <w:bCs/>
      <w:sz w:val="28"/>
      <w:szCs w:val="24"/>
      <w:lang w:val="uk-UA" w:eastAsia="ru-RU"/>
    </w:rPr>
  </w:style>
  <w:style w:type="paragraph" w:styleId="32">
    <w:name w:val="Body Text 3"/>
    <w:basedOn w:val="a1"/>
    <w:link w:val="33"/>
    <w:rsid w:val="00DA0080"/>
    <w:pPr>
      <w:spacing w:after="0" w:line="240" w:lineRule="auto"/>
      <w:jc w:val="both"/>
    </w:pPr>
    <w:rPr>
      <w:rFonts w:ascii="Times New Roman" w:eastAsia="Times New Roman" w:hAnsi="Times New Roman" w:cs="Times New Roman"/>
      <w:sz w:val="28"/>
      <w:szCs w:val="24"/>
      <w:lang w:val="uk-UA" w:eastAsia="ru-RU"/>
    </w:rPr>
  </w:style>
  <w:style w:type="character" w:customStyle="1" w:styleId="33">
    <w:name w:val="Основной текст 3 Знак"/>
    <w:basedOn w:val="a2"/>
    <w:link w:val="32"/>
    <w:rsid w:val="00DA0080"/>
    <w:rPr>
      <w:rFonts w:ascii="Times New Roman" w:eastAsia="Times New Roman" w:hAnsi="Times New Roman" w:cs="Times New Roman"/>
      <w:sz w:val="28"/>
      <w:szCs w:val="24"/>
      <w:lang w:val="uk-UA" w:eastAsia="ru-RU"/>
    </w:rPr>
  </w:style>
  <w:style w:type="paragraph" w:styleId="24">
    <w:name w:val="Body Text Indent 2"/>
    <w:basedOn w:val="a1"/>
    <w:link w:val="25"/>
    <w:rsid w:val="00DA0080"/>
    <w:pPr>
      <w:spacing w:after="0" w:line="240" w:lineRule="auto"/>
      <w:ind w:firstLine="705"/>
      <w:jc w:val="both"/>
    </w:pPr>
    <w:rPr>
      <w:rFonts w:ascii="Times New Roman" w:eastAsia="Times New Roman" w:hAnsi="Times New Roman" w:cs="Times New Roman"/>
      <w:sz w:val="28"/>
      <w:szCs w:val="24"/>
      <w:lang w:val="uk-UA" w:eastAsia="ru-RU"/>
    </w:rPr>
  </w:style>
  <w:style w:type="character" w:customStyle="1" w:styleId="25">
    <w:name w:val="Основной текст с отступом 2 Знак"/>
    <w:basedOn w:val="a2"/>
    <w:link w:val="24"/>
    <w:rsid w:val="00DA0080"/>
    <w:rPr>
      <w:rFonts w:ascii="Times New Roman" w:eastAsia="Times New Roman" w:hAnsi="Times New Roman" w:cs="Times New Roman"/>
      <w:sz w:val="28"/>
      <w:szCs w:val="24"/>
      <w:lang w:val="uk-UA" w:eastAsia="ru-RU"/>
    </w:rPr>
  </w:style>
  <w:style w:type="paragraph" w:styleId="ad">
    <w:name w:val="footer"/>
    <w:basedOn w:val="a1"/>
    <w:link w:val="ae"/>
    <w:uiPriority w:val="99"/>
    <w:rsid w:val="00DA0080"/>
    <w:pPr>
      <w:tabs>
        <w:tab w:val="center" w:pos="4677"/>
        <w:tab w:val="right" w:pos="9355"/>
      </w:tabs>
      <w:spacing w:after="0" w:line="240" w:lineRule="auto"/>
    </w:pPr>
    <w:rPr>
      <w:rFonts w:ascii="Times New Roman" w:eastAsia="Times New Roman" w:hAnsi="Times New Roman" w:cs="Times New Roman"/>
      <w:sz w:val="24"/>
      <w:szCs w:val="24"/>
      <w:lang w:val="uk-UA" w:eastAsia="ru-RU"/>
    </w:rPr>
  </w:style>
  <w:style w:type="character" w:customStyle="1" w:styleId="ae">
    <w:name w:val="Нижний колонтитул Знак"/>
    <w:basedOn w:val="a2"/>
    <w:link w:val="ad"/>
    <w:uiPriority w:val="99"/>
    <w:rsid w:val="00DA0080"/>
    <w:rPr>
      <w:rFonts w:ascii="Times New Roman" w:eastAsia="Times New Roman" w:hAnsi="Times New Roman" w:cs="Times New Roman"/>
      <w:sz w:val="24"/>
      <w:szCs w:val="24"/>
      <w:lang w:val="uk-UA" w:eastAsia="ru-RU"/>
    </w:rPr>
  </w:style>
  <w:style w:type="character" w:styleId="af">
    <w:name w:val="page number"/>
    <w:basedOn w:val="a2"/>
    <w:rsid w:val="00DA0080"/>
  </w:style>
  <w:style w:type="paragraph" w:styleId="34">
    <w:name w:val="Body Text Indent 3"/>
    <w:basedOn w:val="a1"/>
    <w:link w:val="35"/>
    <w:rsid w:val="00DA0080"/>
    <w:pPr>
      <w:tabs>
        <w:tab w:val="left" w:pos="993"/>
      </w:tabs>
      <w:spacing w:after="0" w:line="240" w:lineRule="auto"/>
      <w:ind w:firstLine="709"/>
      <w:jc w:val="both"/>
    </w:pPr>
    <w:rPr>
      <w:rFonts w:ascii="Times New Roman" w:eastAsia="Times New Roman" w:hAnsi="Times New Roman" w:cs="Times New Roman"/>
      <w:sz w:val="28"/>
      <w:szCs w:val="28"/>
      <w:lang w:val="uk-UA" w:eastAsia="ru-RU"/>
    </w:rPr>
  </w:style>
  <w:style w:type="character" w:customStyle="1" w:styleId="35">
    <w:name w:val="Основной текст с отступом 3 Знак"/>
    <w:basedOn w:val="a2"/>
    <w:link w:val="34"/>
    <w:rsid w:val="00DA0080"/>
    <w:rPr>
      <w:rFonts w:ascii="Times New Roman" w:eastAsia="Times New Roman" w:hAnsi="Times New Roman" w:cs="Times New Roman"/>
      <w:sz w:val="28"/>
      <w:szCs w:val="28"/>
      <w:lang w:val="uk-UA" w:eastAsia="ru-RU"/>
    </w:rPr>
  </w:style>
  <w:style w:type="paragraph" w:styleId="af0">
    <w:name w:val="Block Text"/>
    <w:basedOn w:val="a1"/>
    <w:rsid w:val="00DA0080"/>
    <w:pPr>
      <w:spacing w:after="0" w:line="240" w:lineRule="auto"/>
      <w:ind w:left="-57" w:right="-57"/>
      <w:jc w:val="center"/>
    </w:pPr>
    <w:rPr>
      <w:rFonts w:ascii="Arial" w:eastAsia="Times New Roman" w:hAnsi="Arial" w:cs="Arial"/>
      <w:sz w:val="24"/>
      <w:szCs w:val="24"/>
      <w:lang w:val="uk-UA" w:eastAsia="ru-RU"/>
    </w:rPr>
  </w:style>
  <w:style w:type="paragraph" w:styleId="af1">
    <w:name w:val="header"/>
    <w:basedOn w:val="a1"/>
    <w:link w:val="af2"/>
    <w:rsid w:val="00DA0080"/>
    <w:pPr>
      <w:tabs>
        <w:tab w:val="center" w:pos="4677"/>
        <w:tab w:val="right" w:pos="9355"/>
      </w:tabs>
      <w:spacing w:after="0" w:line="240" w:lineRule="auto"/>
    </w:pPr>
    <w:rPr>
      <w:rFonts w:ascii="Times New Roman" w:eastAsia="Times New Roman" w:hAnsi="Times New Roman" w:cs="Times New Roman"/>
      <w:sz w:val="24"/>
      <w:szCs w:val="24"/>
      <w:lang w:val="uk-UA" w:eastAsia="ru-RU"/>
    </w:rPr>
  </w:style>
  <w:style w:type="character" w:customStyle="1" w:styleId="af2">
    <w:name w:val="Верхний колонтитул Знак"/>
    <w:basedOn w:val="a2"/>
    <w:link w:val="af1"/>
    <w:rsid w:val="00DA0080"/>
    <w:rPr>
      <w:rFonts w:ascii="Times New Roman" w:eastAsia="Times New Roman" w:hAnsi="Times New Roman" w:cs="Times New Roman"/>
      <w:sz w:val="24"/>
      <w:szCs w:val="24"/>
      <w:lang w:val="uk-UA" w:eastAsia="ru-RU"/>
    </w:rPr>
  </w:style>
  <w:style w:type="paragraph" w:customStyle="1" w:styleId="TableContents">
    <w:name w:val="Table Contents"/>
    <w:basedOn w:val="a1"/>
    <w:rsid w:val="00DA0080"/>
    <w:pPr>
      <w:suppressLineNumbers/>
      <w:spacing w:after="0" w:line="240" w:lineRule="auto"/>
      <w:jc w:val="both"/>
    </w:pPr>
    <w:rPr>
      <w:rFonts w:ascii="Times New Roman" w:eastAsia="Times New Roman" w:hAnsi="Times New Roman" w:cs="Times New Roman"/>
      <w:sz w:val="28"/>
      <w:szCs w:val="20"/>
      <w:lang w:eastAsia="ar-SA"/>
    </w:rPr>
  </w:style>
  <w:style w:type="paragraph" w:customStyle="1" w:styleId="220">
    <w:name w:val="Основной текст с отступом 22"/>
    <w:basedOn w:val="a1"/>
    <w:rsid w:val="00DA0080"/>
    <w:pPr>
      <w:suppressAutoHyphens/>
      <w:spacing w:after="0" w:line="240" w:lineRule="auto"/>
      <w:ind w:firstLine="284"/>
      <w:jc w:val="both"/>
    </w:pPr>
    <w:rPr>
      <w:rFonts w:ascii="Times New Roman" w:eastAsia="Times New Roman" w:hAnsi="Times New Roman" w:cs="Times New Roman"/>
      <w:sz w:val="24"/>
      <w:szCs w:val="20"/>
      <w:lang w:val="uk-UA" w:eastAsia="ar-SA"/>
    </w:rPr>
  </w:style>
  <w:style w:type="paragraph" w:customStyle="1" w:styleId="13">
    <w:name w:val="Цитата1"/>
    <w:basedOn w:val="a1"/>
    <w:rsid w:val="00DA0080"/>
    <w:pPr>
      <w:suppressAutoHyphens/>
      <w:spacing w:after="0" w:line="240" w:lineRule="auto"/>
      <w:ind w:left="-250" w:right="-250"/>
      <w:jc w:val="center"/>
    </w:pPr>
    <w:rPr>
      <w:rFonts w:ascii="Times New Roman" w:eastAsia="Times New Roman" w:hAnsi="Times New Roman" w:cs="Times New Roman"/>
      <w:b/>
      <w:sz w:val="24"/>
      <w:szCs w:val="20"/>
      <w:lang w:val="uk-UA" w:eastAsia="ar-SA"/>
    </w:rPr>
  </w:style>
  <w:style w:type="paragraph" w:customStyle="1" w:styleId="310">
    <w:name w:val="Основной текст с отступом 31"/>
    <w:basedOn w:val="a1"/>
    <w:rsid w:val="00DA0080"/>
    <w:pPr>
      <w:suppressAutoHyphens/>
      <w:spacing w:after="0" w:line="240" w:lineRule="auto"/>
      <w:ind w:hanging="108"/>
      <w:jc w:val="both"/>
    </w:pPr>
    <w:rPr>
      <w:rFonts w:ascii="Times New Roman" w:eastAsia="Times New Roman" w:hAnsi="Times New Roman" w:cs="Times New Roman"/>
      <w:b/>
      <w:sz w:val="24"/>
      <w:szCs w:val="20"/>
      <w:lang w:val="uk-UA" w:eastAsia="ar-SA"/>
    </w:rPr>
  </w:style>
  <w:style w:type="table" w:styleId="af3">
    <w:name w:val="Table Grid"/>
    <w:basedOn w:val="a3"/>
    <w:uiPriority w:val="59"/>
    <w:rsid w:val="00DA00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1"/>
    <w:rsid w:val="00DA0080"/>
    <w:pPr>
      <w:suppressAutoHyphens/>
      <w:spacing w:after="0" w:line="240" w:lineRule="auto"/>
      <w:jc w:val="both"/>
    </w:pPr>
    <w:rPr>
      <w:rFonts w:ascii="Times New Roman" w:eastAsia="Times New Roman" w:hAnsi="Times New Roman" w:cs="Times New Roman"/>
      <w:bCs/>
      <w:sz w:val="24"/>
      <w:szCs w:val="24"/>
      <w:lang w:val="uk-UA" w:eastAsia="ar-SA"/>
    </w:rPr>
  </w:style>
  <w:style w:type="paragraph" w:customStyle="1" w:styleId="211">
    <w:name w:val="Основной текст с отступом 21"/>
    <w:basedOn w:val="a1"/>
    <w:rsid w:val="00DA0080"/>
    <w:pPr>
      <w:suppressAutoHyphens/>
      <w:spacing w:after="0" w:line="240" w:lineRule="auto"/>
      <w:ind w:firstLine="284"/>
      <w:jc w:val="both"/>
    </w:pPr>
    <w:rPr>
      <w:rFonts w:ascii="Times New Roman" w:eastAsia="Times New Roman" w:hAnsi="Times New Roman" w:cs="Times New Roman"/>
      <w:sz w:val="24"/>
      <w:szCs w:val="20"/>
      <w:lang w:val="uk-UA" w:eastAsia="ar-SA"/>
    </w:rPr>
  </w:style>
  <w:style w:type="paragraph" w:customStyle="1" w:styleId="320">
    <w:name w:val="Основной текст с отступом 32"/>
    <w:basedOn w:val="a1"/>
    <w:rsid w:val="00DA0080"/>
    <w:pPr>
      <w:suppressAutoHyphens/>
      <w:spacing w:after="0" w:line="240" w:lineRule="auto"/>
      <w:ind w:hanging="108"/>
      <w:jc w:val="both"/>
    </w:pPr>
    <w:rPr>
      <w:rFonts w:ascii="Times New Roman" w:eastAsia="Times New Roman" w:hAnsi="Times New Roman" w:cs="Times New Roman"/>
      <w:b/>
      <w:sz w:val="24"/>
      <w:szCs w:val="20"/>
      <w:lang w:val="uk-UA" w:eastAsia="ar-SA"/>
    </w:rPr>
  </w:style>
  <w:style w:type="character" w:customStyle="1" w:styleId="WW8Num9z0">
    <w:name w:val="WW8Num9z0"/>
    <w:rsid w:val="00DA0080"/>
    <w:rPr>
      <w:rFonts w:ascii="Symbol" w:hAnsi="Symbol"/>
    </w:rPr>
  </w:style>
  <w:style w:type="paragraph" w:customStyle="1" w:styleId="af4">
    <w:name w:val="Текст в заданном формате"/>
    <w:basedOn w:val="a1"/>
    <w:rsid w:val="00DA0080"/>
    <w:pPr>
      <w:widowControl w:val="0"/>
      <w:suppressAutoHyphens/>
      <w:spacing w:after="0" w:line="240" w:lineRule="auto"/>
    </w:pPr>
    <w:rPr>
      <w:rFonts w:ascii="Courier New" w:eastAsia="Courier New" w:hAnsi="Courier New" w:cs="Courier New"/>
      <w:sz w:val="20"/>
      <w:szCs w:val="20"/>
      <w:lang w:val="uk-UA"/>
    </w:rPr>
  </w:style>
  <w:style w:type="character" w:customStyle="1" w:styleId="14">
    <w:name w:val="Заголовок №1_"/>
    <w:link w:val="15"/>
    <w:uiPriority w:val="99"/>
    <w:locked/>
    <w:rsid w:val="00DA0080"/>
    <w:rPr>
      <w:b/>
      <w:sz w:val="26"/>
      <w:shd w:val="clear" w:color="auto" w:fill="FFFFFF"/>
    </w:rPr>
  </w:style>
  <w:style w:type="paragraph" w:customStyle="1" w:styleId="15">
    <w:name w:val="Заголовок №1"/>
    <w:basedOn w:val="a1"/>
    <w:link w:val="14"/>
    <w:uiPriority w:val="99"/>
    <w:rsid w:val="00DA0080"/>
    <w:pPr>
      <w:widowControl w:val="0"/>
      <w:shd w:val="clear" w:color="auto" w:fill="FFFFFF"/>
      <w:spacing w:before="300" w:after="300" w:line="240" w:lineRule="atLeast"/>
      <w:jc w:val="both"/>
      <w:outlineLvl w:val="0"/>
    </w:pPr>
    <w:rPr>
      <w:b/>
      <w:sz w:val="26"/>
    </w:rPr>
  </w:style>
  <w:style w:type="paragraph" w:styleId="af5">
    <w:name w:val="List Paragraph"/>
    <w:basedOn w:val="a1"/>
    <w:uiPriority w:val="34"/>
    <w:qFormat/>
    <w:rsid w:val="00DA0080"/>
    <w:pPr>
      <w:spacing w:after="200" w:line="276" w:lineRule="auto"/>
      <w:ind w:left="720"/>
      <w:contextualSpacing/>
    </w:pPr>
    <w:rPr>
      <w:rFonts w:ascii="Calibri" w:eastAsia="Times New Roman" w:hAnsi="Calibri" w:cs="Times New Roman"/>
      <w:lang w:eastAsia="ru-RU"/>
    </w:rPr>
  </w:style>
  <w:style w:type="character" w:customStyle="1" w:styleId="WW8Num2z0">
    <w:name w:val="WW8Num2z0"/>
    <w:rsid w:val="003D412D"/>
    <w:rPr>
      <w:rFonts w:ascii="Symbol" w:hAnsi="Symbol"/>
    </w:rPr>
  </w:style>
  <w:style w:type="character" w:customStyle="1" w:styleId="WW8Num3z0">
    <w:name w:val="WW8Num3z0"/>
    <w:rsid w:val="003D412D"/>
    <w:rPr>
      <w:rFonts w:ascii="OpenSymbol" w:hAnsi="OpenSymbol"/>
    </w:rPr>
  </w:style>
  <w:style w:type="character" w:customStyle="1" w:styleId="Absatz-Standardschriftart">
    <w:name w:val="Absatz-Standardschriftart"/>
    <w:rsid w:val="003D412D"/>
  </w:style>
  <w:style w:type="character" w:customStyle="1" w:styleId="WW-Absatz-Standardschriftart">
    <w:name w:val="WW-Absatz-Standardschriftart"/>
    <w:rsid w:val="003D412D"/>
  </w:style>
  <w:style w:type="character" w:customStyle="1" w:styleId="WW-Absatz-Standardschriftart1">
    <w:name w:val="WW-Absatz-Standardschriftart1"/>
    <w:rsid w:val="003D412D"/>
  </w:style>
  <w:style w:type="character" w:customStyle="1" w:styleId="WW-Absatz-Standardschriftart11">
    <w:name w:val="WW-Absatz-Standardschriftart11"/>
    <w:rsid w:val="003D412D"/>
  </w:style>
  <w:style w:type="character" w:customStyle="1" w:styleId="WW8Num5z0">
    <w:name w:val="WW8Num5z0"/>
    <w:rsid w:val="003D412D"/>
    <w:rPr>
      <w:rFonts w:ascii="OpenSymbol" w:hAnsi="OpenSymbol"/>
    </w:rPr>
  </w:style>
  <w:style w:type="character" w:customStyle="1" w:styleId="WW-Absatz-Standardschriftart111">
    <w:name w:val="WW-Absatz-Standardschriftart111"/>
    <w:rsid w:val="003D412D"/>
  </w:style>
  <w:style w:type="character" w:customStyle="1" w:styleId="WW8Num7z0">
    <w:name w:val="WW8Num7z0"/>
    <w:rsid w:val="003D412D"/>
    <w:rPr>
      <w:rFonts w:ascii="Symbol" w:hAnsi="Symbol"/>
    </w:rPr>
  </w:style>
  <w:style w:type="character" w:customStyle="1" w:styleId="WW8Num7z1">
    <w:name w:val="WW8Num7z1"/>
    <w:rsid w:val="003D412D"/>
    <w:rPr>
      <w:rFonts w:ascii="OpenSymbol" w:hAnsi="OpenSymbol" w:cs="OpenSymbol"/>
    </w:rPr>
  </w:style>
  <w:style w:type="character" w:customStyle="1" w:styleId="WW8Num8z0">
    <w:name w:val="WW8Num8z0"/>
    <w:rsid w:val="003D412D"/>
    <w:rPr>
      <w:rFonts w:ascii="Symbol" w:hAnsi="Symbol"/>
    </w:rPr>
  </w:style>
  <w:style w:type="character" w:customStyle="1" w:styleId="WW8Num8z1">
    <w:name w:val="WW8Num8z1"/>
    <w:rsid w:val="003D412D"/>
    <w:rPr>
      <w:rFonts w:ascii="OpenSymbol" w:hAnsi="OpenSymbol" w:cs="OpenSymbol"/>
    </w:rPr>
  </w:style>
  <w:style w:type="character" w:customStyle="1" w:styleId="WW8Num9z1">
    <w:name w:val="WW8Num9z1"/>
    <w:rsid w:val="003D412D"/>
    <w:rPr>
      <w:rFonts w:ascii="OpenSymbol" w:hAnsi="OpenSymbol" w:cs="Courier New"/>
    </w:rPr>
  </w:style>
  <w:style w:type="character" w:customStyle="1" w:styleId="WW8Num10z0">
    <w:name w:val="WW8Num10z0"/>
    <w:rsid w:val="003D412D"/>
    <w:rPr>
      <w:rFonts w:ascii="Symbol" w:hAnsi="Symbol"/>
    </w:rPr>
  </w:style>
  <w:style w:type="character" w:customStyle="1" w:styleId="WW8Num10z1">
    <w:name w:val="WW8Num10z1"/>
    <w:rsid w:val="003D412D"/>
    <w:rPr>
      <w:rFonts w:ascii="OpenSymbol" w:hAnsi="OpenSymbol" w:cs="OpenSymbol"/>
    </w:rPr>
  </w:style>
  <w:style w:type="character" w:customStyle="1" w:styleId="WW8Num11z0">
    <w:name w:val="WW8Num11z0"/>
    <w:rsid w:val="003D412D"/>
    <w:rPr>
      <w:rFonts w:ascii="Symbol" w:hAnsi="Symbol"/>
    </w:rPr>
  </w:style>
  <w:style w:type="character" w:customStyle="1" w:styleId="WW8Num11z1">
    <w:name w:val="WW8Num11z1"/>
    <w:rsid w:val="003D412D"/>
    <w:rPr>
      <w:rFonts w:ascii="OpenSymbol" w:hAnsi="OpenSymbol" w:cs="OpenSymbol"/>
    </w:rPr>
  </w:style>
  <w:style w:type="character" w:customStyle="1" w:styleId="WW8Num12z0">
    <w:name w:val="WW8Num12z0"/>
    <w:rsid w:val="003D412D"/>
    <w:rPr>
      <w:rFonts w:ascii="Symbol" w:hAnsi="Symbol"/>
    </w:rPr>
  </w:style>
  <w:style w:type="character" w:customStyle="1" w:styleId="WW8Num12z1">
    <w:name w:val="WW8Num12z1"/>
    <w:rsid w:val="003D412D"/>
    <w:rPr>
      <w:rFonts w:ascii="OpenSymbol" w:hAnsi="OpenSymbol" w:cs="Courier New"/>
    </w:rPr>
  </w:style>
  <w:style w:type="character" w:customStyle="1" w:styleId="WW8Num13z0">
    <w:name w:val="WW8Num13z0"/>
    <w:rsid w:val="003D412D"/>
    <w:rPr>
      <w:rFonts w:ascii="Symbol" w:hAnsi="Symbol"/>
    </w:rPr>
  </w:style>
  <w:style w:type="character" w:customStyle="1" w:styleId="WW8Num13z1">
    <w:name w:val="WW8Num13z1"/>
    <w:rsid w:val="003D412D"/>
    <w:rPr>
      <w:rFonts w:ascii="OpenSymbol" w:hAnsi="OpenSymbol" w:cs="OpenSymbol"/>
    </w:rPr>
  </w:style>
  <w:style w:type="character" w:customStyle="1" w:styleId="WW8Num14z0">
    <w:name w:val="WW8Num14z0"/>
    <w:rsid w:val="003D412D"/>
    <w:rPr>
      <w:rFonts w:ascii="Symbol" w:hAnsi="Symbol"/>
    </w:rPr>
  </w:style>
  <w:style w:type="character" w:customStyle="1" w:styleId="WW8Num14z1">
    <w:name w:val="WW8Num14z1"/>
    <w:rsid w:val="003D412D"/>
    <w:rPr>
      <w:rFonts w:ascii="OpenSymbol" w:hAnsi="OpenSymbol" w:cs="Courier New"/>
    </w:rPr>
  </w:style>
  <w:style w:type="character" w:customStyle="1" w:styleId="WW8Num15z0">
    <w:name w:val="WW8Num15z0"/>
    <w:rsid w:val="003D412D"/>
    <w:rPr>
      <w:rFonts w:ascii="Symbol" w:hAnsi="Symbol" w:cs="OpenSymbol"/>
    </w:rPr>
  </w:style>
  <w:style w:type="character" w:customStyle="1" w:styleId="WW8Num15z1">
    <w:name w:val="WW8Num15z1"/>
    <w:rsid w:val="003D412D"/>
    <w:rPr>
      <w:rFonts w:ascii="OpenSymbol" w:hAnsi="OpenSymbol" w:cs="Courier New"/>
    </w:rPr>
  </w:style>
  <w:style w:type="character" w:customStyle="1" w:styleId="WW-Absatz-Standardschriftart1111">
    <w:name w:val="WW-Absatz-Standardschriftart1111"/>
    <w:rsid w:val="003D412D"/>
  </w:style>
  <w:style w:type="character" w:customStyle="1" w:styleId="WW-Absatz-Standardschriftart11111">
    <w:name w:val="WW-Absatz-Standardschriftart11111"/>
    <w:rsid w:val="003D412D"/>
  </w:style>
  <w:style w:type="character" w:customStyle="1" w:styleId="WW8Num16z0">
    <w:name w:val="WW8Num16z0"/>
    <w:rsid w:val="003D412D"/>
    <w:rPr>
      <w:rFonts w:ascii="Symbol" w:hAnsi="Symbol"/>
    </w:rPr>
  </w:style>
  <w:style w:type="character" w:customStyle="1" w:styleId="WW8Num16z1">
    <w:name w:val="WW8Num16z1"/>
    <w:rsid w:val="003D412D"/>
    <w:rPr>
      <w:rFonts w:ascii="OpenSymbol" w:hAnsi="OpenSymbol" w:cs="OpenSymbol"/>
    </w:rPr>
  </w:style>
  <w:style w:type="character" w:customStyle="1" w:styleId="WW8Num17z0">
    <w:name w:val="WW8Num17z0"/>
    <w:rsid w:val="003D412D"/>
    <w:rPr>
      <w:rFonts w:ascii="Symbol" w:hAnsi="Symbol"/>
    </w:rPr>
  </w:style>
  <w:style w:type="character" w:customStyle="1" w:styleId="WW8Num17z1">
    <w:name w:val="WW8Num17z1"/>
    <w:rsid w:val="003D412D"/>
    <w:rPr>
      <w:rFonts w:ascii="OpenSymbol" w:hAnsi="OpenSymbol" w:cs="OpenSymbol"/>
    </w:rPr>
  </w:style>
  <w:style w:type="character" w:customStyle="1" w:styleId="WW8Num18z0">
    <w:name w:val="WW8Num18z0"/>
    <w:rsid w:val="003D412D"/>
    <w:rPr>
      <w:rFonts w:ascii="Symbol" w:hAnsi="Symbol"/>
    </w:rPr>
  </w:style>
  <w:style w:type="character" w:customStyle="1" w:styleId="WW8Num18z1">
    <w:name w:val="WW8Num18z1"/>
    <w:rsid w:val="003D412D"/>
    <w:rPr>
      <w:rFonts w:ascii="OpenSymbol" w:hAnsi="OpenSymbol" w:cs="Courier New"/>
    </w:rPr>
  </w:style>
  <w:style w:type="character" w:customStyle="1" w:styleId="WW8Num19z0">
    <w:name w:val="WW8Num19z0"/>
    <w:rsid w:val="003D412D"/>
    <w:rPr>
      <w:rFonts w:ascii="Symbol" w:hAnsi="Symbol"/>
    </w:rPr>
  </w:style>
  <w:style w:type="character" w:customStyle="1" w:styleId="WW8Num19z1">
    <w:name w:val="WW8Num19z1"/>
    <w:rsid w:val="003D412D"/>
    <w:rPr>
      <w:rFonts w:ascii="OpenSymbol" w:hAnsi="OpenSymbol" w:cs="OpenSymbol"/>
    </w:rPr>
  </w:style>
  <w:style w:type="character" w:customStyle="1" w:styleId="WW8Num20z0">
    <w:name w:val="WW8Num20z0"/>
    <w:rsid w:val="003D412D"/>
    <w:rPr>
      <w:rFonts w:ascii="Symbol" w:hAnsi="Symbol"/>
    </w:rPr>
  </w:style>
  <w:style w:type="character" w:customStyle="1" w:styleId="WW8Num20z1">
    <w:name w:val="WW8Num20z1"/>
    <w:rsid w:val="003D412D"/>
    <w:rPr>
      <w:rFonts w:ascii="OpenSymbol" w:hAnsi="OpenSymbol" w:cs="OpenSymbol"/>
    </w:rPr>
  </w:style>
  <w:style w:type="character" w:customStyle="1" w:styleId="WW8Num21z0">
    <w:name w:val="WW8Num21z0"/>
    <w:rsid w:val="003D412D"/>
    <w:rPr>
      <w:rFonts w:ascii="Symbol" w:hAnsi="Symbol"/>
    </w:rPr>
  </w:style>
  <w:style w:type="character" w:customStyle="1" w:styleId="WW8Num21z1">
    <w:name w:val="WW8Num21z1"/>
    <w:rsid w:val="003D412D"/>
    <w:rPr>
      <w:rFonts w:ascii="OpenSymbol" w:hAnsi="OpenSymbol" w:cs="Courier New"/>
    </w:rPr>
  </w:style>
  <w:style w:type="character" w:customStyle="1" w:styleId="WW8Num22z0">
    <w:name w:val="WW8Num22z0"/>
    <w:rsid w:val="003D412D"/>
    <w:rPr>
      <w:rFonts w:ascii="Symbol" w:hAnsi="Symbol"/>
    </w:rPr>
  </w:style>
  <w:style w:type="character" w:customStyle="1" w:styleId="WW8Num22z1">
    <w:name w:val="WW8Num22z1"/>
    <w:rsid w:val="003D412D"/>
    <w:rPr>
      <w:rFonts w:ascii="OpenSymbol" w:hAnsi="OpenSymbol" w:cs="Courier New"/>
    </w:rPr>
  </w:style>
  <w:style w:type="character" w:customStyle="1" w:styleId="WW8Num23z0">
    <w:name w:val="WW8Num23z0"/>
    <w:rsid w:val="003D412D"/>
    <w:rPr>
      <w:rFonts w:ascii="Symbol" w:hAnsi="Symbol"/>
    </w:rPr>
  </w:style>
  <w:style w:type="character" w:customStyle="1" w:styleId="WW8Num23z1">
    <w:name w:val="WW8Num23z1"/>
    <w:rsid w:val="003D412D"/>
    <w:rPr>
      <w:rFonts w:ascii="OpenSymbol" w:hAnsi="OpenSymbol" w:cs="OpenSymbol"/>
    </w:rPr>
  </w:style>
  <w:style w:type="character" w:customStyle="1" w:styleId="WW8Num24z0">
    <w:name w:val="WW8Num24z0"/>
    <w:rsid w:val="003D412D"/>
    <w:rPr>
      <w:rFonts w:ascii="Symbol" w:hAnsi="Symbol"/>
    </w:rPr>
  </w:style>
  <w:style w:type="character" w:customStyle="1" w:styleId="WW8Num24z1">
    <w:name w:val="WW8Num24z1"/>
    <w:rsid w:val="003D412D"/>
    <w:rPr>
      <w:rFonts w:ascii="OpenSymbol" w:hAnsi="OpenSymbol" w:cs="Courier New"/>
    </w:rPr>
  </w:style>
  <w:style w:type="character" w:customStyle="1" w:styleId="WW-Absatz-Standardschriftart111111">
    <w:name w:val="WW-Absatz-Standardschriftart111111"/>
    <w:rsid w:val="003D412D"/>
  </w:style>
  <w:style w:type="character" w:customStyle="1" w:styleId="WW8Num25z0">
    <w:name w:val="WW8Num25z0"/>
    <w:rsid w:val="003D412D"/>
    <w:rPr>
      <w:rFonts w:ascii="Symbol" w:hAnsi="Symbol" w:cs="OpenSymbol"/>
    </w:rPr>
  </w:style>
  <w:style w:type="character" w:customStyle="1" w:styleId="WW8Num25z1">
    <w:name w:val="WW8Num25z1"/>
    <w:rsid w:val="003D412D"/>
    <w:rPr>
      <w:rFonts w:ascii="OpenSymbol" w:hAnsi="OpenSymbol" w:cs="Courier New"/>
    </w:rPr>
  </w:style>
  <w:style w:type="character" w:customStyle="1" w:styleId="WW8Num26z0">
    <w:name w:val="WW8Num26z0"/>
    <w:rsid w:val="003D412D"/>
    <w:rPr>
      <w:rFonts w:ascii="Symbol" w:hAnsi="Symbol"/>
    </w:rPr>
  </w:style>
  <w:style w:type="character" w:customStyle="1" w:styleId="WW8Num26z1">
    <w:name w:val="WW8Num26z1"/>
    <w:rsid w:val="003D412D"/>
    <w:rPr>
      <w:rFonts w:ascii="OpenSymbol" w:hAnsi="OpenSymbol" w:cs="Courier New"/>
    </w:rPr>
  </w:style>
  <w:style w:type="character" w:customStyle="1" w:styleId="WW8Num27z0">
    <w:name w:val="WW8Num27z0"/>
    <w:rsid w:val="003D412D"/>
    <w:rPr>
      <w:rFonts w:ascii="Symbol" w:hAnsi="Symbol" w:cs="OpenSymbol"/>
    </w:rPr>
  </w:style>
  <w:style w:type="character" w:customStyle="1" w:styleId="WW8Num27z1">
    <w:name w:val="WW8Num27z1"/>
    <w:rsid w:val="003D412D"/>
    <w:rPr>
      <w:rFonts w:ascii="OpenSymbol" w:hAnsi="OpenSymbol" w:cs="OpenSymbol"/>
    </w:rPr>
  </w:style>
  <w:style w:type="character" w:customStyle="1" w:styleId="WW8Num28z0">
    <w:name w:val="WW8Num28z0"/>
    <w:rsid w:val="003D412D"/>
    <w:rPr>
      <w:rFonts w:ascii="Symbol" w:hAnsi="Symbol"/>
    </w:rPr>
  </w:style>
  <w:style w:type="character" w:customStyle="1" w:styleId="WW8Num28z1">
    <w:name w:val="WW8Num28z1"/>
    <w:rsid w:val="003D412D"/>
    <w:rPr>
      <w:rFonts w:ascii="OpenSymbol" w:hAnsi="OpenSymbol" w:cs="Courier New"/>
    </w:rPr>
  </w:style>
  <w:style w:type="character" w:customStyle="1" w:styleId="WW8Num29z0">
    <w:name w:val="WW8Num29z0"/>
    <w:rsid w:val="003D412D"/>
    <w:rPr>
      <w:rFonts w:ascii="Symbol" w:hAnsi="Symbol"/>
    </w:rPr>
  </w:style>
  <w:style w:type="character" w:customStyle="1" w:styleId="WW8Num29z1">
    <w:name w:val="WW8Num29z1"/>
    <w:rsid w:val="003D412D"/>
    <w:rPr>
      <w:rFonts w:ascii="OpenSymbol" w:hAnsi="OpenSymbol" w:cs="Courier New"/>
    </w:rPr>
  </w:style>
  <w:style w:type="character" w:customStyle="1" w:styleId="WW8Num30z0">
    <w:name w:val="WW8Num30z0"/>
    <w:rsid w:val="003D412D"/>
    <w:rPr>
      <w:rFonts w:ascii="Symbol" w:hAnsi="Symbol"/>
    </w:rPr>
  </w:style>
  <w:style w:type="character" w:customStyle="1" w:styleId="WW8Num30z1">
    <w:name w:val="WW8Num30z1"/>
    <w:rsid w:val="003D412D"/>
    <w:rPr>
      <w:rFonts w:ascii="OpenSymbol" w:hAnsi="OpenSymbol" w:cs="Courier New"/>
    </w:rPr>
  </w:style>
  <w:style w:type="character" w:customStyle="1" w:styleId="26">
    <w:name w:val="Основной шрифт абзаца2"/>
    <w:rsid w:val="003D412D"/>
  </w:style>
  <w:style w:type="character" w:customStyle="1" w:styleId="WW8Num1z0">
    <w:name w:val="WW8Num1z0"/>
    <w:rsid w:val="003D412D"/>
    <w:rPr>
      <w:rFonts w:ascii="Symbol" w:hAnsi="Symbol"/>
    </w:rPr>
  </w:style>
  <w:style w:type="character" w:customStyle="1" w:styleId="WW8Num4z0">
    <w:name w:val="WW8Num4z0"/>
    <w:rsid w:val="003D412D"/>
    <w:rPr>
      <w:rFonts w:ascii="OpenSymbol" w:hAnsi="OpenSymbol"/>
    </w:rPr>
  </w:style>
  <w:style w:type="character" w:customStyle="1" w:styleId="WW8Num6z0">
    <w:name w:val="WW8Num6z0"/>
    <w:rsid w:val="003D412D"/>
    <w:rPr>
      <w:rFonts w:ascii="Symbol" w:hAnsi="Symbol"/>
    </w:rPr>
  </w:style>
  <w:style w:type="character" w:customStyle="1" w:styleId="WW8Num6z1">
    <w:name w:val="WW8Num6z1"/>
    <w:rsid w:val="003D412D"/>
    <w:rPr>
      <w:rFonts w:ascii="OpenSymbol" w:hAnsi="OpenSymbol" w:cs="OpenSymbol"/>
    </w:rPr>
  </w:style>
  <w:style w:type="character" w:customStyle="1" w:styleId="WW8Num32z0">
    <w:name w:val="WW8Num32z0"/>
    <w:rsid w:val="003D412D"/>
    <w:rPr>
      <w:rFonts w:ascii="Times New Roman" w:eastAsia="Times New Roman" w:hAnsi="Times New Roman" w:cs="Times New Roman"/>
    </w:rPr>
  </w:style>
  <w:style w:type="character" w:customStyle="1" w:styleId="WW8Num32z1">
    <w:name w:val="WW8Num32z1"/>
    <w:rsid w:val="003D412D"/>
    <w:rPr>
      <w:rFonts w:ascii="Courier New" w:hAnsi="Courier New"/>
    </w:rPr>
  </w:style>
  <w:style w:type="character" w:customStyle="1" w:styleId="WW8Num32z2">
    <w:name w:val="WW8Num32z2"/>
    <w:rsid w:val="003D412D"/>
    <w:rPr>
      <w:rFonts w:ascii="Wingdings" w:hAnsi="Wingdings"/>
    </w:rPr>
  </w:style>
  <w:style w:type="character" w:customStyle="1" w:styleId="WW8Num32z3">
    <w:name w:val="WW8Num32z3"/>
    <w:rsid w:val="003D412D"/>
    <w:rPr>
      <w:rFonts w:ascii="Symbol" w:hAnsi="Symbol"/>
    </w:rPr>
  </w:style>
  <w:style w:type="character" w:customStyle="1" w:styleId="WW8Num33z1">
    <w:name w:val="WW8Num33z1"/>
    <w:rsid w:val="003D412D"/>
    <w:rPr>
      <w:rFonts w:ascii="Courier New" w:hAnsi="Courier New"/>
    </w:rPr>
  </w:style>
  <w:style w:type="character" w:customStyle="1" w:styleId="WW8Num33z2">
    <w:name w:val="WW8Num33z2"/>
    <w:rsid w:val="003D412D"/>
    <w:rPr>
      <w:rFonts w:ascii="Wingdings" w:hAnsi="Wingdings"/>
    </w:rPr>
  </w:style>
  <w:style w:type="character" w:customStyle="1" w:styleId="WW8Num33z3">
    <w:name w:val="WW8Num33z3"/>
    <w:rsid w:val="003D412D"/>
    <w:rPr>
      <w:rFonts w:ascii="Symbol" w:hAnsi="Symbol"/>
    </w:rPr>
  </w:style>
  <w:style w:type="character" w:customStyle="1" w:styleId="WW8Num35z0">
    <w:name w:val="WW8Num35z0"/>
    <w:rsid w:val="003D412D"/>
    <w:rPr>
      <w:rFonts w:ascii="Times New Roman" w:eastAsia="Times New Roman" w:hAnsi="Times New Roman" w:cs="Times New Roman"/>
    </w:rPr>
  </w:style>
  <w:style w:type="character" w:customStyle="1" w:styleId="WW8Num35z1">
    <w:name w:val="WW8Num35z1"/>
    <w:rsid w:val="003D412D"/>
    <w:rPr>
      <w:rFonts w:ascii="Courier New" w:hAnsi="Courier New"/>
    </w:rPr>
  </w:style>
  <w:style w:type="character" w:customStyle="1" w:styleId="WW8Num35z2">
    <w:name w:val="WW8Num35z2"/>
    <w:rsid w:val="003D412D"/>
    <w:rPr>
      <w:rFonts w:ascii="Wingdings" w:hAnsi="Wingdings"/>
    </w:rPr>
  </w:style>
  <w:style w:type="character" w:customStyle="1" w:styleId="WW8Num35z3">
    <w:name w:val="WW8Num35z3"/>
    <w:rsid w:val="003D412D"/>
    <w:rPr>
      <w:rFonts w:ascii="Symbol" w:hAnsi="Symbol"/>
    </w:rPr>
  </w:style>
  <w:style w:type="character" w:customStyle="1" w:styleId="16">
    <w:name w:val="Основной шрифт абзаца1"/>
    <w:rsid w:val="003D412D"/>
  </w:style>
  <w:style w:type="character" w:customStyle="1" w:styleId="af6">
    <w:name w:val="Символ нумерации"/>
    <w:rsid w:val="003D412D"/>
  </w:style>
  <w:style w:type="paragraph" w:customStyle="1" w:styleId="af7">
    <w:name w:val="Заголовок"/>
    <w:basedOn w:val="a1"/>
    <w:next w:val="a7"/>
    <w:rsid w:val="003D412D"/>
    <w:pPr>
      <w:keepNext/>
      <w:suppressAutoHyphens/>
      <w:spacing w:before="240" w:after="120" w:line="240" w:lineRule="auto"/>
    </w:pPr>
    <w:rPr>
      <w:rFonts w:ascii="Arial" w:eastAsia="MS Mincho" w:hAnsi="Arial" w:cs="Tahoma"/>
      <w:sz w:val="28"/>
      <w:szCs w:val="28"/>
      <w:lang w:val="uk-UA" w:eastAsia="ar-SA"/>
    </w:rPr>
  </w:style>
  <w:style w:type="paragraph" w:styleId="af8">
    <w:name w:val="List"/>
    <w:basedOn w:val="a7"/>
    <w:rsid w:val="003D412D"/>
    <w:pPr>
      <w:suppressAutoHyphens/>
    </w:pPr>
    <w:rPr>
      <w:rFonts w:cs="Tahoma"/>
      <w:lang w:eastAsia="ar-SA"/>
    </w:rPr>
  </w:style>
  <w:style w:type="paragraph" w:customStyle="1" w:styleId="27">
    <w:name w:val="Название2"/>
    <w:basedOn w:val="a1"/>
    <w:rsid w:val="003D412D"/>
    <w:pPr>
      <w:suppressLineNumbers/>
      <w:suppressAutoHyphens/>
      <w:spacing w:before="120" w:after="120" w:line="240" w:lineRule="auto"/>
    </w:pPr>
    <w:rPr>
      <w:rFonts w:ascii="Times New Roman" w:eastAsia="Times New Roman" w:hAnsi="Times New Roman" w:cs="Tahoma"/>
      <w:i/>
      <w:iCs/>
      <w:sz w:val="24"/>
      <w:szCs w:val="24"/>
      <w:lang w:val="uk-UA" w:eastAsia="ar-SA"/>
    </w:rPr>
  </w:style>
  <w:style w:type="paragraph" w:customStyle="1" w:styleId="28">
    <w:name w:val="Указатель2"/>
    <w:basedOn w:val="a1"/>
    <w:rsid w:val="003D412D"/>
    <w:pPr>
      <w:suppressLineNumbers/>
      <w:suppressAutoHyphens/>
      <w:spacing w:after="0" w:line="240" w:lineRule="auto"/>
    </w:pPr>
    <w:rPr>
      <w:rFonts w:ascii="Times New Roman" w:eastAsia="Times New Roman" w:hAnsi="Times New Roman" w:cs="Tahoma"/>
      <w:sz w:val="24"/>
      <w:szCs w:val="24"/>
      <w:lang w:val="uk-UA" w:eastAsia="ar-SA"/>
    </w:rPr>
  </w:style>
  <w:style w:type="paragraph" w:customStyle="1" w:styleId="17">
    <w:name w:val="Название1"/>
    <w:basedOn w:val="a1"/>
    <w:rsid w:val="003D412D"/>
    <w:pPr>
      <w:suppressLineNumbers/>
      <w:suppressAutoHyphens/>
      <w:spacing w:before="120" w:after="120" w:line="240" w:lineRule="auto"/>
    </w:pPr>
    <w:rPr>
      <w:rFonts w:ascii="Times New Roman" w:eastAsia="Times New Roman" w:hAnsi="Times New Roman" w:cs="Tahoma"/>
      <w:i/>
      <w:iCs/>
      <w:sz w:val="24"/>
      <w:szCs w:val="24"/>
      <w:lang w:val="uk-UA" w:eastAsia="ar-SA"/>
    </w:rPr>
  </w:style>
  <w:style w:type="paragraph" w:customStyle="1" w:styleId="18">
    <w:name w:val="Указатель1"/>
    <w:basedOn w:val="a1"/>
    <w:rsid w:val="003D412D"/>
    <w:pPr>
      <w:suppressLineNumbers/>
      <w:suppressAutoHyphens/>
      <w:spacing w:after="0" w:line="240" w:lineRule="auto"/>
    </w:pPr>
    <w:rPr>
      <w:rFonts w:ascii="Times New Roman" w:eastAsia="Times New Roman" w:hAnsi="Times New Roman" w:cs="Tahoma"/>
      <w:sz w:val="24"/>
      <w:szCs w:val="24"/>
      <w:lang w:val="uk-UA" w:eastAsia="ar-SA"/>
    </w:rPr>
  </w:style>
  <w:style w:type="paragraph" w:styleId="af9">
    <w:name w:val="Subtitle"/>
    <w:basedOn w:val="af7"/>
    <w:next w:val="a7"/>
    <w:link w:val="afa"/>
    <w:qFormat/>
    <w:rsid w:val="003D412D"/>
    <w:pPr>
      <w:jc w:val="center"/>
    </w:pPr>
    <w:rPr>
      <w:i/>
      <w:iCs/>
    </w:rPr>
  </w:style>
  <w:style w:type="character" w:customStyle="1" w:styleId="afa">
    <w:name w:val="Подзаголовок Знак"/>
    <w:basedOn w:val="a2"/>
    <w:link w:val="af9"/>
    <w:rsid w:val="003D412D"/>
    <w:rPr>
      <w:rFonts w:ascii="Arial" w:eastAsia="MS Mincho" w:hAnsi="Arial" w:cs="Tahoma"/>
      <w:i/>
      <w:iCs/>
      <w:sz w:val="28"/>
      <w:szCs w:val="28"/>
      <w:lang w:val="uk-UA" w:eastAsia="ar-SA"/>
    </w:rPr>
  </w:style>
  <w:style w:type="paragraph" w:customStyle="1" w:styleId="311">
    <w:name w:val="Основной текст 31"/>
    <w:basedOn w:val="a1"/>
    <w:rsid w:val="003D412D"/>
    <w:pPr>
      <w:suppressAutoHyphens/>
      <w:spacing w:after="0" w:line="240" w:lineRule="auto"/>
      <w:jc w:val="both"/>
    </w:pPr>
    <w:rPr>
      <w:rFonts w:ascii="Times New Roman" w:eastAsia="Times New Roman" w:hAnsi="Times New Roman" w:cs="Times New Roman"/>
      <w:sz w:val="28"/>
      <w:szCs w:val="24"/>
      <w:lang w:val="uk-UA" w:eastAsia="ar-SA"/>
    </w:rPr>
  </w:style>
  <w:style w:type="paragraph" w:customStyle="1" w:styleId="230">
    <w:name w:val="Основной текст с отступом 23"/>
    <w:basedOn w:val="a1"/>
    <w:rsid w:val="003D412D"/>
    <w:pPr>
      <w:suppressAutoHyphens/>
      <w:spacing w:after="0" w:line="240" w:lineRule="auto"/>
      <w:ind w:firstLine="705"/>
      <w:jc w:val="both"/>
    </w:pPr>
    <w:rPr>
      <w:rFonts w:ascii="Times New Roman" w:eastAsia="Times New Roman" w:hAnsi="Times New Roman" w:cs="Times New Roman"/>
      <w:sz w:val="28"/>
      <w:szCs w:val="24"/>
      <w:lang w:val="uk-UA" w:eastAsia="ar-SA"/>
    </w:rPr>
  </w:style>
  <w:style w:type="paragraph" w:customStyle="1" w:styleId="330">
    <w:name w:val="Основной текст с отступом 33"/>
    <w:basedOn w:val="a1"/>
    <w:rsid w:val="003D412D"/>
    <w:pPr>
      <w:tabs>
        <w:tab w:val="left" w:pos="993"/>
      </w:tabs>
      <w:suppressAutoHyphens/>
      <w:spacing w:after="0" w:line="240" w:lineRule="auto"/>
      <w:ind w:firstLine="709"/>
      <w:jc w:val="both"/>
    </w:pPr>
    <w:rPr>
      <w:rFonts w:ascii="Times New Roman" w:eastAsia="Times New Roman" w:hAnsi="Times New Roman" w:cs="Times New Roman"/>
      <w:sz w:val="28"/>
      <w:szCs w:val="28"/>
      <w:lang w:val="uk-UA" w:eastAsia="ar-SA"/>
    </w:rPr>
  </w:style>
  <w:style w:type="paragraph" w:customStyle="1" w:styleId="29">
    <w:name w:val="Цитата2"/>
    <w:basedOn w:val="a1"/>
    <w:rsid w:val="003D412D"/>
    <w:pPr>
      <w:suppressAutoHyphens/>
      <w:spacing w:after="0" w:line="240" w:lineRule="auto"/>
      <w:ind w:left="-57" w:right="-57"/>
      <w:jc w:val="center"/>
    </w:pPr>
    <w:rPr>
      <w:rFonts w:ascii="Arial" w:eastAsia="Times New Roman" w:hAnsi="Arial" w:cs="Arial"/>
      <w:sz w:val="24"/>
      <w:szCs w:val="24"/>
      <w:lang w:val="uk-UA" w:eastAsia="ar-SA"/>
    </w:rPr>
  </w:style>
  <w:style w:type="paragraph" w:customStyle="1" w:styleId="afb">
    <w:name w:val="Содержимое таблицы"/>
    <w:basedOn w:val="a1"/>
    <w:rsid w:val="003D412D"/>
    <w:pPr>
      <w:suppressLineNumbers/>
      <w:suppressAutoHyphens/>
      <w:spacing w:after="0" w:line="240" w:lineRule="auto"/>
    </w:pPr>
    <w:rPr>
      <w:rFonts w:ascii="Times New Roman" w:eastAsia="Times New Roman" w:hAnsi="Times New Roman" w:cs="Times New Roman"/>
      <w:sz w:val="24"/>
      <w:szCs w:val="24"/>
      <w:lang w:val="uk-UA" w:eastAsia="ar-SA"/>
    </w:rPr>
  </w:style>
  <w:style w:type="paragraph" w:customStyle="1" w:styleId="afc">
    <w:name w:val="Заголовок таблицы"/>
    <w:basedOn w:val="afb"/>
    <w:rsid w:val="003D412D"/>
    <w:pPr>
      <w:jc w:val="center"/>
    </w:pPr>
    <w:rPr>
      <w:b/>
      <w:bCs/>
    </w:rPr>
  </w:style>
  <w:style w:type="paragraph" w:customStyle="1" w:styleId="240">
    <w:name w:val="Основной текст с отступом 24"/>
    <w:basedOn w:val="a1"/>
    <w:rsid w:val="003D412D"/>
    <w:pPr>
      <w:suppressAutoHyphens/>
      <w:spacing w:after="0" w:line="240" w:lineRule="auto"/>
      <w:ind w:firstLine="705"/>
      <w:jc w:val="both"/>
    </w:pPr>
    <w:rPr>
      <w:rFonts w:ascii="Times New Roman" w:eastAsia="Times New Roman" w:hAnsi="Times New Roman" w:cs="Times New Roman"/>
      <w:sz w:val="28"/>
      <w:szCs w:val="24"/>
      <w:lang w:val="uk-UA" w:eastAsia="ar-SA"/>
    </w:rPr>
  </w:style>
  <w:style w:type="paragraph" w:customStyle="1" w:styleId="340">
    <w:name w:val="Основной текст с отступом 34"/>
    <w:basedOn w:val="a1"/>
    <w:rsid w:val="003D412D"/>
    <w:pPr>
      <w:tabs>
        <w:tab w:val="left" w:pos="993"/>
      </w:tabs>
      <w:suppressAutoHyphens/>
      <w:spacing w:after="0" w:line="240" w:lineRule="auto"/>
      <w:ind w:firstLine="709"/>
      <w:jc w:val="both"/>
    </w:pPr>
    <w:rPr>
      <w:rFonts w:ascii="Times New Roman" w:eastAsia="Times New Roman" w:hAnsi="Times New Roman" w:cs="Times New Roman"/>
      <w:sz w:val="28"/>
      <w:szCs w:val="28"/>
      <w:lang w:val="uk-UA" w:eastAsia="ar-SA"/>
    </w:rPr>
  </w:style>
  <w:style w:type="character" w:styleId="afd">
    <w:name w:val="Hyperlink"/>
    <w:rsid w:val="00807060"/>
    <w:rPr>
      <w:color w:val="0000FF"/>
      <w:u w:val="single"/>
    </w:rPr>
  </w:style>
  <w:style w:type="paragraph" w:customStyle="1" w:styleId="afe">
    <w:name w:val="a"/>
    <w:basedOn w:val="a1"/>
    <w:rsid w:val="00807060"/>
    <w:pPr>
      <w:spacing w:before="30" w:after="30" w:line="240" w:lineRule="auto"/>
    </w:pPr>
    <w:rPr>
      <w:rFonts w:ascii="Times New Roman" w:eastAsia="Times New Roman" w:hAnsi="Times New Roman" w:cs="Times New Roman"/>
      <w:color w:val="000000"/>
      <w:sz w:val="24"/>
      <w:szCs w:val="24"/>
      <w:lang w:eastAsia="uk-UA"/>
    </w:rPr>
  </w:style>
  <w:style w:type="paragraph" w:customStyle="1" w:styleId="19">
    <w:name w:val="заголовок 1"/>
    <w:basedOn w:val="a1"/>
    <w:next w:val="a1"/>
    <w:rsid w:val="00807060"/>
    <w:pPr>
      <w:keepNext/>
      <w:overflowPunct w:val="0"/>
      <w:autoSpaceDE w:val="0"/>
      <w:autoSpaceDN w:val="0"/>
      <w:adjustRightInd w:val="0"/>
      <w:spacing w:after="0" w:line="240" w:lineRule="auto"/>
      <w:jc w:val="right"/>
      <w:textAlignment w:val="baseline"/>
    </w:pPr>
    <w:rPr>
      <w:rFonts w:ascii="Times New Roman" w:eastAsia="Times New Roman" w:hAnsi="Times New Roman" w:cs="Times New Roman"/>
      <w:sz w:val="28"/>
      <w:szCs w:val="20"/>
      <w:lang w:eastAsia="ru-RU"/>
    </w:rPr>
  </w:style>
  <w:style w:type="paragraph" w:customStyle="1" w:styleId="FR5">
    <w:name w:val="FR5"/>
    <w:rsid w:val="00807060"/>
    <w:pPr>
      <w:widowControl w:val="0"/>
      <w:autoSpaceDE w:val="0"/>
      <w:autoSpaceDN w:val="0"/>
      <w:adjustRightInd w:val="0"/>
      <w:spacing w:after="0" w:line="240" w:lineRule="auto"/>
      <w:jc w:val="right"/>
    </w:pPr>
    <w:rPr>
      <w:rFonts w:ascii="Arial" w:eastAsia="Times New Roman" w:hAnsi="Arial" w:cs="Times New Roman"/>
      <w:sz w:val="12"/>
      <w:szCs w:val="20"/>
      <w:lang w:val="uk-UA" w:eastAsia="ru-RU"/>
    </w:rPr>
  </w:style>
  <w:style w:type="paragraph" w:customStyle="1" w:styleId="FR4">
    <w:name w:val="FR4"/>
    <w:rsid w:val="00807060"/>
    <w:pPr>
      <w:widowControl w:val="0"/>
      <w:autoSpaceDE w:val="0"/>
      <w:autoSpaceDN w:val="0"/>
      <w:adjustRightInd w:val="0"/>
      <w:spacing w:after="0" w:line="340" w:lineRule="auto"/>
      <w:ind w:firstLine="420"/>
      <w:jc w:val="both"/>
    </w:pPr>
    <w:rPr>
      <w:rFonts w:ascii="Times New Roman" w:eastAsia="Times New Roman" w:hAnsi="Times New Roman" w:cs="Times New Roman"/>
      <w:szCs w:val="20"/>
      <w:lang w:val="uk-UA" w:eastAsia="ru-RU"/>
    </w:rPr>
  </w:style>
  <w:style w:type="paragraph" w:styleId="a">
    <w:name w:val="List Bullet"/>
    <w:basedOn w:val="a1"/>
    <w:rsid w:val="00807060"/>
    <w:pPr>
      <w:numPr>
        <w:numId w:val="1"/>
      </w:numPr>
      <w:spacing w:after="0" w:line="240" w:lineRule="auto"/>
    </w:pPr>
    <w:rPr>
      <w:rFonts w:ascii="Times New Roman" w:eastAsia="Times New Roman" w:hAnsi="Times New Roman" w:cs="Times New Roman"/>
      <w:sz w:val="28"/>
      <w:szCs w:val="20"/>
      <w:lang w:eastAsia="ar-SA"/>
    </w:rPr>
  </w:style>
  <w:style w:type="paragraph" w:customStyle="1" w:styleId="aff">
    <w:name w:val="абз"/>
    <w:basedOn w:val="a1"/>
    <w:link w:val="aff0"/>
    <w:autoRedefine/>
    <w:qFormat/>
    <w:rsid w:val="00807060"/>
    <w:pPr>
      <w:spacing w:before="120" w:after="0" w:line="240" w:lineRule="auto"/>
      <w:jc w:val="both"/>
    </w:pPr>
    <w:rPr>
      <w:rFonts w:ascii="Times New Roman" w:eastAsia="Times New Roman" w:hAnsi="Times New Roman" w:cs="Times New Roman"/>
      <w:sz w:val="24"/>
      <w:szCs w:val="20"/>
      <w:lang w:val="uk-UA" w:eastAsia="ar-SA"/>
    </w:rPr>
  </w:style>
  <w:style w:type="character" w:customStyle="1" w:styleId="aff0">
    <w:name w:val="абз Знак"/>
    <w:link w:val="aff"/>
    <w:rsid w:val="00807060"/>
    <w:rPr>
      <w:rFonts w:ascii="Times New Roman" w:eastAsia="Times New Roman" w:hAnsi="Times New Roman" w:cs="Times New Roman"/>
      <w:sz w:val="24"/>
      <w:szCs w:val="20"/>
      <w:lang w:val="uk-UA" w:eastAsia="ar-SA"/>
    </w:rPr>
  </w:style>
  <w:style w:type="paragraph" w:customStyle="1" w:styleId="1">
    <w:name w:val="абз1"/>
    <w:basedOn w:val="a1"/>
    <w:link w:val="1a"/>
    <w:rsid w:val="00807060"/>
    <w:pPr>
      <w:numPr>
        <w:numId w:val="3"/>
      </w:numPr>
      <w:spacing w:before="120" w:after="0" w:line="240" w:lineRule="auto"/>
      <w:jc w:val="both"/>
    </w:pPr>
    <w:rPr>
      <w:rFonts w:ascii="Times New Roman" w:eastAsia="Times New Roman" w:hAnsi="Times New Roman" w:cs="Times New Roman"/>
      <w:sz w:val="28"/>
      <w:szCs w:val="28"/>
      <w:lang w:val="uk-UA" w:eastAsia="ar-SA"/>
    </w:rPr>
  </w:style>
  <w:style w:type="character" w:customStyle="1" w:styleId="1a">
    <w:name w:val="абз1 Знак"/>
    <w:link w:val="1"/>
    <w:rsid w:val="00807060"/>
    <w:rPr>
      <w:rFonts w:ascii="Times New Roman" w:eastAsia="Times New Roman" w:hAnsi="Times New Roman" w:cs="Times New Roman"/>
      <w:sz w:val="28"/>
      <w:szCs w:val="28"/>
      <w:lang w:val="uk-UA" w:eastAsia="ar-SA"/>
    </w:rPr>
  </w:style>
  <w:style w:type="paragraph" w:customStyle="1" w:styleId="a0">
    <w:name w:val="абзз"/>
    <w:basedOn w:val="aff"/>
    <w:rsid w:val="00807060"/>
    <w:pPr>
      <w:numPr>
        <w:numId w:val="2"/>
      </w:numPr>
      <w:tabs>
        <w:tab w:val="num" w:pos="1069"/>
      </w:tabs>
      <w:ind w:left="1069"/>
    </w:pPr>
  </w:style>
  <w:style w:type="paragraph" w:customStyle="1" w:styleId="aff1">
    <w:name w:val="Додаток"/>
    <w:basedOn w:val="11"/>
    <w:link w:val="aff2"/>
    <w:qFormat/>
    <w:rsid w:val="00807060"/>
    <w:pPr>
      <w:spacing w:after="60"/>
      <w:jc w:val="right"/>
    </w:pPr>
    <w:rPr>
      <w:b/>
      <w:bCs/>
      <w:kern w:val="32"/>
      <w:sz w:val="24"/>
      <w:szCs w:val="32"/>
      <w:lang w:eastAsia="ar-SA"/>
    </w:rPr>
  </w:style>
  <w:style w:type="character" w:customStyle="1" w:styleId="aff2">
    <w:name w:val="Додаток Знак"/>
    <w:link w:val="aff1"/>
    <w:rsid w:val="00807060"/>
    <w:rPr>
      <w:rFonts w:ascii="Times New Roman" w:eastAsia="Times New Roman" w:hAnsi="Times New Roman" w:cs="Times New Roman"/>
      <w:b/>
      <w:bCs/>
      <w:kern w:val="32"/>
      <w:sz w:val="24"/>
      <w:szCs w:val="32"/>
      <w:lang w:val="uk-UA" w:eastAsia="ar-SA"/>
    </w:rPr>
  </w:style>
  <w:style w:type="paragraph" w:customStyle="1" w:styleId="40">
    <w:name w:val="абз4"/>
    <w:basedOn w:val="1"/>
    <w:link w:val="43"/>
    <w:rsid w:val="00807060"/>
    <w:pPr>
      <w:numPr>
        <w:numId w:val="4"/>
      </w:numPr>
    </w:pPr>
  </w:style>
  <w:style w:type="character" w:customStyle="1" w:styleId="43">
    <w:name w:val="абз4 Знак"/>
    <w:link w:val="40"/>
    <w:rsid w:val="00807060"/>
    <w:rPr>
      <w:rFonts w:ascii="Times New Roman" w:eastAsia="Times New Roman" w:hAnsi="Times New Roman" w:cs="Times New Roman"/>
      <w:sz w:val="28"/>
      <w:szCs w:val="28"/>
      <w:lang w:val="uk-UA" w:eastAsia="ar-SA"/>
    </w:rPr>
  </w:style>
  <w:style w:type="paragraph" w:customStyle="1" w:styleId="10">
    <w:name w:val="а1"/>
    <w:basedOn w:val="aff"/>
    <w:link w:val="1b"/>
    <w:qFormat/>
    <w:rsid w:val="00807060"/>
    <w:pPr>
      <w:numPr>
        <w:numId w:val="5"/>
      </w:numPr>
      <w:ind w:left="0" w:firstLine="0"/>
    </w:pPr>
  </w:style>
  <w:style w:type="character" w:customStyle="1" w:styleId="1b">
    <w:name w:val="а1 Знак"/>
    <w:link w:val="10"/>
    <w:rsid w:val="00807060"/>
    <w:rPr>
      <w:rFonts w:ascii="Times New Roman" w:eastAsia="Times New Roman" w:hAnsi="Times New Roman" w:cs="Times New Roman"/>
      <w:sz w:val="24"/>
      <w:szCs w:val="20"/>
      <w:lang w:val="uk-UA" w:eastAsia="ar-SA"/>
    </w:rPr>
  </w:style>
  <w:style w:type="paragraph" w:customStyle="1" w:styleId="2">
    <w:name w:val="а2"/>
    <w:basedOn w:val="aff"/>
    <w:link w:val="2a"/>
    <w:qFormat/>
    <w:rsid w:val="00807060"/>
    <w:pPr>
      <w:numPr>
        <w:numId w:val="6"/>
      </w:numPr>
      <w:ind w:left="0" w:firstLine="0"/>
    </w:pPr>
  </w:style>
  <w:style w:type="character" w:customStyle="1" w:styleId="2a">
    <w:name w:val="а2 Знак"/>
    <w:link w:val="2"/>
    <w:rsid w:val="00807060"/>
    <w:rPr>
      <w:rFonts w:ascii="Times New Roman" w:eastAsia="Times New Roman" w:hAnsi="Times New Roman" w:cs="Times New Roman"/>
      <w:sz w:val="24"/>
      <w:szCs w:val="20"/>
      <w:lang w:val="uk-UA" w:eastAsia="ar-SA"/>
    </w:rPr>
  </w:style>
  <w:style w:type="paragraph" w:customStyle="1" w:styleId="3">
    <w:name w:val="а3"/>
    <w:basedOn w:val="aff"/>
    <w:link w:val="36"/>
    <w:qFormat/>
    <w:rsid w:val="00807060"/>
    <w:pPr>
      <w:numPr>
        <w:numId w:val="7"/>
      </w:numPr>
      <w:ind w:left="0" w:firstLine="0"/>
    </w:pPr>
  </w:style>
  <w:style w:type="character" w:customStyle="1" w:styleId="36">
    <w:name w:val="а3 Знак"/>
    <w:link w:val="3"/>
    <w:rsid w:val="00807060"/>
    <w:rPr>
      <w:rFonts w:ascii="Times New Roman" w:eastAsia="Times New Roman" w:hAnsi="Times New Roman" w:cs="Times New Roman"/>
      <w:sz w:val="24"/>
      <w:szCs w:val="20"/>
      <w:lang w:val="uk-UA" w:eastAsia="ar-SA"/>
    </w:rPr>
  </w:style>
  <w:style w:type="paragraph" w:customStyle="1" w:styleId="-">
    <w:name w:val="а-"/>
    <w:basedOn w:val="aff"/>
    <w:link w:val="-0"/>
    <w:autoRedefine/>
    <w:qFormat/>
    <w:rsid w:val="00807060"/>
    <w:pPr>
      <w:numPr>
        <w:numId w:val="8"/>
      </w:numPr>
      <w:spacing w:before="60"/>
      <w:ind w:left="357" w:hanging="357"/>
    </w:pPr>
  </w:style>
  <w:style w:type="character" w:customStyle="1" w:styleId="-0">
    <w:name w:val="а- Знак"/>
    <w:link w:val="-"/>
    <w:rsid w:val="00807060"/>
    <w:rPr>
      <w:rFonts w:ascii="Times New Roman" w:eastAsia="Times New Roman" w:hAnsi="Times New Roman" w:cs="Times New Roman"/>
      <w:sz w:val="24"/>
      <w:szCs w:val="20"/>
      <w:lang w:val="uk-UA" w:eastAsia="ar-SA"/>
    </w:rPr>
  </w:style>
  <w:style w:type="paragraph" w:customStyle="1" w:styleId="4">
    <w:name w:val="а4"/>
    <w:basedOn w:val="aff"/>
    <w:link w:val="44"/>
    <w:qFormat/>
    <w:rsid w:val="00807060"/>
    <w:pPr>
      <w:numPr>
        <w:numId w:val="9"/>
      </w:numPr>
      <w:ind w:left="0" w:firstLine="0"/>
    </w:pPr>
  </w:style>
  <w:style w:type="character" w:customStyle="1" w:styleId="44">
    <w:name w:val="а4 Знак"/>
    <w:link w:val="4"/>
    <w:rsid w:val="00807060"/>
    <w:rPr>
      <w:rFonts w:ascii="Times New Roman" w:eastAsia="Times New Roman" w:hAnsi="Times New Roman" w:cs="Times New Roman"/>
      <w:sz w:val="24"/>
      <w:szCs w:val="20"/>
      <w:lang w:val="uk-UA" w:eastAsia="ar-SA"/>
    </w:rPr>
  </w:style>
  <w:style w:type="paragraph" w:customStyle="1" w:styleId="5">
    <w:name w:val="а5"/>
    <w:basedOn w:val="aff"/>
    <w:link w:val="52"/>
    <w:autoRedefine/>
    <w:qFormat/>
    <w:rsid w:val="00807060"/>
    <w:pPr>
      <w:numPr>
        <w:numId w:val="10"/>
      </w:numPr>
      <w:tabs>
        <w:tab w:val="left" w:pos="708"/>
      </w:tabs>
      <w:ind w:left="0" w:firstLine="0"/>
    </w:pPr>
    <w:rPr>
      <w:lang w:eastAsia="ru-RU"/>
    </w:rPr>
  </w:style>
  <w:style w:type="character" w:customStyle="1" w:styleId="52">
    <w:name w:val="а5 Знак"/>
    <w:link w:val="5"/>
    <w:rsid w:val="00807060"/>
    <w:rPr>
      <w:rFonts w:ascii="Times New Roman" w:eastAsia="Times New Roman" w:hAnsi="Times New Roman" w:cs="Times New Roman"/>
      <w:sz w:val="24"/>
      <w:szCs w:val="20"/>
      <w:lang w:val="uk-UA" w:eastAsia="ru-RU"/>
    </w:rPr>
  </w:style>
  <w:style w:type="character" w:styleId="aff3">
    <w:name w:val="Placeholder Text"/>
    <w:uiPriority w:val="99"/>
    <w:semiHidden/>
    <w:rsid w:val="00807060"/>
    <w:rPr>
      <w:color w:val="808080"/>
    </w:rPr>
  </w:style>
  <w:style w:type="character" w:customStyle="1" w:styleId="aff4">
    <w:name w:val="Схема документа Знак"/>
    <w:basedOn w:val="a2"/>
    <w:link w:val="aff5"/>
    <w:semiHidden/>
    <w:rsid w:val="00807060"/>
    <w:rPr>
      <w:rFonts w:ascii="Tahoma" w:eastAsia="Times New Roman" w:hAnsi="Tahoma" w:cs="Tahoma"/>
      <w:sz w:val="20"/>
      <w:szCs w:val="20"/>
      <w:shd w:val="clear" w:color="auto" w:fill="000080"/>
      <w:lang w:eastAsia="ar-SA"/>
    </w:rPr>
  </w:style>
  <w:style w:type="paragraph" w:styleId="aff5">
    <w:name w:val="Document Map"/>
    <w:basedOn w:val="a1"/>
    <w:link w:val="aff4"/>
    <w:semiHidden/>
    <w:rsid w:val="00807060"/>
    <w:pPr>
      <w:shd w:val="clear" w:color="auto" w:fill="000080"/>
      <w:spacing w:after="0" w:line="240" w:lineRule="auto"/>
    </w:pPr>
    <w:rPr>
      <w:rFonts w:ascii="Tahoma" w:eastAsia="Times New Roman" w:hAnsi="Tahoma" w:cs="Tahoma"/>
      <w:sz w:val="20"/>
      <w:szCs w:val="20"/>
      <w:lang w:eastAsia="ar-SA"/>
    </w:rPr>
  </w:style>
  <w:style w:type="character" w:customStyle="1" w:styleId="1c">
    <w:name w:val="Схема документа Знак1"/>
    <w:basedOn w:val="a2"/>
    <w:uiPriority w:val="99"/>
    <w:semiHidden/>
    <w:rsid w:val="00807060"/>
    <w:rPr>
      <w:rFonts w:ascii="Tahoma" w:hAnsi="Tahoma" w:cs="Tahoma"/>
      <w:sz w:val="16"/>
      <w:szCs w:val="16"/>
    </w:rPr>
  </w:style>
  <w:style w:type="paragraph" w:customStyle="1" w:styleId="221">
    <w:name w:val="Основной текст 22"/>
    <w:basedOn w:val="a1"/>
    <w:rsid w:val="00E82338"/>
    <w:pPr>
      <w:widowControl w:val="0"/>
      <w:spacing w:after="0" w:line="240" w:lineRule="auto"/>
      <w:ind w:firstLine="567"/>
      <w:jc w:val="both"/>
    </w:pPr>
    <w:rPr>
      <w:rFonts w:ascii="Times New Roman" w:eastAsia="Times New Roman" w:hAnsi="Times New Roman" w:cs="Times New Roman"/>
      <w:sz w:val="28"/>
      <w:szCs w:val="20"/>
      <w:lang w:eastAsia="ru-RU"/>
    </w:rPr>
  </w:style>
  <w:style w:type="paragraph" w:customStyle="1" w:styleId="1d">
    <w:name w:val="Абзац списка1"/>
    <w:basedOn w:val="a1"/>
    <w:rsid w:val="00E82338"/>
    <w:pPr>
      <w:spacing w:after="200" w:line="276" w:lineRule="auto"/>
      <w:ind w:left="720"/>
    </w:pPr>
    <w:rPr>
      <w:rFonts w:ascii="Calibri" w:eastAsia="Times New Roman" w:hAnsi="Calibri" w:cs="Times New Roman"/>
      <w:lang w:val="en-US"/>
    </w:rPr>
  </w:style>
  <w:style w:type="table" w:customStyle="1" w:styleId="1e">
    <w:name w:val="Сетка таблицы1"/>
    <w:basedOn w:val="a3"/>
    <w:next w:val="af3"/>
    <w:uiPriority w:val="39"/>
    <w:rsid w:val="00AB0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2"/>
    <w:basedOn w:val="a3"/>
    <w:next w:val="af3"/>
    <w:uiPriority w:val="39"/>
    <w:rsid w:val="00AB0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Текст выноски Знак1"/>
    <w:basedOn w:val="a2"/>
    <w:semiHidden/>
    <w:rsid w:val="00FF2ADB"/>
    <w:rPr>
      <w:rFonts w:ascii="Segoe UI" w:eastAsia="Times New Roman" w:hAnsi="Segoe UI" w:cs="Segoe UI"/>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1C69E2-83B6-41F4-9D92-1864167F3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145</Pages>
  <Words>18707</Words>
  <Characters>106634</Characters>
  <Application>Microsoft Office Word</Application>
  <DocSecurity>0</DocSecurity>
  <Lines>888</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user-amd</dc:creator>
  <cp:keywords/>
  <dc:description/>
  <cp:lastModifiedBy>User</cp:lastModifiedBy>
  <cp:revision>64</cp:revision>
  <dcterms:created xsi:type="dcterms:W3CDTF">2016-05-16T11:30:00Z</dcterms:created>
  <dcterms:modified xsi:type="dcterms:W3CDTF">2017-01-22T20:15:00Z</dcterms:modified>
</cp:coreProperties>
</file>